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225705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595455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B7E3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40E0362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74EE3" w:rsidRPr="00474EE3" w:rsidRDefault="00474EE3" w:rsidP="00C67B2A">
      <w:pPr>
        <w:numPr>
          <w:ilvl w:val="0"/>
          <w:numId w:val="1"/>
        </w:num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國字注音：10%</w:t>
      </w:r>
      <w:r w:rsidR="00C67B2A" w:rsidRPr="00C67B2A">
        <w:rPr>
          <w:rFonts w:ascii="標楷體" w:eastAsia="標楷體" w:hAnsi="標楷體" w:hint="eastAsia"/>
        </w:rPr>
        <w:t>(</w:t>
      </w:r>
      <w:r w:rsidR="00C67B2A">
        <w:rPr>
          <w:rFonts w:ascii="標楷體" w:eastAsia="標楷體" w:hAnsi="標楷體" w:hint="eastAsia"/>
        </w:rPr>
        <w:t>每題1</w:t>
      </w:r>
      <w:r w:rsidR="00C67B2A" w:rsidRPr="00C67B2A">
        <w:rPr>
          <w:rFonts w:ascii="標楷體" w:eastAsia="標楷體" w:hAnsi="標楷體" w:hint="eastAsia"/>
        </w:rPr>
        <w:t>分)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1.「ㄑ一ㄥˋ」竹難書     2.窮兵「ㄉㄨˊ」武    3. 流「ㄇㄤˊ」     4. 「ㄉㄢˇ」灰塵    5. 馳「ㄔㄥˇ」</w:t>
      </w:r>
    </w:p>
    <w:p w:rsid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 6. 哀「悼」</w:t>
      </w:r>
      <w:r w:rsidR="004E6BE1">
        <w:rPr>
          <w:rFonts w:ascii="標楷體" w:eastAsia="標楷體" w:hAnsi="標楷體" w:hint="eastAsia"/>
        </w:rPr>
        <w:t xml:space="preserve">            </w:t>
      </w:r>
      <w:r w:rsidRPr="00474EE3">
        <w:rPr>
          <w:rFonts w:ascii="標楷體" w:eastAsia="標楷體" w:hAnsi="標楷體" w:hint="eastAsia"/>
        </w:rPr>
        <w:t xml:space="preserve"> 7. 「哮」喘           8. 夢「魘」         9. 「曙」光          10.「糝」上</w:t>
      </w:r>
    </w:p>
    <w:p w:rsidR="00C67B2A" w:rsidRPr="00474EE3" w:rsidRDefault="00C67B2A" w:rsidP="00474EE3">
      <w:pPr>
        <w:rPr>
          <w:rFonts w:ascii="標楷體" w:eastAsia="標楷體" w:hAnsi="標楷體"/>
        </w:rPr>
      </w:pPr>
    </w:p>
    <w:p w:rsidR="00474EE3" w:rsidRPr="00474EE3" w:rsidRDefault="00474EE3" w:rsidP="00474EE3">
      <w:pPr>
        <w:numPr>
          <w:ilvl w:val="0"/>
          <w:numId w:val="1"/>
        </w:num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注釋：</w:t>
      </w:r>
      <w:r w:rsidRPr="00474EE3">
        <w:rPr>
          <w:rFonts w:ascii="標楷體" w:eastAsia="標楷體" w:hAnsi="標楷體"/>
        </w:rPr>
        <w:t>20</w:t>
      </w:r>
      <w:r w:rsidRPr="00474EE3">
        <w:rPr>
          <w:rFonts w:ascii="標楷體" w:eastAsia="標楷體" w:hAnsi="標楷體" w:hint="eastAsia"/>
        </w:rPr>
        <w:t>% (</w:t>
      </w:r>
      <w:r w:rsidR="00C67B2A">
        <w:rPr>
          <w:rFonts w:ascii="標楷體" w:eastAsia="標楷體" w:hAnsi="標楷體" w:hint="eastAsia"/>
        </w:rPr>
        <w:t>錯字扣1</w:t>
      </w:r>
      <w:r w:rsidRPr="00474EE3">
        <w:rPr>
          <w:rFonts w:ascii="標楷體" w:eastAsia="標楷體" w:hAnsi="標楷體" w:hint="eastAsia"/>
        </w:rPr>
        <w:t>分）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1. 鴻儒           2. 白丁      3.「 絲竹」亂耳    4. 肆無忌憚     5. 懨懨            </w:t>
      </w:r>
    </w:p>
    <w:p w:rsid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6.「矇矇」的眼    7.漠楞楞 </w:t>
      </w:r>
      <w:r w:rsidRPr="00474EE3">
        <w:rPr>
          <w:rFonts w:ascii="標楷體" w:eastAsia="標楷體" w:hAnsi="標楷體"/>
        </w:rPr>
        <w:t xml:space="preserve"> </w:t>
      </w:r>
      <w:r w:rsidRPr="00474EE3">
        <w:rPr>
          <w:rFonts w:ascii="標楷體" w:eastAsia="標楷體" w:hAnsi="標楷體" w:hint="eastAsia"/>
        </w:rPr>
        <w:t xml:space="preserve">  </w:t>
      </w:r>
      <w:r w:rsidRPr="00474EE3">
        <w:rPr>
          <w:rFonts w:ascii="標楷體" w:eastAsia="標楷體" w:hAnsi="標楷體"/>
        </w:rPr>
        <w:t xml:space="preserve"> 8.</w:t>
      </w:r>
      <w:r w:rsidRPr="00474EE3">
        <w:rPr>
          <w:rFonts w:ascii="標楷體" w:eastAsia="標楷體" w:hAnsi="標楷體" w:hint="eastAsia"/>
        </w:rPr>
        <w:t>「翳」入天聽</w:t>
      </w:r>
      <w:r w:rsidRPr="00474EE3">
        <w:rPr>
          <w:rFonts w:ascii="標楷體" w:eastAsia="標楷體" w:hAnsi="標楷體"/>
        </w:rPr>
        <w:t xml:space="preserve"> </w:t>
      </w:r>
      <w:r w:rsidRPr="00474EE3">
        <w:rPr>
          <w:rFonts w:ascii="標楷體" w:eastAsia="標楷體" w:hAnsi="標楷體" w:hint="eastAsia"/>
        </w:rPr>
        <w:t xml:space="preserve">   </w:t>
      </w:r>
      <w:r w:rsidRPr="00474EE3">
        <w:rPr>
          <w:rFonts w:ascii="標楷體" w:eastAsia="標楷體" w:hAnsi="標楷體"/>
        </w:rPr>
        <w:t xml:space="preserve"> 9.</w:t>
      </w:r>
      <w:r w:rsidRPr="00474EE3">
        <w:rPr>
          <w:rFonts w:ascii="標楷體" w:eastAsia="標楷體" w:hAnsi="標楷體" w:hint="eastAsia"/>
        </w:rPr>
        <w:t>窈窕</w:t>
      </w:r>
      <w:r w:rsidRPr="00474EE3">
        <w:rPr>
          <w:rFonts w:ascii="標楷體" w:eastAsia="標楷體" w:hAnsi="標楷體"/>
        </w:rPr>
        <w:t xml:space="preserve"> </w:t>
      </w:r>
      <w:r w:rsidRPr="00474EE3">
        <w:rPr>
          <w:rFonts w:ascii="標楷體" w:eastAsia="標楷體" w:hAnsi="標楷體" w:hint="eastAsia"/>
        </w:rPr>
        <w:t xml:space="preserve">        </w:t>
      </w:r>
      <w:r w:rsidRPr="00474EE3">
        <w:rPr>
          <w:rFonts w:ascii="標楷體" w:eastAsia="標楷體" w:hAnsi="標楷體"/>
        </w:rPr>
        <w:t xml:space="preserve"> 10.</w:t>
      </w:r>
      <w:r w:rsidRPr="00474EE3">
        <w:rPr>
          <w:rFonts w:ascii="標楷體" w:eastAsia="標楷體" w:hAnsi="標楷體" w:hint="eastAsia"/>
        </w:rPr>
        <w:t xml:space="preserve">掛單 </w:t>
      </w:r>
    </w:p>
    <w:p w:rsidR="00C67B2A" w:rsidRPr="00474EE3" w:rsidRDefault="00C67B2A" w:rsidP="00474EE3">
      <w:pPr>
        <w:rPr>
          <w:rFonts w:ascii="標楷體" w:eastAsia="標楷體" w:hAnsi="標楷體"/>
        </w:rPr>
      </w:pPr>
    </w:p>
    <w:p w:rsidR="00474EE3" w:rsidRPr="00474EE3" w:rsidRDefault="00474EE3" w:rsidP="00C67B2A">
      <w:pPr>
        <w:numPr>
          <w:ilvl w:val="0"/>
          <w:numId w:val="1"/>
        </w:num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默書：10% (</w:t>
      </w:r>
      <w:r w:rsidR="00F468F5">
        <w:rPr>
          <w:rFonts w:ascii="標楷體" w:eastAsia="標楷體" w:hAnsi="標楷體" w:hint="eastAsia"/>
        </w:rPr>
        <w:t>一個空格2</w:t>
      </w:r>
      <w:r w:rsidR="00452911">
        <w:rPr>
          <w:rFonts w:ascii="標楷體" w:eastAsia="標楷體" w:hAnsi="標楷體" w:hint="eastAsia"/>
        </w:rPr>
        <w:t>分，</w:t>
      </w:r>
      <w:r w:rsidR="00C67B2A">
        <w:rPr>
          <w:rFonts w:ascii="標楷體" w:eastAsia="標楷體" w:hAnsi="標楷體" w:hint="eastAsia"/>
        </w:rPr>
        <w:t>錯一個字扣1</w:t>
      </w:r>
      <w:r w:rsidRPr="00474EE3">
        <w:rPr>
          <w:rFonts w:ascii="標楷體" w:eastAsia="標楷體" w:hAnsi="標楷體" w:hint="eastAsia"/>
        </w:rPr>
        <w:t>分</w:t>
      </w:r>
      <w:r w:rsidR="00C67B2A" w:rsidRPr="00C67B2A">
        <w:rPr>
          <w:rFonts w:ascii="標楷體" w:eastAsia="標楷體" w:hAnsi="標楷體" w:hint="eastAsia"/>
        </w:rPr>
        <w:t>、標點符號不扣分</w:t>
      </w:r>
      <w:r w:rsidRPr="00474EE3">
        <w:rPr>
          <w:rFonts w:ascii="標楷體" w:eastAsia="標楷體" w:hAnsi="標楷體" w:hint="eastAsia"/>
        </w:rPr>
        <w:t>）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  山不在高，有仙則名；（    1    ）。斯是陋室，（   2   ）。苔痕上階綠，（   3   ）。談笑有鴻儒，往來無白丁。</w:t>
      </w:r>
    </w:p>
    <w:p w:rsid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   4    ）。無絲竹之亂耳，（    5   ）。</w:t>
      </w:r>
      <w:r w:rsidRPr="00474EE3">
        <w:rPr>
          <w:rFonts w:ascii="標楷體" w:eastAsia="標楷體" w:hAnsi="標楷體" w:hint="eastAsia"/>
          <w:u w:val="single"/>
        </w:rPr>
        <w:t>南陽諸葛廬</w:t>
      </w:r>
      <w:r w:rsidRPr="00474EE3">
        <w:rPr>
          <w:rFonts w:ascii="標楷體" w:eastAsia="標楷體" w:hAnsi="標楷體" w:hint="eastAsia"/>
        </w:rPr>
        <w:t>，</w:t>
      </w:r>
      <w:r w:rsidRPr="00474EE3">
        <w:rPr>
          <w:rFonts w:ascii="標楷體" w:eastAsia="標楷體" w:hAnsi="標楷體" w:hint="eastAsia"/>
          <w:u w:val="single"/>
        </w:rPr>
        <w:t>西蜀子雲亭</w:t>
      </w:r>
      <w:r w:rsidRPr="00474EE3">
        <w:rPr>
          <w:rFonts w:ascii="標楷體" w:eastAsia="標楷體" w:hAnsi="標楷體" w:hint="eastAsia"/>
        </w:rPr>
        <w:t>。</w:t>
      </w:r>
      <w:r w:rsidRPr="00474EE3">
        <w:rPr>
          <w:rFonts w:ascii="標楷體" w:eastAsia="標楷體" w:hAnsi="標楷體" w:hint="eastAsia"/>
          <w:u w:val="single"/>
        </w:rPr>
        <w:t>孔子</w:t>
      </w:r>
      <w:r w:rsidRPr="00474EE3">
        <w:rPr>
          <w:rFonts w:ascii="標楷體" w:eastAsia="標楷體" w:hAnsi="標楷體" w:hint="eastAsia"/>
        </w:rPr>
        <w:t>云：「何陋之有？」</w:t>
      </w:r>
    </w:p>
    <w:p w:rsidR="00C67B2A" w:rsidRPr="00474EE3" w:rsidRDefault="00C67B2A" w:rsidP="00474EE3">
      <w:pPr>
        <w:rPr>
          <w:rFonts w:ascii="標楷體" w:eastAsia="標楷體" w:hAnsi="標楷體"/>
        </w:rPr>
      </w:pPr>
    </w:p>
    <w:p w:rsidR="00C67B2A" w:rsidRPr="00C67B2A" w:rsidRDefault="00474EE3" w:rsidP="00C67B2A">
      <w:pPr>
        <w:numPr>
          <w:ilvl w:val="0"/>
          <w:numId w:val="1"/>
        </w:num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綜合測驗：40%</w:t>
      </w:r>
      <w:r w:rsidR="00C67B2A" w:rsidRPr="00C67B2A">
        <w:rPr>
          <w:rFonts w:ascii="標楷體" w:eastAsia="標楷體" w:hAnsi="標楷體" w:hint="eastAsia"/>
        </w:rPr>
        <w:t>(每題2分)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1.下列選項「  」形似字的字音，何者前後相同？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 （A） 笑「靨」 ╱貪得無「饜」              （B）怯「怜怜」 ╱孤苦「伶」丁</w:t>
      </w:r>
    </w:p>
    <w:p w:rsidR="00474EE3" w:rsidRPr="00474EE3" w:rsidRDefault="001C36FE" w:rsidP="00474E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74EE3" w:rsidRPr="00474EE3">
        <w:rPr>
          <w:rFonts w:ascii="標楷體" w:eastAsia="標楷體" w:hAnsi="標楷體" w:hint="eastAsia"/>
        </w:rPr>
        <w:t>（C</w:t>
      </w:r>
      <w:r w:rsidR="00F66E42">
        <w:rPr>
          <w:rFonts w:ascii="標楷體" w:eastAsia="標楷體" w:hAnsi="標楷體" w:hint="eastAsia"/>
        </w:rPr>
        <w:t>）「挾」帶</w:t>
      </w:r>
      <w:r w:rsidR="00474EE3" w:rsidRPr="00474EE3">
        <w:rPr>
          <w:rFonts w:ascii="標楷體" w:eastAsia="標楷體" w:hAnsi="標楷體" w:hint="eastAsia"/>
        </w:rPr>
        <w:t xml:space="preserve"> ╱汗流「浹」背           </w:t>
      </w:r>
      <w:r>
        <w:rPr>
          <w:rFonts w:ascii="標楷體" w:eastAsia="標楷體" w:hAnsi="標楷體" w:hint="eastAsia"/>
        </w:rPr>
        <w:t xml:space="preserve"> </w:t>
      </w:r>
      <w:r w:rsidR="00F66E42">
        <w:rPr>
          <w:rFonts w:ascii="標楷體" w:eastAsia="標楷體" w:hAnsi="標楷體" w:hint="eastAsia"/>
        </w:rPr>
        <w:t xml:space="preserve">    </w:t>
      </w:r>
      <w:r w:rsidR="00474EE3" w:rsidRPr="00474EE3">
        <w:rPr>
          <w:rFonts w:ascii="標楷體" w:eastAsia="標楷體" w:hAnsi="標楷體" w:hint="eastAsia"/>
        </w:rPr>
        <w:t>（D）「殫」精竭慮 ╱邯「鄲」學步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2.下列選項「  」中的注音寫成國字後，何者前後</w:t>
      </w:r>
      <w:r w:rsidRPr="00C67B2A">
        <w:rPr>
          <w:rFonts w:ascii="標楷體" w:eastAsia="標楷體" w:hAnsi="標楷體" w:hint="eastAsia"/>
          <w:u w:val="double"/>
        </w:rPr>
        <w:t>不同</w:t>
      </w:r>
      <w:r w:rsidRPr="00474EE3">
        <w:rPr>
          <w:rFonts w:ascii="標楷體" w:eastAsia="標楷體" w:hAnsi="標楷體" w:hint="eastAsia"/>
        </w:rPr>
        <w:t>﹖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 （A）「ㄕㄥ」簫達旦 ╱ 夜夜「ㄕㄥ」歌       （B）錦「ㄒㄧㄡˋ」河山╱</w:t>
      </w:r>
      <w:r w:rsidRPr="00474EE3">
        <w:rPr>
          <w:rFonts w:ascii="標楷體" w:eastAsia="標楷體" w:hAnsi="標楷體"/>
        </w:rPr>
        <w:t xml:space="preserve"> 「</w:t>
      </w:r>
      <w:r w:rsidRPr="00474EE3">
        <w:rPr>
          <w:rFonts w:ascii="標楷體" w:eastAsia="標楷體" w:hAnsi="標楷體" w:hint="eastAsia"/>
        </w:rPr>
        <w:t>ㄒㄧㄡˋ</w:t>
      </w:r>
      <w:r w:rsidRPr="00474EE3">
        <w:rPr>
          <w:rFonts w:ascii="標楷體" w:eastAsia="標楷體" w:hAnsi="標楷體"/>
        </w:rPr>
        <w:t>」</w:t>
      </w:r>
      <w:r w:rsidRPr="00474EE3">
        <w:rPr>
          <w:rFonts w:ascii="標楷體" w:eastAsia="標楷體" w:hAnsi="標楷體" w:hint="eastAsia"/>
        </w:rPr>
        <w:t>花枕頭</w:t>
      </w:r>
    </w:p>
    <w:p w:rsidR="00474EE3" w:rsidRPr="00474EE3" w:rsidRDefault="001C36FE" w:rsidP="00474E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74EE3" w:rsidRPr="00474EE3">
        <w:rPr>
          <w:rFonts w:ascii="標楷體" w:eastAsia="標楷體" w:hAnsi="標楷體" w:hint="eastAsia"/>
        </w:rPr>
        <w:t>（C）行為荒</w:t>
      </w:r>
      <w:r w:rsidR="00474EE3" w:rsidRPr="00474EE3">
        <w:rPr>
          <w:rFonts w:ascii="標楷體" w:eastAsia="標楷體" w:hAnsi="標楷體"/>
        </w:rPr>
        <w:t>「</w:t>
      </w:r>
      <w:r w:rsidR="00474EE3" w:rsidRPr="00474EE3">
        <w:rPr>
          <w:rFonts w:ascii="標楷體" w:eastAsia="標楷體" w:hAnsi="標楷體" w:hint="eastAsia"/>
        </w:rPr>
        <w:t>ㄉㄢˋ</w:t>
      </w:r>
      <w:r w:rsidR="00474EE3" w:rsidRPr="00474EE3">
        <w:rPr>
          <w:rFonts w:ascii="標楷體" w:eastAsia="標楷體" w:hAnsi="標楷體"/>
        </w:rPr>
        <w:t xml:space="preserve">」 </w:t>
      </w:r>
      <w:r w:rsidR="00474EE3" w:rsidRPr="00474EE3">
        <w:rPr>
          <w:rFonts w:ascii="標楷體" w:eastAsia="標楷體" w:hAnsi="標楷體" w:hint="eastAsia"/>
        </w:rPr>
        <w:t>╱</w:t>
      </w:r>
      <w:r w:rsidR="00474EE3" w:rsidRPr="00474EE3">
        <w:rPr>
          <w:rFonts w:ascii="標楷體" w:eastAsia="標楷體" w:hAnsi="標楷體"/>
        </w:rPr>
        <w:t xml:space="preserve"> </w:t>
      </w:r>
      <w:r w:rsidR="00474EE3" w:rsidRPr="00474EE3">
        <w:rPr>
          <w:rFonts w:ascii="標楷體" w:eastAsia="標楷體" w:hAnsi="標楷體" w:hint="eastAsia"/>
        </w:rPr>
        <w:t>孔子</w:t>
      </w:r>
      <w:r w:rsidR="00474EE3" w:rsidRPr="00474EE3">
        <w:rPr>
          <w:rFonts w:ascii="標楷體" w:eastAsia="標楷體" w:hAnsi="標楷體"/>
        </w:rPr>
        <w:t>「</w:t>
      </w:r>
      <w:r w:rsidR="00474EE3" w:rsidRPr="00474EE3">
        <w:rPr>
          <w:rFonts w:ascii="標楷體" w:eastAsia="標楷體" w:hAnsi="標楷體" w:hint="eastAsia"/>
        </w:rPr>
        <w:t>ㄉㄢˋ</w:t>
      </w:r>
      <w:r w:rsidR="00474EE3" w:rsidRPr="00474EE3">
        <w:rPr>
          <w:rFonts w:ascii="標楷體" w:eastAsia="標楷體" w:hAnsi="標楷體"/>
        </w:rPr>
        <w:t>」</w:t>
      </w:r>
      <w:r w:rsidR="00474EE3" w:rsidRPr="00474EE3">
        <w:rPr>
          <w:rFonts w:ascii="標楷體" w:eastAsia="標楷體" w:hAnsi="標楷體" w:hint="eastAsia"/>
        </w:rPr>
        <w:t xml:space="preserve"> 辰</w:t>
      </w:r>
      <w:r>
        <w:rPr>
          <w:rFonts w:ascii="標楷體" w:eastAsia="標楷體" w:hAnsi="標楷體" w:hint="eastAsia"/>
        </w:rPr>
        <w:t xml:space="preserve"> </w:t>
      </w:r>
      <w:r w:rsidR="00474EE3" w:rsidRPr="00474EE3">
        <w:rPr>
          <w:rFonts w:ascii="標楷體" w:eastAsia="標楷體" w:hAnsi="標楷體" w:hint="eastAsia"/>
        </w:rPr>
        <w:t>（D</w:t>
      </w:r>
      <w:r w:rsidR="005A036E">
        <w:rPr>
          <w:rFonts w:ascii="標楷體" w:eastAsia="標楷體" w:hAnsi="標楷體" w:hint="eastAsia"/>
        </w:rPr>
        <w:t>）「ㄇ一ㄥˊ</w:t>
      </w:r>
      <w:r w:rsidR="00843758">
        <w:rPr>
          <w:rFonts w:ascii="標楷體" w:eastAsia="標楷體" w:hAnsi="標楷體" w:hint="eastAsia"/>
        </w:rPr>
        <w:t>」</w:t>
      </w:r>
      <w:r w:rsidR="005A036E">
        <w:rPr>
          <w:rFonts w:ascii="標楷體" w:eastAsia="標楷體" w:hAnsi="標楷體" w:hint="eastAsia"/>
        </w:rPr>
        <w:t>門閨秀</w:t>
      </w:r>
      <w:r w:rsidR="00843758">
        <w:rPr>
          <w:rFonts w:ascii="標楷體" w:eastAsia="標楷體" w:hAnsi="標楷體" w:hint="eastAsia"/>
        </w:rPr>
        <w:t>／</w:t>
      </w:r>
      <w:r w:rsidR="005A036E" w:rsidRPr="005A036E">
        <w:rPr>
          <w:rFonts w:ascii="標楷體" w:eastAsia="標楷體" w:hAnsi="標楷體" w:hint="eastAsia"/>
        </w:rPr>
        <w:t>「ㄇ一ㄥˊ」</w:t>
      </w:r>
      <w:r w:rsidR="005A036E">
        <w:rPr>
          <w:rFonts w:ascii="標楷體" w:eastAsia="標楷體" w:hAnsi="標楷體" w:hint="eastAsia"/>
        </w:rPr>
        <w:t>哲保身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3.</w:t>
      </w:r>
      <w:r w:rsidRPr="00474EE3">
        <w:rPr>
          <w:rFonts w:ascii="標楷體" w:eastAsia="標楷體" w:hAnsi="標楷體"/>
        </w:rPr>
        <w:t>下列各組「」中的字義，何者前後相同？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（A）</w:t>
      </w:r>
      <w:r w:rsidR="004E6BE1" w:rsidRPr="004E6BE1">
        <w:rPr>
          <w:rFonts w:ascii="標楷體" w:eastAsia="標楷體" w:hAnsi="標楷體" w:hint="eastAsia"/>
        </w:rPr>
        <w:t>吞雲「吐」霧 ╱「吐」出贓款</w:t>
      </w:r>
      <w:r w:rsidRPr="00474EE3">
        <w:rPr>
          <w:rFonts w:ascii="標楷體" w:eastAsia="標楷體" w:hAnsi="標楷體" w:hint="eastAsia"/>
        </w:rPr>
        <w:t xml:space="preserve">      </w:t>
      </w:r>
      <w:r w:rsidR="00E27ECD">
        <w:rPr>
          <w:rFonts w:ascii="標楷體" w:eastAsia="標楷體" w:hAnsi="標楷體" w:hint="eastAsia"/>
        </w:rPr>
        <w:t xml:space="preserve">      </w:t>
      </w:r>
      <w:r w:rsidRPr="00474EE3">
        <w:rPr>
          <w:rFonts w:ascii="標楷體" w:eastAsia="標楷體" w:hAnsi="標楷體" w:hint="eastAsia"/>
        </w:rPr>
        <w:t>（B</w:t>
      </w:r>
      <w:r w:rsidR="008D39E2">
        <w:rPr>
          <w:rFonts w:ascii="標楷體" w:eastAsia="標楷體" w:hAnsi="標楷體" w:hint="eastAsia"/>
        </w:rPr>
        <w:t>）「挾</w:t>
      </w:r>
      <w:r w:rsidRPr="00474EE3">
        <w:rPr>
          <w:rFonts w:ascii="標楷體" w:eastAsia="標楷體" w:hAnsi="標楷體" w:hint="eastAsia"/>
        </w:rPr>
        <w:t xml:space="preserve"> </w:t>
      </w:r>
      <w:r w:rsidR="00E27ECD">
        <w:rPr>
          <w:rFonts w:ascii="標楷體" w:eastAsia="標楷體" w:hAnsi="標楷體" w:hint="eastAsia"/>
        </w:rPr>
        <w:t>」</w:t>
      </w:r>
      <w:r w:rsidR="008D39E2">
        <w:rPr>
          <w:rFonts w:ascii="標楷體" w:eastAsia="標楷體" w:hAnsi="標楷體" w:hint="eastAsia"/>
        </w:rPr>
        <w:t>天子以令諸侯╱</w:t>
      </w:r>
      <w:r w:rsidRPr="00474EE3">
        <w:rPr>
          <w:rFonts w:ascii="標楷體" w:eastAsia="標楷體" w:hAnsi="標楷體" w:hint="eastAsia"/>
        </w:rPr>
        <w:t xml:space="preserve">「 </w:t>
      </w:r>
      <w:r w:rsidR="008D39E2">
        <w:rPr>
          <w:rFonts w:ascii="標楷體" w:eastAsia="標楷體" w:hAnsi="標楷體" w:hint="eastAsia"/>
        </w:rPr>
        <w:t>挾</w:t>
      </w:r>
      <w:r w:rsidRPr="00474EE3">
        <w:rPr>
          <w:rFonts w:ascii="標楷體" w:eastAsia="標楷體" w:hAnsi="標楷體" w:hint="eastAsia"/>
        </w:rPr>
        <w:t>」</w:t>
      </w:r>
      <w:r w:rsidR="008D39E2">
        <w:rPr>
          <w:rFonts w:ascii="標楷體" w:eastAsia="標楷體" w:hAnsi="標楷體" w:hint="eastAsia"/>
        </w:rPr>
        <w:t>持人質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（C</w:t>
      </w:r>
      <w:r w:rsidR="00A3294A">
        <w:rPr>
          <w:rFonts w:ascii="標楷體" w:eastAsia="標楷體" w:hAnsi="標楷體" w:hint="eastAsia"/>
        </w:rPr>
        <w:t>）「</w:t>
      </w:r>
      <w:r w:rsidR="006C6EC4">
        <w:rPr>
          <w:rFonts w:ascii="標楷體" w:eastAsia="標楷體" w:hAnsi="標楷體" w:hint="eastAsia"/>
        </w:rPr>
        <w:t>鴻</w:t>
      </w:r>
      <w:r w:rsidR="00A3294A">
        <w:rPr>
          <w:rFonts w:ascii="標楷體" w:eastAsia="標楷體" w:hAnsi="標楷體" w:hint="eastAsia"/>
        </w:rPr>
        <w:t>」</w:t>
      </w:r>
      <w:r w:rsidR="006C6EC4">
        <w:rPr>
          <w:rFonts w:ascii="標楷體" w:eastAsia="標楷體" w:hAnsi="標楷體" w:hint="eastAsia"/>
        </w:rPr>
        <w:t>圖大展</w:t>
      </w:r>
      <w:r w:rsidRPr="00474EE3">
        <w:rPr>
          <w:rFonts w:ascii="標楷體" w:eastAsia="標楷體" w:hAnsi="標楷體" w:hint="eastAsia"/>
        </w:rPr>
        <w:t xml:space="preserve"> ╱</w:t>
      </w:r>
      <w:r w:rsidR="006C6EC4">
        <w:rPr>
          <w:rFonts w:ascii="標楷體" w:eastAsia="標楷體" w:hAnsi="標楷體" w:hint="eastAsia"/>
        </w:rPr>
        <w:t>驚</w:t>
      </w:r>
      <w:r w:rsidR="006C6EC4" w:rsidRPr="006C6EC4">
        <w:rPr>
          <w:rFonts w:ascii="標楷體" w:eastAsia="標楷體" w:hAnsi="標楷體" w:hint="eastAsia"/>
        </w:rPr>
        <w:t>「鴻」</w:t>
      </w:r>
      <w:r w:rsidR="006C6EC4">
        <w:rPr>
          <w:rFonts w:ascii="標楷體" w:eastAsia="標楷體" w:hAnsi="標楷體" w:hint="eastAsia"/>
        </w:rPr>
        <w:t>一瞥</w:t>
      </w:r>
      <w:r w:rsidR="00F66E42">
        <w:rPr>
          <w:rFonts w:ascii="標楷體" w:eastAsia="標楷體" w:hAnsi="標楷體" w:hint="eastAsia"/>
        </w:rPr>
        <w:t xml:space="preserve">      </w:t>
      </w:r>
      <w:r w:rsidR="00E90D59">
        <w:rPr>
          <w:rFonts w:ascii="標楷體" w:eastAsia="標楷體" w:hAnsi="標楷體" w:hint="eastAsia"/>
        </w:rPr>
        <w:t xml:space="preserve">   </w:t>
      </w:r>
      <w:r w:rsidR="00573415">
        <w:rPr>
          <w:rFonts w:ascii="標楷體" w:eastAsia="標楷體" w:hAnsi="標楷體" w:hint="eastAsia"/>
        </w:rPr>
        <w:t xml:space="preserve">    </w:t>
      </w:r>
      <w:r w:rsidRPr="00474EE3">
        <w:rPr>
          <w:rFonts w:ascii="標楷體" w:eastAsia="標楷體" w:hAnsi="標楷體" w:hint="eastAsia"/>
        </w:rPr>
        <w:t>（D）</w:t>
      </w:r>
      <w:r w:rsidR="004E6BE1" w:rsidRPr="004E6BE1">
        <w:rPr>
          <w:rFonts w:ascii="標楷體" w:eastAsia="標楷體" w:hAnsi="標楷體" w:hint="eastAsia"/>
        </w:rPr>
        <w:t>君子「坦蕩蕩」／「坦蕩蕩」的大道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4.下列選項「  」中的注音，何者前後</w:t>
      </w:r>
      <w:r w:rsidRPr="00F66E42">
        <w:rPr>
          <w:rFonts w:ascii="標楷體" w:eastAsia="標楷體" w:hAnsi="標楷體" w:hint="eastAsia"/>
          <w:u w:val="double"/>
        </w:rPr>
        <w:t>不同</w:t>
      </w:r>
      <w:r w:rsidRPr="00474EE3">
        <w:rPr>
          <w:rFonts w:ascii="標楷體" w:eastAsia="標楷體" w:hAnsi="標楷體" w:hint="eastAsia"/>
        </w:rPr>
        <w:t>？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（A）一「卷」書／漫「卷」詩書喜欲狂         （B</w:t>
      </w:r>
      <w:r w:rsidR="00C67B2A">
        <w:rPr>
          <w:rFonts w:ascii="標楷體" w:eastAsia="標楷體" w:hAnsi="標楷體" w:hint="eastAsia"/>
        </w:rPr>
        <w:t>）「和」身而臥／「和」衷</w:t>
      </w:r>
      <w:r w:rsidRPr="00474EE3">
        <w:rPr>
          <w:rFonts w:ascii="標楷體" w:eastAsia="標楷體" w:hAnsi="標楷體" w:hint="eastAsia"/>
        </w:rPr>
        <w:t>共濟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（C）「翹」首盼望／箇中「翹」楚              （D）「衝」著大道／脾氣很「衝」</w:t>
      </w:r>
    </w:p>
    <w:p w:rsidR="00CA2871" w:rsidRDefault="00052BA6" w:rsidP="00474E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474EE3" w:rsidRPr="00474EE3">
        <w:rPr>
          <w:rFonts w:ascii="標楷體" w:eastAsia="標楷體" w:hAnsi="標楷體" w:hint="eastAsia"/>
        </w:rPr>
        <w:t>《陋室銘》「</w:t>
      </w:r>
      <w:r w:rsidR="00474EE3" w:rsidRPr="00474EE3">
        <w:rPr>
          <w:rFonts w:ascii="標楷體" w:eastAsia="標楷體" w:hAnsi="標楷體" w:hint="eastAsia"/>
          <w:u w:val="single"/>
        </w:rPr>
        <w:t>南陽諸葛廬</w:t>
      </w:r>
      <w:r w:rsidR="00474EE3" w:rsidRPr="00474EE3">
        <w:rPr>
          <w:rFonts w:ascii="標楷體" w:eastAsia="標楷體" w:hAnsi="標楷體" w:hint="eastAsia"/>
        </w:rPr>
        <w:t>，</w:t>
      </w:r>
      <w:r w:rsidR="00474EE3" w:rsidRPr="00474EE3">
        <w:rPr>
          <w:rFonts w:ascii="標楷體" w:eastAsia="標楷體" w:hAnsi="標楷體" w:hint="eastAsia"/>
          <w:u w:val="single"/>
        </w:rPr>
        <w:t>西蜀子雲亭</w:t>
      </w:r>
      <w:r w:rsidR="00474EE3" w:rsidRPr="00474EE3">
        <w:rPr>
          <w:rFonts w:ascii="標楷體" w:eastAsia="標楷體" w:hAnsi="標楷體" w:hint="eastAsia"/>
        </w:rPr>
        <w:t>。</w:t>
      </w:r>
      <w:r w:rsidR="00474EE3" w:rsidRPr="00474EE3">
        <w:rPr>
          <w:rFonts w:ascii="標楷體" w:eastAsia="標楷體" w:hAnsi="標楷體" w:hint="eastAsia"/>
          <w:u w:val="single"/>
        </w:rPr>
        <w:t>孔子</w:t>
      </w:r>
      <w:r w:rsidR="00474EE3" w:rsidRPr="00474EE3">
        <w:rPr>
          <w:rFonts w:ascii="標楷體" w:eastAsia="標楷體" w:hAnsi="標楷體" w:hint="eastAsia"/>
        </w:rPr>
        <w:t>云：『何陋之有？』」，對於這句話所傳達的意涵，下列敘述何者</w:t>
      </w:r>
      <w:r w:rsidR="00474EE3" w:rsidRPr="00F66E42">
        <w:rPr>
          <w:rFonts w:ascii="標楷體" w:eastAsia="標楷體" w:hAnsi="標楷體" w:hint="eastAsia"/>
          <w:u w:val="double"/>
        </w:rPr>
        <w:t>錯誤</w:t>
      </w:r>
      <w:r w:rsidR="00474EE3" w:rsidRPr="00474EE3">
        <w:rPr>
          <w:rFonts w:ascii="標楷體" w:eastAsia="標楷體" w:hAnsi="標楷體" w:hint="eastAsia"/>
        </w:rPr>
        <w:t>？</w:t>
      </w:r>
    </w:p>
    <w:p w:rsidR="00F66E42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（A）韜光養晦，</w:t>
      </w:r>
      <w:r w:rsidR="00CD5743">
        <w:rPr>
          <w:rFonts w:ascii="標楷體" w:eastAsia="標楷體" w:hAnsi="標楷體" w:hint="eastAsia"/>
        </w:rPr>
        <w:t>修養品德</w:t>
      </w:r>
      <w:r w:rsidRPr="00474EE3">
        <w:rPr>
          <w:rFonts w:ascii="標楷體" w:eastAsia="標楷體" w:hAnsi="標楷體" w:hint="eastAsia"/>
        </w:rPr>
        <w:t xml:space="preserve">等待時機施展抱負            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（B）</w:t>
      </w:r>
      <w:r w:rsidR="008136B2">
        <w:rPr>
          <w:rFonts w:ascii="標楷體" w:eastAsia="標楷體" w:hAnsi="標楷體" w:hint="eastAsia"/>
        </w:rPr>
        <w:t>陋室不陋，是因作者像</w:t>
      </w:r>
      <w:r w:rsidR="00CD5743" w:rsidRPr="008136B2">
        <w:rPr>
          <w:rFonts w:ascii="標楷體" w:eastAsia="標楷體" w:hAnsi="標楷體" w:hint="eastAsia"/>
          <w:u w:val="single"/>
        </w:rPr>
        <w:t>諸葛亮</w:t>
      </w:r>
      <w:r w:rsidR="00064CFC">
        <w:rPr>
          <w:rFonts w:ascii="標楷體" w:eastAsia="標楷體" w:hAnsi="標楷體" w:hint="eastAsia"/>
        </w:rPr>
        <w:t>一樣隱居避世</w:t>
      </w:r>
    </w:p>
    <w:p w:rsidR="00F66E42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（C）</w:t>
      </w:r>
      <w:r w:rsidR="005A036E">
        <w:rPr>
          <w:rFonts w:ascii="標楷體" w:eastAsia="標楷體" w:hAnsi="標楷體" w:hint="eastAsia"/>
        </w:rPr>
        <w:t>引用</w:t>
      </w:r>
      <w:r w:rsidR="005A036E" w:rsidRPr="006C6EC4">
        <w:rPr>
          <w:rFonts w:ascii="標楷體" w:eastAsia="標楷體" w:hAnsi="標楷體" w:hint="eastAsia"/>
          <w:u w:val="single"/>
        </w:rPr>
        <w:t>孔子</w:t>
      </w:r>
      <w:r w:rsidR="005A036E">
        <w:rPr>
          <w:rFonts w:ascii="標楷體" w:eastAsia="標楷體" w:hAnsi="標楷體" w:hint="eastAsia"/>
        </w:rPr>
        <w:t>之言</w:t>
      </w:r>
      <w:r w:rsidR="00CD5743">
        <w:rPr>
          <w:rFonts w:ascii="標楷體" w:eastAsia="標楷體" w:hAnsi="標楷體" w:hint="eastAsia"/>
        </w:rPr>
        <w:t>，</w:t>
      </w:r>
      <w:r w:rsidR="005A036E">
        <w:rPr>
          <w:rFonts w:ascii="標楷體" w:eastAsia="標楷體" w:hAnsi="標楷體" w:hint="eastAsia"/>
        </w:rPr>
        <w:t>暗示自己有君子之德</w:t>
      </w:r>
      <w:r w:rsidRPr="00474EE3">
        <w:rPr>
          <w:rFonts w:ascii="標楷體" w:eastAsia="標楷體" w:hAnsi="標楷體" w:hint="eastAsia"/>
        </w:rPr>
        <w:t xml:space="preserve">                   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（D</w:t>
      </w:r>
      <w:r w:rsidR="00CD5743">
        <w:rPr>
          <w:rFonts w:ascii="標楷體" w:eastAsia="標楷體" w:hAnsi="標楷體" w:hint="eastAsia"/>
        </w:rPr>
        <w:t>）「</w:t>
      </w:r>
      <w:r w:rsidR="00CD5743" w:rsidRPr="00CD5743">
        <w:rPr>
          <w:rFonts w:ascii="標楷體" w:eastAsia="標楷體" w:hAnsi="標楷體" w:hint="eastAsia"/>
        </w:rPr>
        <w:t>何陋之有</w:t>
      </w:r>
      <w:r w:rsidR="00CD5743">
        <w:rPr>
          <w:rFonts w:ascii="標楷體" w:eastAsia="標楷體" w:hAnsi="標楷體" w:hint="eastAsia"/>
        </w:rPr>
        <w:t>」意</w:t>
      </w:r>
      <w:r w:rsidR="00A94A33">
        <w:rPr>
          <w:rFonts w:ascii="標楷體" w:eastAsia="標楷體" w:hAnsi="標楷體" w:hint="eastAsia"/>
        </w:rPr>
        <w:t>近</w:t>
      </w:r>
      <w:r w:rsidR="00CD5743">
        <w:rPr>
          <w:rFonts w:ascii="標楷體" w:eastAsia="標楷體" w:hAnsi="標楷體" w:hint="eastAsia"/>
        </w:rPr>
        <w:t>「何必名山吾</w:t>
      </w:r>
      <w:r w:rsidR="00A94A33">
        <w:rPr>
          <w:rFonts w:ascii="標楷體" w:eastAsia="標楷體" w:hAnsi="標楷體" w:hint="eastAsia"/>
        </w:rPr>
        <w:t>盧邪？」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6.關於《陋室銘》一文寫作手法，下列敘述何者正確？</w:t>
      </w:r>
    </w:p>
    <w:p w:rsidR="00F66E42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（A）以「仙、龍」比喻自己的居室            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（B）藉「山、水」說明居室環境清幽</w:t>
      </w:r>
    </w:p>
    <w:p w:rsidR="00F66E42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（C）中間藉景物、交遊及生活凸顯高雅不俗    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（D</w:t>
      </w:r>
      <w:r w:rsidR="00573415">
        <w:rPr>
          <w:rFonts w:ascii="標楷體" w:eastAsia="標楷體" w:hAnsi="標楷體" w:hint="eastAsia"/>
        </w:rPr>
        <w:t>）以「不在高」比</w:t>
      </w:r>
      <w:r w:rsidRPr="00474EE3">
        <w:rPr>
          <w:rFonts w:ascii="標楷體" w:eastAsia="標楷體" w:hAnsi="標楷體" w:hint="eastAsia"/>
        </w:rPr>
        <w:t>喻居室位置</w:t>
      </w:r>
    </w:p>
    <w:p w:rsidR="00474EE3" w:rsidRPr="00474EE3" w:rsidRDefault="00052BA6" w:rsidP="00474E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</w:t>
      </w:r>
      <w:r w:rsidR="00474EE3" w:rsidRPr="00474EE3">
        <w:rPr>
          <w:rFonts w:ascii="標楷體" w:eastAsia="標楷體" w:hAnsi="標楷體" w:hint="eastAsia"/>
          <w:u w:val="single"/>
        </w:rPr>
        <w:t>余光中</w:t>
      </w:r>
      <w:r w:rsidR="00474EE3" w:rsidRPr="00474EE3">
        <w:rPr>
          <w:rFonts w:ascii="標楷體" w:eastAsia="標楷體" w:hAnsi="標楷體" w:hint="eastAsia"/>
        </w:rPr>
        <w:t>詩作《控訴一枝煙囪》中運用許多比喻，以下對詩中比喻的解讀何者</w:t>
      </w:r>
      <w:r w:rsidR="00474EE3" w:rsidRPr="00F66E42">
        <w:rPr>
          <w:rFonts w:ascii="標楷體" w:eastAsia="標楷體" w:hAnsi="標楷體" w:hint="eastAsia"/>
          <w:u w:val="double"/>
        </w:rPr>
        <w:t>錯誤</w:t>
      </w:r>
      <w:r w:rsidR="00474EE3" w:rsidRPr="00474EE3">
        <w:rPr>
          <w:rFonts w:ascii="標楷體" w:eastAsia="標楷體" w:hAnsi="標楷體" w:hint="eastAsia"/>
        </w:rPr>
        <w:t>？</w:t>
      </w:r>
    </w:p>
    <w:p w:rsidR="00F66E42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（A）以「毒癮深重的大煙客」比喻煙囪        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（B）以「不堪的髒話」比喻汙染</w:t>
      </w:r>
    </w:p>
    <w:p w:rsidR="00F66E42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（C）以「黑懨懨的蝴蝶」比喻昆蟲的死亡      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（D）以「女童」比喻純潔的風景</w:t>
      </w:r>
    </w:p>
    <w:p w:rsidR="00474EE3" w:rsidRPr="00474EE3" w:rsidRDefault="00052BA6" w:rsidP="00474E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</w:t>
      </w:r>
      <w:r w:rsidR="00474EE3" w:rsidRPr="00474EE3">
        <w:rPr>
          <w:rFonts w:ascii="標楷體" w:eastAsia="標楷體" w:hAnsi="標楷體" w:hint="eastAsia"/>
        </w:rPr>
        <w:t>關於</w:t>
      </w:r>
      <w:r w:rsidR="00474EE3" w:rsidRPr="00474EE3">
        <w:rPr>
          <w:rFonts w:ascii="標楷體" w:eastAsia="標楷體" w:hAnsi="標楷體" w:hint="eastAsia"/>
          <w:u w:val="single"/>
        </w:rPr>
        <w:t>余光中</w:t>
      </w:r>
      <w:r w:rsidR="00474EE3" w:rsidRPr="00474EE3">
        <w:rPr>
          <w:rFonts w:ascii="標楷體" w:eastAsia="標楷體" w:hAnsi="標楷體" w:hint="eastAsia"/>
        </w:rPr>
        <w:t>詩作《讓春天從高雄出發》下列說明何者正確？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（A</w:t>
      </w:r>
      <w:r w:rsidR="001C36FE">
        <w:rPr>
          <w:rFonts w:ascii="標楷體" w:eastAsia="標楷體" w:hAnsi="標楷體" w:hint="eastAsia"/>
        </w:rPr>
        <w:t>）主旨在祈願高雄</w:t>
      </w:r>
      <w:r w:rsidRPr="00474EE3">
        <w:rPr>
          <w:rFonts w:ascii="標楷體" w:eastAsia="標楷體" w:hAnsi="標楷體" w:hint="eastAsia"/>
        </w:rPr>
        <w:t>蓬勃發展</w:t>
      </w:r>
      <w:r w:rsidR="001C36FE">
        <w:rPr>
          <w:rFonts w:ascii="標楷體" w:eastAsia="標楷體" w:hAnsi="標楷體" w:hint="eastAsia"/>
        </w:rPr>
        <w:t>引領風潮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（B）「讓木棉花的火把/用越野賽跑的速度/一路向北方傳達」敘述木棉花開放速度極快，像越野賽跑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（C）寫「讓春天從高雄登陸」是因為高雄位於</w:t>
      </w:r>
      <w:r w:rsidRPr="001C36FE">
        <w:rPr>
          <w:rFonts w:ascii="標楷體" w:eastAsia="標楷體" w:hAnsi="標楷體" w:hint="eastAsia"/>
          <w:u w:val="single"/>
        </w:rPr>
        <w:t>台灣</w:t>
      </w:r>
      <w:r w:rsidRPr="00474EE3">
        <w:rPr>
          <w:rFonts w:ascii="標楷體" w:eastAsia="標楷體" w:hAnsi="標楷體" w:hint="eastAsia"/>
        </w:rPr>
        <w:t>最南端的地理位置</w:t>
      </w:r>
    </w:p>
    <w:p w:rsid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（D）藉詩作推展高雄春天木棉花盛開美景</w:t>
      </w:r>
    </w:p>
    <w:p w:rsidR="00F66E42" w:rsidRDefault="00F66E42" w:rsidP="00474EE3">
      <w:pPr>
        <w:rPr>
          <w:rFonts w:ascii="標楷體" w:eastAsia="標楷體" w:hAnsi="標楷體"/>
        </w:rPr>
      </w:pPr>
    </w:p>
    <w:p w:rsidR="00F66E42" w:rsidRPr="00474EE3" w:rsidRDefault="00F66E42" w:rsidP="00474EE3">
      <w:pPr>
        <w:rPr>
          <w:rFonts w:ascii="標楷體" w:eastAsia="標楷體" w:hAnsi="標楷體"/>
        </w:rPr>
      </w:pPr>
    </w:p>
    <w:p w:rsidR="00474EE3" w:rsidRPr="00474EE3" w:rsidRDefault="00052BA6" w:rsidP="00474E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9.</w:t>
      </w:r>
      <w:r w:rsidR="00474EE3" w:rsidRPr="00474EE3">
        <w:rPr>
          <w:rFonts w:ascii="標楷體" w:eastAsia="標楷體" w:hAnsi="標楷體" w:hint="eastAsia"/>
        </w:rPr>
        <w:t>「你破壞朝霞和晚雲的名譽/把太陽擋在毛玻璃的外邊/有時，還裝出戒煙的樣子/卻躲在 哼 夜色的暗處/像我惡夢的窗  口 偷偷地吞吐 」關於這段詩句所傳達意涵的理解，下列何者最</w:t>
      </w:r>
      <w:r w:rsidR="00474EE3" w:rsidRPr="00F66E42">
        <w:rPr>
          <w:rFonts w:ascii="標楷體" w:eastAsia="標楷體" w:hAnsi="標楷體" w:hint="eastAsia"/>
          <w:u w:val="double"/>
        </w:rPr>
        <w:t>不接近</w:t>
      </w:r>
      <w:r w:rsidR="00474EE3" w:rsidRPr="00474EE3">
        <w:rPr>
          <w:rFonts w:ascii="標楷體" w:eastAsia="標楷體" w:hAnsi="標楷體" w:hint="eastAsia"/>
        </w:rPr>
        <w:t>？</w:t>
      </w:r>
    </w:p>
    <w:p w:rsidR="00F66E42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（A）描述工廠煙囪炊煙裊裊的景象          </w:t>
      </w:r>
      <w:r w:rsidR="002C545D">
        <w:rPr>
          <w:rFonts w:ascii="標楷體" w:eastAsia="標楷體" w:hAnsi="標楷體" w:hint="eastAsia"/>
        </w:rPr>
        <w:t xml:space="preserve"> </w:t>
      </w:r>
      <w:r w:rsidR="001E3AE1">
        <w:rPr>
          <w:rFonts w:ascii="標楷體" w:eastAsia="標楷體" w:hAnsi="標楷體" w:hint="eastAsia"/>
        </w:rPr>
        <w:t xml:space="preserve">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（B）寫工廠逃避檢測與環保責任</w:t>
      </w:r>
    </w:p>
    <w:p w:rsidR="00F66E42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（C）描述工廠利用晚間偷偷排放汙染        </w:t>
      </w:r>
      <w:r w:rsidR="002C545D">
        <w:rPr>
          <w:rFonts w:ascii="標楷體" w:eastAsia="標楷體" w:hAnsi="標楷體" w:hint="eastAsia"/>
        </w:rPr>
        <w:t xml:space="preserve"> </w:t>
      </w:r>
      <w:r w:rsidR="001E3AE1">
        <w:rPr>
          <w:rFonts w:ascii="標楷體" w:eastAsia="標楷體" w:hAnsi="標楷體" w:hint="eastAsia"/>
        </w:rPr>
        <w:t xml:space="preserve">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（D）描述為人們遠離汙染緊閉窗戶</w:t>
      </w:r>
    </w:p>
    <w:p w:rsidR="00474EE3" w:rsidRPr="00474EE3" w:rsidRDefault="00052BA6" w:rsidP="00474E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10.</w:t>
      </w:r>
      <w:r w:rsidR="00474EE3" w:rsidRPr="00474EE3">
        <w:rPr>
          <w:rFonts w:ascii="標楷體" w:eastAsia="標楷體" w:hAnsi="標楷體" w:hint="eastAsia"/>
        </w:rPr>
        <w:t>關於</w:t>
      </w:r>
      <w:r w:rsidR="00474EE3" w:rsidRPr="00474EE3">
        <w:rPr>
          <w:rFonts w:ascii="標楷體" w:eastAsia="標楷體" w:hAnsi="標楷體" w:hint="eastAsia"/>
          <w:u w:val="single"/>
        </w:rPr>
        <w:t>徐志摩</w:t>
      </w:r>
      <w:r w:rsidR="00474EE3" w:rsidRPr="00474EE3">
        <w:rPr>
          <w:rFonts w:ascii="標楷體" w:eastAsia="標楷體" w:hAnsi="標楷體" w:hint="eastAsia"/>
        </w:rPr>
        <w:t>《我所知道的康橋》一文的說明，下列何者</w:t>
      </w:r>
      <w:r w:rsidR="00474EE3" w:rsidRPr="00D51DC0">
        <w:rPr>
          <w:rFonts w:ascii="標楷體" w:eastAsia="標楷體" w:hAnsi="標楷體" w:hint="eastAsia"/>
          <w:u w:val="double"/>
        </w:rPr>
        <w:t>錯誤</w:t>
      </w:r>
      <w:r w:rsidR="00474EE3" w:rsidRPr="00474EE3">
        <w:rPr>
          <w:rFonts w:ascii="標楷體" w:eastAsia="標楷體" w:hAnsi="標楷體" w:hint="eastAsia"/>
        </w:rPr>
        <w:t>？</w:t>
      </w:r>
    </w:p>
    <w:p w:rsidR="00F66E42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（A）描寫初春漫遊所見的景色               </w:t>
      </w:r>
      <w:r w:rsidR="001E3AE1">
        <w:rPr>
          <w:rFonts w:ascii="標楷體" w:eastAsia="標楷體" w:hAnsi="標楷體" w:hint="eastAsia"/>
        </w:rPr>
        <w:t xml:space="preserve">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（B）寫作人稱運用以「我、他」靈活切換</w:t>
      </w:r>
    </w:p>
    <w:p w:rsidR="00F66E42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（C）依序描寫早晨到黃昏不同時段的風光     </w:t>
      </w:r>
      <w:r w:rsidR="001E3AE1">
        <w:rPr>
          <w:rFonts w:ascii="標楷體" w:eastAsia="標楷體" w:hAnsi="標楷體" w:hint="eastAsia"/>
        </w:rPr>
        <w:t xml:space="preserve">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（D）第一段依空間移轉描繪沿途所見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11.以下這些場景哪一個在</w:t>
      </w:r>
      <w:r w:rsidRPr="001D4F0C">
        <w:rPr>
          <w:rFonts w:ascii="標楷體" w:eastAsia="標楷體" w:hAnsi="標楷體" w:hint="eastAsia"/>
          <w:u w:val="double"/>
        </w:rPr>
        <w:t>未出現</w:t>
      </w:r>
      <w:r w:rsidRPr="00474EE3">
        <w:rPr>
          <w:rFonts w:ascii="標楷體" w:eastAsia="標楷體" w:hAnsi="標楷體" w:hint="eastAsia"/>
        </w:rPr>
        <w:t>在《我所知道的康橋》一文？</w:t>
      </w:r>
    </w:p>
    <w:p w:rsidR="00F66E42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（A）清晨濃霧</w:t>
      </w:r>
      <w:r w:rsidR="001C36FE">
        <w:rPr>
          <w:rFonts w:ascii="標楷體" w:eastAsia="標楷體" w:hAnsi="標楷體" w:hint="eastAsia"/>
        </w:rPr>
        <w:t xml:space="preserve">  </w:t>
      </w:r>
      <w:r w:rsidR="00F66E42">
        <w:rPr>
          <w:rFonts w:ascii="標楷體" w:eastAsia="標楷體" w:hAnsi="標楷體" w:hint="eastAsia"/>
        </w:rPr>
        <w:t xml:space="preserve">            </w:t>
      </w:r>
      <w:r w:rsidRPr="00474EE3">
        <w:rPr>
          <w:rFonts w:ascii="標楷體" w:eastAsia="標楷體" w:hAnsi="標楷體" w:hint="eastAsia"/>
        </w:rPr>
        <w:t>（B）河岸野花</w:t>
      </w:r>
      <w:r w:rsidR="001C36FE">
        <w:rPr>
          <w:rFonts w:ascii="標楷體" w:eastAsia="標楷體" w:hAnsi="標楷體" w:hint="eastAsia"/>
        </w:rPr>
        <w:t xml:space="preserve">  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（C）地形起伏</w:t>
      </w:r>
      <w:r w:rsidR="001C36FE">
        <w:rPr>
          <w:rFonts w:ascii="標楷體" w:eastAsia="標楷體" w:hAnsi="標楷體" w:hint="eastAsia"/>
        </w:rPr>
        <w:t xml:space="preserve">   </w:t>
      </w:r>
      <w:r w:rsidR="00F66E42">
        <w:rPr>
          <w:rFonts w:ascii="標楷體" w:eastAsia="標楷體" w:hAnsi="標楷體" w:hint="eastAsia"/>
        </w:rPr>
        <w:t xml:space="preserve">           </w:t>
      </w:r>
      <w:r w:rsidRPr="00474EE3">
        <w:rPr>
          <w:rFonts w:ascii="標楷體" w:eastAsia="標楷體" w:hAnsi="標楷體" w:hint="eastAsia"/>
        </w:rPr>
        <w:t xml:space="preserve">（D）萬家燈火  </w:t>
      </w:r>
    </w:p>
    <w:p w:rsidR="00474EE3" w:rsidRPr="00474EE3" w:rsidRDefault="00052BA6" w:rsidP="00474E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12.</w:t>
      </w:r>
      <w:r w:rsidR="00474EE3" w:rsidRPr="00474EE3">
        <w:rPr>
          <w:rFonts w:ascii="標楷體" w:eastAsia="標楷體" w:hAnsi="標楷體" w:hint="eastAsia"/>
          <w:u w:val="single"/>
        </w:rPr>
        <w:t>徐志摩</w:t>
      </w:r>
      <w:r w:rsidR="00474EE3" w:rsidRPr="00474EE3">
        <w:rPr>
          <w:rFonts w:ascii="標楷體" w:eastAsia="標楷體" w:hAnsi="標楷體" w:hint="eastAsia"/>
        </w:rPr>
        <w:t>曾說 「數大了似乎按照著一種自然律，自然的會有一種特別的排列，一種特別的節奏，一種特殊的式樣，激動我</w:t>
      </w:r>
      <w:r w:rsidR="006C3ED0">
        <w:rPr>
          <w:rFonts w:ascii="標楷體" w:eastAsia="標楷體" w:hAnsi="標楷體" w:hint="eastAsia"/>
        </w:rPr>
        <w:t xml:space="preserve">   </w:t>
      </w:r>
      <w:r w:rsidR="00474EE3" w:rsidRPr="00474EE3">
        <w:rPr>
          <w:rFonts w:ascii="標楷體" w:eastAsia="標楷體" w:hAnsi="標楷體" w:hint="eastAsia"/>
        </w:rPr>
        <w:t>們審美的本能，激發我們審美的情緒」以下哪個選項的敘述最能表現這樣的美感？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（A）手把著一家村莊的籬笆，隔著一大田的麥浪，看西天的變幻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（B）靜極了，這朝來水溶溶的大道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（C）當前是平坦的原野，望見了村舍，更遠三兩個饅形的小山掩住了一條通道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（D）陽光從褐色雲裏斜著過來，幻成一種異樣的紫色，透明似的不可逼視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13.「怯怜怜的小雪球是探春信的小使，鈴蘭與香草是歡喜的初聲，窈窕的蓮馨、玲瓏的石水仙、愛熱鬧的克羅克斯、</w:t>
      </w:r>
    </w:p>
    <w:p w:rsidR="00474EE3" w:rsidRPr="00474EE3" w:rsidRDefault="006C3ED0" w:rsidP="00474E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74EE3" w:rsidRPr="00474EE3">
        <w:rPr>
          <w:rFonts w:ascii="標楷體" w:eastAsia="標楷體" w:hAnsi="標楷體" w:hint="eastAsia"/>
        </w:rPr>
        <w:t>耐辛苦的蒲公英與雛菊——這時候春光已是爛縵在人間。」這段文句中所描寫的情境或感受與下列哪個選項最接近？</w:t>
      </w:r>
    </w:p>
    <w:p w:rsidR="00F66E42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（A）熱鬧喧囂    </w:t>
      </w:r>
      <w:r w:rsidR="00F66E42">
        <w:rPr>
          <w:rFonts w:ascii="標楷體" w:eastAsia="標楷體" w:hAnsi="標楷體" w:hint="eastAsia"/>
        </w:rPr>
        <w:t xml:space="preserve">         </w:t>
      </w:r>
      <w:r w:rsidRPr="00474EE3">
        <w:rPr>
          <w:rFonts w:ascii="標楷體" w:eastAsia="標楷體" w:hAnsi="標楷體" w:hint="eastAsia"/>
        </w:rPr>
        <w:t xml:space="preserve">（B）春假逍遙    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（C）春意盎然      </w:t>
      </w:r>
      <w:r w:rsidR="00F66E42">
        <w:rPr>
          <w:rFonts w:ascii="標楷體" w:eastAsia="標楷體" w:hAnsi="標楷體" w:hint="eastAsia"/>
        </w:rPr>
        <w:t xml:space="preserve">       </w:t>
      </w:r>
      <w:r w:rsidRPr="00474EE3">
        <w:rPr>
          <w:rFonts w:ascii="標楷體" w:eastAsia="標楷體" w:hAnsi="標楷體" w:hint="eastAsia"/>
        </w:rPr>
        <w:t>（D）春風得意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14.下列選項所「借代」的對象，何組前後</w:t>
      </w:r>
      <w:r w:rsidRPr="00D51DC0">
        <w:rPr>
          <w:rFonts w:ascii="標楷體" w:eastAsia="標楷體" w:hAnsi="標楷體" w:hint="eastAsia"/>
          <w:u w:val="double"/>
        </w:rPr>
        <w:t>不同</w:t>
      </w:r>
      <w:r w:rsidRPr="00474EE3">
        <w:rPr>
          <w:rFonts w:ascii="標楷體" w:eastAsia="標楷體" w:hAnsi="標楷體" w:hint="eastAsia"/>
        </w:rPr>
        <w:t xml:space="preserve"> ？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（A）何以解憂，唯有「杜康」 ╱ 酣「觴」賦詩，以樂其志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（B）但願人長久，千里共「嬋娟」 ╱ 「金烏」海底初飛來，朱輝散射青霞開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（C）臣本「布衣」，躬耕於</w:t>
      </w:r>
      <w:r w:rsidRPr="00474EE3">
        <w:rPr>
          <w:rFonts w:ascii="標楷體" w:eastAsia="標楷體" w:hAnsi="標楷體" w:hint="eastAsia"/>
          <w:u w:val="single"/>
        </w:rPr>
        <w:t>南陽</w:t>
      </w:r>
      <w:r w:rsidRPr="00474EE3">
        <w:rPr>
          <w:rFonts w:ascii="標楷體" w:eastAsia="標楷體" w:hAnsi="標楷體" w:hint="eastAsia"/>
        </w:rPr>
        <w:t xml:space="preserve"> ╱ 焚百家之言，以愚「黔首」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（D）化「干戈」為玉帛 ╱ 「烽火」連三月，家書抵萬金</w:t>
      </w:r>
    </w:p>
    <w:p w:rsidR="00474EE3" w:rsidRPr="00474EE3" w:rsidRDefault="00052BA6" w:rsidP="00474E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15.</w:t>
      </w:r>
      <w:r w:rsidR="00474EE3" w:rsidRPr="00474EE3">
        <w:rPr>
          <w:rFonts w:ascii="標楷體" w:eastAsia="標楷體" w:hAnsi="標楷體" w:hint="eastAsia"/>
        </w:rPr>
        <w:t>下列文句的「摹寫」都運用了感官交錯的表現手法啟發讀者聯想，哪個選項判讀正確？</w:t>
      </w:r>
    </w:p>
    <w:p w:rsidR="001C36FE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（A）遠近的炊煙，在靜定的朝氣裡漸漸地上騰，彷彿是朝來人們的祈禱，參差地翳入了天聽-以視覺印象表現聽覺印象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（B）柚樹的葉影緩緩的移動，移上我的臉頰的是幾朵擠碎的陽光，成了一種柔軟的撫摸-以觸覺印象表視覺印象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（C）他把今年在對面山上裝進錄音機的蟬聲，拿出來讓孩子們烤火-以聽覺印象表現觸覺印象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（D）馬蹄聲，孤獨又憂鬱的自遠至近，灑落在沉默的街上成白色的小花朵-以聽覺印象表現視覺印象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16.下列書信</w:t>
      </w:r>
      <w:r w:rsidR="001C36FE">
        <w:rPr>
          <w:rFonts w:ascii="標楷體" w:eastAsia="標楷體" w:hAnsi="標楷體" w:hint="eastAsia"/>
        </w:rPr>
        <w:t>稱謂</w:t>
      </w:r>
      <w:r w:rsidRPr="00474EE3">
        <w:rPr>
          <w:rFonts w:ascii="標楷體" w:eastAsia="標楷體" w:hAnsi="標楷體" w:hint="eastAsia"/>
        </w:rPr>
        <w:t>常識，何者敘述</w:t>
      </w:r>
      <w:r w:rsidRPr="001D4F0C">
        <w:rPr>
          <w:rFonts w:ascii="標楷體" w:eastAsia="標楷體" w:hAnsi="標楷體" w:hint="eastAsia"/>
          <w:u w:val="double"/>
        </w:rPr>
        <w:t>錯誤</w:t>
      </w:r>
      <w:r w:rsidRPr="00474EE3">
        <w:rPr>
          <w:rFonts w:ascii="標楷體" w:eastAsia="標楷體" w:hAnsi="標楷體" w:hint="eastAsia"/>
        </w:rPr>
        <w:t xml:space="preserve"> ？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（A）書信中為表示尊敬可換行頂格書寫，這是「平抬」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（B）書信中寫到人名不宜分兩行，必須同行書寫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（C）信封的框內欄的稱呼，是送信人對受信人的稱呼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（D）寫信給師長的開頭提語，可用膝前、膝下，以表示對老師的尊敬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17.</w:t>
      </w:r>
      <w:r w:rsidRPr="00474EE3">
        <w:rPr>
          <w:rFonts w:ascii="標楷體" w:eastAsia="標楷體" w:hAnsi="標楷體" w:hint="eastAsia"/>
          <w:u w:val="single"/>
        </w:rPr>
        <w:t>小明</w:t>
      </w:r>
      <w:r w:rsidRPr="00474EE3">
        <w:rPr>
          <w:rFonts w:ascii="標楷體" w:eastAsia="標楷體" w:hAnsi="標楷體" w:hint="eastAsia"/>
        </w:rPr>
        <w:t>要寫一封信給父親</w:t>
      </w:r>
      <w:r w:rsidRPr="00474EE3">
        <w:rPr>
          <w:rFonts w:ascii="標楷體" w:eastAsia="標楷體" w:hAnsi="標楷體" w:hint="eastAsia"/>
          <w:u w:val="single"/>
        </w:rPr>
        <w:t>王大明</w:t>
      </w:r>
      <w:r w:rsidRPr="00474EE3">
        <w:rPr>
          <w:rFonts w:ascii="標楷體" w:eastAsia="標楷體" w:hAnsi="標楷體" w:hint="eastAsia"/>
        </w:rPr>
        <w:t xml:space="preserve"> ，以下信封的書寫格式何者正確？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（A）王大明 先生 敬啟         </w:t>
      </w:r>
      <w:r w:rsidR="002C545D">
        <w:rPr>
          <w:rFonts w:ascii="標楷體" w:eastAsia="標楷體" w:hAnsi="標楷體" w:hint="eastAsia"/>
        </w:rPr>
        <w:t xml:space="preserve"> </w:t>
      </w:r>
      <w:r w:rsidRPr="00474EE3">
        <w:rPr>
          <w:rFonts w:ascii="標楷體" w:eastAsia="標楷體" w:hAnsi="標楷體" w:hint="eastAsia"/>
        </w:rPr>
        <w:t xml:space="preserve"> （B）王大明  先生 啟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（C）王大明 先生 安啟          </w:t>
      </w:r>
      <w:r w:rsidR="002C545D">
        <w:rPr>
          <w:rFonts w:ascii="標楷體" w:eastAsia="標楷體" w:hAnsi="標楷體" w:hint="eastAsia"/>
        </w:rPr>
        <w:t xml:space="preserve"> </w:t>
      </w:r>
      <w:r w:rsidRPr="00474EE3">
        <w:rPr>
          <w:rFonts w:ascii="標楷體" w:eastAsia="標楷體" w:hAnsi="標楷體" w:hint="eastAsia"/>
        </w:rPr>
        <w:t xml:space="preserve">（D）王大明 </w:t>
      </w:r>
      <w:r w:rsidR="00A02EA9">
        <w:rPr>
          <w:rFonts w:ascii="標楷體" w:eastAsia="標楷體" w:hAnsi="標楷體" w:hint="eastAsia"/>
        </w:rPr>
        <w:t xml:space="preserve"> </w:t>
      </w:r>
      <w:r w:rsidRPr="00474EE3">
        <w:rPr>
          <w:rFonts w:ascii="標楷體" w:eastAsia="標楷體" w:hAnsi="標楷體" w:hint="eastAsia"/>
        </w:rPr>
        <w:t xml:space="preserve">父親 安啟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18.</w:t>
      </w:r>
      <w:r w:rsidRPr="00474EE3">
        <w:rPr>
          <w:rFonts w:ascii="標楷體" w:eastAsia="標楷體" w:hAnsi="標楷體" w:hint="eastAsia"/>
          <w:u w:val="single"/>
        </w:rPr>
        <w:t>林</w:t>
      </w:r>
      <w:r w:rsidRPr="00474EE3">
        <w:rPr>
          <w:rFonts w:ascii="標楷體" w:eastAsia="標楷體" w:hAnsi="標楷體" w:hint="eastAsia"/>
        </w:rPr>
        <w:t>先生夫婦到</w:t>
      </w:r>
      <w:r w:rsidRPr="00474EE3">
        <w:rPr>
          <w:rFonts w:ascii="標楷體" w:eastAsia="標楷體" w:hAnsi="標楷體" w:hint="eastAsia"/>
          <w:u w:val="single"/>
        </w:rPr>
        <w:t>王</w:t>
      </w:r>
      <w:r w:rsidRPr="00474EE3">
        <w:rPr>
          <w:rFonts w:ascii="標楷體" w:eastAsia="標楷體" w:hAnsi="標楷體" w:hint="eastAsia"/>
        </w:rPr>
        <w:t>先生家中拜訪，以下對話哪一組用語最為恰當？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（A）</w:t>
      </w:r>
      <w:r w:rsidRPr="001E3AE1">
        <w:rPr>
          <w:rFonts w:ascii="標楷體" w:eastAsia="標楷體" w:hAnsi="標楷體" w:hint="eastAsia"/>
          <w:u w:val="single"/>
        </w:rPr>
        <w:t>王</w:t>
      </w:r>
      <w:r w:rsidRPr="00474EE3">
        <w:rPr>
          <w:rFonts w:ascii="標楷體" w:eastAsia="標楷體" w:hAnsi="標楷體" w:hint="eastAsia"/>
        </w:rPr>
        <w:t>先生：「歡迎賢伉儷光臨寒舍</w:t>
      </w:r>
      <w:r w:rsidR="00A02EA9">
        <w:rPr>
          <w:rFonts w:ascii="標楷體" w:eastAsia="標楷體" w:hAnsi="標楷體" w:hint="eastAsia"/>
        </w:rPr>
        <w:t>。</w:t>
      </w:r>
      <w:r w:rsidRPr="00474EE3">
        <w:rPr>
          <w:rFonts w:ascii="標楷體" w:eastAsia="標楷體" w:hAnsi="標楷體" w:hint="eastAsia"/>
        </w:rPr>
        <w:t>」/</w:t>
      </w:r>
      <w:r w:rsidRPr="001E3AE1">
        <w:rPr>
          <w:rFonts w:ascii="標楷體" w:eastAsia="標楷體" w:hAnsi="標楷體" w:hint="eastAsia"/>
          <w:u w:val="single"/>
        </w:rPr>
        <w:t>林</w:t>
      </w:r>
      <w:r w:rsidRPr="00474EE3">
        <w:rPr>
          <w:rFonts w:ascii="標楷體" w:eastAsia="標楷體" w:hAnsi="標楷體" w:hint="eastAsia"/>
        </w:rPr>
        <w:t>先生：「感謝足下邀請，愚夫婦甚感榮幸</w:t>
      </w:r>
      <w:r w:rsidR="00A02EA9">
        <w:rPr>
          <w:rFonts w:ascii="標楷體" w:eastAsia="標楷體" w:hAnsi="標楷體" w:hint="eastAsia"/>
        </w:rPr>
        <w:t>。</w:t>
      </w:r>
      <w:r w:rsidRPr="00474EE3">
        <w:rPr>
          <w:rFonts w:ascii="標楷體" w:eastAsia="標楷體" w:hAnsi="標楷體" w:hint="eastAsia"/>
        </w:rPr>
        <w:t>」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（B）</w:t>
      </w:r>
      <w:r w:rsidRPr="001E3AE1">
        <w:rPr>
          <w:rFonts w:ascii="標楷體" w:eastAsia="標楷體" w:hAnsi="標楷體" w:hint="eastAsia"/>
          <w:u w:val="single"/>
        </w:rPr>
        <w:t>王</w:t>
      </w:r>
      <w:r w:rsidRPr="00474EE3">
        <w:rPr>
          <w:rFonts w:ascii="標楷體" w:eastAsia="標楷體" w:hAnsi="標楷體" w:hint="eastAsia"/>
        </w:rPr>
        <w:t>先生：「令尊近來身體可好？」/</w:t>
      </w:r>
      <w:r w:rsidRPr="001E3AE1">
        <w:rPr>
          <w:rFonts w:ascii="標楷體" w:eastAsia="標楷體" w:hAnsi="標楷體" w:hint="eastAsia"/>
          <w:u w:val="single"/>
        </w:rPr>
        <w:t>林</w:t>
      </w:r>
      <w:r w:rsidRPr="00474EE3">
        <w:rPr>
          <w:rFonts w:ascii="標楷體" w:eastAsia="標楷體" w:hAnsi="標楷體" w:hint="eastAsia"/>
        </w:rPr>
        <w:t>先生：「是的，先父身體健康</w:t>
      </w:r>
      <w:r w:rsidR="00A02EA9">
        <w:rPr>
          <w:rFonts w:ascii="標楷體" w:eastAsia="標楷體" w:hAnsi="標楷體" w:hint="eastAsia"/>
        </w:rPr>
        <w:t>。</w:t>
      </w:r>
      <w:r w:rsidRPr="00474EE3">
        <w:rPr>
          <w:rFonts w:ascii="標楷體" w:eastAsia="標楷體" w:hAnsi="標楷體" w:hint="eastAsia"/>
        </w:rPr>
        <w:t>」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（C）</w:t>
      </w:r>
      <w:r w:rsidRPr="001E3AE1">
        <w:rPr>
          <w:rFonts w:ascii="標楷體" w:eastAsia="標楷體" w:hAnsi="標楷體" w:hint="eastAsia"/>
          <w:u w:val="single"/>
        </w:rPr>
        <w:t>王</w:t>
      </w:r>
      <w:r w:rsidRPr="00474EE3">
        <w:rPr>
          <w:rFonts w:ascii="標楷體" w:eastAsia="標楷體" w:hAnsi="標楷體" w:hint="eastAsia"/>
        </w:rPr>
        <w:t>先生：「聽聞貴公司今年生意興旺</w:t>
      </w:r>
      <w:r w:rsidR="00A02EA9">
        <w:rPr>
          <w:rFonts w:ascii="標楷體" w:eastAsia="標楷體" w:hAnsi="標楷體" w:hint="eastAsia"/>
        </w:rPr>
        <w:t>？</w:t>
      </w:r>
      <w:r w:rsidRPr="00474EE3">
        <w:rPr>
          <w:rFonts w:ascii="標楷體" w:eastAsia="標楷體" w:hAnsi="標楷體" w:hint="eastAsia"/>
        </w:rPr>
        <w:t>」/</w:t>
      </w:r>
      <w:r w:rsidRPr="00236A80">
        <w:rPr>
          <w:rFonts w:ascii="標楷體" w:eastAsia="標楷體" w:hAnsi="標楷體" w:hint="eastAsia"/>
          <w:u w:val="single"/>
        </w:rPr>
        <w:t>林</w:t>
      </w:r>
      <w:r w:rsidRPr="00474EE3">
        <w:rPr>
          <w:rFonts w:ascii="標楷體" w:eastAsia="標楷體" w:hAnsi="標楷體" w:hint="eastAsia"/>
        </w:rPr>
        <w:t>先生：「托您的福，寶號今年ㄧ切順利</w:t>
      </w:r>
      <w:r w:rsidR="00A02EA9">
        <w:rPr>
          <w:rFonts w:ascii="標楷體" w:eastAsia="標楷體" w:hAnsi="標楷體" w:hint="eastAsia"/>
        </w:rPr>
        <w:t>。</w:t>
      </w:r>
      <w:r w:rsidRPr="00474EE3">
        <w:rPr>
          <w:rFonts w:ascii="標楷體" w:eastAsia="標楷體" w:hAnsi="標楷體" w:hint="eastAsia"/>
        </w:rPr>
        <w:t>」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（D）</w:t>
      </w:r>
      <w:r w:rsidRPr="001E3AE1">
        <w:rPr>
          <w:rFonts w:ascii="標楷體" w:eastAsia="標楷體" w:hAnsi="標楷體" w:hint="eastAsia"/>
          <w:u w:val="single"/>
        </w:rPr>
        <w:t>王</w:t>
      </w:r>
      <w:r w:rsidRPr="00474EE3">
        <w:rPr>
          <w:rFonts w:ascii="標楷體" w:eastAsia="標楷體" w:hAnsi="標楷體" w:hint="eastAsia"/>
        </w:rPr>
        <w:t>先生：「為您介紹，這位是小兒</w:t>
      </w:r>
      <w:r w:rsidR="00A02EA9">
        <w:rPr>
          <w:rFonts w:ascii="標楷體" w:eastAsia="標楷體" w:hAnsi="標楷體" w:hint="eastAsia"/>
        </w:rPr>
        <w:t>。</w:t>
      </w:r>
      <w:r w:rsidRPr="00474EE3">
        <w:rPr>
          <w:rFonts w:ascii="標楷體" w:eastAsia="標楷體" w:hAnsi="標楷體" w:hint="eastAsia"/>
        </w:rPr>
        <w:t>」/</w:t>
      </w:r>
      <w:r w:rsidRPr="00236A80">
        <w:rPr>
          <w:rFonts w:ascii="標楷體" w:eastAsia="標楷體" w:hAnsi="標楷體" w:hint="eastAsia"/>
          <w:u w:val="single"/>
        </w:rPr>
        <w:t>林</w:t>
      </w:r>
      <w:r w:rsidRPr="00474EE3">
        <w:rPr>
          <w:rFonts w:ascii="標楷體" w:eastAsia="標楷體" w:hAnsi="標楷體" w:hint="eastAsia"/>
        </w:rPr>
        <w:t>先生：「令小兒長得真是一表人才</w:t>
      </w:r>
      <w:r w:rsidR="00A02EA9">
        <w:rPr>
          <w:rFonts w:ascii="標楷體" w:eastAsia="標楷體" w:hAnsi="標楷體" w:hint="eastAsia"/>
        </w:rPr>
        <w:t>。</w:t>
      </w:r>
      <w:r w:rsidRPr="00474EE3">
        <w:rPr>
          <w:rFonts w:ascii="標楷體" w:eastAsia="標楷體" w:hAnsi="標楷體" w:hint="eastAsia"/>
        </w:rPr>
        <w:t>」</w:t>
      </w:r>
    </w:p>
    <w:p w:rsidR="00474EE3" w:rsidRPr="00474EE3" w:rsidRDefault="007738E3" w:rsidP="00474E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19.</w:t>
      </w:r>
      <w:r w:rsidR="00474EE3" w:rsidRPr="00474EE3">
        <w:rPr>
          <w:rFonts w:ascii="標楷體" w:eastAsia="標楷體" w:hAnsi="標楷體" w:hint="eastAsia"/>
        </w:rPr>
        <w:t>以下成語前後的關係，哪一個與其他三者</w:t>
      </w:r>
      <w:r w:rsidR="00474EE3" w:rsidRPr="001D4F0C">
        <w:rPr>
          <w:rFonts w:ascii="標楷體" w:eastAsia="標楷體" w:hAnsi="標楷體" w:hint="eastAsia"/>
          <w:u w:val="double"/>
        </w:rPr>
        <w:t>不同</w:t>
      </w:r>
      <w:r w:rsidR="00474EE3" w:rsidRPr="00474EE3">
        <w:rPr>
          <w:rFonts w:ascii="標楷體" w:eastAsia="標楷體" w:hAnsi="標楷體" w:hint="eastAsia"/>
        </w:rPr>
        <w:t xml:space="preserve"> ？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（A）曲突徙薪/防微杜漸         （B）買櫝還珠/捨本逐末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（C）斗筲之人/休休有容         （D）空穴來風/道聽塗說 </w:t>
      </w:r>
    </w:p>
    <w:p w:rsidR="00F66E42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20.以下選項句子何者用字</w:t>
      </w:r>
      <w:r w:rsidRPr="001D4F0C">
        <w:rPr>
          <w:rFonts w:ascii="標楷體" w:eastAsia="標楷體" w:hAnsi="標楷體" w:hint="eastAsia"/>
          <w:u w:val="double"/>
        </w:rPr>
        <w:t>錯誤最少</w:t>
      </w:r>
      <w:r w:rsidRPr="00474EE3">
        <w:rPr>
          <w:rFonts w:ascii="標楷體" w:eastAsia="標楷體" w:hAnsi="標楷體" w:hint="eastAsia"/>
        </w:rPr>
        <w:t>？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（A）在米珠薪貴的年代，能夠填飽肚子就已經是一件幸福的事了，其他額外的消費，不敢奢望。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（B）</w:t>
      </w:r>
      <w:r w:rsidRPr="00236A80">
        <w:rPr>
          <w:rFonts w:ascii="標楷體" w:eastAsia="標楷體" w:hAnsi="標楷體" w:hint="eastAsia"/>
          <w:u w:val="single"/>
        </w:rPr>
        <w:t>台灣</w:t>
      </w:r>
      <w:r w:rsidRPr="00474EE3">
        <w:rPr>
          <w:rFonts w:ascii="標楷體" w:eastAsia="標楷體" w:hAnsi="標楷體" w:hint="eastAsia"/>
        </w:rPr>
        <w:t>產業多以代工為主，因此既使有世界級的技術，也無法穫取高利潤，只是為人作稼罷了。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（C）最近爆發的盜領案，經查證嚇然發現竟是禍起蕭牆，內部員工堅守自盜。</w:t>
      </w:r>
    </w:p>
    <w:p w:rsid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（D</w:t>
      </w:r>
      <w:r w:rsidR="00236A80">
        <w:rPr>
          <w:rFonts w:ascii="標楷體" w:eastAsia="標楷體" w:hAnsi="標楷體" w:hint="eastAsia"/>
        </w:rPr>
        <w:t>）想要澈底解決這個陳年的蔽病，只有抱著破釜沉舟的決心，從根本釜底抽新</w:t>
      </w:r>
      <w:r w:rsidRPr="00474EE3">
        <w:rPr>
          <w:rFonts w:ascii="標楷體" w:eastAsia="標楷體" w:hAnsi="標楷體" w:hint="eastAsia"/>
        </w:rPr>
        <w:t>。</w:t>
      </w:r>
    </w:p>
    <w:p w:rsidR="00C67B2A" w:rsidRPr="00474EE3" w:rsidRDefault="00C67B2A" w:rsidP="00474EE3">
      <w:pPr>
        <w:rPr>
          <w:rFonts w:ascii="標楷體" w:eastAsia="標楷體" w:hAnsi="標楷體"/>
        </w:rPr>
      </w:pPr>
    </w:p>
    <w:p w:rsidR="00474EE3" w:rsidRPr="00C67B2A" w:rsidRDefault="00474EE3" w:rsidP="00C67B2A">
      <w:pPr>
        <w:numPr>
          <w:ilvl w:val="0"/>
          <w:numId w:val="1"/>
        </w:num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閱讀測驗：20%</w:t>
      </w:r>
      <w:r w:rsidR="00C67B2A" w:rsidRPr="00C67B2A">
        <w:rPr>
          <w:rFonts w:ascii="標楷體" w:eastAsia="標楷體" w:hAnsi="標楷體" w:hint="eastAsia"/>
        </w:rPr>
        <w:t>(每題2分)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1.</w:t>
      </w:r>
      <w:r w:rsidRPr="00474EE3">
        <w:rPr>
          <w:rFonts w:ascii="標楷體" w:eastAsia="標楷體" w:hAnsi="標楷體" w:hint="eastAsia"/>
          <w:u w:val="single"/>
        </w:rPr>
        <w:t>文天祥</w:t>
      </w:r>
      <w:r w:rsidRPr="00474EE3">
        <w:rPr>
          <w:rFonts w:ascii="標楷體" w:eastAsia="標楷體" w:hAnsi="標楷體" w:hint="eastAsia"/>
        </w:rPr>
        <w:t>《正氣歌》：「牛驥同一皁，雞棲鳳凰食。」此二句的意旨，下列何者正確？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（A）比喻賢愚不分            （B）比喻尸位素餐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（C）形容搶食飼料            （D）比喻環境不佳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2.「</w:t>
      </w:r>
      <w:r w:rsidRPr="00474EE3">
        <w:rPr>
          <w:rFonts w:ascii="標楷體" w:eastAsia="標楷體" w:hAnsi="標楷體"/>
        </w:rPr>
        <w:t xml:space="preserve"> 其志安和</w:t>
      </w:r>
      <w:r w:rsidRPr="00474EE3">
        <w:rPr>
          <w:rFonts w:ascii="標楷體" w:eastAsia="標楷體" w:hAnsi="標楷體" w:hint="eastAsia"/>
        </w:rPr>
        <w:t>，</w:t>
      </w:r>
      <w:r w:rsidRPr="00474EE3">
        <w:rPr>
          <w:rFonts w:ascii="標楷體" w:eastAsia="標楷體" w:hAnsi="標楷體"/>
        </w:rPr>
        <w:t>則以安和之聲詠之</w:t>
      </w:r>
      <w:r w:rsidRPr="00474EE3">
        <w:rPr>
          <w:rFonts w:ascii="標楷體" w:eastAsia="標楷體" w:hAnsi="標楷體" w:hint="eastAsia"/>
        </w:rPr>
        <w:t>；</w:t>
      </w:r>
      <w:r w:rsidRPr="00474EE3">
        <w:rPr>
          <w:rFonts w:ascii="標楷體" w:eastAsia="標楷體" w:hAnsi="標楷體"/>
        </w:rPr>
        <w:t>其志怨思 則以怨思之聲詠之</w:t>
      </w:r>
      <w:r w:rsidRPr="00474EE3">
        <w:rPr>
          <w:rFonts w:ascii="標楷體" w:eastAsia="標楷體" w:hAnsi="標楷體" w:hint="eastAsia"/>
        </w:rPr>
        <w:t>。</w:t>
      </w:r>
      <w:r w:rsidRPr="00474EE3">
        <w:rPr>
          <w:rFonts w:ascii="標楷體" w:eastAsia="標楷體" w:hAnsi="標楷體"/>
        </w:rPr>
        <w:t>故治</w:t>
      </w:r>
      <w:r w:rsidRPr="00474EE3">
        <w:rPr>
          <w:rFonts w:ascii="標楷體" w:eastAsia="標楷體" w:hAnsi="標楷體" w:hint="eastAsia"/>
        </w:rPr>
        <w:t>世</w:t>
      </w:r>
      <w:r w:rsidRPr="00474EE3">
        <w:rPr>
          <w:rFonts w:ascii="標楷體" w:eastAsia="標楷體" w:hAnsi="標楷體"/>
        </w:rPr>
        <w:t>之音安以樂</w:t>
      </w:r>
      <w:r w:rsidRPr="00474EE3">
        <w:rPr>
          <w:rFonts w:ascii="標楷體" w:eastAsia="標楷體" w:hAnsi="標楷體" w:hint="eastAsia"/>
        </w:rPr>
        <w:t>，</w:t>
      </w:r>
      <w:r w:rsidRPr="00474EE3">
        <w:rPr>
          <w:rFonts w:ascii="標楷體" w:eastAsia="標楷體" w:hAnsi="標楷體"/>
        </w:rPr>
        <w:t xml:space="preserve"> 則詩與志</w:t>
      </w:r>
      <w:r w:rsidRPr="00474EE3">
        <w:rPr>
          <w:rFonts w:ascii="標楷體" w:eastAsia="標楷體" w:hAnsi="標楷體" w:hint="eastAsia"/>
        </w:rPr>
        <w:t>、</w:t>
      </w:r>
      <w:r w:rsidRPr="00474EE3">
        <w:rPr>
          <w:rFonts w:ascii="標楷體" w:eastAsia="標楷體" w:hAnsi="標楷體"/>
        </w:rPr>
        <w:t>聲與曲</w:t>
      </w:r>
      <w:r w:rsidRPr="00474EE3">
        <w:rPr>
          <w:rFonts w:ascii="標楷體" w:eastAsia="標楷體" w:hAnsi="標楷體" w:hint="eastAsia"/>
        </w:rPr>
        <w:t>，</w:t>
      </w:r>
      <w:r w:rsidRPr="00474EE3">
        <w:rPr>
          <w:rFonts w:ascii="標楷體" w:eastAsia="標楷體" w:hAnsi="標楷體"/>
        </w:rPr>
        <w:t>莫不安且樂</w:t>
      </w:r>
      <w:r w:rsidRPr="00474EE3">
        <w:rPr>
          <w:rFonts w:ascii="標楷體" w:eastAsia="標楷體" w:hAnsi="標楷體" w:hint="eastAsia"/>
        </w:rPr>
        <w:t>；</w:t>
      </w:r>
      <w:r w:rsidRPr="00474EE3">
        <w:rPr>
          <w:rFonts w:ascii="標楷體" w:eastAsia="標楷體" w:hAnsi="標楷體"/>
        </w:rPr>
        <w:t>亂</w:t>
      </w:r>
      <w:r w:rsidRPr="00474EE3">
        <w:rPr>
          <w:rFonts w:ascii="標楷體" w:eastAsia="標楷體" w:hAnsi="標楷體" w:hint="eastAsia"/>
        </w:rPr>
        <w:t>世</w:t>
      </w:r>
      <w:r w:rsidRPr="00474EE3">
        <w:rPr>
          <w:rFonts w:ascii="標楷體" w:eastAsia="標楷體" w:hAnsi="標楷體"/>
        </w:rPr>
        <w:t>之音怨以怒</w:t>
      </w:r>
      <w:r w:rsidRPr="00474EE3">
        <w:rPr>
          <w:rFonts w:ascii="標楷體" w:eastAsia="標楷體" w:hAnsi="標楷體" w:hint="eastAsia"/>
        </w:rPr>
        <w:t>，</w:t>
      </w:r>
      <w:r w:rsidRPr="00474EE3">
        <w:rPr>
          <w:rFonts w:ascii="標楷體" w:eastAsia="標楷體" w:hAnsi="標楷體"/>
        </w:rPr>
        <w:t>則詩與志</w:t>
      </w:r>
      <w:r w:rsidRPr="00474EE3">
        <w:rPr>
          <w:rFonts w:ascii="標楷體" w:eastAsia="標楷體" w:hAnsi="標楷體" w:hint="eastAsia"/>
        </w:rPr>
        <w:t>、</w:t>
      </w:r>
      <w:r w:rsidRPr="00474EE3">
        <w:rPr>
          <w:rFonts w:ascii="標楷體" w:eastAsia="標楷體" w:hAnsi="標楷體"/>
        </w:rPr>
        <w:t>聲與曲</w:t>
      </w:r>
      <w:r w:rsidRPr="00474EE3">
        <w:rPr>
          <w:rFonts w:ascii="標楷體" w:eastAsia="標楷體" w:hAnsi="標楷體" w:hint="eastAsia"/>
        </w:rPr>
        <w:t>，</w:t>
      </w:r>
      <w:r w:rsidRPr="00474EE3">
        <w:rPr>
          <w:rFonts w:ascii="標楷體" w:eastAsia="標楷體" w:hAnsi="標楷體"/>
        </w:rPr>
        <w:t>莫不怨且</w:t>
      </w:r>
      <w:r w:rsidRPr="00474EE3">
        <w:rPr>
          <w:rFonts w:ascii="標楷體" w:eastAsia="標楷體" w:hAnsi="標楷體" w:hint="eastAsia"/>
        </w:rPr>
        <w:t>怒。」（</w:t>
      </w:r>
      <w:r w:rsidRPr="00474EE3">
        <w:rPr>
          <w:rFonts w:ascii="標楷體" w:eastAsia="標楷體" w:hAnsi="標楷體" w:hint="eastAsia"/>
          <w:u w:val="single"/>
        </w:rPr>
        <w:t>沈括</w:t>
      </w:r>
      <w:r w:rsidRPr="00474EE3">
        <w:rPr>
          <w:rFonts w:ascii="標楷體" w:eastAsia="標楷體" w:hAnsi="標楷體" w:hint="eastAsia"/>
          <w:u w:val="wave"/>
        </w:rPr>
        <w:t>夣溪筆談</w:t>
      </w:r>
      <w:r w:rsidRPr="00474EE3">
        <w:rPr>
          <w:rFonts w:ascii="標楷體" w:eastAsia="標楷體" w:hAnsi="標楷體" w:hint="eastAsia"/>
        </w:rPr>
        <w:t>）根據上文敘述，下列何者最切合本文主旨？</w:t>
      </w:r>
    </w:p>
    <w:p w:rsidR="00404DBE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（A）詩歌的演變與音樂與詩歌的發展相關         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（B）時代變遷會影響樂曲與詩歌的產量</w:t>
      </w:r>
    </w:p>
    <w:p w:rsidR="00404DBE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（C）政治安定與否影響音樂與詩歌的曲調         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（D）詩歌非常重視音樂性與韻律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3.《後漢書•陳蕃傳》「 </w:t>
      </w:r>
      <w:r w:rsidRPr="00474EE3">
        <w:rPr>
          <w:rFonts w:ascii="標楷體" w:eastAsia="標楷體" w:hAnsi="標楷體" w:hint="eastAsia"/>
          <w:u w:val="single"/>
        </w:rPr>
        <w:t>蕃</w:t>
      </w:r>
      <w:r w:rsidRPr="00474EE3">
        <w:rPr>
          <w:rFonts w:ascii="標楷體" w:eastAsia="標楷體" w:hAnsi="標楷體" w:hint="eastAsia"/>
        </w:rPr>
        <w:t>年十五，嘗閒處一室，而庭宇蕪穢。父友同郡</w:t>
      </w:r>
      <w:r w:rsidRPr="00474EE3">
        <w:rPr>
          <w:rFonts w:ascii="標楷體" w:eastAsia="標楷體" w:hAnsi="標楷體" w:hint="eastAsia"/>
          <w:u w:val="single"/>
        </w:rPr>
        <w:t>薛勤</w:t>
      </w:r>
      <w:r w:rsidRPr="00474EE3">
        <w:rPr>
          <w:rFonts w:ascii="標楷體" w:eastAsia="標楷體" w:hAnsi="標楷體" w:hint="eastAsia"/>
        </w:rPr>
        <w:t>來候之，謂</w:t>
      </w:r>
      <w:r w:rsidR="001D4F0C" w:rsidRPr="001D4F0C">
        <w:rPr>
          <w:rFonts w:ascii="標楷體" w:eastAsia="標楷體" w:hAnsi="標楷體" w:hint="eastAsia"/>
          <w:u w:val="single"/>
        </w:rPr>
        <w:t>蕃</w:t>
      </w:r>
      <w:r w:rsidRPr="00474EE3">
        <w:rPr>
          <w:rFonts w:ascii="標楷體" w:eastAsia="標楷體" w:hAnsi="標楷體" w:hint="eastAsia"/>
        </w:rPr>
        <w:t>曰：『孺子何不灑掃以待賓客？』</w:t>
      </w:r>
      <w:r w:rsidR="001D4F0C" w:rsidRPr="001D4F0C">
        <w:rPr>
          <w:rFonts w:ascii="標楷體" w:eastAsia="標楷體" w:hAnsi="標楷體" w:hint="eastAsia"/>
          <w:u w:val="single"/>
        </w:rPr>
        <w:t>蕃</w:t>
      </w:r>
      <w:r w:rsidRPr="00474EE3">
        <w:rPr>
          <w:rFonts w:ascii="標楷體" w:eastAsia="標楷體" w:hAnsi="標楷體" w:hint="eastAsia"/>
        </w:rPr>
        <w:t>曰：『大丈夫處世，當掃除天下，安事一室乎？』</w:t>
      </w:r>
      <w:r w:rsidRPr="00474EE3">
        <w:rPr>
          <w:rFonts w:ascii="標楷體" w:eastAsia="標楷體" w:hAnsi="標楷體" w:hint="eastAsia"/>
          <w:u w:val="single"/>
        </w:rPr>
        <w:t>勤</w:t>
      </w:r>
      <w:r w:rsidRPr="00474EE3">
        <w:rPr>
          <w:rFonts w:ascii="標楷體" w:eastAsia="標楷體" w:hAnsi="標楷體" w:hint="eastAsia"/>
        </w:rPr>
        <w:t>知其有清世志，甚奇之。」根據上文敘述，下列何者最可能是</w:t>
      </w:r>
      <w:r w:rsidRPr="00474EE3">
        <w:rPr>
          <w:rFonts w:ascii="標楷體" w:eastAsia="標楷體" w:hAnsi="標楷體" w:hint="eastAsia"/>
          <w:u w:val="single"/>
        </w:rPr>
        <w:t>薛勤</w:t>
      </w:r>
      <w:r w:rsidRPr="00474EE3">
        <w:rPr>
          <w:rFonts w:ascii="標楷體" w:eastAsia="標楷體" w:hAnsi="標楷體" w:hint="eastAsia"/>
        </w:rPr>
        <w:t>對</w:t>
      </w:r>
      <w:r w:rsidRPr="00474EE3">
        <w:rPr>
          <w:rFonts w:ascii="標楷體" w:eastAsia="標楷體" w:hAnsi="標楷體" w:hint="eastAsia"/>
          <w:u w:val="single"/>
        </w:rPr>
        <w:t>陳蕃</w:t>
      </w:r>
      <w:r w:rsidRPr="00474EE3">
        <w:rPr>
          <w:rFonts w:ascii="標楷體" w:eastAsia="標楷體" w:hAnsi="標楷體" w:hint="eastAsia"/>
        </w:rPr>
        <w:t>的看法？</w:t>
      </w:r>
    </w:p>
    <w:p w:rsidR="00404DBE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（A）懶惰推託   </w:t>
      </w:r>
      <w:r w:rsidR="00404DBE">
        <w:rPr>
          <w:rFonts w:ascii="標楷體" w:eastAsia="標楷體" w:hAnsi="標楷體" w:hint="eastAsia"/>
        </w:rPr>
        <w:t xml:space="preserve">            </w:t>
      </w:r>
      <w:r w:rsidR="00052BA6">
        <w:rPr>
          <w:rFonts w:ascii="標楷體" w:eastAsia="標楷體" w:hAnsi="標楷體" w:hint="eastAsia"/>
        </w:rPr>
        <w:t xml:space="preserve"> </w:t>
      </w:r>
      <w:r w:rsidRPr="00474EE3">
        <w:rPr>
          <w:rFonts w:ascii="標楷體" w:eastAsia="標楷體" w:hAnsi="標楷體" w:hint="eastAsia"/>
        </w:rPr>
        <w:t xml:space="preserve">（B）年少輕狂   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（C）細心謹慎      </w:t>
      </w:r>
      <w:r w:rsidR="00404DBE">
        <w:rPr>
          <w:rFonts w:ascii="標楷體" w:eastAsia="標楷體" w:hAnsi="標楷體" w:hint="eastAsia"/>
        </w:rPr>
        <w:t xml:space="preserve">         </w:t>
      </w:r>
      <w:r w:rsidR="00052BA6">
        <w:rPr>
          <w:rFonts w:ascii="標楷體" w:eastAsia="標楷體" w:hAnsi="標楷體" w:hint="eastAsia"/>
        </w:rPr>
        <w:t xml:space="preserve"> </w:t>
      </w:r>
      <w:r w:rsidRPr="00474EE3">
        <w:rPr>
          <w:rFonts w:ascii="標楷體" w:eastAsia="標楷體" w:hAnsi="標楷體" w:hint="eastAsia"/>
        </w:rPr>
        <w:t>（D）壯志凌雲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4</w:t>
      </w:r>
      <w:r w:rsidRPr="00474EE3">
        <w:rPr>
          <w:rFonts w:ascii="標楷體" w:eastAsia="標楷體" w:hAnsi="標楷體"/>
        </w:rPr>
        <w:t>.</w:t>
      </w:r>
      <w:r w:rsidRPr="00474EE3">
        <w:rPr>
          <w:rFonts w:ascii="標楷體" w:eastAsia="標楷體" w:hAnsi="標楷體" w:hint="eastAsia"/>
        </w:rPr>
        <w:t>接上題， 若你是</w:t>
      </w:r>
      <w:r w:rsidRPr="00474EE3">
        <w:rPr>
          <w:rFonts w:ascii="標楷體" w:eastAsia="標楷體" w:hAnsi="標楷體" w:hint="eastAsia"/>
          <w:u w:val="single"/>
        </w:rPr>
        <w:t>陳蕃</w:t>
      </w:r>
      <w:r w:rsidRPr="00474EE3">
        <w:rPr>
          <w:rFonts w:ascii="標楷體" w:eastAsia="標楷體" w:hAnsi="標楷體" w:hint="eastAsia"/>
        </w:rPr>
        <w:t>的父親，聽到此段對話，可用下列哪一個選項的句子告誡他？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（A）凡事豫則立，不豫則廢           </w:t>
      </w:r>
      <w:r w:rsidR="002C545D">
        <w:rPr>
          <w:rFonts w:ascii="標楷體" w:eastAsia="標楷體" w:hAnsi="標楷體" w:hint="eastAsia"/>
        </w:rPr>
        <w:t xml:space="preserve">     </w:t>
      </w:r>
      <w:r w:rsidRPr="00474EE3">
        <w:rPr>
          <w:rFonts w:ascii="標楷體" w:eastAsia="標楷體" w:hAnsi="標楷體" w:hint="eastAsia"/>
        </w:rPr>
        <w:t>（B）見賢思齊，見不賢內自省也</w:t>
      </w:r>
    </w:p>
    <w:p w:rsid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（C</w:t>
      </w:r>
      <w:r w:rsidR="001D4F0C">
        <w:rPr>
          <w:rFonts w:ascii="標楷體" w:eastAsia="標楷體" w:hAnsi="標楷體" w:hint="eastAsia"/>
        </w:rPr>
        <w:t>）一室之不治，何以天下國家為</w:t>
      </w:r>
      <w:r w:rsidRPr="00474EE3">
        <w:rPr>
          <w:rFonts w:ascii="標楷體" w:eastAsia="標楷體" w:hAnsi="標楷體" w:hint="eastAsia"/>
        </w:rPr>
        <w:t xml:space="preserve">  </w:t>
      </w:r>
      <w:r w:rsidR="002C545D">
        <w:rPr>
          <w:rFonts w:ascii="標楷體" w:eastAsia="標楷體" w:hAnsi="標楷體" w:hint="eastAsia"/>
        </w:rPr>
        <w:t xml:space="preserve">     </w:t>
      </w:r>
      <w:r w:rsidR="001D4F0C">
        <w:rPr>
          <w:rFonts w:ascii="標楷體" w:eastAsia="標楷體" w:hAnsi="標楷體" w:hint="eastAsia"/>
        </w:rPr>
        <w:t xml:space="preserve">   </w:t>
      </w:r>
      <w:r w:rsidRPr="00474EE3">
        <w:rPr>
          <w:rFonts w:ascii="標楷體" w:eastAsia="標楷體" w:hAnsi="標楷體" w:hint="eastAsia"/>
        </w:rPr>
        <w:t>（D）飽食終日，無所用心，難矣哉</w:t>
      </w:r>
    </w:p>
    <w:p w:rsidR="00D51DC0" w:rsidRPr="00474EE3" w:rsidRDefault="00D51DC0" w:rsidP="00474EE3">
      <w:pPr>
        <w:rPr>
          <w:rFonts w:ascii="標楷體" w:eastAsia="標楷體" w:hAnsi="標楷體"/>
        </w:rPr>
      </w:pPr>
    </w:p>
    <w:p w:rsidR="00474EE3" w:rsidRPr="00474EE3" w:rsidRDefault="00474EE3" w:rsidP="003A0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「喧譁／隱沒於一聲尖銳的銀笛／頃刻／世界在我的手上或腳下／輾轉／迴旋／高飛／低滾／追奔／馳騁／跳躍／投擲／任憑／兩極之間有多遠／拋出／即肯定了距離毫無意義／當我／豁出宇宙進入籃圈／驚慌／喊叫／鼓掌／狂笑／霎時為世界竟是如此渺小／訝異」 作者：</w:t>
      </w:r>
      <w:r w:rsidRPr="00474EE3">
        <w:rPr>
          <w:rFonts w:ascii="標楷體" w:eastAsia="標楷體" w:hAnsi="標楷體" w:hint="eastAsia"/>
          <w:u w:val="single"/>
        </w:rPr>
        <w:t>賀志堅</w:t>
      </w:r>
      <w:r w:rsidRPr="00474EE3">
        <w:rPr>
          <w:rFonts w:ascii="標楷體" w:eastAsia="標楷體" w:hAnsi="標楷體" w:hint="eastAsia"/>
        </w:rPr>
        <w:t xml:space="preserve"> 詩名：（          ）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5.從詩的內容判斷，這首詩描述的是哪一項比賽？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（A）足球</w:t>
      </w:r>
      <w:r w:rsidR="003A0874">
        <w:rPr>
          <w:rFonts w:ascii="標楷體" w:eastAsia="標楷體" w:hAnsi="標楷體" w:hint="eastAsia"/>
        </w:rPr>
        <w:t xml:space="preserve">  </w:t>
      </w:r>
      <w:r w:rsidRPr="00474EE3">
        <w:rPr>
          <w:rFonts w:ascii="標楷體" w:eastAsia="標楷體" w:hAnsi="標楷體" w:hint="eastAsia"/>
        </w:rPr>
        <w:t>（B）躲避球</w:t>
      </w:r>
      <w:r w:rsidR="003A0874">
        <w:rPr>
          <w:rFonts w:ascii="標楷體" w:eastAsia="標楷體" w:hAnsi="標楷體" w:hint="eastAsia"/>
        </w:rPr>
        <w:t xml:space="preserve">   </w:t>
      </w:r>
      <w:r w:rsidRPr="00474EE3">
        <w:rPr>
          <w:rFonts w:ascii="標楷體" w:eastAsia="標楷體" w:hAnsi="標楷體" w:hint="eastAsia"/>
        </w:rPr>
        <w:t>（C）籃球</w:t>
      </w:r>
      <w:r w:rsidR="003A0874">
        <w:rPr>
          <w:rFonts w:ascii="標楷體" w:eastAsia="標楷體" w:hAnsi="標楷體" w:hint="eastAsia"/>
        </w:rPr>
        <w:t xml:space="preserve">   </w:t>
      </w:r>
      <w:r w:rsidRPr="00474EE3">
        <w:rPr>
          <w:rFonts w:ascii="標楷體" w:eastAsia="標楷體" w:hAnsi="標楷體" w:hint="eastAsia"/>
        </w:rPr>
        <w:t>（D）棒球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6.關於這首詩，下列何者說明正確？　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(Ａ) 以動態描寫球員的動作，以靜態描述觀眾的狀態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(Ｂ)「喧譁／隱沒於一聲尖銳的銀笛」描述球賽結束哨音響起時的情景　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(Ｃ)「輾轉／迴旋／高飛／低滾」描寫球員的動作　</w:t>
      </w:r>
    </w:p>
    <w:p w:rsid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(Ｄ)</w:t>
      </w:r>
      <w:r w:rsidR="00CE7250">
        <w:rPr>
          <w:rFonts w:ascii="標楷體" w:eastAsia="標楷體" w:hAnsi="標楷體" w:hint="eastAsia"/>
        </w:rPr>
        <w:t>「驚慌／喊叫／鼓掌／狂笑」描寫觀眾的情態</w:t>
      </w:r>
    </w:p>
    <w:p w:rsidR="00D51DC0" w:rsidRPr="00474EE3" w:rsidRDefault="00D51DC0" w:rsidP="00474EE3">
      <w:pPr>
        <w:rPr>
          <w:rFonts w:ascii="標楷體" w:eastAsia="標楷體" w:hAnsi="標楷體"/>
        </w:rPr>
      </w:pPr>
    </w:p>
    <w:p w:rsidR="00474EE3" w:rsidRPr="00474EE3" w:rsidRDefault="00474EE3" w:rsidP="002C5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　　有氧運動，顧名思義就是在運動過程中需要依靠氧氣代謝來燃燒脂肪、消耗熱量的運動。而在進行有氧運動時，心跳需達到最大心跳率的 65% 至 85%的區間、持續至少 20 分鐘，才算是有效的有氧健身。運動時可以利用運動裝置來測量自己的心跳率是否有達到標準，或者檢視自己是否維持在心跳較快、微喘但仍可以說話的狀態，並依身體的適應狀況調整運動的強度。有氧運動可以減少脂肪、消耗熱量，並且有促進心肺功能、預防骨質疏鬆...等效果</w:t>
      </w:r>
    </w:p>
    <w:p w:rsidR="00474EE3" w:rsidRPr="00474EE3" w:rsidRDefault="00474EE3" w:rsidP="002C5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    無氧運動，也就是在運動過程中以「無氧代謝」並產生乳酸來進行能量轉化，屬於最大心率達 90% 左右，運動過程會感到呼吸急促、心跳快速的運動。無氧運動藉由短時間內的爆發力、較高的運動強度來健身，並經由破壞肌肉纖維、促進肌肉再生的循環來有效增加肌肉量。無氧運動可以在提升肌肉量的同時提高代謝效率，使增肌減脂的過程事半功倍、打造易瘦體質。 最大心跳率＝ 220 - 年齡</w:t>
      </w:r>
      <w:r w:rsidR="001D4F0C">
        <w:rPr>
          <w:rFonts w:ascii="標楷體" w:eastAsia="標楷體" w:hAnsi="標楷體" w:hint="eastAsia"/>
        </w:rPr>
        <w:t xml:space="preserve">                                     (節選自網路文章)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/>
        </w:rPr>
        <w:t>7.</w:t>
      </w:r>
      <w:r w:rsidRPr="00474EE3">
        <w:rPr>
          <w:rFonts w:ascii="標楷體" w:eastAsia="標楷體" w:hAnsi="標楷體" w:hint="eastAsia"/>
        </w:rPr>
        <w:t xml:space="preserve"> 根據上文，下列哪位的說法何者最切合本文敘述？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（A）小丸子：我做家事長達一小時可達到有氧運動的成效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（B</w:t>
      </w:r>
      <w:r w:rsidR="00594D8C">
        <w:rPr>
          <w:rFonts w:ascii="標楷體" w:eastAsia="標楷體" w:hAnsi="標楷體" w:hint="eastAsia"/>
        </w:rPr>
        <w:t>）爺爺：我氣喘吁吁</w:t>
      </w:r>
      <w:r w:rsidRPr="00474EE3">
        <w:rPr>
          <w:rFonts w:ascii="標楷體" w:eastAsia="標楷體" w:hAnsi="標楷體" w:hint="eastAsia"/>
        </w:rPr>
        <w:t>在三十秒內跑完一百公尺可算是無氧運動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（C）媽媽：運動不可絲毫鬆懈，一定要一直保持很喘的狀態才有效果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（D</w:t>
      </w:r>
      <w:r w:rsidR="00052BA6">
        <w:rPr>
          <w:rFonts w:ascii="標楷體" w:eastAsia="標楷體" w:hAnsi="標楷體" w:hint="eastAsia"/>
        </w:rPr>
        <w:t>）爸爸：我下班後打高爾夫球，擊球時需要爆發力，可算是</w:t>
      </w:r>
      <w:r w:rsidRPr="00474EE3">
        <w:rPr>
          <w:rFonts w:ascii="標楷體" w:eastAsia="標楷體" w:hAnsi="標楷體" w:hint="eastAsia"/>
        </w:rPr>
        <w:t>無氧運動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/>
        </w:rPr>
        <w:t>8.</w:t>
      </w:r>
      <w:r w:rsidRPr="00474EE3">
        <w:rPr>
          <w:rFonts w:ascii="標楷體" w:eastAsia="標楷體" w:hAnsi="標楷體" w:hint="eastAsia"/>
        </w:rPr>
        <w:t>根據上文敘述，可推論下列何者</w:t>
      </w:r>
      <w:r w:rsidRPr="00192703">
        <w:rPr>
          <w:rFonts w:ascii="標楷體" w:eastAsia="標楷體" w:hAnsi="標楷體" w:hint="eastAsia"/>
          <w:u w:val="double"/>
        </w:rPr>
        <w:t>不屬於</w:t>
      </w:r>
      <w:r w:rsidRPr="00474EE3">
        <w:rPr>
          <w:rFonts w:ascii="標楷體" w:eastAsia="標楷體" w:hAnsi="標楷體" w:hint="eastAsia"/>
        </w:rPr>
        <w:t>有氧運動？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（A）</w:t>
      </w:r>
      <w:r w:rsidR="003A0874" w:rsidRPr="003A0874">
        <w:rPr>
          <w:rFonts w:ascii="標楷體" w:eastAsia="標楷體" w:hAnsi="標楷體" w:hint="eastAsia"/>
        </w:rPr>
        <w:t xml:space="preserve">跳高 </w:t>
      </w:r>
      <w:r w:rsidR="003A0874">
        <w:rPr>
          <w:rFonts w:ascii="標楷體" w:eastAsia="標楷體" w:hAnsi="標楷體" w:hint="eastAsia"/>
        </w:rPr>
        <w:t xml:space="preserve">   </w:t>
      </w:r>
      <w:r w:rsidRPr="00474EE3">
        <w:rPr>
          <w:rFonts w:ascii="標楷體" w:eastAsia="標楷體" w:hAnsi="標楷體" w:hint="eastAsia"/>
        </w:rPr>
        <w:t>（B）游泳</w:t>
      </w:r>
      <w:r w:rsidR="003A0874">
        <w:rPr>
          <w:rFonts w:ascii="標楷體" w:eastAsia="標楷體" w:hAnsi="標楷體" w:hint="eastAsia"/>
        </w:rPr>
        <w:t xml:space="preserve">   </w:t>
      </w:r>
      <w:r w:rsidRPr="00474EE3">
        <w:rPr>
          <w:rFonts w:ascii="標楷體" w:eastAsia="標楷體" w:hAnsi="標楷體" w:hint="eastAsia"/>
        </w:rPr>
        <w:t>（C）</w:t>
      </w:r>
      <w:r w:rsidR="003A0874" w:rsidRPr="003A0874">
        <w:rPr>
          <w:rFonts w:ascii="標楷體" w:eastAsia="標楷體" w:hAnsi="標楷體" w:hint="eastAsia"/>
        </w:rPr>
        <w:t>騎單車</w:t>
      </w:r>
      <w:r w:rsidR="003A0874">
        <w:rPr>
          <w:rFonts w:ascii="標楷體" w:eastAsia="標楷體" w:hAnsi="標楷體" w:hint="eastAsia"/>
        </w:rPr>
        <w:t xml:space="preserve">  </w:t>
      </w:r>
      <w:r w:rsidRPr="00474EE3">
        <w:rPr>
          <w:rFonts w:ascii="標楷體" w:eastAsia="標楷體" w:hAnsi="標楷體" w:hint="eastAsia"/>
        </w:rPr>
        <w:t>（D）跳繩</w:t>
      </w:r>
    </w:p>
    <w:p w:rsidR="00474EE3" w:rsidRPr="00474EE3" w:rsidRDefault="00474EE3" w:rsidP="002C5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    外來物種「綠鬣蜥」在中南部各地快速繁殖，影響當地生態及居民生活，尤其</w:t>
      </w:r>
      <w:r w:rsidRPr="00474EE3">
        <w:rPr>
          <w:rFonts w:ascii="標楷體" w:eastAsia="標楷體" w:hAnsi="標楷體" w:hint="eastAsia"/>
          <w:u w:val="single"/>
        </w:rPr>
        <w:t>嘉義縣八掌溪</w:t>
      </w:r>
      <w:r w:rsidRPr="00474EE3">
        <w:rPr>
          <w:rFonts w:ascii="標楷體" w:eastAsia="標楷體" w:hAnsi="標楷體" w:hint="eastAsia"/>
        </w:rPr>
        <w:t>沿岸常有蔬果被偷吃，民眾自組捕捉大隊，近一個月來已經抓捕超過200隻，究竟「綠鬣蜥」會造成哪些危害呢？</w:t>
      </w:r>
    </w:p>
    <w:p w:rsidR="00474EE3" w:rsidRPr="00474EE3" w:rsidRDefault="00474EE3" w:rsidP="002C5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    美洲鬣蜥（Iguana iguana）又稱綠鬣蜥，屬於大型蜥蜴，原產於</w:t>
      </w:r>
      <w:r w:rsidRPr="00474EE3">
        <w:rPr>
          <w:rFonts w:ascii="標楷體" w:eastAsia="標楷體" w:hAnsi="標楷體" w:hint="eastAsia"/>
          <w:u w:val="single"/>
        </w:rPr>
        <w:t>中南美洲</w:t>
      </w:r>
      <w:r w:rsidRPr="00474EE3">
        <w:rPr>
          <w:rFonts w:ascii="標楷體" w:eastAsia="標楷體" w:hAnsi="標楷體" w:hint="eastAsia"/>
        </w:rPr>
        <w:t>的陸域爬蟲類動物，主要生活在當地溪流附近的熱帶雨林中，幼體時多為雜食性，吃蔬菜水果及昆蟲幼蟲，成體後偏向素食，好食蔬果。綠鬣蜥的成長速度相當快，約2至3年就能達到性成熟、繁衍下一代，每次繁殖可產20至70顆卵，壽命可長達10年。</w:t>
      </w:r>
    </w:p>
    <w:p w:rsidR="00474EE3" w:rsidRPr="00474EE3" w:rsidRDefault="00474EE3" w:rsidP="002C5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    30年前電影《侏儸紀公園》掀起恐龍熱潮，業者看準商機，將綠鬣蜥自</w:t>
      </w:r>
      <w:r w:rsidRPr="00474EE3">
        <w:rPr>
          <w:rFonts w:ascii="標楷體" w:eastAsia="標楷體" w:hAnsi="標楷體" w:hint="eastAsia"/>
          <w:u w:val="single"/>
        </w:rPr>
        <w:t>中南美</w:t>
      </w:r>
      <w:r w:rsidRPr="00474EE3">
        <w:rPr>
          <w:rFonts w:ascii="標楷體" w:eastAsia="標楷體" w:hAnsi="標楷體" w:hint="eastAsia"/>
        </w:rPr>
        <w:t>引入台灣，由於幼年期的綠鬣蜥性格溫馴、長相可愛、易於飼養，在寵物市場大受歡迎，但許多飼主未評估綠鬣蜥長大後體型可達2公尺，且食量大、外觀嚇人，新鮮感退去後漸漸出現棄養潮。另外，也有部分意外脫逃的案例，</w:t>
      </w:r>
      <w:r w:rsidRPr="00474EE3">
        <w:rPr>
          <w:rFonts w:ascii="標楷體" w:eastAsia="標楷體" w:hAnsi="標楷體" w:hint="eastAsia"/>
          <w:u w:val="single"/>
        </w:rPr>
        <w:t>台灣</w:t>
      </w:r>
      <w:r w:rsidRPr="00474EE3">
        <w:rPr>
          <w:rFonts w:ascii="標楷體" w:eastAsia="標楷體" w:hAnsi="標楷體" w:hint="eastAsia"/>
        </w:rPr>
        <w:t>野外迅速有綠鬣蜥群體現跡，加上繁殖能力極強，在野外適應良好，在台灣又沒有掠食性鷹類等天敵，綠鬣蜥因此大幅暴增。</w:t>
      </w:r>
    </w:p>
    <w:p w:rsidR="00474EE3" w:rsidRPr="00474EE3" w:rsidRDefault="00474EE3" w:rsidP="002C5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    如今綠鬣蜥野化群體與原生物種競爭，影響本土生態，且因其挖土的習性可能損害河堤、橋樑等基礎設施，帶來電線短路停電、道路塌陷或堤岸侵蝕等安全威脅，還會破壞植被、偷食農民作物，造成農業、觀光的經濟損失。目前在</w:t>
      </w:r>
      <w:r w:rsidRPr="00474EE3">
        <w:rPr>
          <w:rFonts w:ascii="標楷體" w:eastAsia="標楷體" w:hAnsi="標楷體" w:hint="eastAsia"/>
          <w:u w:val="single"/>
        </w:rPr>
        <w:t>台中市</w:t>
      </w:r>
      <w:r w:rsidRPr="00474EE3">
        <w:rPr>
          <w:rFonts w:ascii="標楷體" w:eastAsia="標楷體" w:hAnsi="標楷體" w:hint="eastAsia"/>
        </w:rPr>
        <w:t>、</w:t>
      </w:r>
      <w:r w:rsidRPr="00474EE3">
        <w:rPr>
          <w:rFonts w:ascii="標楷體" w:eastAsia="標楷體" w:hAnsi="標楷體" w:hint="eastAsia"/>
          <w:u w:val="single"/>
        </w:rPr>
        <w:t>彰化縣</w:t>
      </w:r>
      <w:r w:rsidRPr="00474EE3">
        <w:rPr>
          <w:rFonts w:ascii="標楷體" w:eastAsia="標楷體" w:hAnsi="標楷體" w:hint="eastAsia"/>
        </w:rPr>
        <w:t>、</w:t>
      </w:r>
      <w:r w:rsidRPr="00474EE3">
        <w:rPr>
          <w:rFonts w:ascii="標楷體" w:eastAsia="標楷體" w:hAnsi="標楷體" w:hint="eastAsia"/>
          <w:u w:val="single"/>
        </w:rPr>
        <w:t>嘉義縣市</w:t>
      </w:r>
      <w:r w:rsidRPr="00474EE3">
        <w:rPr>
          <w:rFonts w:ascii="標楷體" w:eastAsia="標楷體" w:hAnsi="標楷體" w:hint="eastAsia"/>
        </w:rPr>
        <w:t>、</w:t>
      </w:r>
      <w:r w:rsidRPr="00474EE3">
        <w:rPr>
          <w:rFonts w:ascii="標楷體" w:eastAsia="標楷體" w:hAnsi="標楷體" w:hint="eastAsia"/>
          <w:u w:val="single"/>
        </w:rPr>
        <w:t>台南市</w:t>
      </w:r>
      <w:r w:rsidRPr="00474EE3">
        <w:rPr>
          <w:rFonts w:ascii="標楷體" w:eastAsia="標楷體" w:hAnsi="標楷體" w:hint="eastAsia"/>
        </w:rPr>
        <w:t>、</w:t>
      </w:r>
      <w:r w:rsidRPr="00474EE3">
        <w:rPr>
          <w:rFonts w:ascii="標楷體" w:eastAsia="標楷體" w:hAnsi="標楷體" w:hint="eastAsia"/>
          <w:u w:val="single"/>
        </w:rPr>
        <w:t>高雄市</w:t>
      </w:r>
      <w:r w:rsidRPr="00474EE3">
        <w:rPr>
          <w:rFonts w:ascii="標楷體" w:eastAsia="標楷體" w:hAnsi="標楷體" w:hint="eastAsia"/>
        </w:rPr>
        <w:t>及</w:t>
      </w:r>
      <w:r w:rsidRPr="00474EE3">
        <w:rPr>
          <w:rFonts w:ascii="標楷體" w:eastAsia="標楷體" w:hAnsi="標楷體" w:hint="eastAsia"/>
          <w:u w:val="single"/>
        </w:rPr>
        <w:t>屏東縣</w:t>
      </w:r>
      <w:r w:rsidRPr="00474EE3">
        <w:rPr>
          <w:rFonts w:ascii="標楷體" w:eastAsia="標楷體" w:hAnsi="標楷體" w:hint="eastAsia"/>
        </w:rPr>
        <w:t>等地，皆出現大量群體，且有快速擴散的趨勢，已經對</w:t>
      </w:r>
      <w:r w:rsidRPr="00474EE3">
        <w:rPr>
          <w:rFonts w:ascii="標楷體" w:eastAsia="標楷體" w:hAnsi="標楷體" w:hint="eastAsia"/>
          <w:u w:val="single"/>
        </w:rPr>
        <w:t>台灣</w:t>
      </w:r>
      <w:r w:rsidRPr="00474EE3">
        <w:rPr>
          <w:rFonts w:ascii="標楷體" w:eastAsia="標楷體" w:hAnsi="標楷體" w:hint="eastAsia"/>
        </w:rPr>
        <w:t>造成嚴重危害。</w:t>
      </w:r>
    </w:p>
    <w:p w:rsidR="00474EE3" w:rsidRPr="00474EE3" w:rsidRDefault="00474EE3" w:rsidP="002C5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 xml:space="preserve">    為自源頭管理防止綠鬣蜥進入生態環境，林務局依據野生動物保育法第31條規定，自2019年公告綠鬣蜥為「有害生態環境、人畜安全之虞之原非我國原生種陸域野生動物之種類」。此後，飼養綠鬣蜥須向主管機關登記備查，市面販售的綠鬣蜥，經過登記後仍可進行買賣，但售出後購買飼主也須辦理登記，且未經主管機關同意不得繁殖。若飼主未依規定辦理登記，或規避查核，可依法處新臺幣1萬元以上5萬元以下罰鍰。</w:t>
      </w:r>
      <w:r w:rsidR="001D4F0C">
        <w:rPr>
          <w:rFonts w:ascii="標楷體" w:eastAsia="標楷體" w:hAnsi="標楷體" w:hint="eastAsia"/>
        </w:rPr>
        <w:t xml:space="preserve">                 </w:t>
      </w:r>
      <w:r w:rsidR="001D4F0C" w:rsidRPr="001D4F0C">
        <w:rPr>
          <w:rFonts w:ascii="標楷體" w:eastAsia="標楷體" w:hAnsi="標楷體" w:hint="eastAsia"/>
        </w:rPr>
        <w:t>(</w:t>
      </w:r>
      <w:r w:rsidR="001D4F0C">
        <w:rPr>
          <w:rFonts w:ascii="標楷體" w:eastAsia="標楷體" w:hAnsi="標楷體" w:hint="eastAsia"/>
        </w:rPr>
        <w:t>節選自網路新聞</w:t>
      </w:r>
      <w:r w:rsidR="001D4F0C" w:rsidRPr="001D4F0C">
        <w:rPr>
          <w:rFonts w:ascii="標楷體" w:eastAsia="標楷體" w:hAnsi="標楷體" w:hint="eastAsia"/>
        </w:rPr>
        <w:t>)</w:t>
      </w:r>
    </w:p>
    <w:p w:rsidR="001D4F0C" w:rsidRDefault="001D4F0C" w:rsidP="00474EE3">
      <w:pPr>
        <w:rPr>
          <w:rFonts w:ascii="標楷體" w:eastAsia="標楷體" w:hAnsi="標楷體"/>
        </w:rPr>
      </w:pP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/>
        </w:rPr>
        <w:t>9.</w:t>
      </w:r>
      <w:r w:rsidRPr="00474EE3">
        <w:rPr>
          <w:rFonts w:ascii="標楷體" w:eastAsia="標楷體" w:hAnsi="標楷體" w:hint="eastAsia"/>
        </w:rPr>
        <w:t>根據上文敘述，下列選項何者正確？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（A）綠鬣蜥原本主要活動範圍在</w:t>
      </w:r>
      <w:r w:rsidRPr="00474EE3">
        <w:rPr>
          <w:rFonts w:ascii="標楷體" w:eastAsia="標楷體" w:hAnsi="標楷體" w:hint="eastAsia"/>
          <w:u w:val="single"/>
        </w:rPr>
        <w:t>中南美洲</w:t>
      </w:r>
      <w:r w:rsidRPr="00474EE3">
        <w:rPr>
          <w:rFonts w:ascii="標楷體" w:eastAsia="標楷體" w:hAnsi="標楷體" w:hint="eastAsia"/>
        </w:rPr>
        <w:t>熱帶雨林的溪流中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（B）飼養成體綠鬣蜥可多餵食蔬菜水果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（C）在中南部各地快速繁殖，民眾自組捕捉大隊已控制擴散趨勢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（D）成體綠鬣蜥因長相可愛易於飼養，在寵物市場大受歡迎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/>
        </w:rPr>
        <w:t>10.</w:t>
      </w:r>
      <w:r w:rsidRPr="00474EE3">
        <w:rPr>
          <w:rFonts w:ascii="標楷體" w:eastAsia="標楷體" w:hAnsi="標楷體" w:hint="eastAsia"/>
          <w:u w:val="single"/>
        </w:rPr>
        <w:t>大雄</w:t>
      </w:r>
      <w:r w:rsidRPr="00474EE3">
        <w:rPr>
          <w:rFonts w:ascii="標楷體" w:eastAsia="標楷體" w:hAnsi="標楷體" w:hint="eastAsia"/>
        </w:rPr>
        <w:t>想飼養綠鬣蜥當寵物，下列哪位提供的資訊正確？</w:t>
      </w:r>
    </w:p>
    <w:p w:rsidR="0019270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（A）靜香：自行捕捉繁殖，既省錢又除害</w:t>
      </w:r>
      <w:r w:rsidR="00236A80">
        <w:rPr>
          <w:rFonts w:ascii="標楷體" w:eastAsia="標楷體" w:hAnsi="標楷體" w:hint="eastAsia"/>
        </w:rPr>
        <w:t xml:space="preserve">    </w:t>
      </w:r>
    </w:p>
    <w:p w:rsidR="00474EE3" w:rsidRPr="00474EE3" w:rsidRDefault="00474EE3" w:rsidP="00474EE3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（B）小夫：2019年公告為有害生態環境之種類，所以不可買賣飼養</w:t>
      </w:r>
    </w:p>
    <w:p w:rsidR="00192703" w:rsidRDefault="00474EE3" w:rsidP="0043354B">
      <w:pPr>
        <w:rPr>
          <w:rFonts w:ascii="標楷體" w:eastAsia="標楷體" w:hAnsi="標楷體"/>
        </w:rPr>
      </w:pPr>
      <w:r w:rsidRPr="00474EE3">
        <w:rPr>
          <w:rFonts w:ascii="標楷體" w:eastAsia="標楷體" w:hAnsi="標楷體" w:hint="eastAsia"/>
        </w:rPr>
        <w:t>（C）小丸子：要向有登記的商家購買然後才可自行繁殖</w:t>
      </w:r>
      <w:r w:rsidR="00236A80">
        <w:rPr>
          <w:rFonts w:ascii="標楷體" w:eastAsia="標楷體" w:hAnsi="標楷體" w:hint="eastAsia"/>
        </w:rPr>
        <w:t xml:space="preserve">   </w:t>
      </w:r>
    </w:p>
    <w:p w:rsidR="0043354B" w:rsidRDefault="00474EE3" w:rsidP="0043354B">
      <w:pPr>
        <w:rPr>
          <w:rFonts w:ascii="標楷體" w:eastAsia="標楷體" w:hAnsi="標楷體" w:hint="eastAsia"/>
        </w:rPr>
      </w:pPr>
      <w:r w:rsidRPr="00474EE3">
        <w:rPr>
          <w:rFonts w:ascii="標楷體" w:eastAsia="標楷體" w:hAnsi="標楷體" w:hint="eastAsia"/>
        </w:rPr>
        <w:t>（D）小柚：飼養綠鬣蜥要記得向主管機關登記</w:t>
      </w:r>
    </w:p>
    <w:p w:rsidR="002A31E5" w:rsidRDefault="002A31E5" w:rsidP="0043354B">
      <w:pPr>
        <w:rPr>
          <w:rFonts w:ascii="標楷體" w:eastAsia="標楷體" w:hAnsi="標楷體" w:hint="eastAsia"/>
        </w:rPr>
      </w:pPr>
    </w:p>
    <w:p w:rsidR="002A31E5" w:rsidRDefault="002A31E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A31E5" w:rsidRPr="00DC1455" w:rsidRDefault="002A31E5" w:rsidP="002A31E5">
      <w:pPr>
        <w:spacing w:line="600" w:lineRule="exact"/>
        <w:jc w:val="distribute"/>
        <w:rPr>
          <w:rFonts w:ascii="標楷體" w:eastAsia="標楷體" w:hAnsi="標楷體"/>
          <w:sz w:val="28"/>
          <w:szCs w:val="28"/>
        </w:rPr>
      </w:pPr>
      <w:r w:rsidRPr="00DC1455">
        <w:rPr>
          <w:rFonts w:ascii="標楷體" w:eastAsia="標楷體" w:hAnsi="標楷體" w:hint="eastAsia"/>
          <w:sz w:val="28"/>
          <w:szCs w:val="28"/>
        </w:rPr>
        <w:t>新北市立溪崑國民中學109學年度第二學期第一次定期評量 國文科 答案卷</w:t>
      </w:r>
    </w:p>
    <w:p w:rsidR="002A31E5" w:rsidRPr="00DC1455" w:rsidRDefault="002A31E5" w:rsidP="002A31E5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  <w:szCs w:val="28"/>
        </w:rPr>
      </w:pPr>
      <w:r w:rsidRPr="00DC1455">
        <w:rPr>
          <w:rFonts w:ascii="標楷體" w:eastAsia="標楷體" w:hAnsi="標楷體" w:hint="eastAsia"/>
          <w:sz w:val="28"/>
          <w:szCs w:val="28"/>
        </w:rPr>
        <w:t>八</w:t>
      </w:r>
      <w:r w:rsidRPr="00DC1455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3B1C7" wp14:editId="07B7D1CC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 w:rsidRPr="00DC1455">
        <w:rPr>
          <w:rFonts w:ascii="標楷體" w:eastAsia="標楷體" w:hAnsi="標楷體" w:hint="eastAsia"/>
          <w:sz w:val="28"/>
          <w:szCs w:val="28"/>
        </w:rPr>
        <w:t>年級</w:t>
      </w:r>
      <w:r w:rsidRPr="00DC1455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DC1455">
        <w:rPr>
          <w:rFonts w:ascii="標楷體" w:eastAsia="標楷體" w:hAnsi="標楷體" w:hint="eastAsia"/>
          <w:sz w:val="28"/>
          <w:szCs w:val="28"/>
        </w:rPr>
        <w:t>班 座號</w:t>
      </w:r>
      <w:r w:rsidRPr="00DC1455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DC1455">
        <w:rPr>
          <w:rFonts w:ascii="標楷體" w:eastAsia="標楷體" w:hAnsi="標楷體" w:hint="eastAsia"/>
          <w:sz w:val="28"/>
          <w:szCs w:val="28"/>
        </w:rPr>
        <w:t xml:space="preserve"> 姓名</w:t>
      </w:r>
      <w:r w:rsidRPr="00DC1455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  <w:r w:rsidRPr="00DC145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2A31E5" w:rsidRPr="00DC1455" w:rsidRDefault="002A31E5" w:rsidP="002A31E5">
      <w:pPr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DC145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一、國字注音：</w:t>
      </w:r>
      <w:r w:rsidRPr="00DC1455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10</w:t>
      </w:r>
      <w:r w:rsidRPr="00DC145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%</w:t>
      </w:r>
      <w:r w:rsidRPr="00DC1455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 xml:space="preserve">  </w:t>
      </w:r>
      <w:r w:rsidRPr="00DC1455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每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題1分</w:t>
      </w:r>
      <w:r w:rsidRPr="00DC1455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)</w:t>
      </w:r>
    </w:p>
    <w:p w:rsidR="002A31E5" w:rsidRPr="00DC1455" w:rsidRDefault="002A31E5" w:rsidP="002A31E5">
      <w:pPr>
        <w:spacing w:line="240" w:lineRule="exact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855"/>
        <w:gridCol w:w="431"/>
        <w:gridCol w:w="855"/>
        <w:gridCol w:w="431"/>
        <w:gridCol w:w="856"/>
        <w:gridCol w:w="432"/>
        <w:gridCol w:w="856"/>
        <w:gridCol w:w="432"/>
        <w:gridCol w:w="856"/>
        <w:gridCol w:w="432"/>
        <w:gridCol w:w="856"/>
        <w:gridCol w:w="432"/>
        <w:gridCol w:w="856"/>
        <w:gridCol w:w="432"/>
        <w:gridCol w:w="856"/>
        <w:gridCol w:w="432"/>
        <w:gridCol w:w="856"/>
        <w:gridCol w:w="476"/>
        <w:gridCol w:w="856"/>
      </w:tblGrid>
      <w:tr w:rsidR="002A31E5" w:rsidRPr="00DC1455" w:rsidTr="00601B62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distribute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p w:rsidR="002A31E5" w:rsidRDefault="002A31E5" w:rsidP="002A31E5">
      <w:pPr>
        <w:spacing w:line="240" w:lineRule="exact"/>
        <w:rPr>
          <w:rFonts w:ascii="標楷體" w:eastAsia="標楷體" w:hAnsi="標楷體" w:cs="Times New Roman"/>
          <w:sz w:val="28"/>
          <w:szCs w:val="28"/>
        </w:rPr>
      </w:pPr>
    </w:p>
    <w:p w:rsidR="002A31E5" w:rsidRPr="00DC1455" w:rsidRDefault="002A31E5" w:rsidP="002A31E5">
      <w:pPr>
        <w:spacing w:line="240" w:lineRule="exact"/>
        <w:rPr>
          <w:rFonts w:ascii="標楷體" w:eastAsia="標楷體" w:hAnsi="標楷體" w:cs="Times New Roman"/>
          <w:sz w:val="28"/>
          <w:szCs w:val="28"/>
        </w:rPr>
      </w:pPr>
    </w:p>
    <w:p w:rsidR="002A31E5" w:rsidRPr="00DC1455" w:rsidRDefault="002A31E5" w:rsidP="002A31E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DC145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二、注釋：20%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 xml:space="preserve"> </w:t>
      </w:r>
      <w:r w:rsidRPr="0057696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每題2</w:t>
      </w:r>
      <w:r w:rsidRPr="0057696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分)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 xml:space="preserve"> </w:t>
      </w:r>
    </w:p>
    <w:p w:rsidR="002A31E5" w:rsidRPr="00DC1455" w:rsidRDefault="002A31E5" w:rsidP="002A31E5">
      <w:pPr>
        <w:spacing w:line="24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6002"/>
        <w:gridCol w:w="476"/>
        <w:gridCol w:w="6008"/>
      </w:tblGrid>
      <w:tr w:rsidR="002A31E5" w:rsidRPr="00DC1455" w:rsidTr="00601B62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271D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鴻儒</w:t>
            </w:r>
            <w:r w:rsidRPr="00DC145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</w:t>
            </w: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271D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「矇矇」的眼</w:t>
            </w:r>
            <w:r w:rsidRPr="00DC145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2A31E5" w:rsidRPr="00DC1455" w:rsidTr="00601B62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271D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白丁</w:t>
            </w:r>
            <w:r w:rsidRPr="00DC145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271D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漠楞楞</w:t>
            </w:r>
            <w:r w:rsidRPr="00DC145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2A31E5" w:rsidRPr="00DC1455" w:rsidTr="00601B62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271D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「絲竹」亂耳</w:t>
            </w:r>
            <w:r w:rsidRPr="00DC145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271D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「翳」入天聽</w:t>
            </w:r>
            <w:r w:rsidRPr="00DC145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2A31E5" w:rsidRPr="00DC1455" w:rsidTr="00601B62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271D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肆無忌憚：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271D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窈窕：</w:t>
            </w:r>
          </w:p>
        </w:tc>
      </w:tr>
      <w:tr w:rsidR="002A31E5" w:rsidRPr="00DC1455" w:rsidTr="00601B62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271D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懨懨：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271D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掛單：</w:t>
            </w:r>
          </w:p>
        </w:tc>
      </w:tr>
    </w:tbl>
    <w:p w:rsidR="002A31E5" w:rsidRPr="00DC1455" w:rsidRDefault="002A31E5" w:rsidP="002A31E5">
      <w:pPr>
        <w:spacing w:line="24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   </w:t>
      </w:r>
    </w:p>
    <w:p w:rsidR="002A31E5" w:rsidRPr="00DC1455" w:rsidRDefault="002A31E5" w:rsidP="002A31E5">
      <w:pPr>
        <w:rPr>
          <w:rFonts w:ascii="標楷體" w:eastAsia="標楷體" w:hAnsi="標楷體" w:cs="Times New Roman"/>
          <w:sz w:val="28"/>
          <w:szCs w:val="28"/>
        </w:rPr>
      </w:pPr>
      <w:r w:rsidRPr="00DC1455">
        <w:rPr>
          <w:rFonts w:ascii="標楷體" w:eastAsia="標楷體" w:hAnsi="標楷體" w:cs="標楷體" w:hint="eastAsia"/>
          <w:sz w:val="28"/>
          <w:szCs w:val="28"/>
        </w:rPr>
        <w:t>三、</w:t>
      </w:r>
      <w:r w:rsidRPr="00DC1455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默寫：10%  </w:t>
      </w:r>
      <w:r w:rsidRPr="00DC145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每格2分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>
        <w:rPr>
          <w:rFonts w:ascii="標楷體" w:eastAsia="標楷體" w:hAnsi="標楷體" w:cs="標楷體" w:hint="eastAsia"/>
          <w:sz w:val="28"/>
          <w:szCs w:val="28"/>
        </w:rPr>
        <w:t>（※錯一字扣1</w:t>
      </w:r>
      <w:r w:rsidRPr="00DC1455">
        <w:rPr>
          <w:rFonts w:ascii="標楷體" w:eastAsia="標楷體" w:hAnsi="標楷體" w:cs="標楷體" w:hint="eastAsia"/>
          <w:sz w:val="28"/>
          <w:szCs w:val="28"/>
        </w:rPr>
        <w:t>分</w:t>
      </w:r>
      <w:r>
        <w:rPr>
          <w:rFonts w:ascii="標楷體" w:eastAsia="標楷體" w:hAnsi="標楷體" w:cs="標楷體" w:hint="eastAsia"/>
          <w:sz w:val="28"/>
          <w:szCs w:val="28"/>
        </w:rPr>
        <w:t>、標點符號不扣分</w:t>
      </w:r>
      <w:r w:rsidRPr="00DC1455"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2A31E5" w:rsidRPr="00DC1455" w:rsidRDefault="002A31E5" w:rsidP="002A31E5">
      <w:pPr>
        <w:spacing w:line="240" w:lineRule="exact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6023"/>
        <w:gridCol w:w="434"/>
        <w:gridCol w:w="6029"/>
      </w:tblGrid>
      <w:tr w:rsidR="002A31E5" w:rsidRPr="00DC1455" w:rsidTr="00601B62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E5" w:rsidRPr="00DC1455" w:rsidRDefault="002A31E5" w:rsidP="00601B62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E5" w:rsidRPr="00DC1455" w:rsidRDefault="002A31E5" w:rsidP="00601B62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2A31E5" w:rsidRPr="00DC1455" w:rsidTr="00601B62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E5" w:rsidRPr="00DC1455" w:rsidRDefault="002A31E5" w:rsidP="00601B62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E5" w:rsidRPr="00DC1455" w:rsidRDefault="002A31E5" w:rsidP="00601B62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2A31E5" w:rsidRPr="00DC1455" w:rsidTr="00601B62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E5" w:rsidRPr="00DC1455" w:rsidRDefault="002A31E5" w:rsidP="00601B62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31E5" w:rsidRPr="00DC1455" w:rsidRDefault="002A31E5" w:rsidP="00601B62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1E5" w:rsidRPr="00DC1455" w:rsidRDefault="002A31E5" w:rsidP="00601B62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:rsidR="002A31E5" w:rsidRPr="00DC1455" w:rsidRDefault="002A31E5" w:rsidP="002A31E5">
      <w:pPr>
        <w:spacing w:line="240" w:lineRule="exact"/>
        <w:rPr>
          <w:rFonts w:ascii="標楷體" w:eastAsia="標楷體" w:hAnsi="標楷體" w:cs="Times New Roman"/>
          <w:sz w:val="28"/>
          <w:szCs w:val="28"/>
        </w:rPr>
      </w:pPr>
    </w:p>
    <w:p w:rsidR="002A31E5" w:rsidRPr="00DC1455" w:rsidRDefault="002A31E5" w:rsidP="002A31E5">
      <w:pPr>
        <w:spacing w:line="240" w:lineRule="exact"/>
        <w:rPr>
          <w:rFonts w:ascii="標楷體" w:eastAsia="標楷體" w:hAnsi="標楷體" w:cs="Times New Roman"/>
          <w:sz w:val="28"/>
          <w:szCs w:val="28"/>
        </w:rPr>
      </w:pPr>
    </w:p>
    <w:p w:rsidR="002A31E5" w:rsidRPr="00576964" w:rsidRDefault="002A31E5" w:rsidP="002A31E5">
      <w:pPr>
        <w:rPr>
          <w:rFonts w:ascii="標楷體" w:eastAsia="標楷體" w:hAnsi="標楷體" w:cs="標楷體"/>
          <w:b/>
          <w:bCs/>
          <w:sz w:val="28"/>
          <w:szCs w:val="28"/>
        </w:rPr>
      </w:pPr>
      <w:r w:rsidRPr="00DC1455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四、綜合測驗：40%  </w:t>
      </w:r>
      <w:r w:rsidRPr="00576964">
        <w:rPr>
          <w:rFonts w:ascii="標楷體" w:eastAsia="標楷體" w:hAnsi="標楷體" w:cs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每題2</w:t>
      </w:r>
      <w:r w:rsidRPr="00576964">
        <w:rPr>
          <w:rFonts w:ascii="標楷體" w:eastAsia="標楷體" w:hAnsi="標楷體" w:cs="標楷體" w:hint="eastAsia"/>
          <w:b/>
          <w:bCs/>
          <w:sz w:val="28"/>
          <w:szCs w:val="28"/>
        </w:rPr>
        <w:t>分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) </w:t>
      </w:r>
    </w:p>
    <w:p w:rsidR="002A31E5" w:rsidRPr="00DC1455" w:rsidRDefault="002A31E5" w:rsidP="002A31E5">
      <w:pPr>
        <w:spacing w:line="240" w:lineRule="exact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819"/>
        <w:gridCol w:w="476"/>
        <w:gridCol w:w="820"/>
        <w:gridCol w:w="476"/>
        <w:gridCol w:w="822"/>
        <w:gridCol w:w="476"/>
        <w:gridCol w:w="822"/>
        <w:gridCol w:w="476"/>
        <w:gridCol w:w="822"/>
        <w:gridCol w:w="476"/>
        <w:gridCol w:w="822"/>
        <w:gridCol w:w="476"/>
        <w:gridCol w:w="822"/>
        <w:gridCol w:w="476"/>
        <w:gridCol w:w="822"/>
        <w:gridCol w:w="426"/>
        <w:gridCol w:w="822"/>
        <w:gridCol w:w="476"/>
        <w:gridCol w:w="822"/>
      </w:tblGrid>
      <w:tr w:rsidR="002A31E5" w:rsidRPr="00DC1455" w:rsidTr="00601B62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2A31E5" w:rsidRPr="00DC1455" w:rsidTr="00601B62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p w:rsidR="002A31E5" w:rsidRDefault="002A31E5" w:rsidP="002A31E5">
      <w:pPr>
        <w:rPr>
          <w:rFonts w:ascii="標楷體" w:eastAsia="標楷體" w:hAnsi="標楷體" w:cs="標楷體"/>
          <w:b/>
          <w:bCs/>
          <w:sz w:val="28"/>
          <w:szCs w:val="28"/>
        </w:rPr>
      </w:pPr>
    </w:p>
    <w:p w:rsidR="002A31E5" w:rsidRPr="00576964" w:rsidRDefault="002A31E5" w:rsidP="002A31E5">
      <w:pPr>
        <w:rPr>
          <w:rFonts w:ascii="標楷體" w:eastAsia="標楷體" w:hAnsi="標楷體" w:cs="標楷體"/>
          <w:b/>
          <w:bCs/>
          <w:sz w:val="28"/>
          <w:szCs w:val="28"/>
        </w:rPr>
      </w:pPr>
      <w:r w:rsidRPr="00DC1455">
        <w:rPr>
          <w:rFonts w:ascii="標楷體" w:eastAsia="標楷體" w:hAnsi="標楷體" w:cs="標楷體" w:hint="eastAsia"/>
          <w:b/>
          <w:bCs/>
          <w:sz w:val="28"/>
          <w:szCs w:val="28"/>
        </w:rPr>
        <w:t>五、閱讀測驗：20%</w:t>
      </w:r>
      <w:r w:rsidRPr="00576964">
        <w:rPr>
          <w:rFonts w:ascii="標楷體" w:eastAsia="標楷體" w:hAnsi="標楷體" w:cs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每題2</w:t>
      </w:r>
      <w:r w:rsidRPr="00576964">
        <w:rPr>
          <w:rFonts w:ascii="標楷體" w:eastAsia="標楷體" w:hAnsi="標楷體" w:cs="標楷體" w:hint="eastAsia"/>
          <w:b/>
          <w:bCs/>
          <w:sz w:val="28"/>
          <w:szCs w:val="28"/>
        </w:rPr>
        <w:t>分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) </w:t>
      </w:r>
      <w:r w:rsidRPr="00DC1455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</w:t>
      </w:r>
    </w:p>
    <w:p w:rsidR="002A31E5" w:rsidRPr="00DC1455" w:rsidRDefault="002A31E5" w:rsidP="002A31E5">
      <w:pPr>
        <w:spacing w:line="240" w:lineRule="exact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833"/>
        <w:gridCol w:w="428"/>
        <w:gridCol w:w="834"/>
        <w:gridCol w:w="429"/>
        <w:gridCol w:w="836"/>
        <w:gridCol w:w="430"/>
        <w:gridCol w:w="836"/>
        <w:gridCol w:w="430"/>
        <w:gridCol w:w="836"/>
        <w:gridCol w:w="430"/>
        <w:gridCol w:w="836"/>
        <w:gridCol w:w="430"/>
        <w:gridCol w:w="836"/>
        <w:gridCol w:w="430"/>
        <w:gridCol w:w="825"/>
        <w:gridCol w:w="439"/>
        <w:gridCol w:w="836"/>
        <w:gridCol w:w="476"/>
        <w:gridCol w:w="836"/>
      </w:tblGrid>
      <w:tr w:rsidR="002A31E5" w:rsidRPr="00DC1455" w:rsidTr="00601B62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     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DC1455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E5" w:rsidRPr="00DC1455" w:rsidRDefault="002A31E5" w:rsidP="00601B62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p w:rsidR="002A31E5" w:rsidRPr="00DC1455" w:rsidRDefault="002A31E5" w:rsidP="002A31E5">
      <w:pPr>
        <w:spacing w:line="240" w:lineRule="exact"/>
        <w:rPr>
          <w:rFonts w:ascii="標楷體" w:eastAsia="標楷體" w:hAnsi="標楷體" w:cs="Times New Roman"/>
          <w:sz w:val="28"/>
          <w:szCs w:val="28"/>
        </w:rPr>
      </w:pPr>
    </w:p>
    <w:p w:rsidR="002A31E5" w:rsidRPr="00DC1455" w:rsidRDefault="002A31E5" w:rsidP="002A31E5">
      <w:pPr>
        <w:tabs>
          <w:tab w:val="left" w:pos="1020"/>
        </w:tabs>
        <w:snapToGrid w:val="0"/>
        <w:spacing w:line="360" w:lineRule="atLeas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2A31E5" w:rsidRDefault="002A31E5" w:rsidP="002A31E5">
      <w:pPr>
        <w:rPr>
          <w:rFonts w:ascii="標楷體" w:eastAsia="標楷體" w:hAnsi="標楷體" w:cs="Times New Roman"/>
          <w:sz w:val="28"/>
          <w:szCs w:val="28"/>
        </w:rPr>
      </w:pPr>
    </w:p>
    <w:p w:rsidR="002A31E5" w:rsidRDefault="002A31E5" w:rsidP="002A31E5">
      <w:pPr>
        <w:rPr>
          <w:rFonts w:ascii="標楷體" w:eastAsia="標楷體" w:hAnsi="標楷體" w:cs="Times New Roman"/>
          <w:sz w:val="28"/>
          <w:szCs w:val="28"/>
        </w:rPr>
      </w:pPr>
      <w:r w:rsidRPr="00DC1455">
        <w:rPr>
          <w:rFonts w:ascii="標楷體" w:eastAsia="標楷體" w:hAnsi="標楷體" w:cs="Times New Roman"/>
          <w:sz w:val="28"/>
          <w:szCs w:val="28"/>
        </w:rPr>
        <w:t>10</w:t>
      </w:r>
      <w:r w:rsidRPr="00DC1455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DC1455">
        <w:rPr>
          <w:rFonts w:ascii="標楷體" w:eastAsia="標楷體" w:hAnsi="標楷體" w:cs="Times New Roman"/>
          <w:sz w:val="28"/>
          <w:szCs w:val="28"/>
        </w:rPr>
        <w:t>-</w:t>
      </w:r>
      <w:r w:rsidRPr="00DC1455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DC1455">
        <w:rPr>
          <w:rFonts w:ascii="標楷體" w:eastAsia="標楷體" w:hAnsi="標楷體" w:cs="Times New Roman"/>
          <w:sz w:val="28"/>
          <w:szCs w:val="28"/>
        </w:rPr>
        <w:t xml:space="preserve">-1 </w:t>
      </w:r>
      <w:r w:rsidRPr="00DC1455">
        <w:rPr>
          <w:rFonts w:ascii="標楷體" w:eastAsia="標楷體" w:hAnsi="標楷體" w:cs="Times New Roman" w:hint="eastAsia"/>
          <w:sz w:val="28"/>
          <w:szCs w:val="28"/>
        </w:rPr>
        <w:t>八年級 國文</w:t>
      </w:r>
      <w:r w:rsidRPr="00DC1455">
        <w:rPr>
          <w:rFonts w:ascii="標楷體" w:eastAsia="標楷體" w:hAnsi="標楷體" w:cs="Times New Roman"/>
          <w:sz w:val="28"/>
          <w:szCs w:val="28"/>
        </w:rPr>
        <w:t>科－解答</w:t>
      </w:r>
    </w:p>
    <w:p w:rsidR="002A31E5" w:rsidRPr="00AF5882" w:rsidRDefault="002A31E5" w:rsidP="002A31E5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AF5882">
        <w:rPr>
          <w:rFonts w:ascii="標楷體" w:eastAsia="標楷體" w:hAnsi="標楷體" w:cs="Times New Roman" w:hint="eastAsia"/>
          <w:sz w:val="28"/>
          <w:szCs w:val="28"/>
        </w:rPr>
        <w:t>罄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AF5882">
        <w:rPr>
          <w:rFonts w:ascii="標楷體" w:eastAsia="標楷體" w:hAnsi="標楷體" w:cs="Times New Roman" w:hint="eastAsia"/>
          <w:sz w:val="28"/>
          <w:szCs w:val="28"/>
        </w:rPr>
        <w:t>黷 氓 撢 騁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AF5882">
        <w:rPr>
          <w:rFonts w:ascii="標楷體" w:eastAsia="標楷體" w:hAnsi="標楷體" w:cs="Times New Roman" w:hint="eastAsia"/>
          <w:sz w:val="28"/>
          <w:szCs w:val="28"/>
        </w:rPr>
        <w:t xml:space="preserve"> ㄉㄠˋ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ㄒㄧㄠ 一ㄢˇ ㄕㄨˋ  ㄙㄢˇ</w:t>
      </w:r>
    </w:p>
    <w:p w:rsidR="002A31E5" w:rsidRDefault="002A31E5" w:rsidP="002A31E5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二.略 三.略</w:t>
      </w:r>
      <w:r w:rsidRPr="00576964">
        <w:rPr>
          <w:rFonts w:ascii="標楷體" w:eastAsia="標楷體" w:hAnsi="標楷體" w:cs="Times New Roman" w:hint="eastAsia"/>
          <w:sz w:val="28"/>
          <w:szCs w:val="28"/>
        </w:rPr>
        <w:t>（※錯一字扣一分、標點符號不扣分）</w:t>
      </w:r>
    </w:p>
    <w:p w:rsidR="002A31E5" w:rsidRPr="00DC1455" w:rsidRDefault="002A31E5" w:rsidP="002A31E5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四.綜合測驗</w:t>
      </w:r>
    </w:p>
    <w:p w:rsidR="002A31E5" w:rsidRDefault="002A31E5" w:rsidP="002A31E5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1-</w:t>
      </w:r>
      <w:r>
        <w:rPr>
          <w:rFonts w:ascii="標楷體" w:eastAsia="標楷體" w:hAnsi="標楷體" w:cs="Times New Roman"/>
          <w:sz w:val="28"/>
          <w:szCs w:val="28"/>
        </w:rPr>
        <w:t xml:space="preserve">10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D</w:t>
      </w:r>
      <w:r>
        <w:rPr>
          <w:rFonts w:ascii="標楷體" w:eastAsia="標楷體" w:hAnsi="標楷體" w:cs="Times New Roman"/>
          <w:sz w:val="28"/>
          <w:szCs w:val="28"/>
        </w:rPr>
        <w:t>DBAB  CCAAB</w:t>
      </w:r>
    </w:p>
    <w:p w:rsidR="002A31E5" w:rsidRDefault="002A31E5" w:rsidP="002A31E5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11-20 DACBB  DCACA</w:t>
      </w:r>
    </w:p>
    <w:p w:rsidR="002A31E5" w:rsidRDefault="002A31E5" w:rsidP="002A31E5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五.閱讀測驗</w:t>
      </w:r>
    </w:p>
    <w:p w:rsidR="002A31E5" w:rsidRPr="00DC1455" w:rsidRDefault="002A31E5" w:rsidP="002A31E5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1-10 A</w:t>
      </w:r>
      <w:r>
        <w:rPr>
          <w:rFonts w:ascii="標楷體" w:eastAsia="標楷體" w:hAnsi="標楷體" w:cs="Times New Roman"/>
          <w:sz w:val="28"/>
          <w:szCs w:val="28"/>
        </w:rPr>
        <w:t xml:space="preserve">CDCC DBABD  </w:t>
      </w:r>
    </w:p>
    <w:p w:rsidR="002A31E5" w:rsidRPr="00DC1455" w:rsidRDefault="002A31E5" w:rsidP="002A31E5">
      <w:pPr>
        <w:rPr>
          <w:rFonts w:ascii="標楷體" w:eastAsia="標楷體" w:hAnsi="標楷體" w:cs="Times New Roman"/>
          <w:sz w:val="28"/>
          <w:szCs w:val="28"/>
        </w:rPr>
      </w:pPr>
    </w:p>
    <w:p w:rsidR="002A31E5" w:rsidRPr="00DC1455" w:rsidRDefault="002A31E5" w:rsidP="002A31E5">
      <w:pPr>
        <w:rPr>
          <w:rFonts w:ascii="標楷體" w:eastAsia="標楷體" w:hAnsi="標楷體" w:cs="Times New Roman"/>
          <w:sz w:val="28"/>
          <w:szCs w:val="28"/>
        </w:rPr>
      </w:pPr>
    </w:p>
    <w:p w:rsidR="002A31E5" w:rsidRPr="00016D74" w:rsidRDefault="002A31E5" w:rsidP="0043354B">
      <w:pPr>
        <w:rPr>
          <w:rFonts w:ascii="標楷體" w:eastAsia="標楷體" w:hAnsi="標楷體"/>
        </w:rPr>
      </w:pPr>
      <w:bookmarkStart w:id="0" w:name="_GoBack"/>
      <w:bookmarkEnd w:id="0"/>
    </w:p>
    <w:sectPr w:rsidR="002A31E5" w:rsidRPr="00016D74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E75" w:rsidRDefault="00127E75" w:rsidP="00E72C25">
      <w:r>
        <w:separator/>
      </w:r>
    </w:p>
  </w:endnote>
  <w:endnote w:type="continuationSeparator" w:id="0">
    <w:p w:rsidR="00127E75" w:rsidRDefault="00127E75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27E75" w:rsidRPr="00127E75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F66E42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E75" w:rsidRDefault="00127E75" w:rsidP="00E72C25">
      <w:r>
        <w:separator/>
      </w:r>
    </w:p>
  </w:footnote>
  <w:footnote w:type="continuationSeparator" w:id="0">
    <w:p w:rsidR="00127E75" w:rsidRDefault="00127E75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34B8"/>
    <w:multiLevelType w:val="hybridMultilevel"/>
    <w:tmpl w:val="05F4BB08"/>
    <w:lvl w:ilvl="0" w:tplc="F6DE419A">
      <w:start w:val="1"/>
      <w:numFmt w:val="taiwaneseCountingThousand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0C0170"/>
    <w:multiLevelType w:val="hybridMultilevel"/>
    <w:tmpl w:val="CFBE61AA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" w:hanging="480"/>
      </w:pPr>
    </w:lvl>
    <w:lvl w:ilvl="2" w:tplc="0409001B" w:tentative="1">
      <w:start w:val="1"/>
      <w:numFmt w:val="lowerRoman"/>
      <w:lvlText w:val="%3."/>
      <w:lvlJc w:val="right"/>
      <w:pPr>
        <w:ind w:left="731" w:hanging="480"/>
      </w:pPr>
    </w:lvl>
    <w:lvl w:ilvl="3" w:tplc="0409000F" w:tentative="1">
      <w:start w:val="1"/>
      <w:numFmt w:val="decimal"/>
      <w:lvlText w:val="%4."/>
      <w:lvlJc w:val="left"/>
      <w:pPr>
        <w:ind w:left="12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1" w:hanging="480"/>
      </w:pPr>
    </w:lvl>
    <w:lvl w:ilvl="5" w:tplc="0409001B" w:tentative="1">
      <w:start w:val="1"/>
      <w:numFmt w:val="lowerRoman"/>
      <w:lvlText w:val="%6."/>
      <w:lvlJc w:val="right"/>
      <w:pPr>
        <w:ind w:left="2171" w:hanging="480"/>
      </w:pPr>
    </w:lvl>
    <w:lvl w:ilvl="6" w:tplc="0409000F" w:tentative="1">
      <w:start w:val="1"/>
      <w:numFmt w:val="decimal"/>
      <w:lvlText w:val="%7."/>
      <w:lvlJc w:val="left"/>
      <w:pPr>
        <w:ind w:left="2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1" w:hanging="480"/>
      </w:pPr>
    </w:lvl>
    <w:lvl w:ilvl="8" w:tplc="0409001B" w:tentative="1">
      <w:start w:val="1"/>
      <w:numFmt w:val="lowerRoman"/>
      <w:lvlText w:val="%9."/>
      <w:lvlJc w:val="right"/>
      <w:pPr>
        <w:ind w:left="3611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52BA6"/>
    <w:rsid w:val="00064CFC"/>
    <w:rsid w:val="00125A43"/>
    <w:rsid w:val="00127E75"/>
    <w:rsid w:val="00192703"/>
    <w:rsid w:val="001C169D"/>
    <w:rsid w:val="001C36FE"/>
    <w:rsid w:val="001D4F0C"/>
    <w:rsid w:val="001E3AE1"/>
    <w:rsid w:val="00225705"/>
    <w:rsid w:val="00236A80"/>
    <w:rsid w:val="00280261"/>
    <w:rsid w:val="002A31E5"/>
    <w:rsid w:val="002C545D"/>
    <w:rsid w:val="003A0874"/>
    <w:rsid w:val="00404DBE"/>
    <w:rsid w:val="0043354B"/>
    <w:rsid w:val="00452911"/>
    <w:rsid w:val="00474EE3"/>
    <w:rsid w:val="004E186A"/>
    <w:rsid w:val="004E6BE1"/>
    <w:rsid w:val="00573415"/>
    <w:rsid w:val="00594D8C"/>
    <w:rsid w:val="00595455"/>
    <w:rsid w:val="005A036E"/>
    <w:rsid w:val="00632CBF"/>
    <w:rsid w:val="006C3ED0"/>
    <w:rsid w:val="006C6EC4"/>
    <w:rsid w:val="0072407A"/>
    <w:rsid w:val="007738E3"/>
    <w:rsid w:val="007B7E31"/>
    <w:rsid w:val="008035D6"/>
    <w:rsid w:val="008136B2"/>
    <w:rsid w:val="00843758"/>
    <w:rsid w:val="008D39E2"/>
    <w:rsid w:val="00A02EA9"/>
    <w:rsid w:val="00A3294A"/>
    <w:rsid w:val="00A869F9"/>
    <w:rsid w:val="00A94A33"/>
    <w:rsid w:val="00B549AF"/>
    <w:rsid w:val="00B95DEC"/>
    <w:rsid w:val="00BA4E41"/>
    <w:rsid w:val="00BC053B"/>
    <w:rsid w:val="00C24A6A"/>
    <w:rsid w:val="00C62A80"/>
    <w:rsid w:val="00C67B2A"/>
    <w:rsid w:val="00CA2871"/>
    <w:rsid w:val="00CD5743"/>
    <w:rsid w:val="00CE7250"/>
    <w:rsid w:val="00D51DC0"/>
    <w:rsid w:val="00D97086"/>
    <w:rsid w:val="00DD4A59"/>
    <w:rsid w:val="00E27ECD"/>
    <w:rsid w:val="00E72C25"/>
    <w:rsid w:val="00E90D59"/>
    <w:rsid w:val="00EC33FB"/>
    <w:rsid w:val="00F2326D"/>
    <w:rsid w:val="00F26A39"/>
    <w:rsid w:val="00F468F5"/>
    <w:rsid w:val="00F66E42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2A31E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2A31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1016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48</cp:revision>
  <dcterms:created xsi:type="dcterms:W3CDTF">2018-06-22T07:53:00Z</dcterms:created>
  <dcterms:modified xsi:type="dcterms:W3CDTF">2021-08-19T03:13:00Z</dcterms:modified>
</cp:coreProperties>
</file>