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12C" w:rsidRDefault="006378B2">
      <w:pPr>
        <w:jc w:val="center"/>
      </w:pPr>
      <w:r>
        <w:rPr>
          <w:rFonts w:ascii="標楷體" w:eastAsia="標楷體" w:hAnsi="標楷體" w:cs="標楷體"/>
          <w:b/>
          <w:sz w:val="28"/>
          <w:szCs w:val="28"/>
        </w:rPr>
        <w:t>新北市溪</w:t>
      </w:r>
      <w:proofErr w:type="gramStart"/>
      <w:r>
        <w:rPr>
          <w:rFonts w:ascii="標楷體" w:eastAsia="標楷體" w:hAnsi="標楷體" w:cs="標楷體"/>
          <w:b/>
          <w:sz w:val="28"/>
          <w:szCs w:val="28"/>
        </w:rPr>
        <w:t>崑</w:t>
      </w:r>
      <w:proofErr w:type="gramEnd"/>
      <w:r>
        <w:rPr>
          <w:rFonts w:ascii="標楷體" w:eastAsia="標楷體" w:hAnsi="標楷體" w:cs="標楷體"/>
          <w:b/>
          <w:sz w:val="28"/>
          <w:szCs w:val="28"/>
        </w:rPr>
        <w:t>國民中學110學年度</w:t>
      </w:r>
      <w:r w:rsidR="0099706A">
        <w:rPr>
          <w:rFonts w:ascii="標楷體" w:eastAsia="標楷體" w:hAnsi="標楷體" w:cs="標楷體"/>
          <w:b/>
          <w:sz w:val="28"/>
          <w:szCs w:val="28"/>
          <w:u w:val="single"/>
        </w:rPr>
        <w:t xml:space="preserve"> </w:t>
      </w:r>
      <w:r w:rsidR="0099706A">
        <w:rPr>
          <w:rFonts w:ascii="標楷體" w:eastAsia="標楷體" w:hAnsi="標楷體" w:cs="標楷體" w:hint="eastAsia"/>
          <w:b/>
          <w:sz w:val="28"/>
          <w:szCs w:val="28"/>
          <w:u w:val="single"/>
        </w:rPr>
        <w:t>110</w:t>
      </w:r>
      <w:r>
        <w:rPr>
          <w:rFonts w:ascii="標楷體" w:eastAsia="標楷體" w:hAnsi="標楷體" w:cs="標楷體"/>
          <w:b/>
          <w:sz w:val="28"/>
          <w:szCs w:val="28"/>
          <w:u w:val="single"/>
        </w:rPr>
        <w:t xml:space="preserve"> </w:t>
      </w:r>
      <w:r>
        <w:rPr>
          <w:rFonts w:ascii="標楷體" w:eastAsia="標楷體" w:hAnsi="標楷體" w:cs="標楷體"/>
          <w:b/>
          <w:sz w:val="28"/>
          <w:szCs w:val="28"/>
        </w:rPr>
        <w:t>年級第一</w:t>
      </w:r>
      <w:proofErr w:type="gramStart"/>
      <w:r>
        <w:rPr>
          <w:rFonts w:ascii="標楷體" w:eastAsia="標楷體" w:hAnsi="標楷體" w:cs="標楷體"/>
          <w:b/>
          <w:sz w:val="28"/>
          <w:szCs w:val="28"/>
        </w:rPr>
        <w:t>學期</w:t>
      </w:r>
      <w:r>
        <w:rPr>
          <w:rFonts w:ascii="標楷體" w:eastAsia="標楷體" w:hAnsi="標楷體" w:cs="標楷體"/>
          <w:b/>
          <w:sz w:val="28"/>
          <w:szCs w:val="28"/>
          <w:u w:val="single"/>
        </w:rPr>
        <w:t>部定</w:t>
      </w:r>
      <w:r>
        <w:rPr>
          <w:rFonts w:ascii="標楷體" w:eastAsia="標楷體" w:hAnsi="標楷體" w:cs="標楷體"/>
          <w:b/>
          <w:sz w:val="28"/>
          <w:szCs w:val="28"/>
        </w:rPr>
        <w:t>課程</w:t>
      </w:r>
      <w:proofErr w:type="gramEnd"/>
      <w:r>
        <w:rPr>
          <w:rFonts w:ascii="標楷體" w:eastAsia="標楷體" w:hAnsi="標楷體" w:cs="標楷體"/>
          <w:b/>
          <w:sz w:val="28"/>
          <w:szCs w:val="28"/>
        </w:rPr>
        <w:t>計畫  設計者：</w:t>
      </w:r>
      <w:proofErr w:type="gramStart"/>
      <w:r>
        <w:rPr>
          <w:rFonts w:ascii="標楷體" w:eastAsia="標楷體" w:hAnsi="標楷體" w:cs="標楷體"/>
          <w:b/>
          <w:sz w:val="28"/>
          <w:szCs w:val="28"/>
          <w:u w:val="single"/>
        </w:rPr>
        <w:t>＿</w:t>
      </w:r>
      <w:proofErr w:type="gramEnd"/>
      <w:r w:rsidR="0099706A">
        <w:rPr>
          <w:rFonts w:ascii="標楷體" w:eastAsia="標楷體" w:hAnsi="標楷體" w:cs="標楷體"/>
          <w:b/>
          <w:sz w:val="28"/>
          <w:szCs w:val="28"/>
          <w:u w:val="single"/>
        </w:rPr>
        <w:t>林靜如</w:t>
      </w:r>
      <w:proofErr w:type="gramStart"/>
      <w:r>
        <w:rPr>
          <w:rFonts w:ascii="標楷體" w:eastAsia="標楷體" w:hAnsi="標楷體" w:cs="標楷體"/>
          <w:b/>
          <w:sz w:val="28"/>
          <w:szCs w:val="28"/>
          <w:u w:val="single"/>
        </w:rPr>
        <w:t>＿＿</w:t>
      </w:r>
      <w:proofErr w:type="gramEnd"/>
    </w:p>
    <w:p w:rsidR="0085512C" w:rsidRDefault="0085512C">
      <w:pPr>
        <w:jc w:val="center"/>
        <w:rPr>
          <w:rFonts w:ascii="標楷體" w:eastAsia="標楷體" w:hAnsi="標楷體" w:cs="標楷體"/>
          <w:b/>
          <w:sz w:val="28"/>
          <w:szCs w:val="28"/>
        </w:rPr>
      </w:pPr>
    </w:p>
    <w:p w:rsidR="0085512C" w:rsidRDefault="006378B2">
      <w:pPr>
        <w:tabs>
          <w:tab w:val="left" w:pos="4320"/>
        </w:tabs>
        <w:spacing w:line="360" w:lineRule="auto"/>
      </w:pPr>
      <w:r>
        <w:rPr>
          <w:rFonts w:ascii="標楷體" w:eastAsia="標楷體" w:hAnsi="標楷體" w:cs="標楷體"/>
          <w:sz w:val="24"/>
          <w:szCs w:val="24"/>
        </w:rPr>
        <w:t>一、課程類別：</w:t>
      </w:r>
      <w:r>
        <w:rPr>
          <w:rFonts w:ascii="標楷體" w:eastAsia="標楷體" w:hAnsi="標楷體" w:cs="標楷體"/>
          <w:b/>
          <w:color w:val="FF0000"/>
          <w:sz w:val="24"/>
          <w:szCs w:val="24"/>
        </w:rPr>
        <w:tab/>
      </w:r>
    </w:p>
    <w:p w:rsidR="000256FC" w:rsidRDefault="006378B2" w:rsidP="000256FC">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w:t>
      </w:r>
      <w:r w:rsidR="0099706A" w:rsidRPr="0099706A">
        <w:rPr>
          <w:rFonts w:ascii="新細明體" w:hAnsi="新細明體" w:cs="標楷體" w:hint="eastAsia"/>
          <w:sz w:val="24"/>
          <w:szCs w:val="24"/>
        </w:rPr>
        <w:t xml:space="preserve"> </w:t>
      </w:r>
      <w:r w:rsidR="0099706A">
        <w:rPr>
          <w:rFonts w:ascii="新細明體" w:hAnsi="新細明體" w:cs="標楷體" w:hint="eastAsia"/>
          <w:sz w:val="24"/>
          <w:szCs w:val="24"/>
        </w:rPr>
        <w:t>■</w:t>
      </w:r>
      <w:r>
        <w:rPr>
          <w:rFonts w:ascii="標楷體" w:eastAsia="標楷體" w:hAnsi="標楷體" w:cs="標楷體"/>
          <w:color w:val="auto"/>
          <w:sz w:val="24"/>
          <w:szCs w:val="24"/>
        </w:rPr>
        <w:t>健康與體育   4.□數學   5.□社會   6.□藝術  7.□自然科學 8.□科技  9.□綜合活動</w:t>
      </w:r>
    </w:p>
    <w:p w:rsidR="000256FC" w:rsidRDefault="000256FC" w:rsidP="000256FC">
      <w:pPr>
        <w:spacing w:line="360" w:lineRule="auto"/>
        <w:rPr>
          <w:rFonts w:ascii="標楷體" w:eastAsia="標楷體" w:hAnsi="標楷體" w:cs="標楷體"/>
          <w:color w:val="auto"/>
          <w:sz w:val="24"/>
          <w:szCs w:val="24"/>
        </w:rPr>
      </w:pPr>
    </w:p>
    <w:p w:rsidR="0085512C" w:rsidRPr="000256FC" w:rsidRDefault="006378B2" w:rsidP="000256FC">
      <w:pPr>
        <w:spacing w:line="360" w:lineRule="auto"/>
        <w:rPr>
          <w:rFonts w:ascii="標楷體" w:eastAsia="標楷體" w:hAnsi="標楷體" w:cs="標楷體"/>
          <w:color w:val="auto"/>
          <w:sz w:val="24"/>
          <w:szCs w:val="24"/>
        </w:rPr>
      </w:pPr>
      <w:r>
        <w:rPr>
          <w:rFonts w:ascii="標楷體" w:eastAsia="標楷體" w:hAnsi="標楷體" w:cs="標楷體"/>
          <w:sz w:val="24"/>
          <w:szCs w:val="24"/>
        </w:rPr>
        <w:t>二、學習節數：每週(</w:t>
      </w:r>
      <w:r w:rsidR="0099706A">
        <w:rPr>
          <w:rFonts w:ascii="標楷體" w:eastAsia="標楷體" w:hAnsi="標楷體" w:cs="標楷體" w:hint="eastAsia"/>
          <w:sz w:val="24"/>
          <w:szCs w:val="24"/>
        </w:rPr>
        <w:t>1</w:t>
      </w:r>
      <w:r>
        <w:rPr>
          <w:rFonts w:ascii="標楷體" w:eastAsia="標楷體" w:hAnsi="標楷體" w:cs="標楷體"/>
          <w:sz w:val="24"/>
          <w:szCs w:val="24"/>
        </w:rPr>
        <w:t xml:space="preserve"> )節，實施( </w:t>
      </w:r>
      <w:r w:rsidR="0099706A">
        <w:rPr>
          <w:rFonts w:ascii="標楷體" w:eastAsia="標楷體" w:hAnsi="標楷體" w:cs="標楷體" w:hint="eastAsia"/>
          <w:sz w:val="24"/>
          <w:szCs w:val="24"/>
        </w:rPr>
        <w:t>21</w:t>
      </w:r>
      <w:r>
        <w:rPr>
          <w:rFonts w:ascii="標楷體" w:eastAsia="標楷體" w:hAnsi="標楷體" w:cs="標楷體"/>
          <w:sz w:val="24"/>
          <w:szCs w:val="24"/>
        </w:rPr>
        <w:t xml:space="preserve"> )</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 xml:space="preserve">，共( </w:t>
      </w:r>
      <w:r w:rsidR="0099706A">
        <w:rPr>
          <w:rFonts w:ascii="標楷體" w:eastAsia="標楷體" w:hAnsi="標楷體" w:cs="標楷體" w:hint="eastAsia"/>
          <w:sz w:val="24"/>
          <w:szCs w:val="24"/>
        </w:rPr>
        <w:t>21</w:t>
      </w:r>
      <w:r>
        <w:rPr>
          <w:rFonts w:ascii="標楷體" w:eastAsia="標楷體" w:hAnsi="標楷體" w:cs="標楷體"/>
          <w:sz w:val="24"/>
          <w:szCs w:val="24"/>
        </w:rPr>
        <w:t xml:space="preserve"> )節。  </w:t>
      </w:r>
    </w:p>
    <w:p w:rsidR="0085512C" w:rsidRDefault="006378B2">
      <w:pPr>
        <w:pBdr>
          <w:top w:val="single" w:sz="2" w:space="31" w:color="FFFFFF" w:shadow="1"/>
          <w:left w:val="single" w:sz="2" w:space="31" w:color="FFFFFF" w:shadow="1"/>
          <w:bottom w:val="single" w:sz="2" w:space="31" w:color="FFFFFF" w:shadow="1"/>
          <w:right w:val="single" w:sz="2" w:space="31" w:color="FFFFFF" w:shadow="1"/>
        </w:pBdr>
        <w:tabs>
          <w:tab w:val="left" w:pos="8980"/>
        </w:tabs>
        <w:spacing w:line="360" w:lineRule="auto"/>
        <w:rPr>
          <w:rFonts w:ascii="標楷體" w:eastAsia="標楷體" w:hAnsi="標楷體" w:cs="標楷體"/>
          <w:sz w:val="24"/>
          <w:szCs w:val="24"/>
        </w:rPr>
      </w:pPr>
      <w:r>
        <w:rPr>
          <w:rFonts w:ascii="標楷體" w:eastAsia="標楷體" w:hAnsi="標楷體" w:cs="標楷體"/>
          <w:sz w:val="24"/>
          <w:szCs w:val="24"/>
        </w:rPr>
        <w:t>三、課程內涵：</w:t>
      </w:r>
      <w:r>
        <w:rPr>
          <w:rFonts w:ascii="標楷體" w:eastAsia="標楷體" w:hAnsi="標楷體" w:cs="標楷體"/>
          <w:sz w:val="24"/>
          <w:szCs w:val="24"/>
        </w:rPr>
        <w:tab/>
      </w:r>
    </w:p>
    <w:tbl>
      <w:tblPr>
        <w:tblW w:w="14541" w:type="dxa"/>
        <w:jc w:val="center"/>
        <w:tblLayout w:type="fixed"/>
        <w:tblCellMar>
          <w:left w:w="10" w:type="dxa"/>
          <w:right w:w="10" w:type="dxa"/>
        </w:tblCellMar>
        <w:tblLook w:val="0000" w:firstRow="0" w:lastRow="0" w:firstColumn="0" w:lastColumn="0" w:noHBand="0" w:noVBand="0"/>
      </w:tblPr>
      <w:tblGrid>
        <w:gridCol w:w="3111"/>
        <w:gridCol w:w="11430"/>
      </w:tblGrid>
      <w:tr w:rsidR="0085512C">
        <w:trPr>
          <w:trHeight w:val="844"/>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85512C" w:rsidRDefault="006378B2">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85512C" w:rsidRDefault="006378B2">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學習領域核心素養</w:t>
            </w:r>
          </w:p>
        </w:tc>
      </w:tr>
      <w:tr w:rsidR="0085512C">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A1身心素質與自我精進</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A2</w:t>
            </w:r>
            <w:r w:rsidRPr="00104C8B">
              <w:rPr>
                <w:rFonts w:ascii="標楷體" w:eastAsia="標楷體" w:hAnsi="標楷體" w:hint="eastAsia"/>
                <w:color w:val="auto"/>
                <w:sz w:val="24"/>
                <w:szCs w:val="24"/>
              </w:rPr>
              <w:t>系統思考</w:t>
            </w:r>
            <w:r w:rsidRPr="00104C8B">
              <w:rPr>
                <w:rFonts w:ascii="標楷體" w:eastAsia="標楷體" w:hAnsi="標楷體" w:cs="新細明體" w:hint="eastAsia"/>
                <w:color w:val="auto"/>
                <w:sz w:val="24"/>
                <w:szCs w:val="24"/>
              </w:rPr>
              <w:t>與解決問題</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A3</w:t>
            </w:r>
            <w:r w:rsidRPr="00104C8B">
              <w:rPr>
                <w:rFonts w:ascii="標楷體" w:eastAsia="標楷體" w:hAnsi="標楷體" w:hint="eastAsia"/>
                <w:color w:val="auto"/>
                <w:sz w:val="24"/>
                <w:szCs w:val="24"/>
              </w:rPr>
              <w:t>規劃執行</w:t>
            </w:r>
            <w:r w:rsidRPr="00104C8B">
              <w:rPr>
                <w:rFonts w:ascii="標楷體" w:eastAsia="標楷體" w:hAnsi="標楷體" w:cs="新細明體" w:hint="eastAsia"/>
                <w:color w:val="auto"/>
                <w:sz w:val="24"/>
                <w:szCs w:val="24"/>
              </w:rPr>
              <w:t>與創新應變</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B1</w:t>
            </w:r>
            <w:r w:rsidRPr="00104C8B">
              <w:rPr>
                <w:rFonts w:ascii="標楷體" w:eastAsia="標楷體" w:hAnsi="標楷體" w:hint="eastAsia"/>
                <w:color w:val="auto"/>
                <w:sz w:val="24"/>
                <w:szCs w:val="24"/>
              </w:rPr>
              <w:t>符號運用</w:t>
            </w:r>
            <w:r w:rsidRPr="00104C8B">
              <w:rPr>
                <w:rFonts w:ascii="標楷體" w:eastAsia="標楷體" w:hAnsi="標楷體" w:cs="新細明體" w:hint="eastAsia"/>
                <w:color w:val="auto"/>
                <w:sz w:val="24"/>
                <w:szCs w:val="24"/>
              </w:rPr>
              <w:t>與溝通表達</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B2</w:t>
            </w:r>
            <w:r w:rsidRPr="00104C8B">
              <w:rPr>
                <w:rFonts w:ascii="標楷體" w:eastAsia="標楷體" w:hAnsi="標楷體" w:hint="eastAsia"/>
                <w:color w:val="auto"/>
                <w:sz w:val="24"/>
                <w:szCs w:val="24"/>
              </w:rPr>
              <w:t>科技資訊</w:t>
            </w:r>
            <w:r w:rsidRPr="00104C8B">
              <w:rPr>
                <w:rFonts w:ascii="標楷體" w:eastAsia="標楷體" w:hAnsi="標楷體" w:cs="新細明體" w:hint="eastAsia"/>
                <w:color w:val="auto"/>
                <w:sz w:val="24"/>
                <w:szCs w:val="24"/>
              </w:rPr>
              <w:t>與媒體素養</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B3</w:t>
            </w:r>
            <w:r w:rsidRPr="00104C8B">
              <w:rPr>
                <w:rFonts w:ascii="標楷體" w:eastAsia="標楷體" w:hAnsi="標楷體" w:hint="eastAsia"/>
                <w:color w:val="auto"/>
                <w:sz w:val="24"/>
                <w:szCs w:val="24"/>
              </w:rPr>
              <w:t>藝術涵養</w:t>
            </w:r>
            <w:r w:rsidRPr="00104C8B">
              <w:rPr>
                <w:rFonts w:ascii="標楷體" w:eastAsia="標楷體" w:hAnsi="標楷體" w:cs="新細明體" w:hint="eastAsia"/>
                <w:color w:val="auto"/>
                <w:sz w:val="24"/>
                <w:szCs w:val="24"/>
              </w:rPr>
              <w:t>與美感素養</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C1</w:t>
            </w:r>
            <w:r w:rsidRPr="00104C8B">
              <w:rPr>
                <w:rFonts w:ascii="標楷體" w:eastAsia="標楷體" w:hAnsi="標楷體" w:hint="eastAsia"/>
                <w:color w:val="auto"/>
                <w:sz w:val="24"/>
                <w:szCs w:val="24"/>
              </w:rPr>
              <w:t>道德實踐</w:t>
            </w:r>
            <w:r w:rsidRPr="00104C8B">
              <w:rPr>
                <w:rFonts w:ascii="標楷體" w:eastAsia="標楷體" w:hAnsi="標楷體" w:cs="新細明體" w:hint="eastAsia"/>
                <w:color w:val="auto"/>
                <w:sz w:val="24"/>
                <w:szCs w:val="24"/>
              </w:rPr>
              <w:t>與公民意識</w:t>
            </w:r>
          </w:p>
          <w:p w:rsidR="00104C8B" w:rsidRPr="00104C8B" w:rsidRDefault="00104C8B" w:rsidP="00104C8B">
            <w:pPr>
              <w:suppressAutoHyphens w:val="0"/>
              <w:autoSpaceDE w:val="0"/>
              <w:adjustRightInd w:val="0"/>
              <w:textAlignment w:val="auto"/>
              <w:rPr>
                <w:rFonts w:ascii="標楷體" w:eastAsia="標楷體" w:hAnsi="標楷體" w:cs="新細明體"/>
                <w:color w:val="auto"/>
                <w:sz w:val="24"/>
                <w:szCs w:val="24"/>
              </w:rPr>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C2</w:t>
            </w:r>
            <w:r w:rsidRPr="00104C8B">
              <w:rPr>
                <w:rFonts w:ascii="標楷體" w:eastAsia="標楷體" w:hAnsi="標楷體" w:hint="eastAsia"/>
                <w:color w:val="auto"/>
                <w:sz w:val="24"/>
                <w:szCs w:val="24"/>
              </w:rPr>
              <w:t>人際關係</w:t>
            </w:r>
            <w:r w:rsidRPr="00104C8B">
              <w:rPr>
                <w:rFonts w:ascii="標楷體" w:eastAsia="標楷體" w:hAnsi="標楷體" w:cs="新細明體" w:hint="eastAsia"/>
                <w:color w:val="auto"/>
                <w:sz w:val="24"/>
                <w:szCs w:val="24"/>
              </w:rPr>
              <w:t>與團隊合作</w:t>
            </w:r>
          </w:p>
          <w:p w:rsidR="0085512C" w:rsidRDefault="00104C8B" w:rsidP="00104C8B">
            <w:pPr>
              <w:autoSpaceDE w:val="0"/>
            </w:pPr>
            <w:r w:rsidRPr="00104C8B">
              <w:rPr>
                <w:rFonts w:ascii="標楷體" w:eastAsia="標楷體" w:hAnsi="標楷體" w:cs="標楷體" w:hint="eastAsia"/>
                <w:color w:val="auto"/>
                <w:sz w:val="24"/>
                <w:szCs w:val="24"/>
              </w:rPr>
              <w:t>■</w:t>
            </w:r>
            <w:r w:rsidRPr="00104C8B">
              <w:rPr>
                <w:rFonts w:ascii="標楷體" w:eastAsia="標楷體" w:hAnsi="標楷體" w:cs="新細明體" w:hint="eastAsia"/>
                <w:b/>
                <w:color w:val="auto"/>
                <w:sz w:val="24"/>
                <w:szCs w:val="24"/>
              </w:rPr>
              <w:t xml:space="preserve"> </w:t>
            </w:r>
            <w:r w:rsidRPr="00104C8B">
              <w:rPr>
                <w:rFonts w:ascii="標楷體" w:eastAsia="標楷體" w:hAnsi="標楷體" w:cs="新細明體" w:hint="eastAsia"/>
                <w:color w:val="auto"/>
                <w:sz w:val="24"/>
                <w:szCs w:val="24"/>
              </w:rPr>
              <w:t>C3</w:t>
            </w:r>
            <w:r w:rsidRPr="00104C8B">
              <w:rPr>
                <w:rFonts w:ascii="標楷體" w:eastAsia="標楷體" w:hAnsi="標楷體" w:hint="eastAsia"/>
                <w:color w:val="auto"/>
                <w:sz w:val="24"/>
                <w:szCs w:val="24"/>
              </w:rPr>
              <w:t>多元文化</w:t>
            </w:r>
            <w:r w:rsidRPr="00104C8B">
              <w:rPr>
                <w:rFonts w:ascii="標楷體" w:eastAsia="標楷體" w:hAnsi="標楷體" w:cs="新細明體" w:hint="eastAsia"/>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-J-A3 具備善用體育與健康的資源，以擬定運動與保健計畫，有效執行並發揮主動學習與創新求變的能力。</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lastRenderedPageBreak/>
              <w:t>健體</w:t>
            </w:r>
            <w:proofErr w:type="gramEnd"/>
            <w:r w:rsidRPr="00104C8B">
              <w:rPr>
                <w:rFonts w:ascii="標楷體" w:eastAsia="標楷體" w:hAnsi="標楷體"/>
                <w:color w:val="auto"/>
                <w:sz w:val="24"/>
                <w:szCs w:val="24"/>
                <w:shd w:val="clear" w:color="auto" w:fill="FFFFFF"/>
              </w:rPr>
              <w:t>-J-B3 具備審美與表現的能力，了解運動與健康在美學上的特質與表現方式，以增進生活中的豐富性與美感體驗。</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-J-C1 具備生活中有關運動與健康的道德思辨與實踐能力及環境意識，並主動參與公益團體活動，關懷社會。</w:t>
            </w:r>
          </w:p>
          <w:p w:rsidR="00104C8B" w:rsidRPr="00104C8B" w:rsidRDefault="00104C8B" w:rsidP="00104C8B">
            <w:pPr>
              <w:suppressAutoHyphens w:val="0"/>
              <w:autoSpaceDN/>
              <w:textAlignment w:val="auto"/>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85512C" w:rsidRDefault="00104C8B" w:rsidP="00104C8B">
            <w:pPr>
              <w:rPr>
                <w:rFonts w:ascii="標楷體" w:eastAsia="標楷體" w:hAnsi="標楷體" w:cs="標楷體"/>
                <w:color w:val="auto"/>
                <w:sz w:val="24"/>
                <w:szCs w:val="24"/>
              </w:rPr>
            </w:pPr>
            <w:proofErr w:type="gramStart"/>
            <w:r w:rsidRPr="00104C8B">
              <w:rPr>
                <w:rFonts w:ascii="標楷體" w:eastAsia="標楷體" w:hAnsi="標楷體"/>
                <w:color w:val="auto"/>
                <w:sz w:val="24"/>
                <w:szCs w:val="24"/>
                <w:shd w:val="clear" w:color="auto" w:fill="FFFFFF"/>
              </w:rPr>
              <w:t>健體</w:t>
            </w:r>
            <w:proofErr w:type="gramEnd"/>
            <w:r w:rsidRPr="00104C8B">
              <w:rPr>
                <w:rFonts w:ascii="標楷體" w:eastAsia="標楷體" w:hAnsi="標楷體"/>
                <w:color w:val="auto"/>
                <w:sz w:val="24"/>
                <w:szCs w:val="24"/>
                <w:shd w:val="clear" w:color="auto" w:fill="FFFFFF"/>
              </w:rPr>
              <w:t xml:space="preserve">-J-C3 </w:t>
            </w:r>
            <w:proofErr w:type="gramStart"/>
            <w:r w:rsidRPr="00104C8B">
              <w:rPr>
                <w:rFonts w:ascii="標楷體" w:eastAsia="標楷體" w:hAnsi="標楷體"/>
                <w:color w:val="auto"/>
                <w:sz w:val="24"/>
                <w:szCs w:val="24"/>
                <w:shd w:val="clear" w:color="auto" w:fill="FFFFFF"/>
              </w:rPr>
              <w:t>具備敏察</w:t>
            </w:r>
            <w:proofErr w:type="gramEnd"/>
            <w:r w:rsidRPr="00104C8B">
              <w:rPr>
                <w:rFonts w:ascii="標楷體" w:eastAsia="標楷體" w:hAnsi="標楷體"/>
                <w:color w:val="auto"/>
                <w:sz w:val="24"/>
                <w:szCs w:val="24"/>
                <w:shd w:val="clear" w:color="auto" w:fill="FFFFFF"/>
              </w:rPr>
              <w:t>和接納多元文化的涵養，關心本土與國際體育與健康議題，並尊重與欣賞其間的差異。</w:t>
            </w:r>
          </w:p>
        </w:tc>
      </w:tr>
    </w:tbl>
    <w:p w:rsidR="00104C8B" w:rsidRDefault="00104C8B" w:rsidP="00104C8B">
      <w:pPr>
        <w:spacing w:line="0" w:lineRule="atLeast"/>
        <w:ind w:firstLine="0"/>
      </w:pPr>
    </w:p>
    <w:p w:rsidR="000256FC" w:rsidRDefault="000256FC" w:rsidP="00104C8B">
      <w:pPr>
        <w:spacing w:line="0" w:lineRule="atLeast"/>
        <w:ind w:firstLine="0"/>
      </w:pPr>
    </w:p>
    <w:p w:rsidR="000256FC" w:rsidRDefault="000256FC" w:rsidP="00104C8B">
      <w:pPr>
        <w:spacing w:line="0" w:lineRule="atLeast"/>
        <w:ind w:firstLine="0"/>
      </w:pPr>
    </w:p>
    <w:p w:rsidR="0085512C" w:rsidRDefault="00104C8B" w:rsidP="00104C8B">
      <w:pPr>
        <w:spacing w:line="0" w:lineRule="atLeast"/>
        <w:ind w:firstLine="0"/>
      </w:pPr>
      <w:r>
        <w:rPr>
          <w:rFonts w:ascii="標楷體" w:eastAsia="標楷體" w:hAnsi="標楷體" w:cs="標楷體"/>
          <w:sz w:val="24"/>
          <w:szCs w:val="24"/>
        </w:rPr>
        <w:t>四</w:t>
      </w:r>
      <w:r w:rsidR="006378B2">
        <w:rPr>
          <w:rFonts w:ascii="標楷體" w:eastAsia="標楷體" w:hAnsi="標楷體" w:cs="標楷體"/>
          <w:sz w:val="24"/>
          <w:szCs w:val="24"/>
        </w:rPr>
        <w:t>、素養導向教學規劃：</w:t>
      </w:r>
    </w:p>
    <w:tbl>
      <w:tblPr>
        <w:tblW w:w="15079" w:type="dxa"/>
        <w:jc w:val="center"/>
        <w:tblLayout w:type="fixed"/>
        <w:tblCellMar>
          <w:left w:w="10" w:type="dxa"/>
          <w:right w:w="10" w:type="dxa"/>
        </w:tblCellMar>
        <w:tblLook w:val="0000" w:firstRow="0" w:lastRow="0" w:firstColumn="0" w:lastColumn="0" w:noHBand="0" w:noVBand="0"/>
      </w:tblPr>
      <w:tblGrid>
        <w:gridCol w:w="1247"/>
        <w:gridCol w:w="1559"/>
        <w:gridCol w:w="1559"/>
        <w:gridCol w:w="2977"/>
        <w:gridCol w:w="709"/>
        <w:gridCol w:w="2268"/>
        <w:gridCol w:w="1417"/>
        <w:gridCol w:w="1559"/>
        <w:gridCol w:w="1784"/>
      </w:tblGrid>
      <w:tr w:rsidR="0085512C">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學習重點</w:t>
            </w:r>
          </w:p>
        </w:tc>
        <w:tc>
          <w:tcPr>
            <w:tcW w:w="297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單元/主題名稱與活動內容</w:t>
            </w:r>
          </w:p>
        </w:tc>
        <w:tc>
          <w:tcPr>
            <w:tcW w:w="70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節數</w:t>
            </w:r>
          </w:p>
        </w:tc>
        <w:tc>
          <w:tcPr>
            <w:tcW w:w="2268"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教學資源/學習策略</w:t>
            </w:r>
          </w:p>
        </w:tc>
        <w:tc>
          <w:tcPr>
            <w:tcW w:w="1417"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評量方式</w:t>
            </w:r>
          </w:p>
        </w:tc>
        <w:tc>
          <w:tcPr>
            <w:tcW w:w="1559" w:type="dxa"/>
            <w:vMerge w:val="restart"/>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融入議題</w:t>
            </w:r>
          </w:p>
        </w:tc>
        <w:tc>
          <w:tcPr>
            <w:tcW w:w="1784" w:type="dxa"/>
            <w:vMerge w:val="restart"/>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vAlign w:val="center"/>
          </w:tcPr>
          <w:p w:rsidR="0085512C" w:rsidRDefault="006378B2">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備註</w:t>
            </w:r>
          </w:p>
        </w:tc>
      </w:tr>
      <w:tr w:rsidR="0085512C" w:rsidTr="00DA3A2A">
        <w:trPr>
          <w:trHeight w:val="20"/>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jc w:val="center"/>
              <w:rPr>
                <w:rFonts w:ascii="標楷體" w:eastAsia="標楷體" w:hAnsi="標楷體"/>
                <w:color w:val="auto"/>
                <w:sz w:val="24"/>
                <w:szCs w:val="24"/>
              </w:rPr>
            </w:pPr>
            <w:r>
              <w:rPr>
                <w:rFonts w:ascii="標楷體" w:eastAsia="標楷體" w:hAnsi="標楷體"/>
                <w:color w:val="auto"/>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85512C" w:rsidRDefault="006378B2">
            <w:pPr>
              <w:jc w:val="center"/>
              <w:rPr>
                <w:rFonts w:ascii="標楷體" w:eastAsia="標楷體" w:hAnsi="標楷體"/>
                <w:color w:val="auto"/>
                <w:sz w:val="24"/>
                <w:szCs w:val="24"/>
              </w:rPr>
            </w:pPr>
            <w:r>
              <w:rPr>
                <w:rFonts w:ascii="標楷體" w:eastAsia="標楷體" w:hAnsi="標楷體"/>
                <w:color w:val="auto"/>
                <w:sz w:val="24"/>
                <w:szCs w:val="24"/>
              </w:rPr>
              <w:t>學習表現</w:t>
            </w:r>
          </w:p>
        </w:tc>
        <w:tc>
          <w:tcPr>
            <w:tcW w:w="2977" w:type="dxa"/>
            <w:vMerge/>
            <w:tcBorders>
              <w:top w:val="single" w:sz="4" w:space="0" w:color="auto"/>
              <w:left w:val="single" w:sz="2" w:space="0" w:color="FFFFFF"/>
              <w:bottom w:val="single" w:sz="4" w:space="0" w:color="auto"/>
              <w:right w:val="single" w:sz="8" w:space="0" w:color="000000"/>
            </w:tcBorders>
            <w:shd w:val="clear" w:color="auto" w:fill="auto"/>
            <w:tcMar>
              <w:top w:w="100" w:type="dxa"/>
              <w:left w:w="20" w:type="dxa"/>
              <w:bottom w:w="100" w:type="dxa"/>
              <w:right w:w="20"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709" w:type="dxa"/>
            <w:vMerge/>
            <w:tcBorders>
              <w:top w:val="single" w:sz="4" w:space="0" w:color="auto"/>
              <w:left w:val="single" w:sz="2" w:space="0" w:color="FFFFFF"/>
              <w:bottom w:val="single" w:sz="4" w:space="0" w:color="auto"/>
              <w:right w:val="single" w:sz="8" w:space="0" w:color="000000"/>
            </w:tcBorders>
            <w:shd w:val="clear" w:color="auto" w:fill="auto"/>
            <w:tcMar>
              <w:top w:w="100" w:type="dxa"/>
              <w:left w:w="20" w:type="dxa"/>
              <w:bottom w:w="100" w:type="dxa"/>
              <w:right w:w="20"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2268" w:type="dxa"/>
            <w:vMerge/>
            <w:tcBorders>
              <w:top w:val="single" w:sz="4" w:space="0" w:color="auto"/>
              <w:left w:val="single" w:sz="2" w:space="0" w:color="FFFFFF"/>
              <w:bottom w:val="single" w:sz="4" w:space="0" w:color="auto"/>
              <w:right w:val="single" w:sz="8" w:space="0" w:color="000000"/>
            </w:tcBorders>
            <w:shd w:val="clear" w:color="auto" w:fill="auto"/>
            <w:tcMar>
              <w:top w:w="100" w:type="dxa"/>
              <w:left w:w="20" w:type="dxa"/>
              <w:bottom w:w="100" w:type="dxa"/>
              <w:right w:w="20"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417" w:type="dxa"/>
            <w:vMerge/>
            <w:tcBorders>
              <w:top w:val="single" w:sz="4" w:space="0" w:color="auto"/>
              <w:left w:val="single" w:sz="2" w:space="0" w:color="FFFFFF"/>
              <w:bottom w:val="single" w:sz="4" w:space="0" w:color="auto"/>
              <w:right w:val="single" w:sz="8" w:space="0" w:color="000000"/>
            </w:tcBorders>
            <w:shd w:val="clear" w:color="auto" w:fill="auto"/>
            <w:tcMar>
              <w:top w:w="100" w:type="dxa"/>
              <w:left w:w="20" w:type="dxa"/>
              <w:bottom w:w="100" w:type="dxa"/>
              <w:right w:w="20"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559" w:type="dxa"/>
            <w:vMerge/>
            <w:tcBorders>
              <w:top w:val="single" w:sz="4" w:space="0" w:color="auto"/>
              <w:left w:val="single" w:sz="2" w:space="0" w:color="FFFFFF"/>
              <w:bottom w:val="single" w:sz="4" w:space="0" w:color="auto"/>
              <w:right w:val="single" w:sz="8" w:space="0" w:color="000000"/>
            </w:tcBorders>
            <w:shd w:val="clear" w:color="auto" w:fill="auto"/>
            <w:tcMar>
              <w:top w:w="100" w:type="dxa"/>
              <w:left w:w="20" w:type="dxa"/>
              <w:bottom w:w="100" w:type="dxa"/>
              <w:right w:w="20"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c>
          <w:tcPr>
            <w:tcW w:w="1784" w:type="dxa"/>
            <w:vMerge/>
            <w:tcBorders>
              <w:top w:val="single" w:sz="4" w:space="0" w:color="auto"/>
              <w:left w:val="single" w:sz="2" w:space="0" w:color="FFFFFF"/>
              <w:bottom w:val="single" w:sz="4" w:space="0" w:color="auto"/>
              <w:right w:val="single" w:sz="8" w:space="0" w:color="000000"/>
            </w:tcBorders>
            <w:shd w:val="clear" w:color="auto" w:fill="auto"/>
            <w:tcMar>
              <w:top w:w="0" w:type="dxa"/>
              <w:left w:w="108" w:type="dxa"/>
              <w:bottom w:w="0" w:type="dxa"/>
              <w:right w:w="108" w:type="dxa"/>
            </w:tcMar>
            <w:vAlign w:val="center"/>
          </w:tcPr>
          <w:p w:rsidR="0085512C" w:rsidRDefault="0085512C">
            <w:pPr>
              <w:pBdr>
                <w:top w:val="single" w:sz="2" w:space="31" w:color="FFFFFF" w:shadow="1"/>
                <w:left w:val="single" w:sz="2" w:space="31" w:color="FFFFFF" w:shadow="1"/>
                <w:bottom w:val="single" w:sz="2" w:space="31" w:color="FFFFFF" w:shadow="1"/>
                <w:right w:val="single" w:sz="2" w:space="31" w:color="FFFFFF" w:shadow="1"/>
              </w:pBdr>
              <w:spacing w:line="240" w:lineRule="atLeast"/>
              <w:jc w:val="center"/>
              <w:rPr>
                <w:rFonts w:ascii="標楷體" w:eastAsia="標楷體" w:hAnsi="標楷體" w:cs="標楷體"/>
                <w:color w:val="auto"/>
                <w:sz w:val="24"/>
                <w:szCs w:val="24"/>
              </w:rPr>
            </w:pPr>
          </w:p>
        </w:tc>
      </w:tr>
      <w:tr w:rsidR="006378B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378B2" w:rsidRDefault="006378B2">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6378B2" w:rsidRDefault="006378B2">
            <w:pPr>
              <w:pStyle w:val="Web"/>
              <w:spacing w:before="0" w:after="0"/>
              <w:ind w:firstLine="23"/>
            </w:pPr>
            <w:r>
              <w:rPr>
                <w:rFonts w:ascii="Times New Roman" w:hAnsi="Times New Roman" w:cs="Times New Roman"/>
                <w:color w:val="000000"/>
                <w:sz w:val="20"/>
                <w:szCs w:val="20"/>
              </w:rPr>
              <w:t xml:space="preserve">Bb-IV-4 </w:t>
            </w:r>
            <w:r>
              <w:rPr>
                <w:rFonts w:ascii="Times New Roman" w:hAnsi="Times New Roman" w:cs="Times New Roman"/>
                <w:color w:val="000000"/>
                <w:sz w:val="20"/>
                <w:szCs w:val="20"/>
              </w:rPr>
              <w:t>面對成癮物質的拒</w:t>
            </w:r>
            <w:r>
              <w:rPr>
                <w:rFonts w:ascii="Times New Roman" w:hAnsi="Times New Roman" w:cs="Times New Roman"/>
                <w:color w:val="000000"/>
                <w:sz w:val="20"/>
                <w:szCs w:val="20"/>
              </w:rPr>
              <w:lastRenderedPageBreak/>
              <w:t>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w:t>
            </w:r>
          </w:p>
          <w:p w:rsidR="006378B2" w:rsidRDefault="006378B2">
            <w:pPr>
              <w:pStyle w:val="Web"/>
              <w:spacing w:before="0" w:after="0"/>
              <w:ind w:firstLine="23"/>
            </w:pPr>
            <w:r>
              <w:rPr>
                <w:rFonts w:ascii="Times New Roman" w:hAnsi="Times New Roman" w:cs="Times New Roman"/>
                <w:color w:val="000000"/>
                <w:sz w:val="20"/>
                <w:szCs w:val="20"/>
              </w:rPr>
              <w:t xml:space="preserve">Bb-IV-5 </w:t>
            </w:r>
            <w:r>
              <w:rPr>
                <w:rFonts w:ascii="Times New Roman" w:hAnsi="Times New Roman" w:cs="Times New Roman"/>
                <w:color w:val="000000"/>
                <w:sz w:val="20"/>
                <w:szCs w:val="20"/>
              </w:rPr>
              <w:t>拒絕成癮物質的自主行動與支持性規範、戒治資源的運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1a-Ⅳ-3評估內在與外在的行為對健康造成的衝擊與風險。</w:t>
            </w:r>
          </w:p>
          <w:p w:rsidR="006378B2" w:rsidRDefault="006378B2">
            <w:pPr>
              <w:pStyle w:val="Web"/>
              <w:spacing w:before="0" w:after="0"/>
              <w:ind w:firstLine="23"/>
            </w:pPr>
            <w:r>
              <w:rPr>
                <w:rFonts w:ascii="標楷體" w:eastAsia="標楷體" w:hAnsi="標楷體" w:hint="eastAsia"/>
                <w:color w:val="000000"/>
                <w:sz w:val="20"/>
                <w:szCs w:val="20"/>
              </w:rPr>
              <w:t>2a-Ⅳ-2自主思考健康問題所造成的威脅感與嚴重性。</w:t>
            </w:r>
          </w:p>
          <w:p w:rsidR="006378B2" w:rsidRDefault="006378B2">
            <w:pPr>
              <w:pStyle w:val="Web"/>
              <w:spacing w:before="0" w:after="0"/>
              <w:ind w:firstLine="23"/>
            </w:pPr>
            <w:r>
              <w:rPr>
                <w:rFonts w:ascii="標楷體" w:eastAsia="標楷體" w:hAnsi="標楷體" w:hint="eastAsia"/>
                <w:color w:val="000000"/>
                <w:sz w:val="20"/>
                <w:szCs w:val="20"/>
              </w:rPr>
              <w:t>3b-IV-4因應不</w:t>
            </w:r>
            <w:r>
              <w:rPr>
                <w:rFonts w:ascii="標楷體" w:eastAsia="標楷體" w:hAnsi="標楷體" w:hint="eastAsia"/>
                <w:color w:val="000000"/>
                <w:sz w:val="20"/>
                <w:szCs w:val="20"/>
              </w:rPr>
              <w:lastRenderedPageBreak/>
              <w:t>同的生活情境，善用各種生活技能，解決健康問題。</w:t>
            </w:r>
          </w:p>
          <w:p w:rsidR="006378B2" w:rsidRDefault="006378B2">
            <w:pPr>
              <w:pStyle w:val="Web"/>
              <w:spacing w:before="0" w:after="0"/>
              <w:ind w:firstLine="23"/>
            </w:pPr>
            <w:r>
              <w:rPr>
                <w:rFonts w:ascii="標楷體" w:eastAsia="標楷體" w:hAnsi="標楷體" w:hint="eastAsia"/>
                <w:color w:val="000000"/>
                <w:sz w:val="20"/>
                <w:szCs w:val="20"/>
              </w:rPr>
              <w:t>4b-Ⅳ-3 公開進行健康倡導，展現對他人促進健康的信念或行為的</w:t>
            </w:r>
          </w:p>
          <w:p w:rsidR="006378B2" w:rsidRDefault="006378B2">
            <w:pPr>
              <w:pStyle w:val="Web"/>
              <w:spacing w:before="0" w:after="0"/>
              <w:ind w:firstLine="23"/>
            </w:pPr>
            <w:r>
              <w:rPr>
                <w:rFonts w:ascii="標楷體" w:eastAsia="標楷體" w:hAnsi="標楷體" w:hint="eastAsia"/>
                <w:color w:val="000000"/>
                <w:sz w:val="20"/>
                <w:szCs w:val="20"/>
              </w:rPr>
              <w:t>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第一篇致命吸引力</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第一章拒</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我最行</w:t>
            </w:r>
          </w:p>
          <w:p w:rsidR="009978C2" w:rsidRPr="009978C2" w:rsidRDefault="009978C2" w:rsidP="009978C2">
            <w:pPr>
              <w:pStyle w:val="Web"/>
              <w:spacing w:before="0" w:after="0"/>
              <w:ind w:firstLine="23"/>
              <w:rPr>
                <w:rFonts w:ascii="標楷體" w:eastAsia="標楷體" w:hAnsi="標楷體"/>
                <w:b/>
                <w:color w:val="000000"/>
                <w:sz w:val="20"/>
                <w:szCs w:val="20"/>
              </w:rPr>
            </w:pPr>
            <w:r w:rsidRPr="009978C2">
              <w:rPr>
                <w:rFonts w:ascii="標楷體" w:eastAsia="標楷體" w:hAnsi="標楷體" w:hint="eastAsia"/>
                <w:b/>
                <w:color w:val="000000"/>
                <w:sz w:val="20"/>
                <w:szCs w:val="20"/>
              </w:rPr>
              <w:t>互動遊戲活動-拒絕菸酒</w:t>
            </w:r>
            <w:proofErr w:type="gramStart"/>
            <w:r w:rsidRPr="009978C2">
              <w:rPr>
                <w:rFonts w:ascii="標楷體" w:eastAsia="標楷體" w:hAnsi="標楷體" w:hint="eastAsia"/>
                <w:b/>
                <w:color w:val="000000"/>
                <w:sz w:val="20"/>
                <w:szCs w:val="20"/>
              </w:rPr>
              <w:t>檳</w:t>
            </w:r>
            <w:proofErr w:type="gramEnd"/>
            <w:r w:rsidR="005A0EAC">
              <w:rPr>
                <w:rFonts w:ascii="標楷體" w:eastAsia="標楷體" w:hAnsi="標楷體" w:hint="eastAsia"/>
                <w:b/>
                <w:color w:val="000000"/>
                <w:sz w:val="20"/>
                <w:szCs w:val="20"/>
              </w:rPr>
              <w:t>-</w:t>
            </w:r>
            <w:r w:rsidRPr="009978C2">
              <w:rPr>
                <w:rFonts w:ascii="標楷體" w:eastAsia="標楷體" w:hAnsi="標楷體" w:hint="eastAsia"/>
                <w:b/>
                <w:color w:val="000000"/>
                <w:sz w:val="20"/>
                <w:szCs w:val="20"/>
              </w:rPr>
              <w:t>健康大富翁</w:t>
            </w:r>
          </w:p>
          <w:p w:rsidR="006378B2" w:rsidRDefault="006378B2">
            <w:pPr>
              <w:pStyle w:val="Web"/>
              <w:spacing w:before="0" w:after="0"/>
              <w:ind w:firstLine="23"/>
            </w:pPr>
            <w:r>
              <w:rPr>
                <w:rFonts w:ascii="標楷體" w:eastAsia="標楷體" w:hAnsi="標楷體" w:hint="eastAsia"/>
                <w:b/>
                <w:bCs/>
                <w:color w:val="000000"/>
                <w:sz w:val="20"/>
                <w:szCs w:val="20"/>
              </w:rPr>
              <w:t>一、引起動機</w:t>
            </w:r>
          </w:p>
          <w:p w:rsidR="006378B2" w:rsidRDefault="006378B2">
            <w:pPr>
              <w:pStyle w:val="Web"/>
              <w:spacing w:before="0" w:after="0"/>
              <w:ind w:firstLine="23"/>
            </w:pPr>
            <w:r>
              <w:rPr>
                <w:rFonts w:ascii="標楷體" w:eastAsia="標楷體" w:hAnsi="標楷體" w:hint="eastAsia"/>
                <w:color w:val="000000"/>
                <w:sz w:val="20"/>
                <w:szCs w:val="20"/>
              </w:rPr>
              <w:t>提問：教師引導學生閱讀P6中的對話，並詢問學生以下兩個問題</w:t>
            </w:r>
          </w:p>
          <w:p w:rsidR="006378B2" w:rsidRDefault="006378B2">
            <w:pPr>
              <w:pStyle w:val="Web"/>
              <w:spacing w:before="0" w:after="0"/>
              <w:ind w:firstLine="23"/>
            </w:pPr>
            <w:r>
              <w:rPr>
                <w:rFonts w:ascii="標楷體" w:eastAsia="標楷體" w:hAnsi="標楷體" w:hint="eastAsia"/>
                <w:color w:val="000000"/>
                <w:sz w:val="20"/>
                <w:szCs w:val="20"/>
              </w:rPr>
              <w:t>1你對吸菸的人有什麼想法？</w:t>
            </w:r>
          </w:p>
          <w:p w:rsidR="006378B2" w:rsidRDefault="006378B2">
            <w:pPr>
              <w:pStyle w:val="Web"/>
              <w:spacing w:before="0" w:after="0"/>
              <w:ind w:firstLine="23"/>
            </w:pPr>
            <w:r>
              <w:rPr>
                <w:rFonts w:ascii="標楷體" w:eastAsia="標楷體" w:hAnsi="標楷體" w:hint="eastAsia"/>
                <w:color w:val="000000"/>
                <w:sz w:val="20"/>
                <w:szCs w:val="20"/>
              </w:rPr>
              <w:t>2.法律規定青少年是禁止抽菸</w:t>
            </w:r>
            <w:r>
              <w:rPr>
                <w:rFonts w:ascii="標楷體" w:eastAsia="標楷體" w:hAnsi="標楷體" w:hint="eastAsia"/>
                <w:color w:val="000000"/>
                <w:sz w:val="20"/>
                <w:szCs w:val="20"/>
              </w:rPr>
              <w:lastRenderedPageBreak/>
              <w:t>的，為什麼還是有人會去嘗試？</w:t>
            </w:r>
          </w:p>
          <w:p w:rsidR="006378B2" w:rsidRDefault="006378B2">
            <w:pPr>
              <w:pStyle w:val="Web"/>
              <w:spacing w:before="0" w:after="0"/>
              <w:ind w:firstLine="23"/>
            </w:pPr>
            <w:r>
              <w:rPr>
                <w:rFonts w:ascii="標楷體" w:eastAsia="標楷體" w:hAnsi="標楷體" w:hint="eastAsia"/>
                <w:color w:val="000000"/>
                <w:sz w:val="20"/>
                <w:szCs w:val="20"/>
              </w:rPr>
              <w:t>歸納：教師歸納學生的答案，並且給予適當的引導，並連結到後面的課文。</w:t>
            </w:r>
          </w:p>
          <w:p w:rsidR="006378B2" w:rsidRDefault="006378B2">
            <w:pPr>
              <w:pStyle w:val="Web"/>
              <w:spacing w:before="0" w:after="0"/>
              <w:ind w:firstLine="23"/>
            </w:pPr>
            <w:r>
              <w:rPr>
                <w:rFonts w:ascii="標楷體" w:eastAsia="標楷體" w:hAnsi="標楷體" w:hint="eastAsia"/>
                <w:b/>
                <w:bCs/>
                <w:color w:val="000000"/>
                <w:sz w:val="20"/>
                <w:szCs w:val="20"/>
              </w:rPr>
              <w:t>二、</w:t>
            </w:r>
            <w:proofErr w:type="gramStart"/>
            <w:r>
              <w:rPr>
                <w:rFonts w:ascii="標楷體" w:eastAsia="標楷體" w:hAnsi="標楷體" w:hint="eastAsia"/>
                <w:b/>
                <w:bCs/>
                <w:color w:val="000000"/>
                <w:sz w:val="20"/>
                <w:szCs w:val="20"/>
              </w:rPr>
              <w:t>菸</w:t>
            </w:r>
            <w:proofErr w:type="gramEnd"/>
            <w:r>
              <w:rPr>
                <w:rFonts w:ascii="標楷體" w:eastAsia="標楷體" w:hAnsi="標楷體" w:hint="eastAsia"/>
                <w:b/>
                <w:bCs/>
                <w:color w:val="000000"/>
                <w:sz w:val="20"/>
                <w:szCs w:val="20"/>
              </w:rPr>
              <w:t>品的成分與危害</w:t>
            </w:r>
          </w:p>
          <w:p w:rsidR="006378B2" w:rsidRDefault="006378B2">
            <w:pPr>
              <w:pStyle w:val="Web"/>
              <w:spacing w:before="0" w:after="0"/>
              <w:ind w:firstLine="23"/>
            </w:pPr>
            <w:r>
              <w:rPr>
                <w:rFonts w:ascii="標楷體" w:eastAsia="標楷體" w:hAnsi="標楷體" w:hint="eastAsia"/>
                <w:color w:val="000000"/>
                <w:sz w:val="20"/>
                <w:szCs w:val="20"/>
              </w:rPr>
              <w:t>提問：</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品中含有許多有害物質，而這些物質對人體會造成什麼影響？我們可以先看吸菸小瓜呆實驗，請問同學看到抽完</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的肺部棉花產生什麼變化？</w:t>
            </w:r>
          </w:p>
          <w:p w:rsidR="006378B2" w:rsidRDefault="006378B2">
            <w:pPr>
              <w:pStyle w:val="Web"/>
              <w:spacing w:before="0" w:after="0"/>
              <w:ind w:firstLine="23"/>
            </w:pPr>
            <w:r>
              <w:rPr>
                <w:rFonts w:ascii="標楷體" w:eastAsia="標楷體" w:hAnsi="標楷體" w:hint="eastAsia"/>
                <w:color w:val="000000"/>
                <w:sz w:val="20"/>
                <w:szCs w:val="20"/>
              </w:rPr>
              <w:t>發表：請學生踴躍發言。</w:t>
            </w:r>
          </w:p>
          <w:p w:rsidR="006378B2" w:rsidRDefault="006378B2">
            <w:pPr>
              <w:pStyle w:val="Web"/>
              <w:spacing w:before="0" w:after="0"/>
              <w:ind w:firstLine="23"/>
            </w:pPr>
            <w:r>
              <w:rPr>
                <w:rFonts w:ascii="標楷體" w:eastAsia="標楷體" w:hAnsi="標楷體" w:hint="eastAsia"/>
                <w:color w:val="000000"/>
                <w:sz w:val="20"/>
                <w:szCs w:val="20"/>
              </w:rPr>
              <w:t>說明：吸菸對人體的影響，除了肺部之外，還會影響身體其他部分。</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品中的尼古丁、焦油、一氧化碳、刺激物質對人體的危害甚大。</w:t>
            </w:r>
          </w:p>
          <w:p w:rsidR="006378B2" w:rsidRDefault="006378B2">
            <w:pPr>
              <w:pStyle w:val="Web"/>
              <w:spacing w:before="0" w:after="0"/>
              <w:ind w:firstLine="23"/>
            </w:pPr>
            <w:r>
              <w:rPr>
                <w:rFonts w:ascii="標楷體" w:eastAsia="標楷體" w:hAnsi="標楷體" w:hint="eastAsia"/>
                <w:color w:val="000000"/>
                <w:sz w:val="20"/>
                <w:szCs w:val="20"/>
              </w:rPr>
              <w:t xml:space="preserve">統整： </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一點燃立刻釋放出數千種化學物質， 稱為一手菸。</w:t>
            </w:r>
          </w:p>
          <w:p w:rsidR="006378B2" w:rsidRDefault="006378B2">
            <w:pPr>
              <w:pStyle w:val="Web"/>
              <w:spacing w:before="0" w:after="0"/>
              <w:ind w:firstLine="23"/>
            </w:pPr>
            <w:r>
              <w:rPr>
                <w:rFonts w:ascii="標楷體" w:eastAsia="標楷體" w:hAnsi="標楷體" w:hint="eastAsia"/>
                <w:b/>
                <w:bCs/>
                <w:color w:val="000000"/>
                <w:sz w:val="20"/>
                <w:szCs w:val="20"/>
              </w:rPr>
              <w:t>三、</w:t>
            </w:r>
            <w:proofErr w:type="gramStart"/>
            <w:r>
              <w:rPr>
                <w:rFonts w:ascii="標楷體" w:eastAsia="標楷體" w:hAnsi="標楷體" w:hint="eastAsia"/>
                <w:b/>
                <w:bCs/>
                <w:color w:val="000000"/>
                <w:sz w:val="20"/>
                <w:szCs w:val="20"/>
              </w:rPr>
              <w:t>菸</w:t>
            </w:r>
            <w:proofErr w:type="gramEnd"/>
            <w:r>
              <w:rPr>
                <w:rFonts w:ascii="標楷體" w:eastAsia="標楷體" w:hAnsi="標楷體" w:hint="eastAsia"/>
                <w:b/>
                <w:bCs/>
                <w:color w:val="000000"/>
                <w:sz w:val="20"/>
                <w:szCs w:val="20"/>
              </w:rPr>
              <w:t>的危害</w:t>
            </w:r>
          </w:p>
          <w:p w:rsidR="006378B2" w:rsidRDefault="006378B2">
            <w:pPr>
              <w:pStyle w:val="Web"/>
              <w:spacing w:before="0" w:after="0"/>
              <w:ind w:firstLine="23"/>
            </w:pPr>
            <w:r>
              <w:rPr>
                <w:rFonts w:ascii="標楷體" w:eastAsia="標楷體" w:hAnsi="標楷體" w:hint="eastAsia"/>
                <w:color w:val="000000"/>
                <w:sz w:val="20"/>
                <w:szCs w:val="20"/>
              </w:rPr>
              <w:t>提問：請同學分享家人或親戚朋友有沒有因為吸菸而危害到身體健康的案例。</w:t>
            </w:r>
          </w:p>
          <w:p w:rsidR="006378B2" w:rsidRDefault="006378B2">
            <w:pPr>
              <w:pStyle w:val="Web"/>
              <w:spacing w:before="0" w:after="0"/>
              <w:ind w:firstLine="23"/>
            </w:pPr>
            <w:r>
              <w:rPr>
                <w:rFonts w:ascii="標楷體" w:eastAsia="標楷體" w:hAnsi="標楷體" w:hint="eastAsia"/>
                <w:color w:val="000000"/>
                <w:sz w:val="20"/>
                <w:szCs w:val="20"/>
              </w:rPr>
              <w:t>發表：請學生踴躍發言。</w:t>
            </w:r>
          </w:p>
          <w:p w:rsidR="006378B2" w:rsidRDefault="006378B2">
            <w:pPr>
              <w:pStyle w:val="Web"/>
              <w:spacing w:before="0" w:after="0"/>
              <w:ind w:firstLine="23"/>
            </w:pPr>
            <w:r>
              <w:rPr>
                <w:rFonts w:ascii="標楷體" w:eastAsia="標楷體" w:hAnsi="標楷體" w:hint="eastAsia"/>
                <w:color w:val="000000"/>
                <w:sz w:val="20"/>
                <w:szCs w:val="20"/>
              </w:rPr>
              <w:t>說明：吸菸對人體的影響，除了呼吸系統之外，還會影響消化系統、心血管、皮膚也會老化，吸菸的影響是全身性的。</w:t>
            </w:r>
          </w:p>
          <w:p w:rsidR="006378B2" w:rsidRDefault="006378B2">
            <w:pPr>
              <w:pStyle w:val="Web"/>
              <w:spacing w:before="0" w:after="0"/>
              <w:ind w:firstLine="23"/>
            </w:pPr>
            <w:r>
              <w:rPr>
                <w:rFonts w:ascii="標楷體" w:eastAsia="標楷體" w:hAnsi="標楷體" w:hint="eastAsia"/>
                <w:b/>
                <w:bCs/>
                <w:color w:val="000000"/>
                <w:sz w:val="20"/>
                <w:szCs w:val="20"/>
              </w:rPr>
              <w:t>四、電子煙是不是</w:t>
            </w:r>
            <w:proofErr w:type="gramStart"/>
            <w:r>
              <w:rPr>
                <w:rFonts w:ascii="標楷體" w:eastAsia="標楷體" w:hAnsi="標楷體" w:hint="eastAsia"/>
                <w:b/>
                <w:bCs/>
                <w:color w:val="000000"/>
                <w:sz w:val="20"/>
                <w:szCs w:val="20"/>
              </w:rPr>
              <w:t>菸</w:t>
            </w:r>
            <w:proofErr w:type="gramEnd"/>
            <w:r>
              <w:rPr>
                <w:rFonts w:ascii="標楷體" w:eastAsia="標楷體" w:hAnsi="標楷體" w:hint="eastAsia"/>
                <w:b/>
                <w:bCs/>
                <w:color w:val="000000"/>
                <w:sz w:val="20"/>
                <w:szCs w:val="20"/>
              </w:rPr>
              <w:t>？</w:t>
            </w:r>
          </w:p>
          <w:p w:rsidR="006378B2" w:rsidRDefault="006378B2">
            <w:pPr>
              <w:pStyle w:val="Web"/>
              <w:spacing w:before="0" w:after="0"/>
              <w:ind w:firstLine="23"/>
            </w:pPr>
            <w:r>
              <w:rPr>
                <w:rFonts w:ascii="標楷體" w:eastAsia="標楷體" w:hAnsi="標楷體" w:hint="eastAsia"/>
                <w:color w:val="000000"/>
                <w:sz w:val="20"/>
                <w:szCs w:val="20"/>
              </w:rPr>
              <w:t>提問：「電子煙是不是</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呢？對身體有沒有危害？你的週遭有人使用</w:t>
            </w:r>
            <w:proofErr w:type="gramStart"/>
            <w:r>
              <w:rPr>
                <w:rFonts w:ascii="標楷體" w:eastAsia="標楷體" w:hAnsi="標楷體" w:hint="eastAsia"/>
                <w:color w:val="000000"/>
                <w:sz w:val="20"/>
                <w:szCs w:val="20"/>
              </w:rPr>
              <w:t>電子煙嗎</w:t>
            </w:r>
            <w:proofErr w:type="gramEnd"/>
            <w:r>
              <w:rPr>
                <w:rFonts w:ascii="標楷體" w:eastAsia="標楷體" w:hAnsi="標楷體" w:hint="eastAsia"/>
                <w:color w:val="000000"/>
                <w:sz w:val="20"/>
                <w:szCs w:val="20"/>
              </w:rPr>
              <w:t>？他的觀點是什麼？」</w:t>
            </w:r>
          </w:p>
          <w:p w:rsidR="006378B2" w:rsidRDefault="006378B2">
            <w:pPr>
              <w:pStyle w:val="Web"/>
              <w:spacing w:before="0" w:after="0"/>
              <w:ind w:firstLine="23"/>
            </w:pPr>
            <w:r>
              <w:rPr>
                <w:rFonts w:ascii="標楷體" w:eastAsia="標楷體" w:hAnsi="標楷體" w:hint="eastAsia"/>
                <w:color w:val="000000"/>
                <w:sz w:val="20"/>
                <w:szCs w:val="20"/>
              </w:rPr>
              <w:t>發表：請學生就自身經驗發表。</w:t>
            </w:r>
          </w:p>
          <w:p w:rsidR="006378B2" w:rsidRDefault="006378B2">
            <w:pPr>
              <w:pStyle w:val="Web"/>
              <w:spacing w:before="0" w:after="0"/>
              <w:ind w:firstLine="23"/>
            </w:pPr>
            <w:r>
              <w:rPr>
                <w:rFonts w:ascii="標楷體" w:eastAsia="標楷體" w:hAnsi="標楷體" w:hint="eastAsia"/>
                <w:color w:val="000000"/>
                <w:sz w:val="20"/>
                <w:szCs w:val="20"/>
              </w:rPr>
              <w:lastRenderedPageBreak/>
              <w:t>說明：</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商為了要讓大家快速接受電子煙，以不會燃燒、沒有煙霧等理由作為銷售手段，讓大家以為電子煙是無害的，其實電子煙就是菸，對人體也會有嚴重的傷害，以下讓我們來破解電子煙的迷思。</w:t>
            </w:r>
          </w:p>
          <w:p w:rsidR="006378B2" w:rsidRDefault="006378B2">
            <w:pPr>
              <w:pStyle w:val="Web"/>
              <w:spacing w:before="0" w:after="0"/>
              <w:ind w:firstLine="23"/>
            </w:pPr>
            <w:r>
              <w:rPr>
                <w:rFonts w:ascii="標楷體" w:eastAsia="標楷體" w:hAnsi="標楷體" w:hint="eastAsia"/>
                <w:b/>
                <w:bCs/>
                <w:color w:val="000000"/>
                <w:sz w:val="20"/>
                <w:szCs w:val="20"/>
              </w:rPr>
              <w:t>五、電子煙的危害</w:t>
            </w:r>
          </w:p>
          <w:p w:rsidR="006378B2" w:rsidRDefault="006378B2">
            <w:pPr>
              <w:pStyle w:val="Web"/>
              <w:spacing w:before="0" w:after="0"/>
              <w:ind w:firstLine="23"/>
            </w:pPr>
            <w:proofErr w:type="gramStart"/>
            <w:r>
              <w:rPr>
                <w:rFonts w:ascii="標楷體" w:eastAsia="標楷體" w:hAnsi="標楷體" w:hint="eastAsia"/>
                <w:color w:val="000000"/>
                <w:sz w:val="20"/>
                <w:szCs w:val="20"/>
              </w:rPr>
              <w:t>電子煙就跟</w:t>
            </w:r>
            <w:proofErr w:type="gramEnd"/>
            <w:r>
              <w:rPr>
                <w:rFonts w:ascii="標楷體" w:eastAsia="標楷體" w:hAnsi="標楷體" w:hint="eastAsia"/>
                <w:color w:val="000000"/>
                <w:sz w:val="20"/>
                <w:szCs w:val="20"/>
              </w:rPr>
              <w:t>一般菸品一樣，也有尼古丁、菸草生物鹼，對身體危害程度是一樣的，還另外添加了許多化學添加物，讓味道有香甜水果味，塑造出「沒有菸味所以不是菸」的假象。但是來路不明</w:t>
            </w:r>
            <w:proofErr w:type="gramStart"/>
            <w:r>
              <w:rPr>
                <w:rFonts w:ascii="標楷體" w:eastAsia="標楷體" w:hAnsi="標楷體" w:hint="eastAsia"/>
                <w:color w:val="000000"/>
                <w:sz w:val="20"/>
                <w:szCs w:val="20"/>
              </w:rPr>
              <w:t>的煙油更</w:t>
            </w:r>
            <w:proofErr w:type="gramEnd"/>
            <w:r>
              <w:rPr>
                <w:rFonts w:ascii="標楷體" w:eastAsia="標楷體" w:hAnsi="標楷體" w:hint="eastAsia"/>
                <w:color w:val="000000"/>
                <w:sz w:val="20"/>
                <w:szCs w:val="20"/>
              </w:rPr>
              <w:t>危險，電池也可能爆炸。</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1.教學影片</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p w:rsidR="005A0EAC" w:rsidRPr="005A0EAC" w:rsidRDefault="009978C2" w:rsidP="005A0EAC">
            <w:pPr>
              <w:rPr>
                <w:rFonts w:ascii="新細明體" w:hAnsi="新細明體" w:cs="新細明體"/>
                <w:color w:val="auto"/>
                <w:sz w:val="24"/>
                <w:szCs w:val="24"/>
              </w:rPr>
            </w:pPr>
            <w:r>
              <w:rPr>
                <w:rFonts w:ascii="標楷體" w:eastAsia="標楷體" w:hAnsi="標楷體" w:hint="eastAsia"/>
              </w:rPr>
              <w:t>3.</w:t>
            </w:r>
            <w:r w:rsidRPr="009978C2">
              <w:rPr>
                <w:rFonts w:ascii="標楷體" w:eastAsia="標楷體" w:hAnsi="標楷體" w:hint="eastAsia"/>
              </w:rPr>
              <w:t>拒絕菸酒</w:t>
            </w:r>
            <w:proofErr w:type="gramStart"/>
            <w:r w:rsidRPr="009978C2">
              <w:rPr>
                <w:rFonts w:ascii="標楷體" w:eastAsia="標楷體" w:hAnsi="標楷體" w:hint="eastAsia"/>
              </w:rPr>
              <w:t>檳</w:t>
            </w:r>
            <w:proofErr w:type="gramEnd"/>
            <w:r>
              <w:rPr>
                <w:rFonts w:ascii="標楷體" w:eastAsia="標楷體" w:hAnsi="標楷體" w:hint="eastAsia"/>
              </w:rPr>
              <w:t>-</w:t>
            </w:r>
            <w:r w:rsidRPr="009978C2">
              <w:rPr>
                <w:rFonts w:ascii="標楷體" w:eastAsia="標楷體" w:hAnsi="標楷體" w:hint="eastAsia"/>
              </w:rPr>
              <w:t xml:space="preserve"> 健康大富翁</w:t>
            </w:r>
            <w:hyperlink r:id="rId7" w:tgtFrame="_blank" w:history="1">
              <w:r w:rsidR="005A0EAC" w:rsidRPr="005A0EAC">
                <w:rPr>
                  <w:rFonts w:ascii="Arial" w:hAnsi="Arial" w:cs="Arial"/>
                  <w:color w:val="1155CC"/>
                  <w:u w:val="single"/>
                  <w:shd w:val="clear" w:color="auto" w:fill="FFFFFF"/>
                </w:rPr>
                <w:t>https://drive.google.com/file/d/1x7xpohcVhob1vJ-2ZtaUPa2fQX6jtvPH/view?usp=sharing</w:t>
              </w:r>
            </w:hyperlink>
          </w:p>
          <w:p w:rsidR="005A0EAC" w:rsidRPr="005A0EAC" w:rsidRDefault="005A0EAC" w:rsidP="005A0EAC">
            <w:pPr>
              <w:shd w:val="clear" w:color="auto" w:fill="FFFFFF"/>
              <w:suppressAutoHyphens w:val="0"/>
              <w:autoSpaceDN/>
              <w:ind w:firstLine="0"/>
              <w:jc w:val="left"/>
              <w:textAlignment w:val="auto"/>
              <w:rPr>
                <w:rFonts w:ascii="Arial" w:hAnsi="Arial" w:cs="Arial"/>
                <w:color w:val="222222"/>
                <w:sz w:val="24"/>
                <w:szCs w:val="24"/>
              </w:rPr>
            </w:pPr>
            <w:r w:rsidRPr="005A0EAC">
              <w:rPr>
                <w:rFonts w:ascii="Arial" w:hAnsi="Arial" w:cs="Arial"/>
                <w:color w:val="222222"/>
                <w:sz w:val="24"/>
                <w:szCs w:val="24"/>
              </w:rPr>
              <w:t> </w:t>
            </w:r>
          </w:p>
          <w:p w:rsidR="009978C2" w:rsidRPr="005A0EAC" w:rsidRDefault="009978C2" w:rsidP="005A0EAC">
            <w:pPr>
              <w:pStyle w:val="Web"/>
              <w:spacing w:before="0" w:after="0"/>
              <w:ind w:leftChars="11" w:left="262" w:hangingChars="100" w:hanging="240"/>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觀察</w:t>
            </w:r>
          </w:p>
          <w:p w:rsidR="006378B2" w:rsidRDefault="006378B2">
            <w:pPr>
              <w:pStyle w:val="Web"/>
              <w:spacing w:before="0" w:after="0"/>
              <w:ind w:firstLine="23"/>
            </w:pPr>
            <w:r>
              <w:rPr>
                <w:rFonts w:ascii="標楷體" w:eastAsia="標楷體" w:hAnsi="標楷體" w:hint="eastAsia"/>
                <w:color w:val="000000"/>
                <w:sz w:val="20"/>
                <w:szCs w:val="20"/>
              </w:rPr>
              <w:t>發表</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b/>
                <w:bCs/>
                <w:color w:val="000000"/>
                <w:sz w:val="20"/>
                <w:szCs w:val="20"/>
              </w:rPr>
              <w:t>【環境教育】</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環J4 了解永續發展的意義（環境、社會、與經濟的均衡發展）與原則。</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bookmarkStart w:id="0" w:name="生命教育議題"/>
            <w:r w:rsidRPr="00AD50C6">
              <w:rPr>
                <w:rFonts w:hint="eastAsia"/>
                <w:b/>
                <w:sz w:val="20"/>
                <w:szCs w:val="20"/>
              </w:rPr>
              <w:t>生命教育</w:t>
            </w:r>
            <w:bookmarkEnd w:id="0"/>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w:t>
            </w:r>
            <w:r w:rsidRPr="00AD50C6">
              <w:rPr>
                <w:rFonts w:ascii="Calibri" w:eastAsia="標楷體" w:hAnsi="Calibri" w:hint="eastAsia"/>
                <w:color w:val="auto"/>
                <w:kern w:val="2"/>
                <w:sz w:val="24"/>
                <w:szCs w:val="22"/>
              </w:rPr>
              <w:lastRenderedPageBreak/>
              <w:t>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snapToGrid w:val="0"/>
              <w:spacing w:line="0" w:lineRule="atLeast"/>
              <w:ind w:hanging="7"/>
              <w:jc w:val="left"/>
              <w:rPr>
                <w:rFonts w:ascii="標楷體" w:eastAsia="標楷體" w:hAnsi="標楷體" w:cs="標楷體"/>
                <w:sz w:val="24"/>
                <w:szCs w:val="24"/>
              </w:rPr>
            </w:pPr>
          </w:p>
        </w:tc>
      </w:tr>
      <w:tr w:rsidR="006378B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378B2" w:rsidRDefault="006378B2">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pStyle w:val="Web"/>
              <w:spacing w:before="0" w:after="0"/>
              <w:ind w:firstLine="23"/>
            </w:pPr>
            <w:r>
              <w:rPr>
                <w:rFonts w:ascii="Times New Roman" w:hAnsi="Times New Roman" w:cs="Times New Roman"/>
                <w:color w:val="000000"/>
                <w:sz w:val="20"/>
                <w:szCs w:val="20"/>
              </w:rPr>
              <w:t>Bb-IV-3</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6378B2" w:rsidRDefault="006378B2">
            <w:pPr>
              <w:pStyle w:val="Web"/>
              <w:spacing w:before="0" w:after="0"/>
              <w:ind w:firstLine="23"/>
            </w:pPr>
            <w:r>
              <w:rPr>
                <w:rFonts w:ascii="Times New Roman" w:hAnsi="Times New Roman" w:cs="Times New Roman"/>
                <w:color w:val="000000"/>
                <w:sz w:val="20"/>
                <w:szCs w:val="20"/>
              </w:rPr>
              <w:t xml:space="preserve">Bb-IV-4 </w:t>
            </w:r>
            <w:r>
              <w:rPr>
                <w:rFonts w:ascii="Times New Roman" w:hAnsi="Times New Roman" w:cs="Times New Roman"/>
                <w:color w:val="000000"/>
                <w:sz w:val="20"/>
                <w:szCs w:val="20"/>
              </w:rPr>
              <w:t>面對成癮物質的拒絕技巧與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w:t>
            </w:r>
          </w:p>
          <w:p w:rsidR="006378B2" w:rsidRDefault="006378B2">
            <w:pPr>
              <w:pStyle w:val="Web"/>
              <w:spacing w:before="0" w:after="0"/>
              <w:ind w:firstLine="23"/>
            </w:pPr>
            <w:r>
              <w:rPr>
                <w:rFonts w:ascii="Times New Roman" w:hAnsi="Times New Roman" w:cs="Times New Roman"/>
                <w:color w:val="000000"/>
                <w:sz w:val="20"/>
                <w:szCs w:val="20"/>
              </w:rPr>
              <w:t xml:space="preserve">Bb-IV-5 </w:t>
            </w:r>
            <w:r>
              <w:rPr>
                <w:rFonts w:ascii="Times New Roman" w:hAnsi="Times New Roman" w:cs="Times New Roman"/>
                <w:color w:val="000000"/>
                <w:sz w:val="20"/>
                <w:szCs w:val="20"/>
              </w:rPr>
              <w:t>拒絕成癮物質的自主行動與支持性規範、戒治資源的運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1a-Ⅳ-3評估內在與外在的行為對健康造成的衝擊與風險。</w:t>
            </w:r>
          </w:p>
          <w:p w:rsidR="006378B2" w:rsidRDefault="006378B2">
            <w:pPr>
              <w:pStyle w:val="Web"/>
              <w:spacing w:before="0" w:after="0"/>
              <w:ind w:firstLine="23"/>
            </w:pPr>
            <w:r>
              <w:rPr>
                <w:rFonts w:ascii="標楷體" w:eastAsia="標楷體" w:hAnsi="標楷體" w:hint="eastAsia"/>
                <w:color w:val="000000"/>
                <w:sz w:val="20"/>
                <w:szCs w:val="20"/>
              </w:rPr>
              <w:t>2a-Ⅳ-2自主思考健康問題所造成的威脅感與嚴重性。</w:t>
            </w:r>
          </w:p>
          <w:p w:rsidR="006378B2" w:rsidRDefault="006378B2">
            <w:pPr>
              <w:pStyle w:val="Web"/>
              <w:spacing w:before="0" w:after="0"/>
              <w:ind w:firstLine="23"/>
            </w:pPr>
            <w:r>
              <w:rPr>
                <w:rFonts w:ascii="標楷體" w:eastAsia="標楷體" w:hAnsi="標楷體" w:hint="eastAsia"/>
                <w:color w:val="000000"/>
                <w:sz w:val="20"/>
                <w:szCs w:val="20"/>
              </w:rPr>
              <w:t>3b-IV-4因應不同的生活情境，善用各種生活技能，解決健康問題。</w:t>
            </w:r>
          </w:p>
          <w:p w:rsidR="006378B2" w:rsidRDefault="006378B2">
            <w:pPr>
              <w:pStyle w:val="Web"/>
              <w:spacing w:before="0" w:after="0"/>
              <w:ind w:firstLine="23"/>
            </w:pPr>
            <w:r>
              <w:rPr>
                <w:rFonts w:ascii="標楷體" w:eastAsia="標楷體" w:hAnsi="標楷體" w:hint="eastAsia"/>
                <w:color w:val="000000"/>
                <w:sz w:val="20"/>
                <w:szCs w:val="20"/>
              </w:rPr>
              <w:t>4b-Ⅳ-3 公開進行健康倡導，展現對他人促進健</w:t>
            </w:r>
            <w:r>
              <w:rPr>
                <w:rFonts w:ascii="標楷體" w:eastAsia="標楷體" w:hAnsi="標楷體" w:hint="eastAsia"/>
                <w:color w:val="000000"/>
                <w:sz w:val="20"/>
                <w:szCs w:val="20"/>
              </w:rPr>
              <w:lastRenderedPageBreak/>
              <w:t>康的信念或行為的</w:t>
            </w:r>
          </w:p>
          <w:p w:rsidR="006378B2" w:rsidRDefault="006378B2">
            <w:pPr>
              <w:pStyle w:val="Web"/>
              <w:spacing w:before="0" w:after="0"/>
              <w:ind w:firstLine="23"/>
            </w:pPr>
            <w:r>
              <w:rPr>
                <w:rFonts w:ascii="標楷體" w:eastAsia="標楷體" w:hAnsi="標楷體" w:hint="eastAsia"/>
                <w:color w:val="000000"/>
                <w:sz w:val="20"/>
                <w:szCs w:val="20"/>
              </w:rPr>
              <w:t>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第一篇致命吸引力</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第一章拒</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我最行</w:t>
            </w:r>
          </w:p>
          <w:p w:rsidR="005A0EAC" w:rsidRPr="005A0EAC" w:rsidRDefault="005A0EAC" w:rsidP="005A0EAC">
            <w:pPr>
              <w:pStyle w:val="Web"/>
              <w:spacing w:before="0" w:after="0"/>
              <w:ind w:firstLine="23"/>
              <w:rPr>
                <w:rFonts w:ascii="標楷體" w:eastAsia="標楷體" w:hAnsi="標楷體"/>
                <w:b/>
                <w:color w:val="000000"/>
                <w:sz w:val="20"/>
                <w:szCs w:val="20"/>
              </w:rPr>
            </w:pPr>
            <w:r w:rsidRPr="009978C2">
              <w:rPr>
                <w:rFonts w:ascii="標楷體" w:eastAsia="標楷體" w:hAnsi="標楷體" w:hint="eastAsia"/>
                <w:b/>
                <w:color w:val="000000"/>
                <w:sz w:val="20"/>
                <w:szCs w:val="20"/>
              </w:rPr>
              <w:t>互動遊戲活動-拒絕菸酒</w:t>
            </w:r>
            <w:proofErr w:type="gramStart"/>
            <w:r w:rsidRPr="009978C2">
              <w:rPr>
                <w:rFonts w:ascii="標楷體" w:eastAsia="標楷體" w:hAnsi="標楷體" w:hint="eastAsia"/>
                <w:b/>
                <w:color w:val="000000"/>
                <w:sz w:val="20"/>
                <w:szCs w:val="20"/>
              </w:rPr>
              <w:t>檳</w:t>
            </w:r>
            <w:proofErr w:type="gramEnd"/>
            <w:r>
              <w:rPr>
                <w:rFonts w:ascii="標楷體" w:eastAsia="標楷體" w:hAnsi="標楷體" w:hint="eastAsia"/>
                <w:b/>
                <w:color w:val="000000"/>
                <w:sz w:val="20"/>
                <w:szCs w:val="20"/>
              </w:rPr>
              <w:t>-</w:t>
            </w:r>
            <w:r w:rsidRPr="009978C2">
              <w:rPr>
                <w:rFonts w:ascii="標楷體" w:eastAsia="標楷體" w:hAnsi="標楷體" w:hint="eastAsia"/>
                <w:b/>
                <w:color w:val="000000"/>
                <w:sz w:val="20"/>
                <w:szCs w:val="20"/>
              </w:rPr>
              <w:t>健康大富翁</w:t>
            </w:r>
          </w:p>
          <w:p w:rsidR="006378B2" w:rsidRDefault="006378B2">
            <w:pPr>
              <w:pStyle w:val="Web"/>
              <w:spacing w:before="0" w:after="0"/>
              <w:ind w:firstLine="23"/>
            </w:pPr>
            <w:r>
              <w:rPr>
                <w:rFonts w:ascii="標楷體" w:eastAsia="標楷體" w:hAnsi="標楷體" w:hint="eastAsia"/>
                <w:b/>
                <w:bCs/>
                <w:color w:val="000000"/>
                <w:sz w:val="20"/>
                <w:szCs w:val="20"/>
              </w:rPr>
              <w:t>一、</w:t>
            </w:r>
            <w:proofErr w:type="gramStart"/>
            <w:r>
              <w:rPr>
                <w:rFonts w:ascii="標楷體" w:eastAsia="標楷體" w:hAnsi="標楷體" w:hint="eastAsia"/>
                <w:b/>
                <w:bCs/>
                <w:color w:val="000000"/>
                <w:sz w:val="20"/>
                <w:szCs w:val="20"/>
              </w:rPr>
              <w:t>菸</w:t>
            </w:r>
            <w:proofErr w:type="gramEnd"/>
            <w:r>
              <w:rPr>
                <w:rFonts w:ascii="標楷體" w:eastAsia="標楷體" w:hAnsi="標楷體" w:hint="eastAsia"/>
                <w:b/>
                <w:bCs/>
                <w:color w:val="000000"/>
                <w:sz w:val="20"/>
                <w:szCs w:val="20"/>
              </w:rPr>
              <w:t>害防制的措施</w:t>
            </w:r>
          </w:p>
          <w:p w:rsidR="006378B2" w:rsidRDefault="006378B2">
            <w:pPr>
              <w:pStyle w:val="Web"/>
              <w:spacing w:before="0" w:after="0"/>
              <w:ind w:firstLine="23"/>
            </w:pPr>
            <w:r>
              <w:rPr>
                <w:rFonts w:ascii="標楷體" w:eastAsia="標楷體" w:hAnsi="標楷體" w:hint="eastAsia"/>
                <w:color w:val="000000"/>
                <w:sz w:val="20"/>
                <w:szCs w:val="20"/>
              </w:rPr>
              <w:t>提問：請問同學，如果你在公車站等車時，有一位女士在你身邊吸菸，你會有怎樣的反應呢？ </w:t>
            </w:r>
          </w:p>
          <w:p w:rsidR="006378B2" w:rsidRDefault="006378B2">
            <w:pPr>
              <w:pStyle w:val="Web"/>
              <w:spacing w:before="0" w:after="0"/>
              <w:ind w:firstLine="23"/>
            </w:pPr>
            <w:r>
              <w:rPr>
                <w:rFonts w:ascii="標楷體" w:eastAsia="標楷體" w:hAnsi="標楷體" w:hint="eastAsia"/>
                <w:color w:val="000000"/>
                <w:sz w:val="20"/>
                <w:szCs w:val="20"/>
              </w:rPr>
              <w:t>發表：請同學上台將反應演出來。 </w:t>
            </w:r>
          </w:p>
          <w:p w:rsidR="006378B2" w:rsidRDefault="006378B2">
            <w:pPr>
              <w:pStyle w:val="Web"/>
              <w:spacing w:before="0" w:after="0"/>
              <w:ind w:firstLine="23"/>
            </w:pPr>
            <w:r>
              <w:rPr>
                <w:rFonts w:ascii="標楷體" w:eastAsia="標楷體" w:hAnsi="標楷體" w:hint="eastAsia"/>
                <w:color w:val="000000"/>
                <w:sz w:val="20"/>
                <w:szCs w:val="20"/>
              </w:rPr>
              <w:t>說明：吸菸不只是吸菸者本身受害，二手</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更是劇毒，為了要降低國民吸菸的比率，政府訂定菸害防制法以保護青少年和眾多國民的健康。 </w:t>
            </w:r>
          </w:p>
          <w:p w:rsidR="006378B2" w:rsidRDefault="006378B2">
            <w:pPr>
              <w:pStyle w:val="Web"/>
              <w:spacing w:before="0" w:after="0"/>
              <w:ind w:firstLine="23"/>
            </w:pPr>
            <w:r>
              <w:rPr>
                <w:rFonts w:ascii="標楷體" w:eastAsia="標楷體" w:hAnsi="標楷體" w:hint="eastAsia"/>
                <w:color w:val="000000"/>
                <w:sz w:val="20"/>
                <w:szCs w:val="20"/>
              </w:rPr>
              <w:t>1.國中生禁止吸菸 </w:t>
            </w:r>
          </w:p>
          <w:p w:rsidR="006378B2" w:rsidRDefault="006378B2">
            <w:pPr>
              <w:pStyle w:val="Web"/>
              <w:spacing w:before="0" w:after="0"/>
              <w:ind w:firstLine="23"/>
            </w:pPr>
            <w:r>
              <w:rPr>
                <w:rFonts w:ascii="標楷體" w:eastAsia="標楷體" w:hAnsi="標楷體" w:hint="eastAsia"/>
                <w:color w:val="000000"/>
                <w:sz w:val="20"/>
                <w:szCs w:val="20"/>
              </w:rPr>
              <w:lastRenderedPageBreak/>
              <w:t>2.</w:t>
            </w:r>
            <w:proofErr w:type="gramStart"/>
            <w:r>
              <w:rPr>
                <w:rFonts w:ascii="標楷體" w:eastAsia="標楷體" w:hAnsi="標楷體" w:hint="eastAsia"/>
                <w:color w:val="000000"/>
                <w:sz w:val="20"/>
                <w:szCs w:val="20"/>
              </w:rPr>
              <w:t>菸盒警</w:t>
            </w:r>
            <w:proofErr w:type="gramEnd"/>
            <w:r>
              <w:rPr>
                <w:rFonts w:ascii="標楷體" w:eastAsia="標楷體" w:hAnsi="標楷體" w:hint="eastAsia"/>
                <w:color w:val="000000"/>
                <w:sz w:val="20"/>
                <w:szCs w:val="20"/>
              </w:rPr>
              <w:t>示標語（可以讓學生帶空菸盒 來分享標語的部分） </w:t>
            </w:r>
          </w:p>
          <w:p w:rsidR="006378B2" w:rsidRDefault="006378B2">
            <w:pPr>
              <w:pStyle w:val="Web"/>
              <w:spacing w:before="0" w:after="0"/>
              <w:ind w:firstLine="23"/>
            </w:pPr>
            <w:r>
              <w:rPr>
                <w:rFonts w:ascii="標楷體" w:eastAsia="標楷體" w:hAnsi="標楷體" w:hint="eastAsia"/>
                <w:color w:val="000000"/>
                <w:sz w:val="20"/>
                <w:szCs w:val="20"/>
              </w:rPr>
              <w:t>3.禁止廣告 </w:t>
            </w:r>
          </w:p>
          <w:p w:rsidR="006378B2" w:rsidRDefault="006378B2">
            <w:pPr>
              <w:pStyle w:val="Web"/>
              <w:spacing w:before="0" w:after="0"/>
              <w:ind w:firstLine="23"/>
            </w:pPr>
            <w:r>
              <w:rPr>
                <w:rFonts w:ascii="標楷體" w:eastAsia="標楷體" w:hAnsi="標楷體" w:hint="eastAsia"/>
                <w:color w:val="000000"/>
                <w:sz w:val="20"/>
                <w:szCs w:val="20"/>
              </w:rPr>
              <w:t>4.</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品健康捐（每包菸收20元健康捐） </w:t>
            </w:r>
          </w:p>
          <w:p w:rsidR="006378B2" w:rsidRDefault="006378B2">
            <w:pPr>
              <w:pStyle w:val="Web"/>
              <w:spacing w:before="0" w:after="0"/>
              <w:ind w:firstLine="23"/>
            </w:pPr>
            <w:r>
              <w:rPr>
                <w:rFonts w:ascii="標楷體" w:eastAsia="標楷體" w:hAnsi="標楷體" w:hint="eastAsia"/>
                <w:color w:val="000000"/>
                <w:sz w:val="20"/>
                <w:szCs w:val="20"/>
              </w:rPr>
              <w:t>5.無</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公共空間</w:t>
            </w:r>
          </w:p>
          <w:p w:rsidR="006378B2" w:rsidRDefault="006378B2">
            <w:pPr>
              <w:pStyle w:val="Web"/>
              <w:spacing w:before="0" w:after="0"/>
              <w:ind w:firstLine="23"/>
            </w:pPr>
            <w:r>
              <w:rPr>
                <w:rFonts w:ascii="標楷體" w:eastAsia="標楷體" w:hAnsi="標楷體" w:hint="eastAsia"/>
                <w:color w:val="000000"/>
                <w:sz w:val="20"/>
                <w:szCs w:val="20"/>
              </w:rPr>
              <w:t>提問：請同學根據P.13的想想看分組討論並分享。</w:t>
            </w:r>
          </w:p>
          <w:p w:rsidR="006378B2" w:rsidRDefault="006378B2">
            <w:pPr>
              <w:pStyle w:val="Web"/>
              <w:spacing w:before="0" w:after="0"/>
              <w:ind w:firstLine="23"/>
            </w:pPr>
            <w:r>
              <w:rPr>
                <w:rFonts w:ascii="標楷體" w:eastAsia="標楷體" w:hAnsi="標楷體" w:hint="eastAsia"/>
                <w:b/>
                <w:bCs/>
                <w:color w:val="000000"/>
                <w:sz w:val="20"/>
                <w:szCs w:val="20"/>
              </w:rPr>
              <w:t>二、吸菸的代價</w:t>
            </w:r>
          </w:p>
          <w:p w:rsidR="006378B2" w:rsidRDefault="006378B2">
            <w:pPr>
              <w:pStyle w:val="Web"/>
              <w:spacing w:before="0" w:after="0"/>
              <w:ind w:firstLine="23"/>
            </w:pPr>
            <w:r>
              <w:rPr>
                <w:rFonts w:ascii="標楷體" w:eastAsia="標楷體" w:hAnsi="標楷體" w:hint="eastAsia"/>
                <w:color w:val="000000"/>
                <w:sz w:val="20"/>
                <w:szCs w:val="20"/>
              </w:rPr>
              <w:t>提問：周遭有親友吸菸嗎？你對他吸菸有甚麼看法呢？如果身邊家人或朋友吸菸，你對他們還有什麼看法？你能接受這種感覺嗎？為什麼？ </w:t>
            </w:r>
          </w:p>
          <w:p w:rsidR="006378B2" w:rsidRDefault="006378B2">
            <w:pPr>
              <w:pStyle w:val="Web"/>
              <w:spacing w:before="0" w:after="0"/>
              <w:ind w:firstLine="23"/>
            </w:pPr>
            <w:r>
              <w:rPr>
                <w:rFonts w:ascii="標楷體" w:eastAsia="標楷體" w:hAnsi="標楷體" w:hint="eastAsia"/>
                <w:color w:val="000000"/>
                <w:sz w:val="20"/>
                <w:szCs w:val="20"/>
              </w:rPr>
              <w:t>發表：請學生發表看法。 </w:t>
            </w:r>
          </w:p>
          <w:p w:rsidR="006378B2" w:rsidRDefault="006378B2">
            <w:pPr>
              <w:pStyle w:val="Web"/>
              <w:spacing w:before="0" w:after="0"/>
              <w:ind w:firstLine="23"/>
            </w:pPr>
            <w:r>
              <w:rPr>
                <w:rFonts w:ascii="標楷體" w:eastAsia="標楷體" w:hAnsi="標楷體" w:hint="eastAsia"/>
                <w:color w:val="000000"/>
                <w:sz w:val="20"/>
                <w:szCs w:val="20"/>
              </w:rPr>
              <w:t>總結：吸菸所付出的代價很大，包含以下幾點 </w:t>
            </w:r>
          </w:p>
          <w:p w:rsidR="006378B2" w:rsidRDefault="006378B2">
            <w:pPr>
              <w:pStyle w:val="Web"/>
              <w:spacing w:before="0" w:after="0"/>
              <w:ind w:firstLine="23"/>
            </w:pPr>
            <w:r>
              <w:rPr>
                <w:rFonts w:ascii="標楷體" w:eastAsia="標楷體" w:hAnsi="標楷體" w:hint="eastAsia"/>
                <w:color w:val="000000"/>
                <w:sz w:val="20"/>
                <w:szCs w:val="20"/>
              </w:rPr>
              <w:t>1.影響人際關係：吸菸人身上的</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味、口臭，很容易影響到人際關係。 </w:t>
            </w:r>
          </w:p>
          <w:p w:rsidR="006378B2" w:rsidRDefault="006378B2">
            <w:pPr>
              <w:pStyle w:val="Web"/>
              <w:spacing w:before="0" w:after="0"/>
              <w:ind w:firstLine="23"/>
            </w:pPr>
            <w:r>
              <w:rPr>
                <w:rFonts w:ascii="標楷體" w:eastAsia="標楷體" w:hAnsi="標楷體" w:hint="eastAsia"/>
                <w:color w:val="000000"/>
                <w:sz w:val="20"/>
                <w:szCs w:val="20"/>
              </w:rPr>
              <w:t>2.影響下一代：孕婦抽菸則會影響胎盤的血液，導致胎盤不正、流產、早產、死胎、胎兒體重過輕、畸形兒等，對下一代的影響非常大。 </w:t>
            </w:r>
          </w:p>
          <w:p w:rsidR="006378B2" w:rsidRDefault="006378B2">
            <w:pPr>
              <w:pStyle w:val="Web"/>
              <w:spacing w:before="0" w:after="0"/>
              <w:ind w:firstLine="23"/>
            </w:pPr>
            <w:r>
              <w:rPr>
                <w:rFonts w:ascii="標楷體" w:eastAsia="標楷體" w:hAnsi="標楷體" w:hint="eastAsia"/>
                <w:color w:val="000000"/>
                <w:sz w:val="20"/>
                <w:szCs w:val="20"/>
              </w:rPr>
              <w:t>3.傷荷包：每年的花費非常可觀。</w:t>
            </w:r>
          </w:p>
          <w:p w:rsidR="006378B2" w:rsidRDefault="006378B2">
            <w:pPr>
              <w:pStyle w:val="Web"/>
              <w:spacing w:before="0" w:after="0"/>
              <w:ind w:firstLine="23"/>
            </w:pPr>
            <w:r>
              <w:rPr>
                <w:rFonts w:ascii="標楷體" w:eastAsia="標楷體" w:hAnsi="標楷體" w:hint="eastAsia"/>
                <w:color w:val="000000"/>
                <w:sz w:val="20"/>
                <w:szCs w:val="20"/>
              </w:rPr>
              <w:t>4.生活不便：</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癮一犯就要找地方抽菸。 </w:t>
            </w:r>
          </w:p>
          <w:p w:rsidR="006378B2" w:rsidRDefault="006378B2">
            <w:pPr>
              <w:pStyle w:val="Web"/>
              <w:spacing w:before="0" w:after="0"/>
              <w:ind w:firstLine="23"/>
            </w:pPr>
            <w:r>
              <w:rPr>
                <w:rFonts w:ascii="標楷體" w:eastAsia="標楷體" w:hAnsi="標楷體" w:hint="eastAsia"/>
                <w:color w:val="000000"/>
                <w:sz w:val="20"/>
                <w:szCs w:val="20"/>
              </w:rPr>
              <w:t>5.危害身體：前面已經介紹過吸菸對多種器官的危害。</w:t>
            </w:r>
          </w:p>
          <w:p w:rsidR="006378B2" w:rsidRDefault="006378B2">
            <w:pPr>
              <w:pStyle w:val="Web"/>
              <w:spacing w:before="0" w:after="0"/>
              <w:ind w:firstLine="23"/>
            </w:pPr>
            <w:r>
              <w:rPr>
                <w:rFonts w:ascii="標楷體" w:eastAsia="標楷體" w:hAnsi="標楷體" w:hint="eastAsia"/>
                <w:color w:val="000000"/>
                <w:sz w:val="20"/>
                <w:szCs w:val="20"/>
              </w:rPr>
              <w:t>既然要付出如此大的代價，為何不乾脆戒菸呢？這些煩惱都會一</w:t>
            </w:r>
            <w:r>
              <w:rPr>
                <w:rFonts w:ascii="標楷體" w:eastAsia="標楷體" w:hAnsi="標楷體" w:hint="eastAsia"/>
                <w:color w:val="000000"/>
                <w:sz w:val="20"/>
                <w:szCs w:val="20"/>
              </w:rPr>
              <w:lastRenderedPageBreak/>
              <w:t>次解決。</w:t>
            </w:r>
          </w:p>
          <w:p w:rsidR="006378B2" w:rsidRDefault="006378B2">
            <w:pPr>
              <w:pStyle w:val="Web"/>
              <w:spacing w:before="0" w:after="0"/>
              <w:ind w:firstLine="23"/>
            </w:pPr>
            <w:r>
              <w:rPr>
                <w:rFonts w:ascii="標楷體" w:eastAsia="標楷體" w:hAnsi="標楷體" w:hint="eastAsia"/>
                <w:b/>
                <w:bCs/>
                <w:color w:val="000000"/>
                <w:sz w:val="20"/>
                <w:szCs w:val="20"/>
              </w:rPr>
              <w:t>三、拒絕的要領</w:t>
            </w:r>
          </w:p>
          <w:p w:rsidR="006378B2" w:rsidRDefault="006378B2">
            <w:pPr>
              <w:pStyle w:val="Web"/>
              <w:spacing w:before="0" w:after="0"/>
              <w:ind w:firstLine="23"/>
            </w:pPr>
            <w:r>
              <w:rPr>
                <w:rFonts w:ascii="標楷體" w:eastAsia="標楷體" w:hAnsi="標楷體" w:hint="eastAsia"/>
                <w:color w:val="000000"/>
                <w:sz w:val="20"/>
                <w:szCs w:val="20"/>
              </w:rPr>
              <w:t>說明：以阿翔邀請阿民吸菸的例子，來學習拒絕的技巧，教師與學生說明自我肯定拒絕的要領，包括： </w:t>
            </w:r>
          </w:p>
          <w:p w:rsidR="006378B2" w:rsidRDefault="006378B2">
            <w:pPr>
              <w:pStyle w:val="Web"/>
              <w:spacing w:before="0" w:after="0"/>
              <w:ind w:firstLine="23"/>
            </w:pPr>
            <w:r>
              <w:rPr>
                <w:rFonts w:ascii="標楷體" w:eastAsia="標楷體" w:hAnsi="標楷體" w:hint="eastAsia"/>
                <w:color w:val="000000"/>
                <w:sz w:val="20"/>
                <w:szCs w:val="20"/>
              </w:rPr>
              <w:t>1.清楚陳述</w:t>
            </w:r>
            <w:proofErr w:type="gramStart"/>
            <w:r>
              <w:rPr>
                <w:rFonts w:ascii="標楷體" w:eastAsia="標楷體" w:hAnsi="標楷體" w:hint="eastAsia"/>
                <w:color w:val="000000"/>
                <w:sz w:val="20"/>
                <w:szCs w:val="20"/>
              </w:rPr>
              <w:t>不</w:t>
            </w:r>
            <w:proofErr w:type="gramEnd"/>
            <w:r>
              <w:rPr>
                <w:rFonts w:ascii="標楷體" w:eastAsia="標楷體" w:hAnsi="標楷體" w:hint="eastAsia"/>
                <w:color w:val="000000"/>
                <w:sz w:val="20"/>
                <w:szCs w:val="20"/>
              </w:rPr>
              <w:t>抽菸的立場與想法。 </w:t>
            </w:r>
          </w:p>
          <w:p w:rsidR="006378B2" w:rsidRDefault="006378B2">
            <w:pPr>
              <w:pStyle w:val="Web"/>
              <w:spacing w:before="0" w:after="0"/>
              <w:ind w:firstLine="23"/>
            </w:pPr>
            <w:r>
              <w:rPr>
                <w:rFonts w:ascii="標楷體" w:eastAsia="標楷體" w:hAnsi="標楷體" w:hint="eastAsia"/>
                <w:color w:val="000000"/>
                <w:sz w:val="20"/>
                <w:szCs w:val="20"/>
              </w:rPr>
              <w:t>2.提供一個好的理由，使對方信服。 </w:t>
            </w:r>
          </w:p>
          <w:p w:rsidR="006378B2" w:rsidRDefault="006378B2">
            <w:pPr>
              <w:pStyle w:val="Web"/>
              <w:spacing w:before="0" w:after="0"/>
              <w:ind w:firstLine="23"/>
            </w:pPr>
            <w:r>
              <w:rPr>
                <w:rFonts w:ascii="標楷體" w:eastAsia="標楷體" w:hAnsi="標楷體" w:hint="eastAsia"/>
                <w:color w:val="000000"/>
                <w:sz w:val="20"/>
                <w:szCs w:val="20"/>
              </w:rPr>
              <w:t>3.同理對方感受，使用正向語言。 </w:t>
            </w:r>
          </w:p>
          <w:p w:rsidR="006378B2" w:rsidRDefault="006378B2">
            <w:pPr>
              <w:pStyle w:val="Web"/>
              <w:spacing w:before="0" w:after="0"/>
              <w:ind w:firstLine="23"/>
            </w:pPr>
            <w:r>
              <w:rPr>
                <w:rFonts w:ascii="標楷體" w:eastAsia="標楷體" w:hAnsi="標楷體" w:hint="eastAsia"/>
                <w:color w:val="000000"/>
                <w:sz w:val="20"/>
                <w:szCs w:val="20"/>
              </w:rPr>
              <w:t>4.提出替代方案。</w:t>
            </w:r>
          </w:p>
          <w:p w:rsidR="006378B2" w:rsidRDefault="006378B2">
            <w:pPr>
              <w:pStyle w:val="Web"/>
              <w:spacing w:before="0" w:after="0"/>
              <w:ind w:firstLine="23"/>
            </w:pPr>
            <w:r>
              <w:rPr>
                <w:rFonts w:ascii="標楷體" w:eastAsia="標楷體" w:hAnsi="標楷體" w:hint="eastAsia"/>
                <w:color w:val="000000"/>
                <w:sz w:val="20"/>
                <w:szCs w:val="20"/>
              </w:rPr>
              <w:t>統整：教師統整學生於拒絕過程中的重點為何，並提醒學生當生活中發生類似邀約時，也要以堅定的態度拒絕之。</w:t>
            </w:r>
          </w:p>
          <w:p w:rsidR="006378B2" w:rsidRDefault="006378B2">
            <w:pPr>
              <w:pStyle w:val="Web"/>
              <w:spacing w:before="0" w:after="0"/>
              <w:ind w:firstLine="23"/>
            </w:pPr>
            <w:r>
              <w:rPr>
                <w:rFonts w:ascii="標楷體" w:eastAsia="標楷體" w:hAnsi="標楷體" w:hint="eastAsia"/>
                <w:b/>
                <w:bCs/>
                <w:color w:val="000000"/>
                <w:sz w:val="20"/>
                <w:szCs w:val="20"/>
              </w:rPr>
              <w:t>四、其他拒絕招式演練</w:t>
            </w:r>
          </w:p>
          <w:p w:rsidR="006378B2" w:rsidRDefault="006378B2">
            <w:pPr>
              <w:pStyle w:val="Web"/>
              <w:spacing w:before="0" w:after="0"/>
              <w:ind w:firstLine="23"/>
            </w:pPr>
            <w:r>
              <w:rPr>
                <w:rFonts w:ascii="標楷體" w:eastAsia="標楷體" w:hAnsi="標楷體" w:hint="eastAsia"/>
                <w:color w:val="000000"/>
                <w:sz w:val="20"/>
                <w:szCs w:val="20"/>
              </w:rPr>
              <w:t>詢問：如果你是阿民，你會怎麼做？ </w:t>
            </w:r>
          </w:p>
          <w:p w:rsidR="006378B2" w:rsidRDefault="006378B2">
            <w:pPr>
              <w:pStyle w:val="Web"/>
              <w:spacing w:before="0" w:after="0"/>
              <w:ind w:firstLine="23"/>
            </w:pPr>
            <w:r>
              <w:rPr>
                <w:rFonts w:ascii="標楷體" w:eastAsia="標楷體" w:hAnsi="標楷體" w:hint="eastAsia"/>
                <w:color w:val="000000"/>
                <w:sz w:val="20"/>
                <w:szCs w:val="20"/>
              </w:rPr>
              <w:t>分享：學生自由分享。 </w:t>
            </w:r>
          </w:p>
          <w:p w:rsidR="006378B2" w:rsidRDefault="006378B2">
            <w:pPr>
              <w:pStyle w:val="Web"/>
              <w:spacing w:before="0" w:after="0"/>
              <w:ind w:firstLine="23"/>
            </w:pPr>
            <w:r>
              <w:rPr>
                <w:rFonts w:ascii="標楷體" w:eastAsia="標楷體" w:hAnsi="標楷體" w:hint="eastAsia"/>
                <w:color w:val="000000"/>
                <w:sz w:val="20"/>
                <w:szCs w:val="20"/>
              </w:rPr>
              <w:t>演練：請兩位學生扮演活動中之阿翔和阿民，並使用活動中所提供之拒絕招式進行演練。 </w:t>
            </w:r>
          </w:p>
          <w:p w:rsidR="006378B2" w:rsidRDefault="006378B2">
            <w:pPr>
              <w:pStyle w:val="Web"/>
              <w:spacing w:before="0" w:after="0"/>
              <w:ind w:firstLine="23"/>
            </w:pPr>
            <w:r>
              <w:rPr>
                <w:rFonts w:ascii="標楷體" w:eastAsia="標楷體" w:hAnsi="標楷體" w:hint="eastAsia"/>
                <w:color w:val="000000"/>
                <w:sz w:val="20"/>
                <w:szCs w:val="20"/>
              </w:rPr>
              <w:t>總結：遇到情緒低落、沮喪的時候，一定要找出困擾的原因，那才是解決問題的根本之道。如果輕易使用成癮物質，困擾的問題不但沒有解決，反而製造更多的困擾。</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1.教學影片</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p w:rsidR="005A0EAC" w:rsidRPr="005A0EAC" w:rsidRDefault="005A0EAC" w:rsidP="005A0EAC">
            <w:pPr>
              <w:rPr>
                <w:rFonts w:ascii="新細明體" w:hAnsi="新細明體" w:cs="新細明體"/>
                <w:color w:val="auto"/>
                <w:sz w:val="24"/>
                <w:szCs w:val="24"/>
              </w:rPr>
            </w:pPr>
            <w:r>
              <w:rPr>
                <w:rFonts w:ascii="標楷體" w:eastAsia="標楷體" w:hAnsi="標楷體" w:hint="eastAsia"/>
              </w:rPr>
              <w:t>3.</w:t>
            </w:r>
            <w:r w:rsidRPr="009978C2">
              <w:rPr>
                <w:rFonts w:ascii="標楷體" w:eastAsia="標楷體" w:hAnsi="標楷體" w:hint="eastAsia"/>
              </w:rPr>
              <w:t>拒絕菸酒</w:t>
            </w:r>
            <w:proofErr w:type="gramStart"/>
            <w:r w:rsidRPr="009978C2">
              <w:rPr>
                <w:rFonts w:ascii="標楷體" w:eastAsia="標楷體" w:hAnsi="標楷體" w:hint="eastAsia"/>
              </w:rPr>
              <w:t>檳</w:t>
            </w:r>
            <w:proofErr w:type="gramEnd"/>
            <w:r>
              <w:rPr>
                <w:rFonts w:ascii="標楷體" w:eastAsia="標楷體" w:hAnsi="標楷體" w:hint="eastAsia"/>
              </w:rPr>
              <w:t>-</w:t>
            </w:r>
            <w:r w:rsidRPr="009978C2">
              <w:rPr>
                <w:rFonts w:ascii="標楷體" w:eastAsia="標楷體" w:hAnsi="標楷體" w:hint="eastAsia"/>
              </w:rPr>
              <w:t xml:space="preserve"> 健康大富翁</w:t>
            </w:r>
            <w:hyperlink r:id="rId8" w:tgtFrame="_blank" w:history="1">
              <w:r w:rsidRPr="005A0EAC">
                <w:rPr>
                  <w:rFonts w:ascii="Arial" w:hAnsi="Arial" w:cs="Arial"/>
                  <w:color w:val="1155CC"/>
                  <w:u w:val="single"/>
                  <w:shd w:val="clear" w:color="auto" w:fill="FFFFFF"/>
                </w:rPr>
                <w:t>https://drive.google.com/file/d/1x7xpohcVhob1vJ-2ZtaUPa2fQX6jtvPH/view?usp=sharing</w:t>
              </w:r>
            </w:hyperlink>
          </w:p>
          <w:p w:rsidR="005A0EAC" w:rsidRPr="005A0EAC" w:rsidRDefault="005A0EAC">
            <w:pPr>
              <w:pStyle w:val="Web"/>
              <w:spacing w:before="0" w:after="0"/>
              <w:ind w:firstLine="23"/>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觀察</w:t>
            </w:r>
          </w:p>
          <w:p w:rsidR="006378B2" w:rsidRDefault="006378B2">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b/>
                <w:bCs/>
                <w:color w:val="000000"/>
                <w:sz w:val="20"/>
                <w:szCs w:val="20"/>
              </w:rPr>
              <w:t>【環境教育】</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環J4 了解永續發展的意義（環境、社會、與經濟的均衡發展）與原則。</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w:t>
            </w:r>
            <w:r w:rsidRPr="00AD50C6">
              <w:rPr>
                <w:rFonts w:ascii="Calibri" w:eastAsia="標楷體" w:hAnsi="Calibri" w:hint="eastAsia"/>
                <w:color w:val="auto"/>
                <w:kern w:val="2"/>
                <w:sz w:val="24"/>
                <w:szCs w:val="22"/>
              </w:rPr>
              <w:lastRenderedPageBreak/>
              <w:t>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snapToGrid w:val="0"/>
              <w:spacing w:line="0" w:lineRule="atLeast"/>
              <w:ind w:hanging="7"/>
              <w:jc w:val="left"/>
            </w:pPr>
            <w:r>
              <w:rPr>
                <w:rFonts w:ascii="標楷體" w:eastAsia="標楷體" w:hAnsi="標楷體" w:cs="標楷體"/>
                <w:color w:val="auto"/>
                <w:sz w:val="24"/>
                <w:szCs w:val="24"/>
              </w:rPr>
              <w:lastRenderedPageBreak/>
              <w:t>9/11補9/20(</w:t>
            </w:r>
            <w:proofErr w:type="gramStart"/>
            <w:r>
              <w:rPr>
                <w:rFonts w:ascii="標楷體" w:eastAsia="標楷體" w:hAnsi="標楷體" w:cs="標楷體"/>
                <w:color w:val="auto"/>
                <w:sz w:val="24"/>
                <w:szCs w:val="24"/>
              </w:rPr>
              <w:t>一</w:t>
            </w:r>
            <w:proofErr w:type="gramEnd"/>
            <w:r>
              <w:rPr>
                <w:rFonts w:ascii="標楷體" w:eastAsia="標楷體" w:hAnsi="標楷體" w:cs="標楷體"/>
                <w:color w:val="auto"/>
                <w:sz w:val="24"/>
                <w:szCs w:val="24"/>
              </w:rPr>
              <w:t>)課程</w:t>
            </w:r>
          </w:p>
          <w:p w:rsidR="006378B2" w:rsidRDefault="006378B2">
            <w:pPr>
              <w:snapToGrid w:val="0"/>
              <w:spacing w:line="0" w:lineRule="atLeast"/>
              <w:ind w:hanging="7"/>
              <w:jc w:val="left"/>
            </w:pPr>
            <w:r>
              <w:rPr>
                <w:rFonts w:ascii="標楷體" w:eastAsia="標楷體" w:hAnsi="標楷體" w:cs="標楷體"/>
                <w:color w:val="FF0000"/>
                <w:sz w:val="24"/>
                <w:szCs w:val="24"/>
              </w:rPr>
              <w:t>九年級複習考(日期未定)</w:t>
            </w:r>
          </w:p>
        </w:tc>
      </w:tr>
      <w:tr w:rsidR="006378B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378B2" w:rsidRDefault="006378B2">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pStyle w:val="Web"/>
              <w:spacing w:before="0" w:after="0"/>
              <w:ind w:firstLine="23"/>
            </w:pPr>
            <w:r>
              <w:rPr>
                <w:rFonts w:ascii="Times New Roman" w:hAnsi="Times New Roman" w:cs="Times New Roman"/>
                <w:color w:val="000000"/>
                <w:sz w:val="20"/>
                <w:szCs w:val="20"/>
              </w:rPr>
              <w:t>Bb-IV-3</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6378B2" w:rsidRDefault="006378B2">
            <w:pPr>
              <w:pStyle w:val="Web"/>
              <w:spacing w:before="0" w:after="0"/>
              <w:ind w:firstLine="23"/>
            </w:pPr>
            <w:r>
              <w:rPr>
                <w:rFonts w:ascii="Times New Roman" w:hAnsi="Times New Roman" w:cs="Times New Roman"/>
                <w:color w:val="000000"/>
                <w:sz w:val="20"/>
                <w:szCs w:val="20"/>
              </w:rPr>
              <w:t xml:space="preserve">Bb-IV-4 </w:t>
            </w:r>
            <w:r>
              <w:rPr>
                <w:rFonts w:ascii="Times New Roman" w:hAnsi="Times New Roman" w:cs="Times New Roman"/>
                <w:color w:val="000000"/>
                <w:sz w:val="20"/>
                <w:szCs w:val="20"/>
              </w:rPr>
              <w:t>面對成癮物質的拒絕技巧與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w:t>
            </w:r>
          </w:p>
          <w:p w:rsidR="006378B2" w:rsidRDefault="006378B2">
            <w:pPr>
              <w:pStyle w:val="Web"/>
              <w:spacing w:before="0" w:after="0"/>
              <w:ind w:firstLine="23"/>
            </w:pPr>
            <w:r>
              <w:rPr>
                <w:rFonts w:ascii="Times New Roman" w:hAnsi="Times New Roman" w:cs="Times New Roman"/>
                <w:color w:val="000000"/>
                <w:sz w:val="20"/>
                <w:szCs w:val="20"/>
              </w:rPr>
              <w:t xml:space="preserve">Bb-IV-5 </w:t>
            </w:r>
            <w:r>
              <w:rPr>
                <w:rFonts w:ascii="Times New Roman" w:hAnsi="Times New Roman" w:cs="Times New Roman"/>
                <w:color w:val="000000"/>
                <w:sz w:val="20"/>
                <w:szCs w:val="20"/>
              </w:rPr>
              <w:t>拒絕成癮物質的自主行動與支持性規範、戒治資源的運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1a-Ⅳ-3評估內在與外在的行為對健康造成的衝擊與風險。</w:t>
            </w:r>
          </w:p>
          <w:p w:rsidR="006378B2" w:rsidRDefault="006378B2">
            <w:pPr>
              <w:pStyle w:val="Web"/>
              <w:spacing w:before="0" w:after="0"/>
              <w:ind w:firstLine="23"/>
            </w:pPr>
            <w:r>
              <w:rPr>
                <w:rFonts w:ascii="標楷體" w:eastAsia="標楷體" w:hAnsi="標楷體" w:hint="eastAsia"/>
                <w:color w:val="000000"/>
                <w:sz w:val="20"/>
                <w:szCs w:val="20"/>
              </w:rPr>
              <w:t>2a-Ⅳ-2自主思考健康問題所造成的威脅感與嚴重性。</w:t>
            </w:r>
          </w:p>
          <w:p w:rsidR="006378B2" w:rsidRDefault="006378B2">
            <w:pPr>
              <w:pStyle w:val="Web"/>
              <w:spacing w:before="0" w:after="0"/>
              <w:ind w:firstLine="23"/>
            </w:pPr>
            <w:r>
              <w:rPr>
                <w:rFonts w:ascii="標楷體" w:eastAsia="標楷體" w:hAnsi="標楷體" w:hint="eastAsia"/>
                <w:color w:val="000000"/>
                <w:sz w:val="20"/>
                <w:szCs w:val="20"/>
              </w:rPr>
              <w:t>3b-IV-4因應不同的生活情境，善用各種生活技能，解決健康問題。</w:t>
            </w:r>
          </w:p>
          <w:p w:rsidR="006378B2" w:rsidRDefault="006378B2">
            <w:pPr>
              <w:pStyle w:val="Web"/>
              <w:spacing w:before="0" w:after="0"/>
              <w:ind w:firstLine="23"/>
            </w:pPr>
            <w:r>
              <w:rPr>
                <w:rFonts w:ascii="標楷體" w:eastAsia="標楷體" w:hAnsi="標楷體" w:hint="eastAsia"/>
                <w:color w:val="000000"/>
                <w:sz w:val="20"/>
                <w:szCs w:val="20"/>
              </w:rPr>
              <w:t>4b-Ⅳ-3 公開進行健康倡導，展現對他人促進健康的信念或行為的</w:t>
            </w:r>
          </w:p>
          <w:p w:rsidR="006378B2" w:rsidRDefault="006378B2">
            <w:pPr>
              <w:pStyle w:val="Web"/>
              <w:spacing w:before="0" w:after="0"/>
              <w:ind w:firstLine="23"/>
            </w:pPr>
            <w:r>
              <w:rPr>
                <w:rFonts w:ascii="標楷體" w:eastAsia="標楷體" w:hAnsi="標楷體" w:hint="eastAsia"/>
                <w:color w:val="000000"/>
                <w:sz w:val="20"/>
                <w:szCs w:val="20"/>
              </w:rPr>
              <w:t>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第一篇致命吸引力</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第一章拒</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我最行</w:t>
            </w:r>
          </w:p>
          <w:p w:rsidR="005A0EAC" w:rsidRPr="005A0EAC" w:rsidRDefault="005A0EAC" w:rsidP="005A0EAC">
            <w:pPr>
              <w:pStyle w:val="Web"/>
              <w:spacing w:before="0" w:after="0"/>
              <w:ind w:firstLine="23"/>
              <w:rPr>
                <w:rFonts w:ascii="標楷體" w:eastAsia="標楷體" w:hAnsi="標楷體"/>
                <w:b/>
                <w:color w:val="000000"/>
                <w:sz w:val="20"/>
                <w:szCs w:val="20"/>
              </w:rPr>
            </w:pPr>
            <w:r w:rsidRPr="009978C2">
              <w:rPr>
                <w:rFonts w:ascii="標楷體" w:eastAsia="標楷體" w:hAnsi="標楷體" w:hint="eastAsia"/>
                <w:b/>
                <w:color w:val="000000"/>
                <w:sz w:val="20"/>
                <w:szCs w:val="20"/>
              </w:rPr>
              <w:t>互動遊戲活動-拒絕菸酒</w:t>
            </w:r>
            <w:proofErr w:type="gramStart"/>
            <w:r w:rsidRPr="009978C2">
              <w:rPr>
                <w:rFonts w:ascii="標楷體" w:eastAsia="標楷體" w:hAnsi="標楷體" w:hint="eastAsia"/>
                <w:b/>
                <w:color w:val="000000"/>
                <w:sz w:val="20"/>
                <w:szCs w:val="20"/>
              </w:rPr>
              <w:t>檳</w:t>
            </w:r>
            <w:proofErr w:type="gramEnd"/>
            <w:r>
              <w:rPr>
                <w:rFonts w:ascii="標楷體" w:eastAsia="標楷體" w:hAnsi="標楷體" w:hint="eastAsia"/>
                <w:b/>
                <w:color w:val="000000"/>
                <w:sz w:val="20"/>
                <w:szCs w:val="20"/>
              </w:rPr>
              <w:t>-</w:t>
            </w:r>
            <w:r w:rsidRPr="009978C2">
              <w:rPr>
                <w:rFonts w:ascii="標楷體" w:eastAsia="標楷體" w:hAnsi="標楷體" w:hint="eastAsia"/>
                <w:b/>
                <w:color w:val="000000"/>
                <w:sz w:val="20"/>
                <w:szCs w:val="20"/>
              </w:rPr>
              <w:t>健康大富翁</w:t>
            </w:r>
          </w:p>
          <w:p w:rsidR="006378B2" w:rsidRDefault="006378B2">
            <w:pPr>
              <w:pStyle w:val="Web"/>
              <w:spacing w:before="0" w:after="0"/>
              <w:ind w:firstLine="23"/>
            </w:pPr>
            <w:r>
              <w:rPr>
                <w:rFonts w:ascii="標楷體" w:eastAsia="標楷體" w:hAnsi="標楷體" w:hint="eastAsia"/>
                <w:b/>
                <w:bCs/>
                <w:color w:val="000000"/>
                <w:sz w:val="20"/>
                <w:szCs w:val="20"/>
              </w:rPr>
              <w:t>一、戒菸行動家</w:t>
            </w:r>
          </w:p>
          <w:p w:rsidR="006378B2" w:rsidRDefault="006378B2">
            <w:pPr>
              <w:pStyle w:val="Web"/>
              <w:spacing w:before="0" w:after="0"/>
              <w:ind w:firstLine="23"/>
            </w:pPr>
            <w:r>
              <w:rPr>
                <w:rFonts w:ascii="標楷體" w:eastAsia="標楷體" w:hAnsi="標楷體" w:hint="eastAsia"/>
                <w:color w:val="000000"/>
                <w:sz w:val="20"/>
                <w:szCs w:val="20"/>
              </w:rPr>
              <w:t>提問：請同學先閱讀案例「小</w:t>
            </w:r>
            <w:proofErr w:type="gramStart"/>
            <w:r>
              <w:rPr>
                <w:rFonts w:ascii="標楷體" w:eastAsia="標楷體" w:hAnsi="標楷體" w:hint="eastAsia"/>
                <w:color w:val="000000"/>
                <w:sz w:val="20"/>
                <w:szCs w:val="20"/>
              </w:rPr>
              <w:t>杰</w:t>
            </w:r>
            <w:proofErr w:type="gramEnd"/>
            <w:r>
              <w:rPr>
                <w:rFonts w:ascii="標楷體" w:eastAsia="標楷體" w:hAnsi="標楷體" w:hint="eastAsia"/>
                <w:color w:val="000000"/>
                <w:sz w:val="20"/>
                <w:szCs w:val="20"/>
              </w:rPr>
              <w:t>的故事」，想一想，是什麼原因讓小杰下定決心戒菸呢？ </w:t>
            </w:r>
          </w:p>
          <w:p w:rsidR="006378B2" w:rsidRDefault="006378B2">
            <w:pPr>
              <w:pStyle w:val="Web"/>
              <w:spacing w:before="0" w:after="0"/>
              <w:ind w:firstLine="23"/>
            </w:pPr>
            <w:r>
              <w:rPr>
                <w:rFonts w:ascii="標楷體" w:eastAsia="標楷體" w:hAnsi="標楷體" w:hint="eastAsia"/>
                <w:color w:val="000000"/>
                <w:sz w:val="20"/>
                <w:szCs w:val="20"/>
              </w:rPr>
              <w:t>發表：學生自由分享。 </w:t>
            </w:r>
          </w:p>
          <w:p w:rsidR="006378B2" w:rsidRDefault="006378B2">
            <w:pPr>
              <w:pStyle w:val="Web"/>
              <w:spacing w:before="0" w:after="0"/>
              <w:ind w:firstLine="23"/>
            </w:pPr>
            <w:r>
              <w:rPr>
                <w:rFonts w:ascii="標楷體" w:eastAsia="標楷體" w:hAnsi="標楷體" w:hint="eastAsia"/>
                <w:color w:val="000000"/>
                <w:sz w:val="20"/>
                <w:szCs w:val="20"/>
              </w:rPr>
              <w:t>歸納：物質成癮就像一種慢性病，一般來說，光靠自己的力量獨自維持長久的戒除，是一件很不容易的事。所以一定要懂得求援，找到戒菸的資源，成功的機會更大。</w:t>
            </w:r>
            <w:r>
              <w:rPr>
                <w:rFonts w:ascii="標楷體" w:eastAsia="標楷體" w:hAnsi="標楷體" w:hint="eastAsia"/>
                <w:b/>
                <w:bCs/>
                <w:color w:val="000000"/>
                <w:sz w:val="20"/>
                <w:szCs w:val="20"/>
              </w:rPr>
              <w:t> </w:t>
            </w:r>
          </w:p>
          <w:p w:rsidR="006378B2" w:rsidRDefault="006378B2">
            <w:pPr>
              <w:pStyle w:val="Web"/>
              <w:spacing w:before="0" w:after="0"/>
              <w:ind w:firstLine="23"/>
            </w:pPr>
            <w:r>
              <w:rPr>
                <w:rFonts w:ascii="標楷體" w:eastAsia="標楷體" w:hAnsi="標楷體" w:hint="eastAsia"/>
                <w:b/>
                <w:bCs/>
                <w:color w:val="000000"/>
                <w:sz w:val="20"/>
                <w:szCs w:val="20"/>
              </w:rPr>
              <w:t>二、小</w:t>
            </w:r>
            <w:proofErr w:type="gramStart"/>
            <w:r>
              <w:rPr>
                <w:rFonts w:ascii="標楷體" w:eastAsia="標楷體" w:hAnsi="標楷體" w:hint="eastAsia"/>
                <w:b/>
                <w:bCs/>
                <w:color w:val="000000"/>
                <w:sz w:val="20"/>
                <w:szCs w:val="20"/>
              </w:rPr>
              <w:t>杰</w:t>
            </w:r>
            <w:proofErr w:type="gramEnd"/>
            <w:r>
              <w:rPr>
                <w:rFonts w:ascii="標楷體" w:eastAsia="標楷體" w:hAnsi="標楷體" w:hint="eastAsia"/>
                <w:b/>
                <w:bCs/>
                <w:color w:val="000000"/>
                <w:sz w:val="20"/>
                <w:szCs w:val="20"/>
              </w:rPr>
              <w:t>的戒菸之旅</w:t>
            </w:r>
          </w:p>
          <w:p w:rsidR="006378B2" w:rsidRDefault="006378B2">
            <w:pPr>
              <w:pStyle w:val="Web"/>
              <w:spacing w:before="0" w:after="0"/>
              <w:ind w:firstLine="23"/>
            </w:pPr>
            <w:r>
              <w:rPr>
                <w:rFonts w:ascii="標楷體" w:eastAsia="標楷體" w:hAnsi="標楷體" w:hint="eastAsia"/>
                <w:color w:val="000000"/>
                <w:sz w:val="20"/>
                <w:szCs w:val="20"/>
              </w:rPr>
              <w:t>提問：你覺得小</w:t>
            </w:r>
            <w:proofErr w:type="gramStart"/>
            <w:r>
              <w:rPr>
                <w:rFonts w:ascii="標楷體" w:eastAsia="標楷體" w:hAnsi="標楷體" w:hint="eastAsia"/>
                <w:color w:val="000000"/>
                <w:sz w:val="20"/>
                <w:szCs w:val="20"/>
              </w:rPr>
              <w:t>杰</w:t>
            </w:r>
            <w:proofErr w:type="gramEnd"/>
            <w:r>
              <w:rPr>
                <w:rFonts w:ascii="標楷體" w:eastAsia="標楷體" w:hAnsi="標楷體" w:hint="eastAsia"/>
                <w:color w:val="000000"/>
                <w:sz w:val="20"/>
                <w:szCs w:val="20"/>
              </w:rPr>
              <w:t>開始戒菸後，可能遇到哪些問題？ </w:t>
            </w:r>
          </w:p>
          <w:p w:rsidR="006378B2" w:rsidRDefault="006378B2">
            <w:pPr>
              <w:pStyle w:val="Web"/>
              <w:spacing w:before="0" w:after="0"/>
              <w:ind w:firstLine="23"/>
            </w:pPr>
            <w:r>
              <w:rPr>
                <w:rFonts w:ascii="標楷體" w:eastAsia="標楷體" w:hAnsi="標楷體" w:hint="eastAsia"/>
                <w:color w:val="000000"/>
                <w:sz w:val="20"/>
                <w:szCs w:val="20"/>
              </w:rPr>
              <w:t>發表：學生自由分享。 </w:t>
            </w:r>
          </w:p>
          <w:p w:rsidR="006378B2" w:rsidRDefault="006378B2">
            <w:pPr>
              <w:pStyle w:val="Web"/>
              <w:spacing w:before="0" w:after="0"/>
              <w:ind w:firstLine="23"/>
            </w:pPr>
            <w:r>
              <w:rPr>
                <w:rFonts w:ascii="標楷體" w:eastAsia="標楷體" w:hAnsi="標楷體" w:hint="eastAsia"/>
                <w:color w:val="000000"/>
                <w:sz w:val="20"/>
                <w:szCs w:val="20"/>
              </w:rPr>
              <w:t>說明：不易戒菸的元兇就是尼古丁成癮的問題。雖然尼古丁成癮會造成對香菸的依賴，但是這個問題是很容易解決的。渴求香菸時，喝大量的液體，例如水和果汁，但少喝茶、咖啡、或酒精飲料，這會引起想要吸菸的念頭。避免甜食或高脂食物，儘量多吃低卡路里的食物，切忌三餐不定。適度而規律的運動能幫助 我們降低尼古丁戒斷症狀，並且要有充足的睡眠。當</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癮來時，趕快做點其他事情來沖淡渴求菸品的意念。用餐後立即離開餐桌。</w:t>
            </w:r>
            <w:r>
              <w:rPr>
                <w:rFonts w:ascii="標楷體" w:eastAsia="標楷體" w:hAnsi="標楷體" w:hint="eastAsia"/>
                <w:color w:val="000000"/>
                <w:sz w:val="20"/>
                <w:szCs w:val="20"/>
              </w:rPr>
              <w:lastRenderedPageBreak/>
              <w:t>當焦慮產生時，泡個熱水澡、讀些輕鬆的雜誌、散步或運動。很想抽菸時，告訴自己先等一分鐘，這樣原本想吸菸的念頭一下子就會過去。</w:t>
            </w:r>
          </w:p>
          <w:p w:rsidR="006378B2" w:rsidRDefault="006378B2">
            <w:pPr>
              <w:pStyle w:val="Web"/>
              <w:spacing w:before="0" w:after="0"/>
              <w:ind w:firstLine="23"/>
            </w:pPr>
            <w:r>
              <w:rPr>
                <w:rFonts w:ascii="標楷體" w:eastAsia="標楷體" w:hAnsi="標楷體" w:hint="eastAsia"/>
                <w:b/>
                <w:bCs/>
                <w:color w:val="000000"/>
                <w:sz w:val="20"/>
                <w:szCs w:val="20"/>
              </w:rPr>
              <w:t>三、小</w:t>
            </w:r>
            <w:proofErr w:type="gramStart"/>
            <w:r>
              <w:rPr>
                <w:rFonts w:ascii="標楷體" w:eastAsia="標楷體" w:hAnsi="標楷體" w:hint="eastAsia"/>
                <w:b/>
                <w:bCs/>
                <w:color w:val="000000"/>
                <w:sz w:val="20"/>
                <w:szCs w:val="20"/>
              </w:rPr>
              <w:t>杰</w:t>
            </w:r>
            <w:proofErr w:type="gramEnd"/>
            <w:r>
              <w:rPr>
                <w:rFonts w:ascii="標楷體" w:eastAsia="標楷體" w:hAnsi="標楷體" w:hint="eastAsia"/>
                <w:b/>
                <w:bCs/>
                <w:color w:val="000000"/>
                <w:sz w:val="20"/>
                <w:szCs w:val="20"/>
              </w:rPr>
              <w:t>的戒菸日記</w:t>
            </w:r>
          </w:p>
          <w:p w:rsidR="006378B2" w:rsidRDefault="006378B2">
            <w:pPr>
              <w:pStyle w:val="Web"/>
              <w:spacing w:before="0" w:after="0"/>
              <w:ind w:firstLine="23"/>
            </w:pPr>
            <w:r>
              <w:rPr>
                <w:rFonts w:ascii="標楷體" w:eastAsia="標楷體" w:hAnsi="標楷體" w:hint="eastAsia"/>
                <w:color w:val="000000"/>
                <w:sz w:val="20"/>
                <w:szCs w:val="20"/>
              </w:rPr>
              <w:t>閱讀：請學生仔細閱讀小</w:t>
            </w:r>
            <w:proofErr w:type="gramStart"/>
            <w:r>
              <w:rPr>
                <w:rFonts w:ascii="標楷體" w:eastAsia="標楷體" w:hAnsi="標楷體" w:hint="eastAsia"/>
                <w:color w:val="000000"/>
                <w:sz w:val="20"/>
                <w:szCs w:val="20"/>
              </w:rPr>
              <w:t>杰</w:t>
            </w:r>
            <w:proofErr w:type="gramEnd"/>
            <w:r>
              <w:rPr>
                <w:rFonts w:ascii="標楷體" w:eastAsia="標楷體" w:hAnsi="標楷體" w:hint="eastAsia"/>
                <w:color w:val="000000"/>
                <w:sz w:val="20"/>
                <w:szCs w:val="20"/>
              </w:rPr>
              <w:t>的戒菸日記，並從戒菸日記中找出小杰的戒菸方法。 </w:t>
            </w:r>
          </w:p>
          <w:p w:rsidR="006378B2" w:rsidRDefault="006378B2">
            <w:pPr>
              <w:pStyle w:val="Web"/>
              <w:spacing w:before="0" w:after="0"/>
              <w:ind w:firstLine="23"/>
            </w:pPr>
            <w:r>
              <w:rPr>
                <w:rFonts w:ascii="標楷體" w:eastAsia="標楷體" w:hAnsi="標楷體" w:hint="eastAsia"/>
                <w:color w:val="000000"/>
                <w:sz w:val="20"/>
                <w:szCs w:val="20"/>
              </w:rPr>
              <w:t>提問：你身邊有人戒過</w:t>
            </w:r>
            <w:proofErr w:type="gramStart"/>
            <w:r>
              <w:rPr>
                <w:rFonts w:ascii="標楷體" w:eastAsia="標楷體" w:hAnsi="標楷體" w:hint="eastAsia"/>
                <w:color w:val="000000"/>
                <w:sz w:val="20"/>
                <w:szCs w:val="20"/>
              </w:rPr>
              <w:t>菸</w:t>
            </w:r>
            <w:proofErr w:type="gramEnd"/>
            <w:r>
              <w:rPr>
                <w:rFonts w:ascii="標楷體" w:eastAsia="標楷體" w:hAnsi="標楷體" w:hint="eastAsia"/>
                <w:color w:val="000000"/>
                <w:sz w:val="20"/>
                <w:szCs w:val="20"/>
              </w:rPr>
              <w:t>嗎？ </w:t>
            </w:r>
          </w:p>
          <w:p w:rsidR="006378B2" w:rsidRDefault="006378B2">
            <w:pPr>
              <w:pStyle w:val="Web"/>
              <w:spacing w:before="0" w:after="0"/>
              <w:ind w:firstLine="23"/>
            </w:pPr>
            <w:r>
              <w:rPr>
                <w:rFonts w:ascii="標楷體" w:eastAsia="標楷體" w:hAnsi="標楷體" w:hint="eastAsia"/>
                <w:color w:val="000000"/>
                <w:sz w:val="20"/>
                <w:szCs w:val="20"/>
              </w:rPr>
              <w:t>發表：學生自由分享親友戒菸的經驗。</w:t>
            </w:r>
          </w:p>
          <w:p w:rsidR="006378B2" w:rsidRDefault="006378B2">
            <w:pPr>
              <w:pStyle w:val="Web"/>
              <w:spacing w:before="0" w:after="0"/>
              <w:ind w:firstLine="23"/>
            </w:pPr>
            <w:r>
              <w:rPr>
                <w:rFonts w:ascii="標楷體" w:eastAsia="標楷體" w:hAnsi="標楷體" w:hint="eastAsia"/>
                <w:color w:val="000000"/>
                <w:sz w:val="20"/>
                <w:szCs w:val="20"/>
              </w:rPr>
              <w:t>歸納：物質成癮就像一種慢性病，一般來說，光靠自己的力量獨自維持長久的戒除，是一件很不容易的事。所以一定要懂得求援，找到戒菸的資源，成功的機會更大。</w:t>
            </w:r>
          </w:p>
          <w:p w:rsidR="006378B2" w:rsidRDefault="006378B2">
            <w:pPr>
              <w:pStyle w:val="Web"/>
              <w:spacing w:before="0" w:after="0"/>
              <w:ind w:firstLine="23"/>
            </w:pPr>
            <w:r>
              <w:rPr>
                <w:rFonts w:ascii="標楷體" w:eastAsia="標楷體" w:hAnsi="標楷體" w:hint="eastAsia"/>
                <w:b/>
                <w:bCs/>
                <w:color w:val="000000"/>
                <w:sz w:val="20"/>
                <w:szCs w:val="20"/>
              </w:rPr>
              <w:t>四、戒菸資源</w:t>
            </w:r>
          </w:p>
          <w:p w:rsidR="006378B2" w:rsidRDefault="006378B2">
            <w:pPr>
              <w:pStyle w:val="Web"/>
              <w:spacing w:before="0" w:after="0"/>
              <w:ind w:firstLine="23"/>
            </w:pPr>
            <w:r>
              <w:rPr>
                <w:rFonts w:ascii="標楷體" w:eastAsia="標楷體" w:hAnsi="標楷體" w:hint="eastAsia"/>
                <w:color w:val="000000"/>
                <w:sz w:val="20"/>
                <w:szCs w:val="20"/>
              </w:rPr>
              <w:t>提問：若親友因物質成癮，想到戒菸門診，有什麼限制嗎？戒菸藥局又是甚麼？戒菸班能提供戒菸者甚麼幫助呢？ </w:t>
            </w:r>
          </w:p>
          <w:p w:rsidR="006378B2" w:rsidRDefault="006378B2">
            <w:pPr>
              <w:pStyle w:val="Web"/>
              <w:spacing w:before="0" w:after="0"/>
              <w:ind w:firstLine="23"/>
            </w:pPr>
            <w:r>
              <w:rPr>
                <w:rFonts w:ascii="標楷體" w:eastAsia="標楷體" w:hAnsi="標楷體" w:hint="eastAsia"/>
                <w:color w:val="000000"/>
                <w:sz w:val="20"/>
                <w:szCs w:val="20"/>
              </w:rPr>
              <w:t>發表：學生自由分享。 </w:t>
            </w:r>
          </w:p>
          <w:p w:rsidR="006378B2" w:rsidRDefault="006378B2">
            <w:pPr>
              <w:pStyle w:val="Web"/>
              <w:spacing w:before="0" w:after="0"/>
              <w:ind w:firstLine="23"/>
            </w:pPr>
            <w:r>
              <w:rPr>
                <w:rFonts w:ascii="標楷體" w:eastAsia="標楷體" w:hAnsi="標楷體" w:hint="eastAsia"/>
                <w:color w:val="000000"/>
                <w:sz w:val="20"/>
                <w:szCs w:val="20"/>
              </w:rPr>
              <w:t>說明：如果親友想要戒菸，除了可以利用戒菸藥局、戒菸門診、戒菸班等資源外，家人的支持更是讓他們成功戒菸的關鍵喔。</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1.教學影片</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p w:rsidR="005A0EAC" w:rsidRPr="005A0EAC" w:rsidRDefault="005A0EAC" w:rsidP="005A0EAC">
            <w:pPr>
              <w:rPr>
                <w:rFonts w:ascii="新細明體" w:hAnsi="新細明體" w:cs="新細明體"/>
                <w:color w:val="auto"/>
                <w:sz w:val="24"/>
                <w:szCs w:val="24"/>
              </w:rPr>
            </w:pPr>
            <w:r>
              <w:rPr>
                <w:rFonts w:ascii="標楷體" w:eastAsia="標楷體" w:hAnsi="標楷體" w:hint="eastAsia"/>
              </w:rPr>
              <w:t>3.</w:t>
            </w:r>
            <w:r w:rsidRPr="009978C2">
              <w:rPr>
                <w:rFonts w:ascii="標楷體" w:eastAsia="標楷體" w:hAnsi="標楷體" w:hint="eastAsia"/>
              </w:rPr>
              <w:t>拒絕菸酒</w:t>
            </w:r>
            <w:proofErr w:type="gramStart"/>
            <w:r w:rsidRPr="009978C2">
              <w:rPr>
                <w:rFonts w:ascii="標楷體" w:eastAsia="標楷體" w:hAnsi="標楷體" w:hint="eastAsia"/>
              </w:rPr>
              <w:t>檳</w:t>
            </w:r>
            <w:proofErr w:type="gramEnd"/>
            <w:r>
              <w:rPr>
                <w:rFonts w:ascii="標楷體" w:eastAsia="標楷體" w:hAnsi="標楷體" w:hint="eastAsia"/>
              </w:rPr>
              <w:t>-</w:t>
            </w:r>
            <w:r w:rsidRPr="009978C2">
              <w:rPr>
                <w:rFonts w:ascii="標楷體" w:eastAsia="標楷體" w:hAnsi="標楷體" w:hint="eastAsia"/>
              </w:rPr>
              <w:t xml:space="preserve"> 健康大富翁</w:t>
            </w:r>
            <w:hyperlink r:id="rId9" w:tgtFrame="_blank" w:history="1">
              <w:r w:rsidRPr="005A0EAC">
                <w:rPr>
                  <w:rFonts w:ascii="Arial" w:hAnsi="Arial" w:cs="Arial"/>
                  <w:color w:val="1155CC"/>
                  <w:u w:val="single"/>
                  <w:shd w:val="clear" w:color="auto" w:fill="FFFFFF"/>
                </w:rPr>
                <w:t>https://drive.google.com/file/d/1x7xpohcVhob1vJ-2ZtaUPa2fQX6jtvPH/view?usp=sharing</w:t>
              </w:r>
            </w:hyperlink>
          </w:p>
          <w:p w:rsidR="005A0EAC" w:rsidRPr="005A0EAC" w:rsidRDefault="005A0EAC">
            <w:pPr>
              <w:pStyle w:val="Web"/>
              <w:spacing w:before="0" w:after="0"/>
              <w:ind w:firstLine="23"/>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問答</w:t>
            </w:r>
          </w:p>
          <w:p w:rsidR="006378B2" w:rsidRDefault="006378B2">
            <w:pPr>
              <w:pStyle w:val="Web"/>
              <w:spacing w:before="0" w:after="0"/>
              <w:ind w:firstLine="23"/>
            </w:pPr>
            <w:r>
              <w:rPr>
                <w:rFonts w:ascii="標楷體" w:eastAsia="標楷體" w:hAnsi="標楷體" w:hint="eastAsia"/>
                <w:color w:val="000000"/>
                <w:sz w:val="20"/>
                <w:szCs w:val="20"/>
              </w:rPr>
              <w:t>觀察</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b/>
                <w:bCs/>
                <w:color w:val="000000"/>
                <w:sz w:val="20"/>
                <w:szCs w:val="20"/>
              </w:rPr>
              <w:t>【環境教育】</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環J4 了解永續發展的意義（環境、社會、與經濟的均衡發展）與原則。</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snapToGrid w:val="0"/>
              <w:spacing w:line="0" w:lineRule="atLeast"/>
              <w:ind w:hanging="7"/>
              <w:jc w:val="left"/>
              <w:rPr>
                <w:rFonts w:ascii="標楷體" w:eastAsia="標楷體" w:hAnsi="標楷體" w:cs="標楷體"/>
                <w:sz w:val="24"/>
                <w:szCs w:val="24"/>
              </w:rPr>
            </w:pPr>
          </w:p>
        </w:tc>
      </w:tr>
      <w:tr w:rsidR="006378B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378B2" w:rsidRDefault="006378B2">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w:t>
            </w:r>
            <w:r>
              <w:rPr>
                <w:rFonts w:ascii="Times New Roman" w:hAnsi="Times New Roman" w:cs="Times New Roman"/>
                <w:color w:val="000000"/>
                <w:sz w:val="20"/>
                <w:szCs w:val="20"/>
              </w:rPr>
              <w:lastRenderedPageBreak/>
              <w:t>個人身心健康與家庭、社會的影響。</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1a-IV-3 評估內在與外在的行為對健康造成的衝擊與風險。</w:t>
            </w:r>
          </w:p>
          <w:p w:rsidR="006378B2" w:rsidRDefault="006378B2">
            <w:pPr>
              <w:pStyle w:val="Web"/>
              <w:spacing w:before="0" w:after="0"/>
              <w:ind w:firstLine="23"/>
            </w:pPr>
            <w:r>
              <w:rPr>
                <w:rFonts w:ascii="標楷體" w:eastAsia="標楷體" w:hAnsi="標楷體" w:hint="eastAsia"/>
                <w:color w:val="000000"/>
                <w:sz w:val="20"/>
                <w:szCs w:val="20"/>
              </w:rPr>
              <w:lastRenderedPageBreak/>
              <w:t>2a-IV-2 自主思考健康問題所造成的威脅感與嚴重性。</w:t>
            </w:r>
          </w:p>
          <w:p w:rsidR="006378B2" w:rsidRDefault="006378B2">
            <w:pPr>
              <w:rPr>
                <w:rFonts w:ascii="新細明體" w:hAnsi="新細明體" w:cs="新細明體"/>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第一篇致命吸引力</w:t>
            </w:r>
          </w:p>
          <w:p w:rsidR="006378B2" w:rsidRDefault="006378B2">
            <w:pPr>
              <w:pStyle w:val="Web"/>
              <w:spacing w:before="0" w:after="0"/>
              <w:ind w:firstLine="23"/>
              <w:rPr>
                <w:rFonts w:ascii="標楷體" w:eastAsia="標楷體" w:hAnsi="標楷體"/>
                <w:color w:val="000000"/>
                <w:sz w:val="20"/>
                <w:szCs w:val="20"/>
              </w:rPr>
            </w:pPr>
            <w:proofErr w:type="gramStart"/>
            <w:r>
              <w:rPr>
                <w:rFonts w:ascii="標楷體" w:eastAsia="標楷體" w:hAnsi="標楷體" w:hint="eastAsia"/>
                <w:color w:val="000000"/>
                <w:sz w:val="20"/>
                <w:szCs w:val="20"/>
              </w:rPr>
              <w:t>第二章酒</w:t>
            </w:r>
            <w:proofErr w:type="gramEnd"/>
            <w:r>
              <w:rPr>
                <w:rFonts w:ascii="標楷體" w:eastAsia="標楷體" w:hAnsi="標楷體" w:hint="eastAsia"/>
                <w:color w:val="000000"/>
                <w:sz w:val="20"/>
                <w:szCs w:val="20"/>
              </w:rPr>
              <w:t>、檳榔的世界</w:t>
            </w:r>
          </w:p>
          <w:p w:rsidR="007925D8" w:rsidRPr="007925D8" w:rsidRDefault="007925D8" w:rsidP="007925D8">
            <w:pPr>
              <w:pStyle w:val="Web"/>
              <w:spacing w:before="0" w:after="0"/>
              <w:ind w:firstLine="23"/>
              <w:rPr>
                <w:rFonts w:ascii="標楷體" w:eastAsia="標楷體" w:hAnsi="標楷體"/>
                <w:b/>
                <w:color w:val="000000"/>
                <w:sz w:val="20"/>
                <w:szCs w:val="20"/>
              </w:rPr>
            </w:pPr>
            <w:r w:rsidRPr="009978C2">
              <w:rPr>
                <w:rFonts w:ascii="標楷體" w:eastAsia="標楷體" w:hAnsi="標楷體" w:hint="eastAsia"/>
                <w:b/>
                <w:color w:val="000000"/>
                <w:sz w:val="20"/>
                <w:szCs w:val="20"/>
              </w:rPr>
              <w:t>互動遊戲活動-拒絕菸酒</w:t>
            </w:r>
            <w:proofErr w:type="gramStart"/>
            <w:r w:rsidRPr="009978C2">
              <w:rPr>
                <w:rFonts w:ascii="標楷體" w:eastAsia="標楷體" w:hAnsi="標楷體" w:hint="eastAsia"/>
                <w:b/>
                <w:color w:val="000000"/>
                <w:sz w:val="20"/>
                <w:szCs w:val="20"/>
              </w:rPr>
              <w:t>檳</w:t>
            </w:r>
            <w:proofErr w:type="gramEnd"/>
            <w:r>
              <w:rPr>
                <w:rFonts w:ascii="標楷體" w:eastAsia="標楷體" w:hAnsi="標楷體" w:hint="eastAsia"/>
                <w:b/>
                <w:color w:val="000000"/>
                <w:sz w:val="20"/>
                <w:szCs w:val="20"/>
              </w:rPr>
              <w:t>-</w:t>
            </w:r>
            <w:r w:rsidRPr="009978C2">
              <w:rPr>
                <w:rFonts w:ascii="標楷體" w:eastAsia="標楷體" w:hAnsi="標楷體" w:hint="eastAsia"/>
                <w:b/>
                <w:color w:val="000000"/>
                <w:sz w:val="20"/>
                <w:szCs w:val="20"/>
              </w:rPr>
              <w:t>健康大富翁</w:t>
            </w:r>
          </w:p>
          <w:p w:rsidR="006378B2" w:rsidRDefault="006378B2" w:rsidP="006378B2">
            <w:pPr>
              <w:pStyle w:val="Web"/>
              <w:numPr>
                <w:ilvl w:val="0"/>
                <w:numId w:val="1"/>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lastRenderedPageBreak/>
              <w:t>認識臺灣酒文化</w:t>
            </w:r>
          </w:p>
          <w:p w:rsidR="006378B2" w:rsidRDefault="006378B2">
            <w:pPr>
              <w:pStyle w:val="Web"/>
              <w:spacing w:before="0" w:after="0"/>
              <w:ind w:firstLine="23"/>
            </w:pPr>
            <w:r>
              <w:rPr>
                <w:rFonts w:ascii="標楷體" w:eastAsia="標楷體" w:hAnsi="標楷體" w:hint="eastAsia"/>
                <w:color w:val="000000"/>
                <w:sz w:val="20"/>
                <w:szCs w:val="20"/>
              </w:rPr>
              <w:t>提問：請問同學華人社會中，何時會喝</w:t>
            </w:r>
            <w:proofErr w:type="gramStart"/>
            <w:r>
              <w:rPr>
                <w:rFonts w:ascii="標楷體" w:eastAsia="標楷體" w:hAnsi="標楷體" w:hint="eastAsia"/>
                <w:color w:val="000000"/>
                <w:sz w:val="20"/>
                <w:szCs w:val="20"/>
              </w:rPr>
              <w:t>到酒呢</w:t>
            </w:r>
            <w:proofErr w:type="gramEnd"/>
            <w:r>
              <w:rPr>
                <w:rFonts w:ascii="標楷體" w:eastAsia="標楷體" w:hAnsi="標楷體" w:hint="eastAsia"/>
                <w:color w:val="000000"/>
                <w:sz w:val="20"/>
                <w:szCs w:val="20"/>
              </w:rPr>
              <w:t>？喝酒在交際應酬上很重要嗎？ </w:t>
            </w:r>
          </w:p>
          <w:p w:rsidR="006378B2" w:rsidRDefault="006378B2">
            <w:pPr>
              <w:pStyle w:val="Web"/>
              <w:spacing w:before="0" w:after="0"/>
              <w:ind w:firstLine="23"/>
            </w:pPr>
            <w:r>
              <w:rPr>
                <w:rFonts w:ascii="標楷體" w:eastAsia="標楷體" w:hAnsi="標楷體" w:hint="eastAsia"/>
                <w:color w:val="000000"/>
                <w:sz w:val="20"/>
                <w:szCs w:val="20"/>
              </w:rPr>
              <w:t>發表：請一到兩位同學發表看法。 </w:t>
            </w:r>
          </w:p>
          <w:p w:rsidR="006378B2" w:rsidRDefault="006378B2">
            <w:pPr>
              <w:pStyle w:val="Web"/>
              <w:spacing w:before="0" w:after="0"/>
              <w:ind w:firstLine="23"/>
            </w:pPr>
            <w:r>
              <w:rPr>
                <w:rFonts w:ascii="標楷體" w:eastAsia="標楷體" w:hAnsi="標楷體" w:hint="eastAsia"/>
                <w:color w:val="000000"/>
                <w:sz w:val="20"/>
                <w:szCs w:val="20"/>
              </w:rPr>
              <w:t>總結：在婚喪喜慶、交際應酬時，常常會以酒來祝福對方或聯絡感情，酒是一種很重要的社交媒介。</w:t>
            </w:r>
            <w:proofErr w:type="gramStart"/>
            <w:r>
              <w:rPr>
                <w:rFonts w:ascii="標楷體" w:eastAsia="標楷體" w:hAnsi="標楷體" w:hint="eastAsia"/>
                <w:color w:val="000000"/>
                <w:sz w:val="20"/>
                <w:szCs w:val="20"/>
              </w:rPr>
              <w:t>但是酒對身體</w:t>
            </w:r>
            <w:proofErr w:type="gramEnd"/>
            <w:r>
              <w:rPr>
                <w:rFonts w:ascii="標楷體" w:eastAsia="標楷體" w:hAnsi="標楷體" w:hint="eastAsia"/>
                <w:color w:val="000000"/>
                <w:sz w:val="20"/>
                <w:szCs w:val="20"/>
              </w:rPr>
              <w:t>的傷害更大，所以還是以飲料或白開水替代酒會更好。</w:t>
            </w:r>
          </w:p>
          <w:p w:rsidR="006378B2" w:rsidRDefault="006378B2">
            <w:pPr>
              <w:pStyle w:val="Web"/>
              <w:spacing w:before="0" w:after="0"/>
              <w:ind w:firstLine="23"/>
            </w:pPr>
            <w:r>
              <w:rPr>
                <w:rFonts w:ascii="標楷體" w:eastAsia="標楷體" w:hAnsi="標楷體" w:hint="eastAsia"/>
                <w:b/>
                <w:bCs/>
                <w:color w:val="000000"/>
                <w:sz w:val="20"/>
                <w:szCs w:val="20"/>
              </w:rPr>
              <w:t>二、酒的成分及危害 </w:t>
            </w:r>
          </w:p>
          <w:p w:rsidR="006378B2" w:rsidRDefault="006378B2">
            <w:pPr>
              <w:pStyle w:val="Web"/>
              <w:spacing w:before="0" w:after="0"/>
              <w:ind w:firstLine="23"/>
            </w:pPr>
            <w:r>
              <w:rPr>
                <w:rFonts w:ascii="標楷體" w:eastAsia="標楷體" w:hAnsi="標楷體" w:hint="eastAsia"/>
                <w:color w:val="000000"/>
                <w:sz w:val="20"/>
                <w:szCs w:val="20"/>
              </w:rPr>
              <w:t>提問：請問同學有沒有看過親友或是電視電影中主角酒醉之後的樣子，請同學描述或 表演出來？ </w:t>
            </w:r>
          </w:p>
          <w:p w:rsidR="006378B2" w:rsidRDefault="006378B2">
            <w:pPr>
              <w:pStyle w:val="Web"/>
              <w:spacing w:before="0" w:after="0"/>
              <w:ind w:firstLine="23"/>
            </w:pPr>
            <w:r>
              <w:rPr>
                <w:rFonts w:ascii="標楷體" w:eastAsia="標楷體" w:hAnsi="標楷體" w:hint="eastAsia"/>
                <w:color w:val="000000"/>
                <w:sz w:val="20"/>
                <w:szCs w:val="20"/>
              </w:rPr>
              <w:t>回答：請同學踴躍回答。 </w:t>
            </w:r>
          </w:p>
          <w:p w:rsidR="006378B2" w:rsidRDefault="006378B2">
            <w:pPr>
              <w:pStyle w:val="Web"/>
              <w:spacing w:before="0" w:after="0"/>
              <w:ind w:firstLine="23"/>
            </w:pPr>
            <w:r>
              <w:rPr>
                <w:rFonts w:ascii="標楷體" w:eastAsia="標楷體" w:hAnsi="標楷體" w:hint="eastAsia"/>
                <w:color w:val="000000"/>
                <w:sz w:val="20"/>
                <w:szCs w:val="20"/>
              </w:rPr>
              <w:t>說明：酒是中樞神經鎮定劑，喝入後可以直接擴散到全身，對身體影響很大，讓我們來看看酒的影響。</w:t>
            </w:r>
          </w:p>
          <w:p w:rsidR="006378B2" w:rsidRDefault="006378B2">
            <w:pPr>
              <w:pStyle w:val="Web"/>
              <w:spacing w:before="0" w:after="0"/>
              <w:ind w:firstLine="23"/>
            </w:pPr>
            <w:r>
              <w:rPr>
                <w:rFonts w:ascii="標楷體" w:eastAsia="標楷體" w:hAnsi="標楷體" w:hint="eastAsia"/>
                <w:b/>
                <w:bCs/>
                <w:color w:val="000000"/>
                <w:sz w:val="20"/>
                <w:szCs w:val="20"/>
              </w:rPr>
              <w:t>三、未成年喝酒好嗎？</w:t>
            </w:r>
          </w:p>
          <w:p w:rsidR="006378B2" w:rsidRDefault="006378B2">
            <w:pPr>
              <w:pStyle w:val="Web"/>
              <w:spacing w:before="0" w:after="0"/>
              <w:ind w:firstLine="23"/>
            </w:pPr>
            <w:r>
              <w:rPr>
                <w:rFonts w:ascii="標楷體" w:eastAsia="標楷體" w:hAnsi="標楷體" w:hint="eastAsia"/>
                <w:color w:val="000000"/>
                <w:sz w:val="20"/>
                <w:szCs w:val="20"/>
              </w:rPr>
              <w:t>提問：請同學閱讀課文中四人的對話，青少年為什麼需要喝酒呢？青少年又為什麼不能喝酒？你有過喝酒的經驗嗎？ </w:t>
            </w:r>
          </w:p>
          <w:p w:rsidR="006378B2" w:rsidRDefault="006378B2">
            <w:pPr>
              <w:pStyle w:val="Web"/>
              <w:spacing w:before="0" w:after="0"/>
              <w:ind w:firstLine="23"/>
            </w:pPr>
            <w:r>
              <w:rPr>
                <w:rFonts w:ascii="標楷體" w:eastAsia="標楷體" w:hAnsi="標楷體" w:hint="eastAsia"/>
                <w:color w:val="000000"/>
                <w:sz w:val="20"/>
                <w:szCs w:val="20"/>
              </w:rPr>
              <w:t>發表：請一到兩位同學發表。 </w:t>
            </w:r>
          </w:p>
          <w:p w:rsidR="006378B2" w:rsidRDefault="006378B2">
            <w:pPr>
              <w:pStyle w:val="Web"/>
              <w:spacing w:before="0" w:after="0"/>
              <w:ind w:firstLine="23"/>
            </w:pPr>
            <w:r>
              <w:rPr>
                <w:rFonts w:ascii="標楷體" w:eastAsia="標楷體" w:hAnsi="標楷體" w:hint="eastAsia"/>
                <w:color w:val="000000"/>
                <w:sz w:val="20"/>
                <w:szCs w:val="20"/>
              </w:rPr>
              <w:t>總結：青少年喝酒會破壞大腦結構，也沒有甚麼場合需要飲酒，所以還是少碰為妙。如果要營造快樂氣氛，不需要酒精也有很多種方法可以達到。</w:t>
            </w:r>
          </w:p>
          <w:p w:rsidR="006378B2" w:rsidRDefault="006378B2">
            <w:pPr>
              <w:pStyle w:val="Web"/>
              <w:spacing w:before="0" w:after="0"/>
              <w:ind w:firstLine="23"/>
            </w:pPr>
            <w:r>
              <w:rPr>
                <w:rFonts w:ascii="標楷體" w:eastAsia="標楷體" w:hAnsi="標楷體" w:hint="eastAsia"/>
                <w:b/>
                <w:bCs/>
                <w:color w:val="000000"/>
                <w:sz w:val="20"/>
                <w:szCs w:val="20"/>
              </w:rPr>
              <w:lastRenderedPageBreak/>
              <w:t>四、酒後駕車害人不淺</w:t>
            </w:r>
          </w:p>
          <w:p w:rsidR="006378B2" w:rsidRDefault="006378B2">
            <w:pPr>
              <w:pStyle w:val="Web"/>
              <w:spacing w:before="0" w:after="0"/>
              <w:ind w:firstLine="23"/>
            </w:pPr>
            <w:r>
              <w:rPr>
                <w:rFonts w:ascii="標楷體" w:eastAsia="標楷體" w:hAnsi="標楷體" w:hint="eastAsia"/>
                <w:color w:val="000000"/>
                <w:sz w:val="20"/>
                <w:szCs w:val="20"/>
              </w:rPr>
              <w:t>提問：請同學讀出課本</w:t>
            </w:r>
            <w:proofErr w:type="gramStart"/>
            <w:r>
              <w:rPr>
                <w:rFonts w:ascii="標楷體" w:eastAsia="標楷體" w:hAnsi="標楷體" w:hint="eastAsia"/>
                <w:color w:val="000000"/>
                <w:sz w:val="20"/>
                <w:szCs w:val="20"/>
              </w:rPr>
              <w:t>上酒駕新聞</w:t>
            </w:r>
            <w:proofErr w:type="gramEnd"/>
            <w:r>
              <w:rPr>
                <w:rFonts w:ascii="標楷體" w:eastAsia="標楷體" w:hAnsi="標楷體" w:hint="eastAsia"/>
                <w:color w:val="000000"/>
                <w:sz w:val="20"/>
                <w:szCs w:val="20"/>
              </w:rPr>
              <w:t>，請同學發 表想法。 </w:t>
            </w:r>
          </w:p>
          <w:p w:rsidR="006378B2" w:rsidRDefault="006378B2">
            <w:pPr>
              <w:pStyle w:val="Web"/>
              <w:spacing w:before="0" w:after="0"/>
              <w:ind w:firstLine="23"/>
            </w:pPr>
            <w:r>
              <w:rPr>
                <w:rFonts w:ascii="標楷體" w:eastAsia="標楷體" w:hAnsi="標楷體" w:hint="eastAsia"/>
                <w:color w:val="000000"/>
                <w:sz w:val="20"/>
                <w:szCs w:val="20"/>
              </w:rPr>
              <w:t>討論：如果喝酒應酬後要如何安全回家？請同學分組討論。 </w:t>
            </w:r>
          </w:p>
          <w:p w:rsidR="006378B2" w:rsidRDefault="006378B2">
            <w:pPr>
              <w:pStyle w:val="Web"/>
              <w:spacing w:before="0" w:after="0"/>
              <w:ind w:firstLine="23"/>
            </w:pPr>
            <w:r>
              <w:rPr>
                <w:rFonts w:ascii="標楷體" w:eastAsia="標楷體" w:hAnsi="標楷體" w:hint="eastAsia"/>
                <w:color w:val="000000"/>
                <w:sz w:val="20"/>
                <w:szCs w:val="20"/>
              </w:rPr>
              <w:t>說明：</w:t>
            </w:r>
            <w:proofErr w:type="gramStart"/>
            <w:r>
              <w:rPr>
                <w:rFonts w:ascii="標楷體" w:eastAsia="標楷體" w:hAnsi="標楷體" w:hint="eastAsia"/>
                <w:color w:val="000000"/>
                <w:sz w:val="20"/>
                <w:szCs w:val="20"/>
              </w:rPr>
              <w:t>酒駕罰</w:t>
            </w:r>
            <w:proofErr w:type="gramEnd"/>
            <w:r>
              <w:rPr>
                <w:rFonts w:ascii="標楷體" w:eastAsia="標楷體" w:hAnsi="標楷體" w:hint="eastAsia"/>
                <w:color w:val="000000"/>
                <w:sz w:val="20"/>
                <w:szCs w:val="20"/>
              </w:rPr>
              <w:t>則及嚴重性。</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1.教學影片</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p w:rsidR="007925D8" w:rsidRPr="005A0EAC" w:rsidRDefault="007925D8" w:rsidP="007925D8">
            <w:pPr>
              <w:rPr>
                <w:rFonts w:ascii="新細明體" w:hAnsi="新細明體" w:cs="新細明體"/>
                <w:color w:val="auto"/>
                <w:sz w:val="24"/>
                <w:szCs w:val="24"/>
              </w:rPr>
            </w:pPr>
            <w:r>
              <w:rPr>
                <w:rFonts w:ascii="標楷體" w:eastAsia="標楷體" w:hAnsi="標楷體" w:hint="eastAsia"/>
              </w:rPr>
              <w:t>3.</w:t>
            </w:r>
            <w:r w:rsidRPr="009978C2">
              <w:rPr>
                <w:rFonts w:ascii="標楷體" w:eastAsia="標楷體" w:hAnsi="標楷體" w:hint="eastAsia"/>
              </w:rPr>
              <w:t>拒絕菸酒</w:t>
            </w:r>
            <w:proofErr w:type="gramStart"/>
            <w:r w:rsidRPr="009978C2">
              <w:rPr>
                <w:rFonts w:ascii="標楷體" w:eastAsia="標楷體" w:hAnsi="標楷體" w:hint="eastAsia"/>
              </w:rPr>
              <w:t>檳</w:t>
            </w:r>
            <w:proofErr w:type="gramEnd"/>
            <w:r>
              <w:rPr>
                <w:rFonts w:ascii="標楷體" w:eastAsia="標楷體" w:hAnsi="標楷體" w:hint="eastAsia"/>
              </w:rPr>
              <w:t>-</w:t>
            </w:r>
            <w:r w:rsidRPr="009978C2">
              <w:rPr>
                <w:rFonts w:ascii="標楷體" w:eastAsia="標楷體" w:hAnsi="標楷體" w:hint="eastAsia"/>
              </w:rPr>
              <w:t xml:space="preserve"> 健康大富翁</w:t>
            </w:r>
            <w:hyperlink r:id="rId10" w:tgtFrame="_blank" w:history="1">
              <w:r w:rsidRPr="005A0EAC">
                <w:rPr>
                  <w:rFonts w:ascii="Arial" w:hAnsi="Arial" w:cs="Arial"/>
                  <w:color w:val="1155CC"/>
                  <w:u w:val="single"/>
                  <w:shd w:val="clear" w:color="auto" w:fill="FFFFFF"/>
                </w:rPr>
                <w:t>https://drive.google.com/file/d/1x7xpohcVhob1vJ-2ZtaUPa2fQX6jtvPH/view?usp=sharing</w:t>
              </w:r>
            </w:hyperlink>
          </w:p>
          <w:p w:rsidR="007925D8" w:rsidRPr="007925D8" w:rsidRDefault="007925D8">
            <w:pPr>
              <w:pStyle w:val="Web"/>
              <w:spacing w:before="0" w:after="0"/>
              <w:ind w:firstLine="23"/>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lastRenderedPageBreak/>
              <w:t>問答</w:t>
            </w:r>
          </w:p>
          <w:p w:rsidR="006378B2" w:rsidRDefault="006378B2">
            <w:pPr>
              <w:pStyle w:val="Web"/>
              <w:spacing w:before="0" w:after="0"/>
              <w:ind w:firstLine="23"/>
            </w:pPr>
            <w:r>
              <w:rPr>
                <w:rFonts w:ascii="標楷體" w:eastAsia="標楷體" w:hAnsi="標楷體" w:hint="eastAsia"/>
                <w:color w:val="000000"/>
                <w:sz w:val="20"/>
                <w:szCs w:val="20"/>
              </w:rPr>
              <w:t>觀察</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b/>
                <w:bCs/>
                <w:color w:val="000000"/>
                <w:sz w:val="20"/>
                <w:szCs w:val="20"/>
              </w:rPr>
              <w:t>【環境教育】</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環J4 了解永續發展的意義（環境、社會、與經</w:t>
            </w:r>
            <w:r>
              <w:rPr>
                <w:rFonts w:ascii="標楷體" w:eastAsia="標楷體" w:hAnsi="標楷體" w:hint="eastAsia"/>
                <w:color w:val="000000"/>
                <w:sz w:val="20"/>
                <w:szCs w:val="20"/>
              </w:rPr>
              <w:lastRenderedPageBreak/>
              <w:t>濟的均衡發展）與原則。</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lastRenderedPageBreak/>
              <w:t>9/20、21放假</w:t>
            </w:r>
          </w:p>
        </w:tc>
      </w:tr>
      <w:tr w:rsidR="006378B2">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378B2" w:rsidRDefault="006378B2">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6378B2" w:rsidRDefault="006378B2">
            <w:pPr>
              <w:pStyle w:val="Web"/>
              <w:spacing w:before="0" w:after="0"/>
              <w:ind w:firstLine="23"/>
            </w:pPr>
            <w:r>
              <w:rPr>
                <w:rFonts w:ascii="標楷體" w:eastAsia="標楷體" w:hAnsi="標楷體" w:hint="eastAsia"/>
                <w:color w:val="000000"/>
                <w:sz w:val="20"/>
                <w:szCs w:val="20"/>
              </w:rPr>
              <w:t>2a-IV-2 自主思考健康問題所造成的威脅感與嚴重性。</w:t>
            </w:r>
          </w:p>
          <w:p w:rsidR="006378B2" w:rsidRDefault="006378B2">
            <w:pPr>
              <w:rPr>
                <w:rFonts w:ascii="新細明體" w:hAnsi="新細明體" w:cs="新細明體"/>
                <w:sz w:val="24"/>
                <w:szCs w:val="24"/>
              </w:rPr>
            </w:pP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第一篇致命吸引力</w:t>
            </w:r>
          </w:p>
          <w:p w:rsidR="006378B2" w:rsidRDefault="006378B2">
            <w:pPr>
              <w:pStyle w:val="Web"/>
              <w:spacing w:before="0" w:after="0"/>
              <w:ind w:firstLine="23"/>
              <w:rPr>
                <w:rFonts w:ascii="標楷體" w:eastAsia="標楷體" w:hAnsi="標楷體"/>
                <w:color w:val="000000"/>
                <w:sz w:val="20"/>
                <w:szCs w:val="20"/>
              </w:rPr>
            </w:pPr>
            <w:proofErr w:type="gramStart"/>
            <w:r>
              <w:rPr>
                <w:rFonts w:ascii="標楷體" w:eastAsia="標楷體" w:hAnsi="標楷體" w:hint="eastAsia"/>
                <w:color w:val="000000"/>
                <w:sz w:val="20"/>
                <w:szCs w:val="20"/>
              </w:rPr>
              <w:t>第二章酒</w:t>
            </w:r>
            <w:proofErr w:type="gramEnd"/>
            <w:r>
              <w:rPr>
                <w:rFonts w:ascii="標楷體" w:eastAsia="標楷體" w:hAnsi="標楷體" w:hint="eastAsia"/>
                <w:color w:val="000000"/>
                <w:sz w:val="20"/>
                <w:szCs w:val="20"/>
              </w:rPr>
              <w:t>、檳榔的世界</w:t>
            </w:r>
          </w:p>
          <w:p w:rsidR="007925D8" w:rsidRPr="007925D8" w:rsidRDefault="007925D8" w:rsidP="007925D8">
            <w:pPr>
              <w:pStyle w:val="Web"/>
              <w:spacing w:before="0" w:after="0"/>
              <w:ind w:firstLine="23"/>
              <w:rPr>
                <w:rFonts w:ascii="標楷體" w:eastAsia="標楷體" w:hAnsi="標楷體"/>
                <w:b/>
                <w:color w:val="000000"/>
                <w:sz w:val="20"/>
                <w:szCs w:val="20"/>
              </w:rPr>
            </w:pPr>
            <w:r w:rsidRPr="009978C2">
              <w:rPr>
                <w:rFonts w:ascii="標楷體" w:eastAsia="標楷體" w:hAnsi="標楷體" w:hint="eastAsia"/>
                <w:b/>
                <w:color w:val="000000"/>
                <w:sz w:val="20"/>
                <w:szCs w:val="20"/>
              </w:rPr>
              <w:t>互動遊戲活動-拒絕菸酒</w:t>
            </w:r>
            <w:proofErr w:type="gramStart"/>
            <w:r w:rsidRPr="009978C2">
              <w:rPr>
                <w:rFonts w:ascii="標楷體" w:eastAsia="標楷體" w:hAnsi="標楷體" w:hint="eastAsia"/>
                <w:b/>
                <w:color w:val="000000"/>
                <w:sz w:val="20"/>
                <w:szCs w:val="20"/>
              </w:rPr>
              <w:t>檳</w:t>
            </w:r>
            <w:proofErr w:type="gramEnd"/>
            <w:r>
              <w:rPr>
                <w:rFonts w:ascii="標楷體" w:eastAsia="標楷體" w:hAnsi="標楷體" w:hint="eastAsia"/>
                <w:b/>
                <w:color w:val="000000"/>
                <w:sz w:val="20"/>
                <w:szCs w:val="20"/>
              </w:rPr>
              <w:t>-</w:t>
            </w:r>
            <w:r w:rsidRPr="009978C2">
              <w:rPr>
                <w:rFonts w:ascii="標楷體" w:eastAsia="標楷體" w:hAnsi="標楷體" w:hint="eastAsia"/>
                <w:b/>
                <w:color w:val="000000"/>
                <w:sz w:val="20"/>
                <w:szCs w:val="20"/>
              </w:rPr>
              <w:t>健康大富翁</w:t>
            </w:r>
          </w:p>
          <w:p w:rsidR="006378B2" w:rsidRDefault="006378B2" w:rsidP="006378B2">
            <w:pPr>
              <w:pStyle w:val="Web"/>
              <w:numPr>
                <w:ilvl w:val="0"/>
                <w:numId w:val="2"/>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拒絕檳榔，不當紅唇族</w:t>
            </w:r>
          </w:p>
          <w:p w:rsidR="006378B2" w:rsidRDefault="006378B2">
            <w:pPr>
              <w:pStyle w:val="Web"/>
              <w:spacing w:before="0" w:after="0"/>
              <w:ind w:firstLine="23"/>
            </w:pPr>
            <w:r>
              <w:rPr>
                <w:rFonts w:ascii="標楷體" w:eastAsia="標楷體" w:hAnsi="標楷體" w:hint="eastAsia"/>
                <w:color w:val="000000"/>
                <w:sz w:val="20"/>
                <w:szCs w:val="20"/>
              </w:rPr>
              <w:t>提問：請問同學在臺灣有那些場合會使用到檳榔？ </w:t>
            </w:r>
          </w:p>
          <w:p w:rsidR="006378B2" w:rsidRDefault="006378B2">
            <w:pPr>
              <w:pStyle w:val="Web"/>
              <w:spacing w:before="0" w:after="0"/>
              <w:ind w:firstLine="23"/>
            </w:pPr>
            <w:r>
              <w:rPr>
                <w:rFonts w:ascii="標楷體" w:eastAsia="標楷體" w:hAnsi="標楷體" w:hint="eastAsia"/>
                <w:color w:val="000000"/>
                <w:sz w:val="20"/>
                <w:szCs w:val="20"/>
              </w:rPr>
              <w:t>回答：同學可能會說出婚禮、原住民平日交際 應酬、親友開大型卡車聯結車的司機會食用、建築工地工人會食用等等。 </w:t>
            </w:r>
          </w:p>
          <w:p w:rsidR="006378B2" w:rsidRDefault="006378B2">
            <w:pPr>
              <w:pStyle w:val="Web"/>
              <w:spacing w:before="0" w:after="0"/>
              <w:ind w:firstLine="23"/>
            </w:pPr>
            <w:r>
              <w:rPr>
                <w:rFonts w:ascii="標楷體" w:eastAsia="標楷體" w:hAnsi="標楷體" w:hint="eastAsia"/>
                <w:color w:val="000000"/>
                <w:sz w:val="20"/>
                <w:szCs w:val="20"/>
              </w:rPr>
              <w:t>總結：檳榔雖然在文化層面扮演重要角色，但是檳榔對身體的危害甚大，讓我們</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起來了解。</w:t>
            </w:r>
          </w:p>
          <w:p w:rsidR="006378B2" w:rsidRDefault="006378B2">
            <w:pPr>
              <w:pStyle w:val="Web"/>
              <w:spacing w:before="0" w:after="0"/>
              <w:ind w:firstLine="23"/>
            </w:pPr>
            <w:r>
              <w:rPr>
                <w:rFonts w:ascii="標楷體" w:eastAsia="標楷體" w:hAnsi="標楷體" w:hint="eastAsia"/>
                <w:b/>
                <w:bCs/>
                <w:color w:val="000000"/>
                <w:sz w:val="20"/>
                <w:szCs w:val="20"/>
              </w:rPr>
              <w:t>二、檳榔的威力 </w:t>
            </w:r>
          </w:p>
          <w:p w:rsidR="006378B2" w:rsidRDefault="006378B2">
            <w:pPr>
              <w:pStyle w:val="Web"/>
              <w:spacing w:before="0" w:after="0"/>
              <w:ind w:firstLine="23"/>
            </w:pPr>
            <w:r>
              <w:rPr>
                <w:rFonts w:ascii="標楷體" w:eastAsia="標楷體" w:hAnsi="標楷體" w:hint="eastAsia"/>
                <w:color w:val="000000"/>
                <w:sz w:val="20"/>
                <w:szCs w:val="20"/>
              </w:rPr>
              <w:t>提問：請同學閱讀王先生的故事，討論以下問題： </w:t>
            </w:r>
          </w:p>
          <w:p w:rsidR="006378B2" w:rsidRDefault="006378B2">
            <w:pPr>
              <w:pStyle w:val="Web"/>
              <w:spacing w:before="0" w:after="0"/>
              <w:ind w:firstLine="23"/>
            </w:pPr>
            <w:r>
              <w:rPr>
                <w:rFonts w:ascii="標楷體" w:eastAsia="標楷體" w:hAnsi="標楷體" w:hint="eastAsia"/>
                <w:color w:val="000000"/>
                <w:sz w:val="20"/>
                <w:szCs w:val="20"/>
              </w:rPr>
              <w:t>1.當</w:t>
            </w:r>
            <w:proofErr w:type="gramStart"/>
            <w:r>
              <w:rPr>
                <w:rFonts w:ascii="標楷體" w:eastAsia="標楷體" w:hAnsi="標楷體" w:hint="eastAsia"/>
                <w:color w:val="000000"/>
                <w:sz w:val="20"/>
                <w:szCs w:val="20"/>
              </w:rPr>
              <w:t>人們嚼</w:t>
            </w:r>
            <w:proofErr w:type="gramEnd"/>
            <w:r>
              <w:rPr>
                <w:rFonts w:ascii="標楷體" w:eastAsia="標楷體" w:hAnsi="標楷體" w:hint="eastAsia"/>
                <w:color w:val="000000"/>
                <w:sz w:val="20"/>
                <w:szCs w:val="20"/>
              </w:rPr>
              <w:t>食檳榔，口腔發生甚麼變化呢？ </w:t>
            </w:r>
          </w:p>
          <w:p w:rsidR="006378B2" w:rsidRDefault="006378B2">
            <w:pPr>
              <w:pStyle w:val="Web"/>
              <w:spacing w:before="0" w:after="0"/>
              <w:ind w:firstLine="23"/>
            </w:pPr>
            <w:r>
              <w:rPr>
                <w:rFonts w:ascii="標楷體" w:eastAsia="標楷體" w:hAnsi="標楷體" w:hint="eastAsia"/>
                <w:color w:val="000000"/>
                <w:sz w:val="20"/>
                <w:szCs w:val="20"/>
              </w:rPr>
              <w:t>2.口腔癌對個案的生活造成甚麼影響？ </w:t>
            </w:r>
          </w:p>
          <w:p w:rsidR="006378B2" w:rsidRDefault="006378B2">
            <w:pPr>
              <w:pStyle w:val="Web"/>
              <w:spacing w:before="0" w:after="0"/>
              <w:ind w:firstLine="23"/>
            </w:pPr>
            <w:r>
              <w:rPr>
                <w:rFonts w:ascii="標楷體" w:eastAsia="標楷體" w:hAnsi="標楷體" w:hint="eastAsia"/>
                <w:color w:val="000000"/>
                <w:sz w:val="20"/>
                <w:szCs w:val="20"/>
              </w:rPr>
              <w:t>介紹：教師介紹檳榔的組成成分及嚼食檳榔的影響。</w:t>
            </w:r>
          </w:p>
          <w:p w:rsidR="006378B2" w:rsidRDefault="006378B2">
            <w:pPr>
              <w:pStyle w:val="Web"/>
              <w:spacing w:before="0" w:after="0"/>
              <w:ind w:firstLine="23"/>
            </w:pPr>
            <w:r>
              <w:rPr>
                <w:rFonts w:ascii="標楷體" w:eastAsia="標楷體" w:hAnsi="標楷體" w:hint="eastAsia"/>
                <w:color w:val="000000"/>
                <w:sz w:val="20"/>
                <w:szCs w:val="20"/>
              </w:rPr>
              <w:t>說明：教師可提供口腔癌患者的口腔照片，並請同學發表觀看後的結果。</w:t>
            </w:r>
          </w:p>
          <w:p w:rsidR="006378B2" w:rsidRDefault="006378B2">
            <w:pPr>
              <w:pStyle w:val="Web"/>
              <w:spacing w:before="0" w:after="0"/>
              <w:ind w:firstLine="23"/>
            </w:pPr>
            <w:r>
              <w:rPr>
                <w:rFonts w:ascii="標楷體" w:eastAsia="標楷體" w:hAnsi="標楷體" w:hint="eastAsia"/>
                <w:color w:val="000000"/>
                <w:sz w:val="20"/>
                <w:szCs w:val="20"/>
              </w:rPr>
              <w:lastRenderedPageBreak/>
              <w:t>強調：臺灣的口腔癌患者中，八成以上有嚼檳榔的習慣，每個人都有義務拒絕戕害自己健康的物質，並應盡可能幫助他人拒絕檳榔。</w:t>
            </w:r>
          </w:p>
          <w:p w:rsidR="006378B2" w:rsidRDefault="006378B2">
            <w:pPr>
              <w:pStyle w:val="Web"/>
              <w:spacing w:before="0" w:after="0"/>
              <w:ind w:firstLine="23"/>
            </w:pPr>
            <w:r>
              <w:rPr>
                <w:rFonts w:ascii="標楷體" w:eastAsia="標楷體" w:hAnsi="標楷體" w:hint="eastAsia"/>
                <w:b/>
                <w:bCs/>
                <w:color w:val="000000"/>
                <w:sz w:val="20"/>
                <w:szCs w:val="20"/>
              </w:rPr>
              <w:t>三、檳榔對環境的影響</w:t>
            </w:r>
          </w:p>
          <w:p w:rsidR="006378B2" w:rsidRDefault="006378B2">
            <w:pPr>
              <w:pStyle w:val="Web"/>
              <w:spacing w:before="0" w:after="0"/>
              <w:ind w:firstLine="23"/>
            </w:pPr>
            <w:r>
              <w:rPr>
                <w:rFonts w:ascii="標楷體" w:eastAsia="標楷體" w:hAnsi="標楷體" w:hint="eastAsia"/>
                <w:color w:val="000000"/>
                <w:sz w:val="20"/>
                <w:szCs w:val="20"/>
              </w:rPr>
              <w:t>說明：檳榔不只會造成個人身體傷害，還會影響自然環境。 </w:t>
            </w:r>
          </w:p>
          <w:p w:rsidR="006378B2" w:rsidRDefault="006378B2">
            <w:pPr>
              <w:pStyle w:val="Web"/>
              <w:spacing w:before="0" w:after="0"/>
              <w:ind w:firstLine="23"/>
            </w:pPr>
            <w:r>
              <w:rPr>
                <w:rFonts w:ascii="標楷體" w:eastAsia="標楷體" w:hAnsi="標楷體" w:hint="eastAsia"/>
                <w:color w:val="000000"/>
                <w:sz w:val="20"/>
                <w:szCs w:val="20"/>
              </w:rPr>
              <w:t>發表：教師可提供近年來重大土石流相關新聞，並請同學發表觀看後的結果。 </w:t>
            </w:r>
          </w:p>
          <w:p w:rsidR="006378B2" w:rsidRDefault="006378B2">
            <w:pPr>
              <w:pStyle w:val="Web"/>
              <w:spacing w:before="0" w:after="0"/>
              <w:ind w:firstLine="23"/>
            </w:pPr>
            <w:r>
              <w:rPr>
                <w:rFonts w:ascii="標楷體" w:eastAsia="標楷體" w:hAnsi="標楷體" w:hint="eastAsia"/>
                <w:color w:val="000000"/>
                <w:sz w:val="20"/>
                <w:szCs w:val="20"/>
              </w:rPr>
              <w:t>強調：如果吃檳榔人口少→種植檳榔的面積就會降低→種植者就不會砍掉大樹改種檳榔樹→土石流發生機率降低。</w:t>
            </w:r>
          </w:p>
          <w:p w:rsidR="006378B2" w:rsidRDefault="006378B2">
            <w:pPr>
              <w:pStyle w:val="Web"/>
              <w:spacing w:before="0" w:after="0"/>
              <w:ind w:firstLine="23"/>
            </w:pPr>
            <w:r>
              <w:rPr>
                <w:rFonts w:ascii="標楷體" w:eastAsia="標楷體" w:hAnsi="標楷體" w:hint="eastAsia"/>
                <w:b/>
                <w:bCs/>
                <w:color w:val="000000"/>
                <w:sz w:val="20"/>
                <w:szCs w:val="20"/>
              </w:rPr>
              <w:t>四、檳榔迷思</w:t>
            </w:r>
          </w:p>
          <w:p w:rsidR="006378B2" w:rsidRDefault="006378B2">
            <w:pPr>
              <w:pStyle w:val="Web"/>
              <w:spacing w:before="0" w:after="0"/>
              <w:ind w:firstLine="23"/>
            </w:pPr>
            <w:r>
              <w:rPr>
                <w:rFonts w:ascii="標楷體" w:eastAsia="標楷體" w:hAnsi="標楷體" w:hint="eastAsia"/>
                <w:color w:val="000000"/>
                <w:sz w:val="20"/>
                <w:szCs w:val="20"/>
              </w:rPr>
              <w:t>提問：請同學討論以下問題： </w:t>
            </w:r>
          </w:p>
          <w:p w:rsidR="006378B2" w:rsidRDefault="006378B2">
            <w:pPr>
              <w:pStyle w:val="Web"/>
              <w:spacing w:before="0" w:after="0"/>
              <w:ind w:firstLine="23"/>
            </w:pPr>
            <w:r>
              <w:rPr>
                <w:rFonts w:ascii="標楷體" w:eastAsia="標楷體" w:hAnsi="標楷體" w:hint="eastAsia"/>
                <w:color w:val="000000"/>
                <w:sz w:val="20"/>
                <w:szCs w:val="20"/>
              </w:rPr>
              <w:t>1.嚼檳榔可以提神？ </w:t>
            </w:r>
          </w:p>
          <w:p w:rsidR="006378B2" w:rsidRDefault="006378B2">
            <w:pPr>
              <w:pStyle w:val="Web"/>
              <w:spacing w:before="0" w:after="0"/>
              <w:ind w:firstLine="23"/>
            </w:pPr>
            <w:r>
              <w:rPr>
                <w:rFonts w:ascii="標楷體" w:eastAsia="標楷體" w:hAnsi="標楷體" w:hint="eastAsia"/>
                <w:color w:val="000000"/>
                <w:sz w:val="20"/>
                <w:szCs w:val="20"/>
              </w:rPr>
              <w:t>2.嚼檳榔不會成癮？ </w:t>
            </w:r>
          </w:p>
          <w:p w:rsidR="006378B2" w:rsidRDefault="006378B2">
            <w:pPr>
              <w:pStyle w:val="Web"/>
              <w:spacing w:before="0" w:after="0"/>
              <w:ind w:firstLine="23"/>
            </w:pPr>
            <w:r>
              <w:rPr>
                <w:rFonts w:ascii="標楷體" w:eastAsia="標楷體" w:hAnsi="標楷體" w:hint="eastAsia"/>
                <w:color w:val="000000"/>
                <w:sz w:val="20"/>
                <w:szCs w:val="20"/>
              </w:rPr>
              <w:t>發表：請同學分組回答發表。 </w:t>
            </w:r>
          </w:p>
          <w:p w:rsidR="006378B2" w:rsidRDefault="006378B2">
            <w:pPr>
              <w:pStyle w:val="Web"/>
              <w:spacing w:before="0" w:after="0"/>
              <w:ind w:firstLine="23"/>
            </w:pPr>
            <w:r>
              <w:rPr>
                <w:rFonts w:ascii="標楷體" w:eastAsia="標楷體" w:hAnsi="標楷體" w:hint="eastAsia"/>
                <w:color w:val="000000"/>
                <w:sz w:val="20"/>
                <w:szCs w:val="20"/>
              </w:rPr>
              <w:t>總結：檳榔提神是短暫的，檳榔也會成癮，影響身體健康和經濟，最好一開始就不要碰。請同學一起討論P.29下方三個拒絕的方法並上台發表。</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1.教學影片</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p w:rsidR="007925D8" w:rsidRPr="005A0EAC" w:rsidRDefault="007925D8" w:rsidP="007925D8">
            <w:pPr>
              <w:rPr>
                <w:rFonts w:ascii="新細明體" w:hAnsi="新細明體" w:cs="新細明體"/>
                <w:color w:val="auto"/>
                <w:sz w:val="24"/>
                <w:szCs w:val="24"/>
              </w:rPr>
            </w:pPr>
            <w:r>
              <w:rPr>
                <w:rFonts w:ascii="標楷體" w:eastAsia="標楷體" w:hAnsi="標楷體" w:hint="eastAsia"/>
              </w:rPr>
              <w:t>3.</w:t>
            </w:r>
            <w:r w:rsidRPr="009978C2">
              <w:rPr>
                <w:rFonts w:ascii="標楷體" w:eastAsia="標楷體" w:hAnsi="標楷體" w:hint="eastAsia"/>
              </w:rPr>
              <w:t>拒絕菸酒</w:t>
            </w:r>
            <w:proofErr w:type="gramStart"/>
            <w:r w:rsidRPr="009978C2">
              <w:rPr>
                <w:rFonts w:ascii="標楷體" w:eastAsia="標楷體" w:hAnsi="標楷體" w:hint="eastAsia"/>
              </w:rPr>
              <w:t>檳</w:t>
            </w:r>
            <w:proofErr w:type="gramEnd"/>
            <w:r>
              <w:rPr>
                <w:rFonts w:ascii="標楷體" w:eastAsia="標楷體" w:hAnsi="標楷體" w:hint="eastAsia"/>
              </w:rPr>
              <w:t>-</w:t>
            </w:r>
            <w:r w:rsidRPr="009978C2">
              <w:rPr>
                <w:rFonts w:ascii="標楷體" w:eastAsia="標楷體" w:hAnsi="標楷體" w:hint="eastAsia"/>
              </w:rPr>
              <w:t xml:space="preserve"> 健康大富翁</w:t>
            </w:r>
            <w:hyperlink r:id="rId11" w:tgtFrame="_blank" w:history="1">
              <w:r w:rsidRPr="005A0EAC">
                <w:rPr>
                  <w:rFonts w:ascii="Arial" w:hAnsi="Arial" w:cs="Arial"/>
                  <w:color w:val="1155CC"/>
                  <w:u w:val="single"/>
                  <w:shd w:val="clear" w:color="auto" w:fill="FFFFFF"/>
                </w:rPr>
                <w:t>https://drive.google.com/file/d/1x7xpohcVhob1vJ-2ZtaUPa2fQX6jtvPH/view?usp=sharing</w:t>
              </w:r>
            </w:hyperlink>
          </w:p>
          <w:p w:rsidR="007925D8" w:rsidRPr="007925D8" w:rsidRDefault="007925D8">
            <w:pPr>
              <w:pStyle w:val="Web"/>
              <w:spacing w:before="0" w:after="0"/>
              <w:ind w:firstLine="23"/>
            </w:pP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color w:val="000000"/>
                <w:sz w:val="20"/>
                <w:szCs w:val="20"/>
              </w:rPr>
              <w:t>觀察</w:t>
            </w:r>
          </w:p>
          <w:p w:rsidR="006378B2" w:rsidRDefault="006378B2">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6378B2" w:rsidRDefault="006378B2">
            <w:pPr>
              <w:pStyle w:val="Web"/>
              <w:spacing w:before="0" w:after="0"/>
              <w:ind w:firstLine="23"/>
            </w:pPr>
            <w:r>
              <w:rPr>
                <w:rFonts w:ascii="標楷體" w:eastAsia="標楷體" w:hAnsi="標楷體" w:hint="eastAsia"/>
                <w:b/>
                <w:bCs/>
                <w:color w:val="000000"/>
                <w:sz w:val="20"/>
                <w:szCs w:val="20"/>
              </w:rPr>
              <w:t>【品德教育】</w:t>
            </w:r>
          </w:p>
          <w:p w:rsidR="006378B2" w:rsidRDefault="006378B2">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品EJU4 自律負責。</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w:t>
            </w:r>
            <w:r w:rsidRPr="00AD50C6">
              <w:rPr>
                <w:rFonts w:ascii="Calibri" w:eastAsia="標楷體" w:hAnsi="Calibri" w:hint="eastAsia"/>
                <w:color w:val="auto"/>
                <w:kern w:val="2"/>
                <w:sz w:val="24"/>
                <w:szCs w:val="22"/>
              </w:rPr>
              <w:lastRenderedPageBreak/>
              <w:t>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6378B2" w:rsidRDefault="006378B2">
            <w:pPr>
              <w:snapToGrid w:val="0"/>
              <w:spacing w:line="0" w:lineRule="atLeast"/>
              <w:ind w:hanging="7"/>
              <w:jc w:val="left"/>
              <w:rPr>
                <w:rFonts w:ascii="標楷體" w:eastAsia="標楷體" w:hAnsi="標楷體" w:cs="標楷體"/>
                <w:sz w:val="24"/>
                <w:szCs w:val="24"/>
              </w:rPr>
            </w:pPr>
          </w:p>
        </w:tc>
      </w:tr>
      <w:tr w:rsidR="00F64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4464" w:rsidRDefault="00F6446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F64464" w:rsidRDefault="00F64464">
            <w:pPr>
              <w:pStyle w:val="Web"/>
              <w:spacing w:before="0" w:after="0"/>
              <w:ind w:firstLine="23"/>
            </w:pPr>
            <w:r>
              <w:rPr>
                <w:rFonts w:ascii="Times New Roman" w:hAnsi="Times New Roman" w:cs="Times New Roman"/>
                <w:color w:val="000000"/>
                <w:sz w:val="20"/>
                <w:szCs w:val="20"/>
              </w:rPr>
              <w:lastRenderedPageBreak/>
              <w:t xml:space="preserve">Bb-IV-4 </w:t>
            </w:r>
            <w:r>
              <w:rPr>
                <w:rFonts w:ascii="Times New Roman" w:hAnsi="Times New Roman" w:cs="Times New Roman"/>
                <w:color w:val="000000"/>
                <w:sz w:val="20"/>
                <w:szCs w:val="20"/>
              </w:rPr>
              <w:t>面對成癮物質的拒絕技巧與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xml:space="preserve"> Bb-IV-5 </w:t>
            </w:r>
            <w:r>
              <w:rPr>
                <w:rFonts w:ascii="Times New Roman" w:hAnsi="Times New Roman" w:cs="Times New Roman"/>
                <w:color w:val="000000"/>
                <w:sz w:val="20"/>
                <w:szCs w:val="20"/>
              </w:rPr>
              <w:t>拒絕成癮物質的自主行動與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lastRenderedPageBreak/>
              <w:t>1a-IV-3 評估內在與外在的行為對健康造成的衝擊與風險。</w:t>
            </w:r>
          </w:p>
          <w:p w:rsidR="00F64464" w:rsidRDefault="00F64464">
            <w:pPr>
              <w:pStyle w:val="Web"/>
              <w:spacing w:before="0" w:after="0"/>
              <w:ind w:firstLine="23"/>
            </w:pPr>
            <w:r>
              <w:rPr>
                <w:rFonts w:ascii="標楷體" w:eastAsia="標楷體" w:hAnsi="標楷體" w:hint="eastAsia"/>
                <w:color w:val="000000"/>
                <w:sz w:val="20"/>
                <w:szCs w:val="20"/>
              </w:rPr>
              <w:t>2a-IV-2 自主思考健康問題所造成的威脅感與嚴</w:t>
            </w:r>
            <w:r>
              <w:rPr>
                <w:rFonts w:ascii="標楷體" w:eastAsia="標楷體" w:hAnsi="標楷體" w:hint="eastAsia"/>
                <w:color w:val="000000"/>
                <w:sz w:val="20"/>
                <w:szCs w:val="20"/>
              </w:rPr>
              <w:lastRenderedPageBreak/>
              <w:t>重性。</w:t>
            </w:r>
          </w:p>
          <w:p w:rsidR="00F64464" w:rsidRDefault="00F64464">
            <w:pPr>
              <w:pStyle w:val="Web"/>
              <w:spacing w:before="0" w:after="0"/>
              <w:ind w:firstLine="23"/>
            </w:pPr>
            <w:r>
              <w:rPr>
                <w:rFonts w:ascii="標楷體" w:eastAsia="標楷體" w:hAnsi="標楷體" w:hint="eastAsia"/>
                <w:color w:val="000000"/>
                <w:sz w:val="20"/>
                <w:szCs w:val="20"/>
              </w:rPr>
              <w:t>3b-IV-3　熟悉大部份的「決策與批判」技能。 3b-IV-4　因應不同的生活情境，善用各種生活技能，解決健康問題。 </w:t>
            </w:r>
          </w:p>
          <w:p w:rsidR="00F64464" w:rsidRDefault="00F64464">
            <w:pPr>
              <w:pStyle w:val="Web"/>
              <w:spacing w:before="0" w:after="0"/>
              <w:ind w:firstLine="23"/>
            </w:pPr>
            <w:r>
              <w:rPr>
                <w:rFonts w:ascii="標楷體" w:eastAsia="標楷體" w:hAnsi="標楷體" w:hint="eastAsia"/>
                <w:color w:val="000000"/>
                <w:sz w:val="20"/>
                <w:szCs w:val="20"/>
              </w:rPr>
              <w:t>4b-IV-3公開進行健康倡導，展現對他人促進健康的 信念或行為的影響力。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lastRenderedPageBreak/>
              <w:t>第一篇致命吸引力</w:t>
            </w:r>
          </w:p>
          <w:p w:rsidR="00F64464" w:rsidRDefault="00F64464">
            <w:pPr>
              <w:pStyle w:val="Web"/>
              <w:spacing w:before="0" w:after="0"/>
              <w:ind w:firstLine="23"/>
            </w:pPr>
            <w:r>
              <w:rPr>
                <w:rFonts w:ascii="標楷體" w:eastAsia="標楷體" w:hAnsi="標楷體" w:hint="eastAsia"/>
                <w:color w:val="000000"/>
                <w:sz w:val="20"/>
                <w:szCs w:val="20"/>
              </w:rPr>
              <w:t>第三章無毒人生</w:t>
            </w:r>
          </w:p>
          <w:p w:rsidR="00F64464" w:rsidRDefault="00F64464">
            <w:pPr>
              <w:pStyle w:val="Web"/>
              <w:spacing w:before="0" w:after="0"/>
              <w:ind w:firstLine="23"/>
            </w:pPr>
            <w:r>
              <w:rPr>
                <w:rFonts w:ascii="標楷體" w:eastAsia="標楷體" w:hAnsi="標楷體" w:hint="eastAsia"/>
                <w:b/>
                <w:bCs/>
                <w:color w:val="000000"/>
                <w:sz w:val="20"/>
                <w:szCs w:val="20"/>
              </w:rPr>
              <w:t>一、引起動機</w:t>
            </w:r>
          </w:p>
          <w:p w:rsidR="00F64464" w:rsidRDefault="00F64464">
            <w:pPr>
              <w:pStyle w:val="Web"/>
              <w:spacing w:before="0" w:after="0"/>
              <w:ind w:firstLine="23"/>
            </w:pPr>
            <w:r>
              <w:rPr>
                <w:rFonts w:ascii="標楷體" w:eastAsia="標楷體" w:hAnsi="標楷體" w:hint="eastAsia"/>
                <w:color w:val="000000"/>
                <w:sz w:val="20"/>
                <w:szCs w:val="20"/>
              </w:rPr>
              <w:t>教師帶著同學閱讀課本「歐巴馬的夢想之路」並提問。 </w:t>
            </w:r>
          </w:p>
          <w:p w:rsidR="00F64464" w:rsidRDefault="00F64464">
            <w:pPr>
              <w:pStyle w:val="Web"/>
              <w:spacing w:before="0" w:after="0"/>
              <w:ind w:firstLine="23"/>
            </w:pPr>
            <w:r>
              <w:rPr>
                <w:rFonts w:ascii="標楷體" w:eastAsia="標楷體" w:hAnsi="標楷體" w:hint="eastAsia"/>
                <w:color w:val="000000"/>
                <w:sz w:val="20"/>
                <w:szCs w:val="20"/>
              </w:rPr>
              <w:t>1.歐巴馬因為找不到人生的方向而使用成癮物質，在你身邊是否</w:t>
            </w:r>
            <w:r>
              <w:rPr>
                <w:rFonts w:ascii="標楷體" w:eastAsia="標楷體" w:hAnsi="標楷體" w:hint="eastAsia"/>
                <w:color w:val="000000"/>
                <w:sz w:val="20"/>
                <w:szCs w:val="20"/>
              </w:rPr>
              <w:lastRenderedPageBreak/>
              <w:t>有類似的故事？ </w:t>
            </w:r>
          </w:p>
          <w:p w:rsidR="00F64464" w:rsidRDefault="00F64464">
            <w:pPr>
              <w:pStyle w:val="Web"/>
              <w:spacing w:before="0" w:after="0"/>
              <w:ind w:firstLine="23"/>
            </w:pPr>
            <w:r>
              <w:rPr>
                <w:rFonts w:ascii="標楷體" w:eastAsia="標楷體" w:hAnsi="標楷體" w:hint="eastAsia"/>
                <w:color w:val="000000"/>
                <w:sz w:val="20"/>
                <w:szCs w:val="20"/>
              </w:rPr>
              <w:t>2.試著分享一則故事，分析他們為何吸食毒品的原因，並探究吸食毒品對生活造成什麼影響？</w:t>
            </w:r>
          </w:p>
          <w:p w:rsidR="00F64464" w:rsidRDefault="00F64464">
            <w:pPr>
              <w:pStyle w:val="Web"/>
              <w:spacing w:before="0" w:after="0"/>
              <w:ind w:firstLine="23"/>
            </w:pPr>
            <w:r>
              <w:rPr>
                <w:rFonts w:ascii="標楷體" w:eastAsia="標楷體" w:hAnsi="標楷體" w:hint="eastAsia"/>
                <w:color w:val="000000"/>
                <w:sz w:val="20"/>
                <w:szCs w:val="20"/>
              </w:rPr>
              <w:t>發表：請同學分組回答。 </w:t>
            </w:r>
          </w:p>
          <w:p w:rsidR="00F64464" w:rsidRDefault="00F64464">
            <w:pPr>
              <w:pStyle w:val="Web"/>
              <w:spacing w:before="0" w:after="0"/>
              <w:ind w:firstLine="23"/>
            </w:pPr>
            <w:r>
              <w:rPr>
                <w:rFonts w:ascii="標楷體" w:eastAsia="標楷體" w:hAnsi="標楷體" w:hint="eastAsia"/>
                <w:color w:val="000000"/>
                <w:sz w:val="20"/>
                <w:szCs w:val="20"/>
              </w:rPr>
              <w:t>總結：依靠成癮物質來解決心中的煩惱問題是不可取的，因為成癮物質對身體的影響是很嚴重的，讓我們</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起來了解成癮藥物的影響。</w:t>
            </w:r>
          </w:p>
          <w:p w:rsidR="00F64464" w:rsidRDefault="00F64464" w:rsidP="00F64464">
            <w:pPr>
              <w:pStyle w:val="Web"/>
              <w:numPr>
                <w:ilvl w:val="0"/>
                <w:numId w:val="3"/>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成癮藥物知多少（一）</w:t>
            </w:r>
          </w:p>
          <w:p w:rsidR="00F64464" w:rsidRDefault="00F64464">
            <w:pPr>
              <w:pStyle w:val="Web"/>
              <w:spacing w:before="0" w:after="0"/>
              <w:ind w:firstLine="23"/>
            </w:pPr>
            <w:r>
              <w:rPr>
                <w:rFonts w:ascii="標楷體" w:eastAsia="標楷體" w:hAnsi="標楷體" w:hint="eastAsia"/>
                <w:color w:val="000000"/>
                <w:sz w:val="20"/>
                <w:szCs w:val="20"/>
              </w:rPr>
              <w:t>說明：藥物可以</w:t>
            </w:r>
            <w:proofErr w:type="gramStart"/>
            <w:r>
              <w:rPr>
                <w:rFonts w:ascii="標楷體" w:eastAsia="標楷體" w:hAnsi="標楷體" w:hint="eastAsia"/>
                <w:color w:val="000000"/>
                <w:sz w:val="20"/>
                <w:szCs w:val="20"/>
              </w:rPr>
              <w:t>舒緩我們</w:t>
            </w:r>
            <w:proofErr w:type="gramEnd"/>
            <w:r>
              <w:rPr>
                <w:rFonts w:ascii="標楷體" w:eastAsia="標楷體" w:hAnsi="標楷體" w:hint="eastAsia"/>
                <w:color w:val="000000"/>
                <w:sz w:val="20"/>
                <w:szCs w:val="20"/>
              </w:rPr>
              <w:t>的症狀，但是來路不明或過量使用，就是「藥物濫用」。藥物濫用容易造成藥物成癮，長期下來會有耐藥性、心理、生理依賴。常見的成癮藥物分為中樞神經興奮劑、中樞神經抑制劑、中樞神經</w:t>
            </w:r>
            <w:proofErr w:type="gramStart"/>
            <w:r>
              <w:rPr>
                <w:rFonts w:ascii="標楷體" w:eastAsia="標楷體" w:hAnsi="標楷體" w:hint="eastAsia"/>
                <w:color w:val="000000"/>
                <w:sz w:val="20"/>
                <w:szCs w:val="20"/>
              </w:rPr>
              <w:t>迷幻劑三大</w:t>
            </w:r>
            <w:proofErr w:type="gramEnd"/>
            <w:r>
              <w:rPr>
                <w:rFonts w:ascii="標楷體" w:eastAsia="標楷體" w:hAnsi="標楷體" w:hint="eastAsia"/>
                <w:color w:val="000000"/>
                <w:sz w:val="20"/>
                <w:szCs w:val="20"/>
              </w:rPr>
              <w:t>類。</w:t>
            </w:r>
          </w:p>
          <w:p w:rsidR="00F64464" w:rsidRDefault="00F64464">
            <w:pPr>
              <w:pStyle w:val="Web"/>
              <w:spacing w:before="0" w:after="0"/>
              <w:ind w:firstLine="23"/>
            </w:pPr>
            <w:r>
              <w:rPr>
                <w:rFonts w:ascii="標楷體" w:eastAsia="標楷體" w:hAnsi="標楷體" w:hint="eastAsia"/>
                <w:b/>
                <w:bCs/>
                <w:color w:val="000000"/>
                <w:sz w:val="20"/>
                <w:szCs w:val="20"/>
              </w:rPr>
              <w:t>三、常見的成癮藥物（二）</w:t>
            </w:r>
          </w:p>
          <w:p w:rsidR="00F64464" w:rsidRDefault="00F64464">
            <w:pPr>
              <w:pStyle w:val="Web"/>
              <w:spacing w:before="0" w:after="0"/>
              <w:ind w:firstLine="23"/>
            </w:pPr>
            <w:r>
              <w:rPr>
                <w:rFonts w:ascii="標楷體" w:eastAsia="標楷體" w:hAnsi="標楷體" w:hint="eastAsia"/>
                <w:color w:val="000000"/>
                <w:sz w:val="20"/>
                <w:szCs w:val="20"/>
              </w:rPr>
              <w:t>提問：詢問學生是否知道有哪些成癮藥物？ </w:t>
            </w:r>
          </w:p>
          <w:p w:rsidR="00F64464" w:rsidRDefault="00F64464">
            <w:pPr>
              <w:pStyle w:val="Web"/>
              <w:spacing w:before="0" w:after="0"/>
              <w:ind w:firstLine="23"/>
            </w:pPr>
            <w:r>
              <w:rPr>
                <w:rFonts w:ascii="標楷體" w:eastAsia="標楷體" w:hAnsi="標楷體" w:hint="eastAsia"/>
                <w:color w:val="000000"/>
                <w:sz w:val="20"/>
                <w:szCs w:val="20"/>
              </w:rPr>
              <w:t>發表：學生自由發表意見。 </w:t>
            </w:r>
          </w:p>
          <w:p w:rsidR="00F64464" w:rsidRDefault="00F64464">
            <w:pPr>
              <w:pStyle w:val="Web"/>
              <w:spacing w:before="0" w:after="0"/>
              <w:ind w:firstLine="23"/>
            </w:pPr>
            <w:r>
              <w:rPr>
                <w:rFonts w:ascii="標楷體" w:eastAsia="標楷體" w:hAnsi="標楷體" w:hint="eastAsia"/>
                <w:color w:val="000000"/>
                <w:sz w:val="20"/>
                <w:szCs w:val="20"/>
              </w:rPr>
              <w:t>歸納：成癮藥物依其對身體的影響，有下列幾類：</w:t>
            </w:r>
          </w:p>
          <w:p w:rsidR="00F64464" w:rsidRDefault="00F64464">
            <w:pPr>
              <w:pStyle w:val="Web"/>
              <w:spacing w:before="0" w:after="0"/>
              <w:ind w:firstLine="23"/>
            </w:pPr>
            <w:r>
              <w:rPr>
                <w:rFonts w:ascii="標楷體" w:eastAsia="標楷體" w:hAnsi="標楷體" w:hint="eastAsia"/>
                <w:color w:val="000000"/>
                <w:sz w:val="20"/>
                <w:szCs w:val="20"/>
              </w:rPr>
              <w:t>1.中樞神經抑制劑：FM2、K他命、海</w:t>
            </w:r>
            <w:proofErr w:type="gramStart"/>
            <w:r>
              <w:rPr>
                <w:rFonts w:ascii="標楷體" w:eastAsia="標楷體" w:hAnsi="標楷體" w:hint="eastAsia"/>
                <w:color w:val="000000"/>
                <w:sz w:val="20"/>
                <w:szCs w:val="20"/>
              </w:rPr>
              <w:t>洛</w:t>
            </w:r>
            <w:proofErr w:type="gramEnd"/>
            <w:r>
              <w:rPr>
                <w:rFonts w:ascii="標楷體" w:eastAsia="標楷體" w:hAnsi="標楷體" w:hint="eastAsia"/>
                <w:color w:val="000000"/>
                <w:sz w:val="20"/>
                <w:szCs w:val="20"/>
              </w:rPr>
              <w:t>英</w:t>
            </w:r>
          </w:p>
          <w:p w:rsidR="00F64464" w:rsidRDefault="00F64464">
            <w:pPr>
              <w:pStyle w:val="Web"/>
              <w:spacing w:before="0" w:after="0"/>
              <w:ind w:firstLine="23"/>
            </w:pPr>
            <w:r>
              <w:rPr>
                <w:rFonts w:ascii="標楷體" w:eastAsia="標楷體" w:hAnsi="標楷體" w:hint="eastAsia"/>
                <w:color w:val="000000"/>
                <w:sz w:val="20"/>
                <w:szCs w:val="20"/>
              </w:rPr>
              <w:t xml:space="preserve">2.中樞神經興奮劑：搖頭丸、安非他命 </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MDMA﹚ </w:t>
            </w:r>
          </w:p>
          <w:p w:rsidR="00F64464" w:rsidRDefault="00F64464">
            <w:pPr>
              <w:pStyle w:val="Web"/>
              <w:spacing w:before="0" w:after="0"/>
              <w:ind w:firstLine="23"/>
            </w:pPr>
            <w:r>
              <w:rPr>
                <w:rFonts w:ascii="標楷體" w:eastAsia="標楷體" w:hAnsi="標楷體" w:hint="eastAsia"/>
                <w:color w:val="000000"/>
                <w:sz w:val="20"/>
                <w:szCs w:val="20"/>
              </w:rPr>
              <w:t>3.中樞神經</w:t>
            </w:r>
            <w:proofErr w:type="gramStart"/>
            <w:r>
              <w:rPr>
                <w:rFonts w:ascii="標楷體" w:eastAsia="標楷體" w:hAnsi="標楷體" w:hint="eastAsia"/>
                <w:color w:val="000000"/>
                <w:sz w:val="20"/>
                <w:szCs w:val="20"/>
              </w:rPr>
              <w:t>迷幻劑</w:t>
            </w:r>
            <w:proofErr w:type="gramEnd"/>
            <w:r>
              <w:rPr>
                <w:rFonts w:ascii="標楷體" w:eastAsia="標楷體" w:hAnsi="標楷體" w:hint="eastAsia"/>
                <w:color w:val="000000"/>
                <w:sz w:val="20"/>
                <w:szCs w:val="20"/>
              </w:rPr>
              <w:t>：大麻 </w:t>
            </w:r>
          </w:p>
          <w:p w:rsidR="00F64464" w:rsidRDefault="00F64464">
            <w:pPr>
              <w:pStyle w:val="Web"/>
              <w:spacing w:before="0" w:after="0"/>
              <w:ind w:firstLine="23"/>
            </w:pPr>
            <w:r>
              <w:rPr>
                <w:rFonts w:ascii="標楷體" w:eastAsia="標楷體" w:hAnsi="標楷體" w:hint="eastAsia"/>
                <w:color w:val="000000"/>
                <w:sz w:val="20"/>
                <w:szCs w:val="20"/>
              </w:rPr>
              <w:t>總結：成癮物質不僅會對個人身體造成危害，也會拖垮家人及社會大眾的安全，千萬不可輕易嘗</w:t>
            </w:r>
            <w:r>
              <w:rPr>
                <w:rFonts w:ascii="標楷體" w:eastAsia="標楷體" w:hAnsi="標楷體" w:hint="eastAsia"/>
                <w:color w:val="000000"/>
                <w:sz w:val="20"/>
                <w:szCs w:val="20"/>
              </w:rPr>
              <w:lastRenderedPageBreak/>
              <w:t>試。</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1.教學影片</w:t>
            </w:r>
          </w:p>
          <w:p w:rsidR="00F64464" w:rsidRDefault="00F6446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觀察</w:t>
            </w:r>
          </w:p>
          <w:p w:rsidR="00F64464" w:rsidRDefault="00F64464">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b/>
                <w:bCs/>
                <w:color w:val="000000"/>
                <w:sz w:val="20"/>
                <w:szCs w:val="20"/>
              </w:rPr>
              <w:t>【品德教育】</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品EJU4 自律負責。</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w:t>
            </w:r>
            <w:r w:rsidRPr="00AD50C6">
              <w:rPr>
                <w:rFonts w:ascii="Calibri" w:eastAsia="標楷體" w:hAnsi="Calibri" w:hint="eastAsia"/>
                <w:color w:val="auto"/>
                <w:kern w:val="2"/>
                <w:sz w:val="24"/>
                <w:szCs w:val="22"/>
              </w:rPr>
              <w:lastRenderedPageBreak/>
              <w:t>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snapToGrid w:val="0"/>
              <w:spacing w:line="0" w:lineRule="atLeast"/>
              <w:ind w:hanging="7"/>
              <w:jc w:val="left"/>
              <w:rPr>
                <w:rFonts w:ascii="標楷體" w:eastAsia="標楷體" w:hAnsi="標楷體" w:cs="標楷體"/>
                <w:sz w:val="24"/>
                <w:szCs w:val="24"/>
              </w:rPr>
            </w:pPr>
          </w:p>
        </w:tc>
      </w:tr>
      <w:tr w:rsidR="00F64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4464" w:rsidRDefault="00F6446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F64464" w:rsidRDefault="00F64464">
            <w:pPr>
              <w:pStyle w:val="Web"/>
              <w:spacing w:before="0" w:after="0"/>
              <w:ind w:firstLine="23"/>
            </w:pPr>
            <w:r>
              <w:rPr>
                <w:rFonts w:ascii="Times New Roman" w:hAnsi="Times New Roman" w:cs="Times New Roman"/>
                <w:color w:val="000000"/>
                <w:sz w:val="20"/>
                <w:szCs w:val="20"/>
              </w:rPr>
              <w:t xml:space="preserve">Bb-IV-4 </w:t>
            </w:r>
            <w:r>
              <w:rPr>
                <w:rFonts w:ascii="Times New Roman" w:hAnsi="Times New Roman" w:cs="Times New Roman"/>
                <w:color w:val="000000"/>
                <w:sz w:val="20"/>
                <w:szCs w:val="20"/>
              </w:rPr>
              <w:t>面對成癮物質的拒絕技巧與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xml:space="preserve"> Bb-IV-5 </w:t>
            </w:r>
            <w:r>
              <w:rPr>
                <w:rFonts w:ascii="Times New Roman" w:hAnsi="Times New Roman" w:cs="Times New Roman"/>
                <w:color w:val="000000"/>
                <w:sz w:val="20"/>
                <w:szCs w:val="20"/>
              </w:rPr>
              <w:t>拒絕成癮物質的自主行動與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F64464" w:rsidRDefault="00F64464">
            <w:pPr>
              <w:pStyle w:val="Web"/>
              <w:spacing w:before="0" w:after="0"/>
              <w:ind w:firstLine="23"/>
            </w:pPr>
            <w:r>
              <w:rPr>
                <w:rFonts w:ascii="標楷體" w:eastAsia="標楷體" w:hAnsi="標楷體" w:hint="eastAsia"/>
                <w:color w:val="000000"/>
                <w:sz w:val="20"/>
                <w:szCs w:val="20"/>
              </w:rPr>
              <w:t>2a-IV-2 自主思考健康問題所造成的威脅感與嚴重性。</w:t>
            </w:r>
          </w:p>
          <w:p w:rsidR="00F64464" w:rsidRDefault="00F64464">
            <w:pPr>
              <w:pStyle w:val="Web"/>
              <w:spacing w:before="0" w:after="0"/>
              <w:ind w:firstLine="23"/>
            </w:pPr>
            <w:r>
              <w:rPr>
                <w:rFonts w:ascii="標楷體" w:eastAsia="標楷體" w:hAnsi="標楷體" w:hint="eastAsia"/>
                <w:color w:val="000000"/>
                <w:sz w:val="20"/>
                <w:szCs w:val="20"/>
              </w:rPr>
              <w:t>3b-IV-3　熟悉大部份的「決策與批判」技能。 3b-IV-4　因應不同的生活情境，善用各種生活技能，解決健康問題。 </w:t>
            </w:r>
          </w:p>
          <w:p w:rsidR="00F64464" w:rsidRDefault="00F64464">
            <w:pPr>
              <w:pStyle w:val="Web"/>
              <w:spacing w:before="0" w:after="0"/>
              <w:ind w:firstLine="23"/>
            </w:pPr>
            <w:r>
              <w:rPr>
                <w:rFonts w:ascii="標楷體" w:eastAsia="標楷體" w:hAnsi="標楷體" w:hint="eastAsia"/>
                <w:color w:val="000000"/>
                <w:sz w:val="20"/>
                <w:szCs w:val="20"/>
              </w:rPr>
              <w:t>4b-IV-3公開進行健康倡導，展現對他人促進健康的 信念或行為的影響力。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第一篇致命吸引力</w:t>
            </w:r>
          </w:p>
          <w:p w:rsidR="00F64464" w:rsidRDefault="00F64464">
            <w:pPr>
              <w:pStyle w:val="Web"/>
              <w:spacing w:before="0" w:after="0"/>
              <w:ind w:firstLine="23"/>
            </w:pPr>
            <w:r>
              <w:rPr>
                <w:rFonts w:ascii="標楷體" w:eastAsia="標楷體" w:hAnsi="標楷體" w:hint="eastAsia"/>
                <w:color w:val="000000"/>
                <w:sz w:val="20"/>
                <w:szCs w:val="20"/>
              </w:rPr>
              <w:t>第三章無毒人生（第一次段考）</w:t>
            </w:r>
          </w:p>
          <w:p w:rsidR="00F64464" w:rsidRDefault="00F64464">
            <w:pPr>
              <w:pStyle w:val="Web"/>
              <w:spacing w:before="0" w:after="0"/>
              <w:ind w:firstLine="23"/>
            </w:pPr>
            <w:r>
              <w:rPr>
                <w:rFonts w:ascii="標楷體" w:eastAsia="標楷體" w:hAnsi="標楷體" w:hint="eastAsia"/>
                <w:b/>
                <w:bCs/>
                <w:color w:val="000000"/>
                <w:sz w:val="20"/>
                <w:szCs w:val="20"/>
              </w:rPr>
              <w:t>一、藥物成癮傷很大</w:t>
            </w:r>
          </w:p>
          <w:p w:rsidR="00F64464" w:rsidRDefault="00F64464">
            <w:pPr>
              <w:pStyle w:val="Web"/>
              <w:spacing w:before="0" w:after="0"/>
              <w:ind w:firstLine="23"/>
            </w:pPr>
            <w:r>
              <w:rPr>
                <w:rFonts w:ascii="標楷體" w:eastAsia="標楷體" w:hAnsi="標楷體" w:hint="eastAsia"/>
                <w:color w:val="000000"/>
                <w:sz w:val="20"/>
                <w:szCs w:val="20"/>
              </w:rPr>
              <w:t>提問：一旦碰觸毒品，便</w:t>
            </w:r>
            <w:proofErr w:type="gramStart"/>
            <w:r>
              <w:rPr>
                <w:rFonts w:ascii="標楷體" w:eastAsia="標楷體" w:hAnsi="標楷體" w:hint="eastAsia"/>
                <w:color w:val="000000"/>
                <w:sz w:val="20"/>
                <w:szCs w:val="20"/>
              </w:rPr>
              <w:t>很難戒治</w:t>
            </w:r>
            <w:proofErr w:type="gramEnd"/>
            <w:r>
              <w:rPr>
                <w:rFonts w:ascii="標楷體" w:eastAsia="標楷體" w:hAnsi="標楷體" w:hint="eastAsia"/>
                <w:color w:val="000000"/>
                <w:sz w:val="20"/>
                <w:szCs w:val="20"/>
              </w:rPr>
              <w:t>成功，多的是進出勒戒所多次的煙毒犯，為什麼毒 品會讓人無法脫離呢？</w:t>
            </w:r>
          </w:p>
          <w:p w:rsidR="00F64464" w:rsidRDefault="00F64464">
            <w:pPr>
              <w:pStyle w:val="Web"/>
              <w:spacing w:before="0" w:after="0"/>
              <w:ind w:firstLine="23"/>
            </w:pPr>
            <w:r>
              <w:rPr>
                <w:rFonts w:ascii="標楷體" w:eastAsia="標楷體" w:hAnsi="標楷體" w:hint="eastAsia"/>
                <w:color w:val="000000"/>
                <w:sz w:val="20"/>
                <w:szCs w:val="20"/>
              </w:rPr>
              <w:t>討論：請同學分組討論。 </w:t>
            </w:r>
          </w:p>
          <w:p w:rsidR="00F64464" w:rsidRDefault="00F64464">
            <w:pPr>
              <w:pStyle w:val="Web"/>
              <w:spacing w:before="0" w:after="0"/>
              <w:ind w:firstLine="23"/>
            </w:pPr>
            <w:r>
              <w:rPr>
                <w:rFonts w:ascii="標楷體" w:eastAsia="標楷體" w:hAnsi="標楷體" w:hint="eastAsia"/>
                <w:color w:val="000000"/>
                <w:sz w:val="20"/>
                <w:szCs w:val="20"/>
              </w:rPr>
              <w:t>總結：吸食毒品的人無法脫離是因為毒品有生 理心理社會</w:t>
            </w:r>
            <w:proofErr w:type="gramStart"/>
            <w:r>
              <w:rPr>
                <w:rFonts w:ascii="標楷體" w:eastAsia="標楷體" w:hAnsi="標楷體" w:hint="eastAsia"/>
                <w:color w:val="000000"/>
                <w:sz w:val="20"/>
                <w:szCs w:val="20"/>
              </w:rPr>
              <w:t>三</w:t>
            </w:r>
            <w:proofErr w:type="gramEnd"/>
            <w:r>
              <w:rPr>
                <w:rFonts w:ascii="標楷體" w:eastAsia="標楷體" w:hAnsi="標楷體" w:hint="eastAsia"/>
                <w:color w:val="000000"/>
                <w:sz w:val="20"/>
                <w:szCs w:val="20"/>
              </w:rPr>
              <w:t>方面的影響。</w:t>
            </w:r>
          </w:p>
          <w:p w:rsidR="00F64464" w:rsidRDefault="00F64464">
            <w:pPr>
              <w:pStyle w:val="Web"/>
              <w:spacing w:before="0" w:after="0"/>
              <w:ind w:firstLine="23"/>
            </w:pPr>
            <w:r>
              <w:rPr>
                <w:rFonts w:ascii="標楷體" w:eastAsia="標楷體" w:hAnsi="標楷體" w:hint="eastAsia"/>
                <w:b/>
                <w:bCs/>
                <w:color w:val="000000"/>
                <w:sz w:val="20"/>
                <w:szCs w:val="20"/>
              </w:rPr>
              <w:t>二、毒「藥」會判斷</w:t>
            </w:r>
          </w:p>
          <w:p w:rsidR="00F64464" w:rsidRDefault="00F64464">
            <w:pPr>
              <w:pStyle w:val="Web"/>
              <w:spacing w:before="0" w:after="0"/>
              <w:ind w:firstLine="23"/>
            </w:pPr>
            <w:r>
              <w:rPr>
                <w:rFonts w:ascii="標楷體" w:eastAsia="標楷體" w:hAnsi="標楷體" w:hint="eastAsia"/>
                <w:color w:val="000000"/>
                <w:sz w:val="20"/>
                <w:szCs w:val="20"/>
              </w:rPr>
              <w:t>提問：請</w:t>
            </w:r>
            <w:proofErr w:type="gramStart"/>
            <w:r>
              <w:rPr>
                <w:rFonts w:ascii="標楷體" w:eastAsia="標楷體" w:hAnsi="標楷體" w:hint="eastAsia"/>
                <w:color w:val="000000"/>
                <w:sz w:val="20"/>
                <w:szCs w:val="20"/>
              </w:rPr>
              <w:t>同學愈讀</w:t>
            </w:r>
            <w:proofErr w:type="gramEnd"/>
            <w:r>
              <w:rPr>
                <w:rFonts w:ascii="標楷體" w:eastAsia="標楷體" w:hAnsi="標楷體" w:hint="eastAsia"/>
                <w:color w:val="000000"/>
                <w:sz w:val="20"/>
                <w:szCs w:val="20"/>
              </w:rPr>
              <w:t>P.35的小故事，思考以下問題 </w:t>
            </w:r>
          </w:p>
          <w:p w:rsidR="00F64464" w:rsidRDefault="00F64464">
            <w:pPr>
              <w:pStyle w:val="Web"/>
              <w:spacing w:before="0" w:after="0"/>
              <w:ind w:firstLine="23"/>
            </w:pPr>
            <w:r>
              <w:rPr>
                <w:rFonts w:ascii="標楷體" w:eastAsia="標楷體" w:hAnsi="標楷體" w:hint="eastAsia"/>
                <w:color w:val="000000"/>
                <w:sz w:val="20"/>
                <w:szCs w:val="20"/>
              </w:rPr>
              <w:t>1.為什麼毒品要偽裝成咖啡包誘騙同學服用呢？ </w:t>
            </w:r>
          </w:p>
          <w:p w:rsidR="00F64464" w:rsidRDefault="00F64464">
            <w:pPr>
              <w:pStyle w:val="Web"/>
              <w:spacing w:before="0" w:after="0"/>
              <w:ind w:firstLine="23"/>
            </w:pPr>
            <w:r>
              <w:rPr>
                <w:rFonts w:ascii="標楷體" w:eastAsia="標楷體" w:hAnsi="標楷體" w:hint="eastAsia"/>
                <w:color w:val="000000"/>
                <w:sz w:val="20"/>
                <w:szCs w:val="20"/>
              </w:rPr>
              <w:t>2.當我們遇到類似的情況時，該怎麼做才不會受到誘惑而使用毒品呢？ </w:t>
            </w:r>
          </w:p>
          <w:p w:rsidR="00F64464" w:rsidRDefault="00F64464">
            <w:pPr>
              <w:pStyle w:val="Web"/>
              <w:spacing w:before="0" w:after="0"/>
              <w:ind w:firstLine="23"/>
            </w:pPr>
            <w:r>
              <w:rPr>
                <w:rFonts w:ascii="標楷體" w:eastAsia="標楷體" w:hAnsi="標楷體" w:hint="eastAsia"/>
                <w:color w:val="000000"/>
                <w:sz w:val="20"/>
                <w:szCs w:val="20"/>
              </w:rPr>
              <w:t>回答：請同學踴躍發言。 </w:t>
            </w:r>
          </w:p>
          <w:p w:rsidR="00F64464" w:rsidRDefault="00F64464">
            <w:pPr>
              <w:pStyle w:val="Web"/>
              <w:spacing w:before="0" w:after="0"/>
              <w:ind w:firstLine="23"/>
            </w:pPr>
            <w:r>
              <w:rPr>
                <w:rFonts w:ascii="標楷體" w:eastAsia="標楷體" w:hAnsi="標楷體" w:hint="eastAsia"/>
                <w:color w:val="000000"/>
                <w:sz w:val="20"/>
                <w:szCs w:val="20"/>
              </w:rPr>
              <w:t>講述：毒品為了方便販售還有躲避警察追緝，會以果凍、糖果、茶包、咖啡包的形式流通，所以同學對於來路不明的飲料或是零食都要抱持著懷疑的態度，使用批判性思考小技巧來避免誤觸毒品。</w:t>
            </w:r>
          </w:p>
          <w:p w:rsidR="00F64464" w:rsidRDefault="00F64464" w:rsidP="00F64464">
            <w:pPr>
              <w:pStyle w:val="Web"/>
              <w:numPr>
                <w:ilvl w:val="0"/>
                <w:numId w:val="4"/>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批判性思考技巧</w:t>
            </w:r>
          </w:p>
          <w:p w:rsidR="00F64464" w:rsidRDefault="00F64464">
            <w:pPr>
              <w:pStyle w:val="Web"/>
              <w:spacing w:before="0" w:after="0"/>
              <w:ind w:firstLine="23"/>
            </w:pPr>
            <w:r>
              <w:rPr>
                <w:rFonts w:ascii="標楷體" w:eastAsia="標楷體" w:hAnsi="標楷體" w:hint="eastAsia"/>
                <w:color w:val="000000"/>
                <w:sz w:val="20"/>
                <w:szCs w:val="20"/>
              </w:rPr>
              <w:lastRenderedPageBreak/>
              <w:t>1.質疑 </w:t>
            </w:r>
          </w:p>
          <w:p w:rsidR="00F64464" w:rsidRDefault="00F64464">
            <w:pPr>
              <w:pStyle w:val="Web"/>
              <w:spacing w:before="0" w:after="0"/>
              <w:ind w:firstLine="23"/>
            </w:pPr>
            <w:r>
              <w:rPr>
                <w:rFonts w:ascii="標楷體" w:eastAsia="標楷體" w:hAnsi="標楷體" w:hint="eastAsia"/>
                <w:color w:val="000000"/>
                <w:sz w:val="20"/>
                <w:szCs w:val="20"/>
              </w:rPr>
              <w:t>2.反思 </w:t>
            </w:r>
          </w:p>
          <w:p w:rsidR="00F64464" w:rsidRDefault="00F64464">
            <w:pPr>
              <w:pStyle w:val="Web"/>
              <w:spacing w:before="0" w:after="0"/>
              <w:ind w:firstLine="23"/>
            </w:pPr>
            <w:r>
              <w:rPr>
                <w:rFonts w:ascii="標楷體" w:eastAsia="標楷體" w:hAnsi="標楷體" w:hint="eastAsia"/>
                <w:color w:val="000000"/>
                <w:sz w:val="20"/>
                <w:szCs w:val="20"/>
              </w:rPr>
              <w:t>3.解放 </w:t>
            </w:r>
          </w:p>
          <w:p w:rsidR="00F64464" w:rsidRDefault="00F64464">
            <w:pPr>
              <w:pStyle w:val="Web"/>
              <w:spacing w:before="0" w:after="0"/>
              <w:ind w:firstLine="23"/>
            </w:pPr>
            <w:r>
              <w:rPr>
                <w:rFonts w:ascii="標楷體" w:eastAsia="標楷體" w:hAnsi="標楷體" w:hint="eastAsia"/>
                <w:color w:val="000000"/>
                <w:sz w:val="20"/>
                <w:szCs w:val="20"/>
              </w:rPr>
              <w:t>4.重建 </w:t>
            </w:r>
          </w:p>
          <w:p w:rsidR="00F64464" w:rsidRDefault="00F64464">
            <w:pPr>
              <w:pStyle w:val="Web"/>
              <w:spacing w:before="0" w:after="0"/>
              <w:ind w:firstLine="23"/>
            </w:pPr>
            <w:r>
              <w:rPr>
                <w:rFonts w:ascii="標楷體" w:eastAsia="標楷體" w:hAnsi="標楷體" w:hint="eastAsia"/>
                <w:color w:val="000000"/>
                <w:sz w:val="20"/>
                <w:szCs w:val="20"/>
              </w:rPr>
              <w:t>總結：毒品的包裝會一直變裝，同學應該學會批判性思考來避免接觸毒品。</w:t>
            </w:r>
          </w:p>
          <w:p w:rsidR="00F64464" w:rsidRDefault="00F64464">
            <w:pPr>
              <w:pStyle w:val="Web"/>
              <w:spacing w:before="0" w:after="0"/>
              <w:ind w:firstLine="23"/>
            </w:pPr>
            <w:r>
              <w:rPr>
                <w:rFonts w:ascii="標楷體" w:eastAsia="標楷體" w:hAnsi="標楷體" w:hint="eastAsia"/>
                <w:b/>
                <w:bCs/>
                <w:color w:val="000000"/>
                <w:sz w:val="20"/>
                <w:szCs w:val="20"/>
              </w:rPr>
              <w:t>四、面對毒品我可以自主</w:t>
            </w:r>
          </w:p>
          <w:p w:rsidR="00F64464" w:rsidRDefault="00F64464">
            <w:pPr>
              <w:pStyle w:val="Web"/>
              <w:spacing w:before="0" w:after="0"/>
              <w:ind w:firstLine="23"/>
            </w:pPr>
            <w:r>
              <w:rPr>
                <w:rFonts w:ascii="標楷體" w:eastAsia="標楷體" w:hAnsi="標楷體" w:hint="eastAsia"/>
                <w:color w:val="000000"/>
                <w:sz w:val="20"/>
                <w:szCs w:val="20"/>
              </w:rPr>
              <w:t>如果有人企圖說服你加入吸毒行列，同學自己本身應該有強烈的信念不去接觸毒品，請用P.38的正確信念來拒絕毒品，並且完成不碰毒品的宣誓。</w:t>
            </w:r>
          </w:p>
          <w:p w:rsidR="00F64464" w:rsidRDefault="00F64464" w:rsidP="00F64464">
            <w:pPr>
              <w:pStyle w:val="Web"/>
              <w:numPr>
                <w:ilvl w:val="0"/>
                <w:numId w:val="5"/>
              </w:numPr>
              <w:suppressAutoHyphens w:val="0"/>
              <w:autoSpaceDN/>
              <w:spacing w:before="0" w:after="0"/>
              <w:ind w:left="360"/>
              <w:rPr>
                <w:rFonts w:ascii="Times New Roman" w:hAnsi="Times New Roman" w:cs="Times New Roman"/>
                <w:b/>
                <w:bCs/>
                <w:color w:val="000000"/>
                <w:sz w:val="20"/>
                <w:szCs w:val="20"/>
              </w:rPr>
            </w:pPr>
            <w:proofErr w:type="gramStart"/>
            <w:r>
              <w:rPr>
                <w:rFonts w:ascii="標楷體" w:eastAsia="標楷體" w:hAnsi="標楷體" w:cs="Times New Roman" w:hint="eastAsia"/>
                <w:b/>
                <w:bCs/>
                <w:color w:val="000000"/>
                <w:sz w:val="20"/>
                <w:szCs w:val="20"/>
              </w:rPr>
              <w:t>抗毒基本</w:t>
            </w:r>
            <w:proofErr w:type="gramEnd"/>
            <w:r>
              <w:rPr>
                <w:rFonts w:ascii="標楷體" w:eastAsia="標楷體" w:hAnsi="標楷體" w:cs="Times New Roman" w:hint="eastAsia"/>
                <w:b/>
                <w:bCs/>
                <w:color w:val="000000"/>
                <w:sz w:val="20"/>
                <w:szCs w:val="20"/>
              </w:rPr>
              <w:t>功</w:t>
            </w:r>
          </w:p>
          <w:p w:rsidR="00F64464" w:rsidRDefault="00F64464">
            <w:pPr>
              <w:pStyle w:val="Web"/>
              <w:spacing w:before="0" w:after="0"/>
              <w:ind w:firstLine="23"/>
            </w:pPr>
            <w:r>
              <w:rPr>
                <w:rFonts w:ascii="標楷體" w:eastAsia="標楷體" w:hAnsi="標楷體" w:hint="eastAsia"/>
                <w:color w:val="000000"/>
                <w:sz w:val="20"/>
                <w:szCs w:val="20"/>
              </w:rPr>
              <w:t>說明：擁有高自尊的人，能夠找到正確的</w:t>
            </w:r>
            <w:proofErr w:type="gramStart"/>
            <w:r>
              <w:rPr>
                <w:rFonts w:ascii="標楷體" w:eastAsia="標楷體" w:hAnsi="標楷體" w:hint="eastAsia"/>
                <w:color w:val="000000"/>
                <w:sz w:val="20"/>
                <w:szCs w:val="20"/>
              </w:rPr>
              <w:t>紓</w:t>
            </w:r>
            <w:proofErr w:type="gramEnd"/>
            <w:r>
              <w:rPr>
                <w:rFonts w:ascii="標楷體" w:eastAsia="標楷體" w:hAnsi="標楷體" w:hint="eastAsia"/>
                <w:color w:val="000000"/>
                <w:sz w:val="20"/>
                <w:szCs w:val="20"/>
              </w:rPr>
              <w:t>壓方式，自然不需要靠藥物來解決問題，以下幾個策略，可以讓你遠離藥物濫用。 </w:t>
            </w:r>
          </w:p>
          <w:p w:rsidR="00F64464" w:rsidRDefault="00F64464">
            <w:pPr>
              <w:pStyle w:val="Web"/>
              <w:spacing w:before="0" w:after="0"/>
              <w:ind w:firstLine="23"/>
            </w:pPr>
            <w:r>
              <w:rPr>
                <w:rFonts w:ascii="標楷體" w:eastAsia="標楷體" w:hAnsi="標楷體" w:hint="eastAsia"/>
                <w:color w:val="000000"/>
                <w:sz w:val="20"/>
                <w:szCs w:val="20"/>
              </w:rPr>
              <w:t>1讓生活有目標 </w:t>
            </w:r>
          </w:p>
          <w:p w:rsidR="00F64464" w:rsidRDefault="00F64464">
            <w:pPr>
              <w:pStyle w:val="Web"/>
              <w:spacing w:before="0" w:after="0"/>
              <w:ind w:firstLine="23"/>
            </w:pPr>
            <w:r>
              <w:rPr>
                <w:rFonts w:ascii="標楷體" w:eastAsia="標楷體" w:hAnsi="標楷體" w:hint="eastAsia"/>
                <w:color w:val="000000"/>
                <w:sz w:val="20"/>
                <w:szCs w:val="20"/>
              </w:rPr>
              <w:t>2找出造成自己困擾的原因 </w:t>
            </w:r>
          </w:p>
          <w:p w:rsidR="00F64464" w:rsidRDefault="00F64464">
            <w:pPr>
              <w:pStyle w:val="Web"/>
              <w:spacing w:before="0" w:after="0"/>
              <w:ind w:firstLine="23"/>
            </w:pPr>
            <w:r>
              <w:rPr>
                <w:rFonts w:ascii="標楷體" w:eastAsia="標楷體" w:hAnsi="標楷體" w:hint="eastAsia"/>
                <w:color w:val="000000"/>
                <w:sz w:val="20"/>
                <w:szCs w:val="20"/>
              </w:rPr>
              <w:t>3遠離高危險場所</w:t>
            </w:r>
          </w:p>
          <w:p w:rsidR="00F64464" w:rsidRDefault="00F64464">
            <w:pPr>
              <w:pStyle w:val="Web"/>
              <w:spacing w:before="0" w:after="0"/>
              <w:ind w:firstLine="23"/>
            </w:pPr>
            <w:r>
              <w:rPr>
                <w:rFonts w:ascii="標楷體" w:eastAsia="標楷體" w:hAnsi="標楷體" w:hint="eastAsia"/>
                <w:color w:val="000000"/>
                <w:sz w:val="20"/>
                <w:szCs w:val="20"/>
              </w:rPr>
              <w:t>4絕不利用成癮物質提神或減重 </w:t>
            </w:r>
          </w:p>
          <w:p w:rsidR="00F64464" w:rsidRDefault="00F64464">
            <w:pPr>
              <w:pStyle w:val="Web"/>
              <w:spacing w:before="0" w:after="0"/>
              <w:ind w:firstLine="23"/>
            </w:pPr>
            <w:r>
              <w:rPr>
                <w:rFonts w:ascii="標楷體" w:eastAsia="標楷體" w:hAnsi="標楷體" w:hint="eastAsia"/>
                <w:color w:val="000000"/>
                <w:sz w:val="20"/>
                <w:szCs w:val="20"/>
              </w:rPr>
              <w:t>討論：請同學分組討論，如何能達成以上策略，如利用運動來減肥等。 </w:t>
            </w:r>
          </w:p>
          <w:p w:rsidR="00F64464" w:rsidRDefault="00F64464">
            <w:pPr>
              <w:pStyle w:val="Web"/>
              <w:spacing w:before="0" w:after="0"/>
              <w:ind w:firstLine="23"/>
            </w:pPr>
            <w:r>
              <w:rPr>
                <w:rFonts w:ascii="標楷體" w:eastAsia="標楷體" w:hAnsi="標楷體" w:hint="eastAsia"/>
                <w:color w:val="000000"/>
                <w:sz w:val="20"/>
                <w:szCs w:val="20"/>
              </w:rPr>
              <w:t>發表：各組進行發表，並表達自己拒絕使用成癮物質的決心。</w:t>
            </w:r>
          </w:p>
          <w:p w:rsidR="00F64464" w:rsidRDefault="00F64464" w:rsidP="00F64464">
            <w:pPr>
              <w:pStyle w:val="Web"/>
              <w:numPr>
                <w:ilvl w:val="0"/>
                <w:numId w:val="6"/>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接觸毒品的法律規範</w:t>
            </w:r>
          </w:p>
          <w:p w:rsidR="00F64464" w:rsidRDefault="00F64464">
            <w:pPr>
              <w:pStyle w:val="Web"/>
              <w:spacing w:before="0" w:after="0"/>
              <w:ind w:firstLine="23"/>
            </w:pPr>
            <w:r>
              <w:rPr>
                <w:rFonts w:ascii="標楷體" w:eastAsia="標楷體" w:hAnsi="標楷體" w:hint="eastAsia"/>
                <w:color w:val="000000"/>
                <w:sz w:val="20"/>
                <w:szCs w:val="20"/>
              </w:rPr>
              <w:t>說明：教師說明毒品的分級，以及法律規範，提醒學生製造販運毒品的罪刑，比吸食毒品的罪刑嚴重很多。 </w:t>
            </w:r>
          </w:p>
          <w:p w:rsidR="00F64464" w:rsidRDefault="00F64464">
            <w:pPr>
              <w:pStyle w:val="Web"/>
              <w:spacing w:before="0" w:after="0"/>
              <w:ind w:firstLine="23"/>
            </w:pPr>
            <w:r>
              <w:rPr>
                <w:rFonts w:ascii="標楷體" w:eastAsia="標楷體" w:hAnsi="標楷體" w:hint="eastAsia"/>
                <w:color w:val="000000"/>
                <w:sz w:val="20"/>
                <w:szCs w:val="20"/>
              </w:rPr>
              <w:t>提問：如果青少年吸毒被抓，需</w:t>
            </w:r>
            <w:r>
              <w:rPr>
                <w:rFonts w:ascii="標楷體" w:eastAsia="標楷體" w:hAnsi="標楷體" w:hint="eastAsia"/>
                <w:color w:val="000000"/>
                <w:sz w:val="20"/>
                <w:szCs w:val="20"/>
              </w:rPr>
              <w:lastRenderedPageBreak/>
              <w:t>承擔那些刑責？ </w:t>
            </w:r>
          </w:p>
          <w:p w:rsidR="00F64464" w:rsidRDefault="00F64464">
            <w:pPr>
              <w:pStyle w:val="Web"/>
              <w:spacing w:before="0" w:after="0"/>
              <w:ind w:firstLine="23"/>
            </w:pPr>
            <w:r>
              <w:rPr>
                <w:rFonts w:ascii="標楷體" w:eastAsia="標楷體" w:hAnsi="標楷體" w:hint="eastAsia"/>
                <w:color w:val="000000"/>
                <w:sz w:val="20"/>
                <w:szCs w:val="20"/>
              </w:rPr>
              <w:t>發表：學生自由回答。 </w:t>
            </w:r>
          </w:p>
          <w:p w:rsidR="00F64464" w:rsidRDefault="00F64464">
            <w:pPr>
              <w:pStyle w:val="Web"/>
              <w:spacing w:before="0" w:after="0"/>
              <w:ind w:firstLine="23"/>
            </w:pPr>
            <w:r>
              <w:rPr>
                <w:rFonts w:ascii="標楷體" w:eastAsia="標楷體" w:hAnsi="標楷體" w:hint="eastAsia"/>
                <w:color w:val="000000"/>
                <w:sz w:val="20"/>
                <w:szCs w:val="20"/>
              </w:rPr>
              <w:t>說明：教師統整學生回答，並說明青少年吸食一級、二級毒品，則接受保護處分，得同時</w:t>
            </w:r>
            <w:proofErr w:type="gramStart"/>
            <w:r>
              <w:rPr>
                <w:rFonts w:ascii="標楷體" w:eastAsia="標楷體" w:hAnsi="標楷體" w:hint="eastAsia"/>
                <w:color w:val="000000"/>
                <w:sz w:val="20"/>
                <w:szCs w:val="20"/>
              </w:rPr>
              <w:t>諭知令</w:t>
            </w:r>
            <w:proofErr w:type="gramEnd"/>
            <w:r>
              <w:rPr>
                <w:rFonts w:ascii="標楷體" w:eastAsia="標楷體" w:hAnsi="標楷體" w:hint="eastAsia"/>
                <w:color w:val="000000"/>
                <w:sz w:val="20"/>
                <w:szCs w:val="20"/>
              </w:rPr>
              <w:t>其入相當處所實施禁戒。若吸食三級、四級毒品，則適用少年事件處理法，施以保護處分。</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1.教學影片</w:t>
            </w:r>
          </w:p>
          <w:p w:rsidR="00F64464" w:rsidRDefault="00F6446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觀察</w:t>
            </w:r>
          </w:p>
          <w:p w:rsidR="00F64464" w:rsidRDefault="00F64464">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b/>
                <w:bCs/>
                <w:color w:val="000000"/>
                <w:sz w:val="20"/>
                <w:szCs w:val="20"/>
              </w:rPr>
              <w:t>【品德教育】</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品EJU4 自律負責。</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suppressAutoHyphens w:val="0"/>
              <w:jc w:val="left"/>
              <w:rPr>
                <w:color w:val="C00000"/>
                <w:sz w:val="24"/>
                <w:szCs w:val="24"/>
              </w:rPr>
            </w:pPr>
            <w:r>
              <w:rPr>
                <w:color w:val="C00000"/>
                <w:sz w:val="24"/>
                <w:szCs w:val="24"/>
              </w:rPr>
              <w:lastRenderedPageBreak/>
              <w:t>第一次定期評量</w:t>
            </w:r>
            <w:r>
              <w:rPr>
                <w:color w:val="C00000"/>
                <w:sz w:val="24"/>
                <w:szCs w:val="24"/>
              </w:rPr>
              <w:t>(</w:t>
            </w:r>
            <w:r>
              <w:rPr>
                <w:color w:val="C00000"/>
                <w:sz w:val="24"/>
                <w:szCs w:val="24"/>
              </w:rPr>
              <w:t>暫</w:t>
            </w:r>
            <w:r>
              <w:rPr>
                <w:color w:val="C00000"/>
                <w:sz w:val="24"/>
                <w:szCs w:val="24"/>
              </w:rPr>
              <w:t>)</w:t>
            </w:r>
          </w:p>
          <w:p w:rsidR="00F64464" w:rsidRDefault="00F64464">
            <w:pPr>
              <w:snapToGrid w:val="0"/>
              <w:spacing w:line="0" w:lineRule="atLeast"/>
              <w:ind w:hanging="7"/>
              <w:jc w:val="left"/>
              <w:rPr>
                <w:rFonts w:ascii="標楷體" w:eastAsia="標楷體" w:hAnsi="標楷體" w:cs="標楷體"/>
                <w:sz w:val="24"/>
                <w:szCs w:val="24"/>
              </w:rPr>
            </w:pPr>
          </w:p>
        </w:tc>
      </w:tr>
      <w:tr w:rsidR="00F64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4464" w:rsidRDefault="00F6446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pStyle w:val="Web"/>
              <w:spacing w:before="0" w:after="0"/>
              <w:ind w:firstLine="23"/>
            </w:pPr>
            <w:r>
              <w:rPr>
                <w:rFonts w:ascii="Times New Roman" w:hAnsi="Times New Roman" w:cs="Times New Roman"/>
                <w:color w:val="000000"/>
                <w:sz w:val="20"/>
                <w:szCs w:val="20"/>
              </w:rPr>
              <w:t xml:space="preserve">Bb-IV-3 </w:t>
            </w:r>
            <w:proofErr w:type="gramStart"/>
            <w:r>
              <w:rPr>
                <w:rFonts w:ascii="Times New Roman" w:hAnsi="Times New Roman" w:cs="Times New Roman"/>
                <w:color w:val="000000"/>
                <w:sz w:val="20"/>
                <w:szCs w:val="20"/>
              </w:rPr>
              <w:t>菸</w:t>
            </w:r>
            <w:proofErr w:type="gramEnd"/>
            <w:r>
              <w:rPr>
                <w:rFonts w:ascii="Times New Roman" w:hAnsi="Times New Roman" w:cs="Times New Roman"/>
                <w:color w:val="000000"/>
                <w:sz w:val="20"/>
                <w:szCs w:val="20"/>
              </w:rPr>
              <w:t>、酒、檳榔、藥物的成分與成癮性，以及對個人身心健康與家庭、社會的影響。</w:t>
            </w:r>
          </w:p>
          <w:p w:rsidR="00F64464" w:rsidRDefault="00F64464">
            <w:pPr>
              <w:pStyle w:val="Web"/>
              <w:spacing w:before="0" w:after="0"/>
              <w:ind w:firstLine="23"/>
            </w:pPr>
            <w:r>
              <w:rPr>
                <w:rFonts w:ascii="Times New Roman" w:hAnsi="Times New Roman" w:cs="Times New Roman"/>
                <w:color w:val="000000"/>
                <w:sz w:val="20"/>
                <w:szCs w:val="20"/>
              </w:rPr>
              <w:t xml:space="preserve">Bb-IV-4 </w:t>
            </w:r>
            <w:r>
              <w:rPr>
                <w:rFonts w:ascii="Times New Roman" w:hAnsi="Times New Roman" w:cs="Times New Roman"/>
                <w:color w:val="000000"/>
                <w:sz w:val="20"/>
                <w:szCs w:val="20"/>
              </w:rPr>
              <w:t>面對成癮物質的拒絕技巧與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自我控制。</w:t>
            </w:r>
            <w:r>
              <w:rPr>
                <w:rFonts w:ascii="Times New Roman" w:hAnsi="Times New Roman" w:cs="Times New Roman"/>
                <w:color w:val="000000"/>
                <w:sz w:val="20"/>
                <w:szCs w:val="20"/>
              </w:rPr>
              <w:t xml:space="preserve"> Bb-IV-5 </w:t>
            </w:r>
            <w:r>
              <w:rPr>
                <w:rFonts w:ascii="Times New Roman" w:hAnsi="Times New Roman" w:cs="Times New Roman"/>
                <w:color w:val="000000"/>
                <w:sz w:val="20"/>
                <w:szCs w:val="20"/>
              </w:rPr>
              <w:t>拒絕成癮物質的自主行動與</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支持性規範、戒治資源的運</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F64464" w:rsidRDefault="00F64464">
            <w:pPr>
              <w:pStyle w:val="Web"/>
              <w:spacing w:before="0" w:after="0"/>
              <w:ind w:firstLine="23"/>
            </w:pPr>
            <w:r>
              <w:rPr>
                <w:rFonts w:ascii="標楷體" w:eastAsia="標楷體" w:hAnsi="標楷體" w:hint="eastAsia"/>
                <w:color w:val="000000"/>
                <w:sz w:val="20"/>
                <w:szCs w:val="20"/>
              </w:rPr>
              <w:t>2a-IV-2 自主思考健康問題所造成的威脅感與嚴重性。</w:t>
            </w:r>
          </w:p>
          <w:p w:rsidR="00F64464" w:rsidRDefault="00F64464">
            <w:pPr>
              <w:pStyle w:val="Web"/>
              <w:spacing w:before="0" w:after="0"/>
              <w:ind w:firstLine="23"/>
            </w:pPr>
            <w:r>
              <w:rPr>
                <w:rFonts w:ascii="標楷體" w:eastAsia="標楷體" w:hAnsi="標楷體" w:hint="eastAsia"/>
                <w:color w:val="000000"/>
                <w:sz w:val="20"/>
                <w:szCs w:val="20"/>
              </w:rPr>
              <w:t>3b-IV-3　熟悉大部份的「決策與批判」技能。 3b-IV-4　因應不同的生活情境，善用各種生活技能，解決健康問題。 </w:t>
            </w:r>
          </w:p>
          <w:p w:rsidR="00F64464" w:rsidRDefault="00F64464">
            <w:pPr>
              <w:pStyle w:val="Web"/>
              <w:spacing w:before="0" w:after="0"/>
              <w:ind w:firstLine="23"/>
            </w:pPr>
            <w:r>
              <w:rPr>
                <w:rFonts w:ascii="標楷體" w:eastAsia="標楷體" w:hAnsi="標楷體" w:hint="eastAsia"/>
                <w:color w:val="000000"/>
                <w:sz w:val="20"/>
                <w:szCs w:val="20"/>
              </w:rPr>
              <w:t>4b-IV-3公開進行健康倡導，展現對他人促進健康的 信念或行為的影響力。</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第一篇致命吸引力</w:t>
            </w:r>
          </w:p>
          <w:p w:rsidR="00F64464" w:rsidRDefault="00F64464">
            <w:pPr>
              <w:pStyle w:val="Web"/>
              <w:spacing w:before="0" w:after="0"/>
              <w:ind w:firstLine="23"/>
            </w:pPr>
            <w:r>
              <w:rPr>
                <w:rFonts w:ascii="標楷體" w:eastAsia="標楷體" w:hAnsi="標楷體" w:hint="eastAsia"/>
                <w:color w:val="000000"/>
                <w:sz w:val="20"/>
                <w:szCs w:val="20"/>
              </w:rPr>
              <w:t>第三章無毒人生</w:t>
            </w:r>
          </w:p>
          <w:p w:rsidR="00F64464" w:rsidRDefault="00F64464">
            <w:pPr>
              <w:pStyle w:val="Web"/>
              <w:spacing w:before="0" w:after="0"/>
              <w:ind w:firstLine="23"/>
            </w:pPr>
            <w:r>
              <w:rPr>
                <w:rFonts w:ascii="標楷體" w:eastAsia="標楷體" w:hAnsi="標楷體" w:hint="eastAsia"/>
                <w:b/>
                <w:bCs/>
                <w:color w:val="000000"/>
                <w:sz w:val="20"/>
                <w:szCs w:val="20"/>
              </w:rPr>
              <w:t>一、小</w:t>
            </w:r>
            <w:proofErr w:type="gramStart"/>
            <w:r>
              <w:rPr>
                <w:rFonts w:ascii="標楷體" w:eastAsia="標楷體" w:hAnsi="標楷體" w:hint="eastAsia"/>
                <w:b/>
                <w:bCs/>
                <w:color w:val="000000"/>
                <w:sz w:val="20"/>
                <w:szCs w:val="20"/>
              </w:rPr>
              <w:t>煜</w:t>
            </w:r>
            <w:proofErr w:type="gramEnd"/>
            <w:r>
              <w:rPr>
                <w:rFonts w:ascii="標楷體" w:eastAsia="標楷體" w:hAnsi="標楷體" w:hint="eastAsia"/>
                <w:b/>
                <w:bCs/>
                <w:color w:val="000000"/>
                <w:sz w:val="20"/>
                <w:szCs w:val="20"/>
              </w:rPr>
              <w:t>的戒毒故事</w:t>
            </w:r>
          </w:p>
          <w:p w:rsidR="00F64464" w:rsidRDefault="00F64464">
            <w:pPr>
              <w:pStyle w:val="Web"/>
              <w:spacing w:before="0" w:after="0"/>
              <w:ind w:firstLine="23"/>
            </w:pPr>
            <w:r>
              <w:rPr>
                <w:rFonts w:ascii="標楷體" w:eastAsia="標楷體" w:hAnsi="標楷體" w:hint="eastAsia"/>
                <w:color w:val="000000"/>
                <w:sz w:val="20"/>
                <w:szCs w:val="20"/>
              </w:rPr>
              <w:t>提問：請同學先閱讀案例「小</w:t>
            </w:r>
            <w:proofErr w:type="gramStart"/>
            <w:r>
              <w:rPr>
                <w:rFonts w:ascii="標楷體" w:eastAsia="標楷體" w:hAnsi="標楷體" w:hint="eastAsia"/>
                <w:color w:val="000000"/>
                <w:sz w:val="20"/>
                <w:szCs w:val="20"/>
              </w:rPr>
              <w:t>煜</w:t>
            </w:r>
            <w:proofErr w:type="gramEnd"/>
            <w:r>
              <w:rPr>
                <w:rFonts w:ascii="標楷體" w:eastAsia="標楷體" w:hAnsi="標楷體" w:hint="eastAsia"/>
                <w:color w:val="000000"/>
                <w:sz w:val="20"/>
                <w:szCs w:val="20"/>
              </w:rPr>
              <w:t>的戒毒故事」，想一想，除了小煜的遠離毒害方式，社會上還有</w:t>
            </w:r>
            <w:proofErr w:type="gramStart"/>
            <w:r>
              <w:rPr>
                <w:rFonts w:ascii="標楷體" w:eastAsia="標楷體" w:hAnsi="標楷體" w:hint="eastAsia"/>
                <w:color w:val="000000"/>
                <w:sz w:val="20"/>
                <w:szCs w:val="20"/>
              </w:rPr>
              <w:t>哪些戒</w:t>
            </w:r>
            <w:proofErr w:type="gramEnd"/>
            <w:r>
              <w:rPr>
                <w:rFonts w:ascii="標楷體" w:eastAsia="標楷體" w:hAnsi="標楷體" w:hint="eastAsia"/>
                <w:color w:val="000000"/>
                <w:sz w:val="20"/>
                <w:szCs w:val="20"/>
              </w:rPr>
              <w:t>毒的資源可利用呢？ </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歸納：一旦毒品成癮，戒毒的過程是相當不容易的，除了家人的支持、無比的決心與毅力外，若能有更多的支援與幫助，將能更有效幫助吸毒者走出毒品的深淵。</w:t>
            </w:r>
          </w:p>
          <w:p w:rsidR="00F64464" w:rsidRDefault="00F64464">
            <w:pPr>
              <w:pStyle w:val="Web"/>
              <w:spacing w:before="0" w:after="0"/>
              <w:ind w:firstLine="23"/>
            </w:pPr>
            <w:r>
              <w:rPr>
                <w:rFonts w:ascii="標楷體" w:eastAsia="標楷體" w:hAnsi="標楷體" w:hint="eastAsia"/>
                <w:b/>
                <w:bCs/>
                <w:color w:val="000000"/>
                <w:sz w:val="20"/>
                <w:szCs w:val="20"/>
              </w:rPr>
              <w:t>二、 戒毒資源</w:t>
            </w:r>
          </w:p>
          <w:p w:rsidR="00F64464" w:rsidRDefault="00F64464">
            <w:pPr>
              <w:pStyle w:val="Web"/>
              <w:spacing w:before="0" w:after="0"/>
              <w:ind w:firstLine="23"/>
            </w:pPr>
            <w:r>
              <w:rPr>
                <w:rFonts w:ascii="標楷體" w:eastAsia="標楷體" w:hAnsi="標楷體" w:hint="eastAsia"/>
                <w:color w:val="000000"/>
                <w:sz w:val="20"/>
                <w:szCs w:val="20"/>
              </w:rPr>
              <w:t>提問：如果已經有同學接觸到毒品，要如何幫助他</w:t>
            </w:r>
            <w:proofErr w:type="gramStart"/>
            <w:r>
              <w:rPr>
                <w:rFonts w:ascii="標楷體" w:eastAsia="標楷體" w:hAnsi="標楷體" w:hint="eastAsia"/>
                <w:color w:val="000000"/>
                <w:sz w:val="20"/>
                <w:szCs w:val="20"/>
              </w:rPr>
              <w:t>戒毒呢</w:t>
            </w:r>
            <w:proofErr w:type="gramEnd"/>
            <w:r>
              <w:rPr>
                <w:rFonts w:ascii="標楷體" w:eastAsia="標楷體" w:hAnsi="標楷體" w:hint="eastAsia"/>
                <w:color w:val="000000"/>
                <w:sz w:val="20"/>
                <w:szCs w:val="20"/>
              </w:rPr>
              <w:t>? </w:t>
            </w:r>
          </w:p>
          <w:p w:rsidR="00F64464" w:rsidRDefault="00F64464">
            <w:pPr>
              <w:pStyle w:val="Web"/>
              <w:spacing w:before="0" w:after="0"/>
              <w:ind w:firstLine="23"/>
            </w:pPr>
            <w:r>
              <w:rPr>
                <w:rFonts w:ascii="標楷體" w:eastAsia="標楷體" w:hAnsi="標楷體" w:hint="eastAsia"/>
                <w:color w:val="000000"/>
                <w:sz w:val="20"/>
                <w:szCs w:val="20"/>
              </w:rPr>
              <w:t>討論：請同學以兩分鐘時間做討論。 </w:t>
            </w:r>
          </w:p>
          <w:p w:rsidR="00F64464" w:rsidRDefault="00F64464">
            <w:pPr>
              <w:pStyle w:val="Web"/>
              <w:spacing w:before="0" w:after="0"/>
              <w:ind w:firstLine="23"/>
            </w:pPr>
            <w:r>
              <w:rPr>
                <w:rFonts w:ascii="標楷體" w:eastAsia="標楷體" w:hAnsi="標楷體" w:hint="eastAsia"/>
                <w:color w:val="000000"/>
                <w:sz w:val="20"/>
                <w:szCs w:val="20"/>
              </w:rPr>
              <w:t>發表：請一到兩位同學作發表。 </w:t>
            </w:r>
          </w:p>
          <w:p w:rsidR="00F64464" w:rsidRDefault="00F64464">
            <w:pPr>
              <w:pStyle w:val="Web"/>
              <w:spacing w:before="0" w:after="0"/>
              <w:ind w:firstLine="23"/>
            </w:pPr>
            <w:r>
              <w:rPr>
                <w:rFonts w:ascii="標楷體" w:eastAsia="標楷體" w:hAnsi="標楷體" w:hint="eastAsia"/>
                <w:color w:val="000000"/>
                <w:sz w:val="20"/>
                <w:szCs w:val="20"/>
              </w:rPr>
              <w:t>總結：只要有心戒毒，不論是網路或電話、醫院或民間戒毒機構，都會願意幫忙。真正可怕的是身體的癮戒除了，心理的癮沒</w:t>
            </w:r>
            <w:r>
              <w:rPr>
                <w:rFonts w:ascii="標楷體" w:eastAsia="標楷體" w:hAnsi="標楷體" w:hint="eastAsia"/>
                <w:color w:val="000000"/>
                <w:sz w:val="20"/>
                <w:szCs w:val="20"/>
              </w:rPr>
              <w:lastRenderedPageBreak/>
              <w:t>有戒，離開醫院後遇到挫折或是舊朋友又繼續吸毒，如此重複根本沒有真的 戒除，所以戒毒後的環境和朋友更重要。教師介紹可利用的戒毒資源：學校輔導戒治資源、毒品危害防制中心、醫療資源等。</w:t>
            </w:r>
          </w:p>
          <w:p w:rsidR="00F64464" w:rsidRDefault="00F64464">
            <w:pPr>
              <w:pStyle w:val="Web"/>
              <w:spacing w:before="0" w:after="0"/>
              <w:ind w:firstLine="23"/>
            </w:pPr>
            <w:r>
              <w:rPr>
                <w:rFonts w:ascii="標楷體" w:eastAsia="標楷體" w:hAnsi="標楷體" w:hint="eastAsia"/>
                <w:b/>
                <w:bCs/>
                <w:color w:val="000000"/>
                <w:sz w:val="20"/>
                <w:szCs w:val="20"/>
                <w:shd w:val="clear" w:color="auto" w:fill="C0C0C0"/>
              </w:rPr>
              <w:t>三、</w:t>
            </w:r>
            <w:r>
              <w:rPr>
                <w:rFonts w:ascii="標楷體" w:eastAsia="標楷體" w:hAnsi="標楷體" w:hint="eastAsia"/>
                <w:b/>
                <w:bCs/>
                <w:color w:val="000000"/>
                <w:sz w:val="20"/>
                <w:szCs w:val="20"/>
              </w:rPr>
              <w:t>破解毒品迷思 </w:t>
            </w:r>
          </w:p>
          <w:p w:rsidR="00F64464" w:rsidRDefault="00F64464">
            <w:pPr>
              <w:pStyle w:val="Web"/>
              <w:spacing w:before="0" w:after="0"/>
              <w:ind w:firstLine="23"/>
            </w:pPr>
            <w:r>
              <w:rPr>
                <w:rFonts w:ascii="標楷體" w:eastAsia="標楷體" w:hAnsi="標楷體" w:hint="eastAsia"/>
                <w:color w:val="000000"/>
                <w:sz w:val="20"/>
                <w:szCs w:val="20"/>
              </w:rPr>
              <w:t>說明：以下有四個常見的毒品迷思，請大家分組搜尋資料，並進行討論，來破解四個迷思。 </w:t>
            </w:r>
          </w:p>
          <w:p w:rsidR="00F64464" w:rsidRDefault="00F64464">
            <w:pPr>
              <w:pStyle w:val="Web"/>
              <w:spacing w:before="0" w:after="0"/>
              <w:ind w:firstLine="23"/>
            </w:pPr>
            <w:r>
              <w:rPr>
                <w:rFonts w:ascii="標楷體" w:eastAsia="標楷體" w:hAnsi="標楷體" w:hint="eastAsia"/>
                <w:color w:val="000000"/>
                <w:sz w:val="20"/>
                <w:szCs w:val="20"/>
              </w:rPr>
              <w:t>討論：學生進行小組討論後發表。 </w:t>
            </w:r>
          </w:p>
          <w:p w:rsidR="00F64464" w:rsidRDefault="00F64464">
            <w:pPr>
              <w:pStyle w:val="Web"/>
              <w:spacing w:before="0" w:after="0"/>
              <w:ind w:firstLine="23"/>
            </w:pPr>
            <w:r>
              <w:rPr>
                <w:rFonts w:ascii="標楷體" w:eastAsia="標楷體" w:hAnsi="標楷體" w:hint="eastAsia"/>
                <w:color w:val="000000"/>
                <w:sz w:val="20"/>
                <w:szCs w:val="20"/>
              </w:rPr>
              <w:t>發表：教師統整學生的發表內容，並澄清重要觀念。 </w:t>
            </w:r>
          </w:p>
          <w:p w:rsidR="00F64464" w:rsidRDefault="00F64464">
            <w:pPr>
              <w:pStyle w:val="Web"/>
              <w:spacing w:before="0" w:after="0"/>
              <w:ind w:firstLine="23"/>
            </w:pPr>
            <w:r>
              <w:rPr>
                <w:rFonts w:ascii="標楷體" w:eastAsia="標楷體" w:hAnsi="標楷體" w:hint="eastAsia"/>
                <w:color w:val="000000"/>
                <w:sz w:val="20"/>
                <w:szCs w:val="20"/>
              </w:rPr>
              <w:t>迷思</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：想要盡情狂歡時，就要使用藥物來High一下！</w:t>
            </w:r>
          </w:p>
          <w:p w:rsidR="00F64464" w:rsidRDefault="00F64464">
            <w:pPr>
              <w:pStyle w:val="Web"/>
              <w:spacing w:before="0" w:after="0"/>
              <w:ind w:firstLine="23"/>
            </w:pPr>
            <w:r>
              <w:rPr>
                <w:rFonts w:ascii="標楷體" w:eastAsia="標楷體" w:hAnsi="標楷體" w:hint="eastAsia"/>
                <w:color w:val="000000"/>
                <w:sz w:val="20"/>
                <w:szCs w:val="20"/>
              </w:rPr>
              <w:t>破解：這藥物是什麼成分，為什麼可以</w:t>
            </w:r>
            <w:proofErr w:type="gramStart"/>
            <w:r>
              <w:rPr>
                <w:rFonts w:ascii="標楷體" w:eastAsia="標楷體" w:hAnsi="標楷體" w:hint="eastAsia"/>
                <w:color w:val="000000"/>
                <w:sz w:val="20"/>
                <w:szCs w:val="20"/>
              </w:rPr>
              <w:t>很</w:t>
            </w:r>
            <w:proofErr w:type="gramEnd"/>
            <w:r>
              <w:rPr>
                <w:rFonts w:ascii="標楷體" w:eastAsia="標楷體" w:hAnsi="標楷體" w:hint="eastAsia"/>
                <w:color w:val="000000"/>
                <w:sz w:val="20"/>
                <w:szCs w:val="20"/>
              </w:rPr>
              <w:t>High？盡情狂歡一定要用藥物才可以</w:t>
            </w:r>
            <w:proofErr w:type="gramStart"/>
            <w:r>
              <w:rPr>
                <w:rFonts w:ascii="標楷體" w:eastAsia="標楷體" w:hAnsi="標楷體" w:hint="eastAsia"/>
                <w:color w:val="000000"/>
                <w:sz w:val="20"/>
                <w:szCs w:val="20"/>
              </w:rPr>
              <w:t>很</w:t>
            </w:r>
            <w:proofErr w:type="gramEnd"/>
            <w:r>
              <w:rPr>
                <w:rFonts w:ascii="標楷體" w:eastAsia="標楷體" w:hAnsi="標楷體" w:hint="eastAsia"/>
                <w:color w:val="000000"/>
                <w:sz w:val="20"/>
                <w:szCs w:val="20"/>
              </w:rPr>
              <w:t>High嗎？設計有趣活動、唱歌助興也可以</w:t>
            </w:r>
            <w:proofErr w:type="gramStart"/>
            <w:r>
              <w:rPr>
                <w:rFonts w:ascii="標楷體" w:eastAsia="標楷體" w:hAnsi="標楷體" w:hint="eastAsia"/>
                <w:color w:val="000000"/>
                <w:sz w:val="20"/>
                <w:szCs w:val="20"/>
              </w:rPr>
              <w:t>很</w:t>
            </w:r>
            <w:proofErr w:type="gramEnd"/>
            <w:r>
              <w:rPr>
                <w:rFonts w:ascii="標楷體" w:eastAsia="標楷體" w:hAnsi="標楷體" w:hint="eastAsia"/>
                <w:color w:val="000000"/>
                <w:sz w:val="20"/>
                <w:szCs w:val="20"/>
              </w:rPr>
              <w:t>High啊！ 用藥物對身體有很大的傷害，萬 萬不可！</w:t>
            </w:r>
          </w:p>
          <w:p w:rsidR="00F64464" w:rsidRDefault="00F64464">
            <w:pPr>
              <w:pStyle w:val="Web"/>
              <w:spacing w:before="0" w:after="0"/>
              <w:ind w:firstLine="23"/>
            </w:pPr>
            <w:r>
              <w:rPr>
                <w:rFonts w:ascii="標楷體" w:eastAsia="標楷體" w:hAnsi="標楷體" w:hint="eastAsia"/>
                <w:color w:val="000000"/>
                <w:sz w:val="20"/>
                <w:szCs w:val="20"/>
              </w:rPr>
              <w:t>迷思二：吃完搖頭丸，只要過二十四小時就不會被驗出來。 </w:t>
            </w:r>
          </w:p>
          <w:p w:rsidR="00F64464" w:rsidRDefault="00F64464">
            <w:pPr>
              <w:pStyle w:val="Web"/>
              <w:spacing w:before="0" w:after="0"/>
              <w:ind w:firstLine="23"/>
            </w:pPr>
            <w:r>
              <w:rPr>
                <w:rFonts w:ascii="標楷體" w:eastAsia="標楷體" w:hAnsi="標楷體" w:hint="eastAsia"/>
                <w:color w:val="000000"/>
                <w:sz w:val="20"/>
                <w:szCs w:val="20"/>
              </w:rPr>
              <w:t>破解：毒品非常難以排出體外，它們可以長時間停留在身體中，這是因為它們具有脂溶性所導致的。不像橙汁和水的混合，如果攪動毒品和水的混合物，就會發現毒品不會溶解於水中，而只是浮在水面上。不管是用何種方式吸食毒品，最終都會在血液、尿</w:t>
            </w:r>
            <w:r>
              <w:rPr>
                <w:rFonts w:ascii="標楷體" w:eastAsia="標楷體" w:hAnsi="標楷體" w:hint="eastAsia"/>
                <w:color w:val="000000"/>
                <w:sz w:val="20"/>
                <w:szCs w:val="20"/>
              </w:rPr>
              <w:lastRenderedPageBreak/>
              <w:t>液或者 汗水、毛髮中檢測到殘留物。毒物的殘留，血液和尿液三天至</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 xml:space="preserve"> 星期</w:t>
            </w:r>
            <w:proofErr w:type="gramStart"/>
            <w:r>
              <w:rPr>
                <w:rFonts w:ascii="標楷體" w:eastAsia="標楷體" w:hAnsi="標楷體" w:hint="eastAsia"/>
                <w:color w:val="000000"/>
                <w:sz w:val="20"/>
                <w:szCs w:val="20"/>
              </w:rPr>
              <w:t>內都驗得</w:t>
            </w:r>
            <w:proofErr w:type="gramEnd"/>
            <w:r>
              <w:rPr>
                <w:rFonts w:ascii="標楷體" w:eastAsia="標楷體" w:hAnsi="標楷體" w:hint="eastAsia"/>
                <w:color w:val="000000"/>
                <w:sz w:val="20"/>
                <w:szCs w:val="20"/>
              </w:rPr>
              <w:t>出來，毛髮最多半年期限。 </w:t>
            </w:r>
          </w:p>
          <w:p w:rsidR="00F64464" w:rsidRDefault="00F64464">
            <w:pPr>
              <w:pStyle w:val="Web"/>
              <w:spacing w:before="0" w:after="0"/>
              <w:ind w:firstLine="23"/>
            </w:pPr>
            <w:r>
              <w:rPr>
                <w:rFonts w:ascii="標楷體" w:eastAsia="標楷體" w:hAnsi="標楷體" w:hint="eastAsia"/>
                <w:color w:val="000000"/>
                <w:sz w:val="20"/>
                <w:szCs w:val="20"/>
              </w:rPr>
              <w:t>迷思</w:t>
            </w:r>
            <w:proofErr w:type="gramStart"/>
            <w:r>
              <w:rPr>
                <w:rFonts w:ascii="標楷體" w:eastAsia="標楷體" w:hAnsi="標楷體" w:hint="eastAsia"/>
                <w:color w:val="000000"/>
                <w:sz w:val="20"/>
                <w:szCs w:val="20"/>
              </w:rPr>
              <w:t>三</w:t>
            </w:r>
            <w:proofErr w:type="gramEnd"/>
            <w:r>
              <w:rPr>
                <w:rFonts w:ascii="標楷體" w:eastAsia="標楷體" w:hAnsi="標楷體" w:hint="eastAsia"/>
                <w:color w:val="000000"/>
                <w:sz w:val="20"/>
                <w:szCs w:val="20"/>
              </w:rPr>
              <w:t>：用藥可以提升專注力，讓讀書更有精神！</w:t>
            </w:r>
          </w:p>
          <w:p w:rsidR="00F64464" w:rsidRDefault="00F64464">
            <w:pPr>
              <w:pStyle w:val="Web"/>
              <w:spacing w:before="0" w:after="0"/>
              <w:ind w:firstLine="23"/>
            </w:pPr>
            <w:r>
              <w:rPr>
                <w:rFonts w:ascii="標楷體" w:eastAsia="標楷體" w:hAnsi="標楷體" w:hint="eastAsia"/>
                <w:color w:val="000000"/>
                <w:sz w:val="20"/>
                <w:szCs w:val="20"/>
              </w:rPr>
              <w:t>破解：所謂的聰明藥，其實是「利他能」、「</w:t>
            </w:r>
            <w:proofErr w:type="gramStart"/>
            <w:r>
              <w:rPr>
                <w:rFonts w:ascii="標楷體" w:eastAsia="標楷體" w:hAnsi="標楷體" w:hint="eastAsia"/>
                <w:color w:val="000000"/>
                <w:sz w:val="20"/>
                <w:szCs w:val="20"/>
              </w:rPr>
              <w:t>專思達</w:t>
            </w:r>
            <w:proofErr w:type="gramEnd"/>
            <w:r>
              <w:rPr>
                <w:rFonts w:ascii="標楷體" w:eastAsia="標楷體" w:hAnsi="標楷體" w:hint="eastAsia"/>
                <w:color w:val="000000"/>
                <w:sz w:val="20"/>
                <w:szCs w:val="20"/>
              </w:rPr>
              <w:t>」，用來中樞神 經活化用藥，本來是治療過動症，有考生一吃吃上癮，結果沒變聰明，反而出現幻聽幻覺，差點精神異常！ </w:t>
            </w:r>
          </w:p>
          <w:p w:rsidR="00F64464" w:rsidRDefault="00F64464">
            <w:pPr>
              <w:pStyle w:val="Web"/>
              <w:spacing w:before="0" w:after="0"/>
              <w:ind w:firstLine="23"/>
            </w:pPr>
            <w:r>
              <w:rPr>
                <w:rFonts w:ascii="標楷體" w:eastAsia="標楷體" w:hAnsi="標楷體" w:hint="eastAsia"/>
                <w:color w:val="000000"/>
                <w:sz w:val="20"/>
                <w:szCs w:val="20"/>
              </w:rPr>
              <w:t>迷思四：大多數同學都在使用藥物，</w:t>
            </w:r>
            <w:proofErr w:type="gramStart"/>
            <w:r>
              <w:rPr>
                <w:rFonts w:ascii="標楷體" w:eastAsia="標楷體" w:hAnsi="標楷體" w:hint="eastAsia"/>
                <w:color w:val="000000"/>
                <w:sz w:val="20"/>
                <w:szCs w:val="20"/>
              </w:rPr>
              <w:t>不</w:t>
            </w:r>
            <w:proofErr w:type="gramEnd"/>
            <w:r>
              <w:rPr>
                <w:rFonts w:ascii="標楷體" w:eastAsia="標楷體" w:hAnsi="標楷體" w:hint="eastAsia"/>
                <w:color w:val="000000"/>
                <w:sz w:val="20"/>
                <w:szCs w:val="20"/>
              </w:rPr>
              <w:t>一起使用就會沒朋友。 </w:t>
            </w:r>
          </w:p>
          <w:p w:rsidR="00F64464" w:rsidRDefault="00F64464">
            <w:pPr>
              <w:pStyle w:val="Web"/>
              <w:spacing w:before="0" w:after="0"/>
              <w:ind w:firstLine="23"/>
            </w:pPr>
            <w:r>
              <w:rPr>
                <w:rFonts w:ascii="標楷體" w:eastAsia="標楷體" w:hAnsi="標楷體" w:hint="eastAsia"/>
                <w:color w:val="000000"/>
                <w:sz w:val="20"/>
                <w:szCs w:val="20"/>
              </w:rPr>
              <w:t>破解：若友誼的維繫是靠藥物，那麼根本不是真心相待的朋友，何不學習溝通，懂得體恤別人，真誠的交朋友才能讓人際關係更上一層樓。</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1.教學影片</w:t>
            </w:r>
          </w:p>
          <w:p w:rsidR="00F64464" w:rsidRDefault="00F6446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觀察</w:t>
            </w:r>
          </w:p>
          <w:p w:rsidR="00F64464" w:rsidRDefault="00F64464">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b/>
                <w:bCs/>
                <w:color w:val="000000"/>
                <w:sz w:val="20"/>
                <w:szCs w:val="20"/>
              </w:rPr>
              <w:t>【品德教育】</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品EJU4 自律負責。</w:t>
            </w:r>
          </w:p>
          <w:p w:rsidR="00AD50C6" w:rsidRPr="00AD50C6" w:rsidRDefault="00AD50C6" w:rsidP="00AD50C6">
            <w:pPr>
              <w:pStyle w:val="Web"/>
              <w:spacing w:before="0" w:after="0"/>
              <w:ind w:firstLine="23"/>
              <w:rPr>
                <w:sz w:val="20"/>
                <w:szCs w:val="20"/>
              </w:rPr>
            </w:pPr>
            <w:r w:rsidRPr="00AD50C6">
              <w:rPr>
                <w:rFonts w:ascii="標楷體" w:eastAsia="標楷體" w:hAnsi="標楷體" w:hint="eastAsia"/>
                <w:b/>
                <w:bCs/>
                <w:color w:val="000000"/>
                <w:sz w:val="20"/>
                <w:szCs w:val="20"/>
              </w:rPr>
              <w:t>【</w:t>
            </w:r>
            <w:r w:rsidRPr="00AD50C6">
              <w:rPr>
                <w:rFonts w:hint="eastAsia"/>
                <w:b/>
                <w:sz w:val="20"/>
                <w:szCs w:val="20"/>
              </w:rPr>
              <w:t>生命教育</w:t>
            </w:r>
            <w:r w:rsidRPr="00AD50C6">
              <w:rPr>
                <w:rFonts w:ascii="標楷體" w:eastAsia="標楷體" w:hAnsi="標楷體" w:hint="eastAsia"/>
                <w:b/>
                <w:bCs/>
                <w:color w:val="000000"/>
                <w:sz w:val="20"/>
                <w:szCs w:val="20"/>
              </w:rPr>
              <w:t>】</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r w:rsidRPr="00AD50C6">
              <w:rPr>
                <w:rFonts w:ascii="Calibri" w:eastAsia="標楷體" w:hAnsi="Calibri" w:hint="eastAsia"/>
                <w:color w:val="auto"/>
                <w:kern w:val="2"/>
                <w:sz w:val="24"/>
                <w:szCs w:val="22"/>
              </w:rPr>
              <w:t>探討完整的人的各個面向，包括身體與心理、理性與感性、自由與命定、境遇與嚮往，理解人的主體能動性，培養適切的自我觀。</w:t>
            </w:r>
          </w:p>
          <w:p w:rsidR="00AD50C6" w:rsidRPr="00AD50C6" w:rsidRDefault="00AD50C6" w:rsidP="00AD50C6">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J5 </w:t>
            </w:r>
            <w:r w:rsidRPr="00AD50C6">
              <w:rPr>
                <w:rFonts w:ascii="Calibri" w:eastAsia="標楷體" w:hAnsi="Calibri" w:hint="eastAsia"/>
                <w:color w:val="auto"/>
                <w:kern w:val="2"/>
                <w:sz w:val="24"/>
                <w:szCs w:val="22"/>
              </w:rPr>
              <w:t>覺察生活中的各種迷思，在生活作息、健康促進、飲食運動、休閒娛</w:t>
            </w:r>
            <w:r w:rsidRPr="00AD50C6">
              <w:rPr>
                <w:rFonts w:ascii="Calibri" w:eastAsia="標楷體" w:hAnsi="Calibri" w:hint="eastAsia"/>
                <w:color w:val="auto"/>
                <w:kern w:val="2"/>
                <w:sz w:val="24"/>
                <w:szCs w:val="22"/>
              </w:rPr>
              <w:lastRenderedPageBreak/>
              <w:t>樂、人我關係等課題上進行價值思辨，尋求解決之道。</w:t>
            </w:r>
          </w:p>
          <w:p w:rsidR="00AD50C6" w:rsidRPr="00AD50C6" w:rsidRDefault="00AD50C6">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snapToGrid w:val="0"/>
              <w:spacing w:line="0" w:lineRule="atLeast"/>
              <w:ind w:hanging="7"/>
              <w:jc w:val="left"/>
            </w:pPr>
            <w:r>
              <w:rPr>
                <w:rFonts w:ascii="標楷體" w:eastAsia="標楷體" w:hAnsi="標楷體" w:cs="標楷體"/>
                <w:color w:val="C00000"/>
                <w:sz w:val="24"/>
                <w:szCs w:val="24"/>
              </w:rPr>
              <w:lastRenderedPageBreak/>
              <w:t>10/20~21</w:t>
            </w:r>
            <w:proofErr w:type="gramStart"/>
            <w:r>
              <w:rPr>
                <w:rFonts w:ascii="標楷體" w:eastAsia="標楷體" w:hAnsi="標楷體" w:cs="標楷體"/>
                <w:color w:val="C00000"/>
                <w:sz w:val="24"/>
                <w:szCs w:val="24"/>
              </w:rPr>
              <w:t>八年級隔</w:t>
            </w:r>
            <w:proofErr w:type="gramEnd"/>
            <w:r>
              <w:rPr>
                <w:rFonts w:ascii="標楷體" w:eastAsia="標楷體" w:hAnsi="標楷體" w:cs="標楷體"/>
                <w:color w:val="C00000"/>
                <w:sz w:val="24"/>
                <w:szCs w:val="24"/>
              </w:rPr>
              <w:t>宿(暫)</w:t>
            </w:r>
          </w:p>
        </w:tc>
      </w:tr>
      <w:tr w:rsidR="00F64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4464" w:rsidRDefault="00F6446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pStyle w:val="Web"/>
              <w:spacing w:before="0" w:after="0"/>
              <w:ind w:firstLine="23"/>
            </w:pPr>
            <w:r>
              <w:rPr>
                <w:rFonts w:ascii="Times New Roman" w:hAnsi="Times New Roman" w:cs="Times New Roman"/>
                <w:color w:val="000000"/>
                <w:sz w:val="20"/>
                <w:szCs w:val="20"/>
              </w:rPr>
              <w:t xml:space="preserve">Fb-Ⅳ-3 </w:t>
            </w:r>
            <w:r>
              <w:rPr>
                <w:rFonts w:ascii="Times New Roman" w:hAnsi="Times New Roman" w:cs="Times New Roman"/>
                <w:color w:val="000000"/>
                <w:sz w:val="20"/>
                <w:szCs w:val="20"/>
              </w:rPr>
              <w:t>保護性的健康行為。</w:t>
            </w:r>
            <w:r>
              <w:rPr>
                <w:rFonts w:ascii="Times New Roman" w:hAnsi="Times New Roman" w:cs="Times New Roman"/>
                <w:color w:val="000000"/>
                <w:sz w:val="20"/>
                <w:szCs w:val="20"/>
              </w:rPr>
              <w:t>Fb-IV-4</w:t>
            </w:r>
            <w:r>
              <w:rPr>
                <w:rFonts w:ascii="Times New Roman" w:hAnsi="Times New Roman" w:cs="Times New Roman"/>
                <w:color w:val="000000"/>
                <w:sz w:val="20"/>
                <w:szCs w:val="20"/>
              </w:rPr>
              <w:t>新興傳染病與慢性病的防治策略。</w:t>
            </w:r>
            <w:r>
              <w:rPr>
                <w:rFonts w:ascii="Times New Roman" w:hAnsi="Times New Roman" w:cs="Times New Roman"/>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1a-IV-2分析個人與群體健康的影響因素。 </w:t>
            </w:r>
          </w:p>
          <w:p w:rsidR="00F64464" w:rsidRDefault="00F64464">
            <w:pPr>
              <w:pStyle w:val="Web"/>
              <w:spacing w:before="0" w:after="0"/>
              <w:ind w:firstLine="23"/>
            </w:pPr>
            <w:r>
              <w:rPr>
                <w:rFonts w:ascii="標楷體" w:eastAsia="標楷體" w:hAnsi="標楷體" w:hint="eastAsia"/>
                <w:color w:val="000000"/>
                <w:sz w:val="20"/>
                <w:szCs w:val="20"/>
              </w:rPr>
              <w:t>2a-IV-1關注健康議題本土、國際現況與趨勢。 2b-IV-2樂於實踐健康促進的生活型態。 </w:t>
            </w:r>
          </w:p>
          <w:p w:rsidR="00F64464" w:rsidRDefault="00F64464">
            <w:pPr>
              <w:pStyle w:val="Web"/>
              <w:spacing w:before="0" w:after="0"/>
              <w:ind w:firstLine="23"/>
            </w:pPr>
            <w:r>
              <w:rPr>
                <w:rFonts w:ascii="標楷體" w:eastAsia="標楷體" w:hAnsi="標楷體" w:hint="eastAsia"/>
                <w:color w:val="000000"/>
                <w:sz w:val="20"/>
                <w:szCs w:val="20"/>
              </w:rPr>
              <w:t>3a-IV-2因應不同的生活情境進行調適並修正，持續表現健康技</w:t>
            </w:r>
            <w:r>
              <w:rPr>
                <w:rFonts w:ascii="標楷體" w:eastAsia="標楷體" w:hAnsi="標楷體" w:hint="eastAsia"/>
                <w:color w:val="000000"/>
                <w:sz w:val="20"/>
                <w:szCs w:val="20"/>
              </w:rPr>
              <w:lastRenderedPageBreak/>
              <w:t>能。 </w:t>
            </w:r>
          </w:p>
          <w:p w:rsidR="00F64464" w:rsidRDefault="00F64464">
            <w:pPr>
              <w:pStyle w:val="Web"/>
              <w:spacing w:before="0" w:after="0"/>
              <w:ind w:firstLine="23"/>
            </w:pPr>
            <w:r>
              <w:rPr>
                <w:rFonts w:ascii="標楷體" w:eastAsia="標楷體" w:hAnsi="標楷體" w:hint="eastAsia"/>
                <w:color w:val="000000"/>
                <w:sz w:val="20"/>
                <w:szCs w:val="20"/>
              </w:rPr>
              <w:t>4a-IV-2自我監督、增強個人促進健康的行動，並反省修正。 </w:t>
            </w:r>
          </w:p>
          <w:p w:rsidR="00F64464" w:rsidRDefault="00F64464">
            <w:pPr>
              <w:pStyle w:val="Web"/>
              <w:spacing w:before="0" w:after="0"/>
              <w:ind w:firstLine="23"/>
            </w:pPr>
            <w:r>
              <w:rPr>
                <w:rFonts w:ascii="標楷體" w:eastAsia="標楷體" w:hAnsi="標楷體" w:hint="eastAsia"/>
                <w:color w:val="000000"/>
                <w:sz w:val="20"/>
                <w:szCs w:val="20"/>
              </w:rPr>
              <w:t>4b-IV-1主動並公開表明個人對促進健康的觀點與立場。</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lastRenderedPageBreak/>
              <w:t>第二篇防疫總動員</w:t>
            </w:r>
          </w:p>
          <w:p w:rsidR="00F64464" w:rsidRDefault="00F64464">
            <w:pPr>
              <w:pStyle w:val="Web"/>
              <w:spacing w:before="0" w:after="0"/>
              <w:ind w:firstLine="23"/>
            </w:pPr>
            <w:r>
              <w:rPr>
                <w:rFonts w:ascii="標楷體" w:eastAsia="標楷體" w:hAnsi="標楷體" w:hint="eastAsia"/>
                <w:color w:val="000000"/>
                <w:sz w:val="20"/>
                <w:szCs w:val="20"/>
              </w:rPr>
              <w:t>第一章新興傳染病</w:t>
            </w:r>
          </w:p>
          <w:p w:rsidR="00F64464" w:rsidRDefault="00F64464">
            <w:pPr>
              <w:pStyle w:val="Web"/>
              <w:spacing w:before="0" w:after="0"/>
              <w:ind w:firstLine="23"/>
            </w:pPr>
            <w:r>
              <w:rPr>
                <w:rFonts w:ascii="標楷體" w:eastAsia="標楷體" w:hAnsi="標楷體" w:hint="eastAsia"/>
                <w:b/>
                <w:bCs/>
                <w:color w:val="000000"/>
                <w:sz w:val="20"/>
                <w:szCs w:val="20"/>
              </w:rPr>
              <w:t>一、可怕</w:t>
            </w:r>
            <w:proofErr w:type="gramStart"/>
            <w:r>
              <w:rPr>
                <w:rFonts w:ascii="標楷體" w:eastAsia="標楷體" w:hAnsi="標楷體" w:hint="eastAsia"/>
                <w:b/>
                <w:bCs/>
                <w:color w:val="000000"/>
                <w:sz w:val="20"/>
                <w:szCs w:val="20"/>
              </w:rPr>
              <w:t>的新冠肺炎</w:t>
            </w:r>
            <w:proofErr w:type="gramEnd"/>
          </w:p>
          <w:p w:rsidR="00F64464" w:rsidRDefault="00F64464">
            <w:pPr>
              <w:pStyle w:val="Web"/>
              <w:spacing w:before="0" w:after="0"/>
              <w:ind w:firstLine="23"/>
            </w:pPr>
            <w:r>
              <w:rPr>
                <w:rFonts w:ascii="標楷體" w:eastAsia="標楷體" w:hAnsi="標楷體" w:hint="eastAsia"/>
                <w:color w:val="000000"/>
                <w:sz w:val="20"/>
                <w:szCs w:val="20"/>
              </w:rPr>
              <w:t>提問：請同學先閱讀兩位同學的對話後，再回答問題。 </w:t>
            </w:r>
          </w:p>
          <w:p w:rsidR="00F64464" w:rsidRDefault="00F64464">
            <w:pPr>
              <w:pStyle w:val="Web"/>
              <w:spacing w:before="0" w:after="0"/>
              <w:ind w:firstLine="23"/>
            </w:pPr>
            <w:r>
              <w:rPr>
                <w:rFonts w:ascii="標楷體" w:eastAsia="標楷體" w:hAnsi="標楷體" w:hint="eastAsia"/>
                <w:color w:val="000000"/>
                <w:sz w:val="20"/>
                <w:szCs w:val="20"/>
              </w:rPr>
              <w:t>1.2019年底出現</w:t>
            </w:r>
            <w:proofErr w:type="gramStart"/>
            <w:r>
              <w:rPr>
                <w:rFonts w:ascii="標楷體" w:eastAsia="標楷體" w:hAnsi="標楷體" w:hint="eastAsia"/>
                <w:color w:val="000000"/>
                <w:sz w:val="20"/>
                <w:szCs w:val="20"/>
              </w:rPr>
              <w:t>的新冠肺炎</w:t>
            </w:r>
            <w:proofErr w:type="gramEnd"/>
            <w:r>
              <w:rPr>
                <w:rFonts w:ascii="標楷體" w:eastAsia="標楷體" w:hAnsi="標楷體" w:hint="eastAsia"/>
                <w:color w:val="000000"/>
                <w:sz w:val="20"/>
                <w:szCs w:val="20"/>
              </w:rPr>
              <w:t>，為什麼會造成全球大流行呢？ </w:t>
            </w:r>
          </w:p>
          <w:p w:rsidR="00F64464" w:rsidRDefault="00F64464">
            <w:pPr>
              <w:pStyle w:val="Web"/>
              <w:spacing w:before="0" w:after="0"/>
              <w:ind w:firstLine="23"/>
            </w:pPr>
            <w:r>
              <w:rPr>
                <w:rFonts w:ascii="標楷體" w:eastAsia="標楷體" w:hAnsi="標楷體" w:hint="eastAsia"/>
                <w:color w:val="000000"/>
                <w:sz w:val="20"/>
                <w:szCs w:val="20"/>
              </w:rPr>
              <w:t>2.你會擔心自己被傳染嗎？為什麼？ </w:t>
            </w:r>
          </w:p>
          <w:p w:rsidR="00F64464" w:rsidRDefault="00F64464">
            <w:pPr>
              <w:pStyle w:val="Web"/>
              <w:spacing w:before="0" w:after="0"/>
              <w:ind w:firstLine="23"/>
            </w:pPr>
            <w:r>
              <w:rPr>
                <w:rFonts w:ascii="標楷體" w:eastAsia="標楷體" w:hAnsi="標楷體" w:hint="eastAsia"/>
                <w:color w:val="000000"/>
                <w:sz w:val="20"/>
                <w:szCs w:val="20"/>
              </w:rPr>
              <w:t>發表：學生自由分享。</w:t>
            </w:r>
          </w:p>
          <w:p w:rsidR="00F64464" w:rsidRDefault="00F64464">
            <w:pPr>
              <w:pStyle w:val="Web"/>
              <w:spacing w:before="0" w:after="0"/>
              <w:ind w:firstLine="23"/>
            </w:pPr>
            <w:r>
              <w:rPr>
                <w:rFonts w:ascii="標楷體" w:eastAsia="標楷體" w:hAnsi="標楷體" w:hint="eastAsia"/>
                <w:color w:val="000000"/>
                <w:sz w:val="20"/>
                <w:szCs w:val="20"/>
              </w:rPr>
              <w:t>歸納：目前</w:t>
            </w:r>
            <w:proofErr w:type="gramStart"/>
            <w:r>
              <w:rPr>
                <w:rFonts w:ascii="標楷體" w:eastAsia="標楷體" w:hAnsi="標楷體" w:hint="eastAsia"/>
                <w:color w:val="000000"/>
                <w:sz w:val="20"/>
                <w:szCs w:val="20"/>
              </w:rPr>
              <w:t>沒有新冠肺炎</w:t>
            </w:r>
            <w:proofErr w:type="gramEnd"/>
            <w:r>
              <w:rPr>
                <w:rFonts w:ascii="標楷體" w:eastAsia="標楷體" w:hAnsi="標楷體" w:hint="eastAsia"/>
                <w:color w:val="000000"/>
                <w:sz w:val="20"/>
                <w:szCs w:val="20"/>
              </w:rPr>
              <w:t>的疫苗以及可用於治療它的特效藥，再加上這個新出現的冠狀病毒，所</w:t>
            </w:r>
            <w:r>
              <w:rPr>
                <w:rFonts w:ascii="標楷體" w:eastAsia="標楷體" w:hAnsi="標楷體" w:hint="eastAsia"/>
                <w:color w:val="000000"/>
                <w:sz w:val="20"/>
                <w:szCs w:val="20"/>
              </w:rPr>
              <w:lastRenderedPageBreak/>
              <w:t>有人都沒有抗體，因此才會造成全球大流行。從上面案例我們就能發現傳染病的可怕，並應更加認識傳染病。</w:t>
            </w:r>
          </w:p>
          <w:p w:rsidR="00F64464" w:rsidRDefault="00F64464" w:rsidP="00F64464">
            <w:pPr>
              <w:pStyle w:val="Web"/>
              <w:numPr>
                <w:ilvl w:val="0"/>
                <w:numId w:val="7"/>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認識傳染病</w:t>
            </w:r>
          </w:p>
          <w:p w:rsidR="00F64464" w:rsidRDefault="00F64464">
            <w:pPr>
              <w:pStyle w:val="Web"/>
              <w:spacing w:before="0" w:after="0"/>
              <w:ind w:firstLine="23"/>
            </w:pPr>
            <w:r>
              <w:rPr>
                <w:rFonts w:ascii="標楷體" w:eastAsia="標楷體" w:hAnsi="標楷體" w:hint="eastAsia"/>
                <w:color w:val="000000"/>
                <w:sz w:val="20"/>
                <w:szCs w:val="20"/>
              </w:rPr>
              <w:t>說明：教師說明早在1918年歐洲就曾發生流感大流行，且造成嚴重</w:t>
            </w:r>
            <w:proofErr w:type="gramStart"/>
            <w:r>
              <w:rPr>
                <w:rFonts w:ascii="標楷體" w:eastAsia="標楷體" w:hAnsi="標楷體" w:hint="eastAsia"/>
                <w:color w:val="000000"/>
                <w:sz w:val="20"/>
                <w:szCs w:val="20"/>
              </w:rPr>
              <w:t>疫</w:t>
            </w:r>
            <w:proofErr w:type="gramEnd"/>
            <w:r>
              <w:rPr>
                <w:rFonts w:ascii="標楷體" w:eastAsia="標楷體" w:hAnsi="標楷體" w:hint="eastAsia"/>
                <w:color w:val="000000"/>
                <w:sz w:val="20"/>
                <w:szCs w:val="20"/>
              </w:rPr>
              <w:t>情，天花、鼠疫等傳染病也都帶來恐慌與死亡，人類與傳染病的戰爭是無止境的。儘管我們已消滅了許多種在歷史上作惡多端的傳染病，但是即使在醫學最發達的國家，也還不能完全避免傳染病的威脅。 </w:t>
            </w:r>
          </w:p>
          <w:p w:rsidR="00F64464" w:rsidRDefault="00F64464">
            <w:pPr>
              <w:pStyle w:val="Web"/>
              <w:spacing w:before="0" w:after="0"/>
              <w:ind w:firstLine="23"/>
            </w:pPr>
            <w:r>
              <w:rPr>
                <w:rFonts w:ascii="標楷體" w:eastAsia="標楷體" w:hAnsi="標楷體" w:hint="eastAsia"/>
                <w:color w:val="000000"/>
                <w:sz w:val="20"/>
                <w:szCs w:val="20"/>
              </w:rPr>
              <w:t>提問：為什麼無法將傳染病消滅？</w:t>
            </w:r>
          </w:p>
          <w:p w:rsidR="00F64464" w:rsidRDefault="00F64464">
            <w:pPr>
              <w:pStyle w:val="Web"/>
              <w:spacing w:before="0" w:after="0"/>
              <w:ind w:firstLine="23"/>
            </w:pPr>
            <w:r>
              <w:rPr>
                <w:rFonts w:ascii="標楷體" w:eastAsia="標楷體" w:hAnsi="標楷體" w:hint="eastAsia"/>
                <w:color w:val="000000"/>
                <w:sz w:val="20"/>
                <w:szCs w:val="20"/>
              </w:rPr>
              <w:t>分享：學生自由分享。</w:t>
            </w:r>
          </w:p>
          <w:p w:rsidR="00F64464" w:rsidRDefault="00F64464">
            <w:pPr>
              <w:pStyle w:val="Web"/>
              <w:spacing w:before="0" w:after="0"/>
              <w:ind w:firstLine="23"/>
            </w:pPr>
            <w:r>
              <w:rPr>
                <w:rFonts w:ascii="標楷體" w:eastAsia="標楷體" w:hAnsi="標楷體" w:hint="eastAsia"/>
                <w:color w:val="000000"/>
                <w:sz w:val="20"/>
                <w:szCs w:val="20"/>
              </w:rPr>
              <w:t>說明： 教師介紹新興傳染病，如SARS、</w:t>
            </w:r>
            <w:proofErr w:type="gramStart"/>
            <w:r>
              <w:rPr>
                <w:rFonts w:ascii="標楷體" w:eastAsia="標楷體" w:hAnsi="標楷體" w:hint="eastAsia"/>
                <w:color w:val="000000"/>
                <w:sz w:val="20"/>
                <w:szCs w:val="20"/>
              </w:rPr>
              <w:t>茲卡</w:t>
            </w:r>
            <w:proofErr w:type="gramEnd"/>
            <w:r>
              <w:rPr>
                <w:rFonts w:ascii="標楷體" w:eastAsia="標楷體" w:hAnsi="標楷體" w:hint="eastAsia"/>
                <w:color w:val="000000"/>
                <w:sz w:val="20"/>
                <w:szCs w:val="20"/>
              </w:rPr>
              <w:t xml:space="preserve"> 病毒、H1N1、MERS、</w:t>
            </w:r>
            <w:proofErr w:type="gramStart"/>
            <w:r>
              <w:rPr>
                <w:rFonts w:ascii="標楷體" w:eastAsia="標楷體" w:hAnsi="標楷體" w:hint="eastAsia"/>
                <w:color w:val="000000"/>
                <w:sz w:val="20"/>
                <w:szCs w:val="20"/>
              </w:rPr>
              <w:t>新冠肺</w:t>
            </w:r>
            <w:proofErr w:type="gramEnd"/>
            <w:r>
              <w:rPr>
                <w:rFonts w:ascii="標楷體" w:eastAsia="標楷體" w:hAnsi="標楷體" w:hint="eastAsia"/>
                <w:color w:val="000000"/>
                <w:sz w:val="20"/>
                <w:szCs w:val="20"/>
              </w:rPr>
              <w:t>炎。 </w:t>
            </w:r>
          </w:p>
          <w:p w:rsidR="00F64464" w:rsidRDefault="00F64464">
            <w:pPr>
              <w:pStyle w:val="Web"/>
              <w:spacing w:before="0" w:after="0"/>
              <w:ind w:firstLine="23"/>
            </w:pPr>
            <w:r>
              <w:rPr>
                <w:rFonts w:ascii="標楷體" w:eastAsia="標楷體" w:hAnsi="標楷體" w:hint="eastAsia"/>
                <w:color w:val="000000"/>
                <w:sz w:val="20"/>
                <w:szCs w:val="20"/>
              </w:rPr>
              <w:t>總結：教師強調雖然公共衛生的進步，已經讓多數的傳染病獲得控制，但當新種病原體出現時，所有人類對它都沒有抵抗力，一旦傳染開來，流行就大為爆發， 所以當我們面對傳染病絕不可掉以輕心，知己知彼才能百戰百勝。</w:t>
            </w:r>
          </w:p>
          <w:p w:rsidR="00F64464" w:rsidRDefault="00F64464" w:rsidP="00F64464">
            <w:pPr>
              <w:pStyle w:val="Web"/>
              <w:numPr>
                <w:ilvl w:val="0"/>
                <w:numId w:val="8"/>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新興傳染病的反撲</w:t>
            </w:r>
          </w:p>
          <w:p w:rsidR="00F64464" w:rsidRDefault="00F64464">
            <w:pPr>
              <w:pStyle w:val="Web"/>
              <w:spacing w:before="0" w:after="0"/>
              <w:ind w:firstLine="23"/>
            </w:pPr>
            <w:r>
              <w:rPr>
                <w:rFonts w:ascii="標楷體" w:eastAsia="標楷體" w:hAnsi="標楷體" w:hint="eastAsia"/>
                <w:color w:val="000000"/>
                <w:sz w:val="20"/>
                <w:szCs w:val="20"/>
              </w:rPr>
              <w:t>實作：將全班分組，請學生蒐集課本上的五種新興傳染病相關資料，並找出導致生病的原因及預防方法。 </w:t>
            </w:r>
          </w:p>
          <w:p w:rsidR="00F64464" w:rsidRDefault="00F64464">
            <w:pPr>
              <w:pStyle w:val="Web"/>
              <w:spacing w:before="0" w:after="0"/>
              <w:ind w:firstLine="23"/>
            </w:pPr>
            <w:r>
              <w:rPr>
                <w:rFonts w:ascii="標楷體" w:eastAsia="標楷體" w:hAnsi="標楷體" w:hint="eastAsia"/>
                <w:color w:val="000000"/>
                <w:sz w:val="20"/>
                <w:szCs w:val="20"/>
              </w:rPr>
              <w:lastRenderedPageBreak/>
              <w:t>發表：各組派代表分享查到的資訊，並由老師統整歸納。</w:t>
            </w:r>
          </w:p>
          <w:p w:rsidR="00F64464" w:rsidRDefault="00F64464">
            <w:pPr>
              <w:pStyle w:val="Web"/>
              <w:spacing w:before="0" w:after="0"/>
              <w:ind w:firstLine="23"/>
            </w:pPr>
            <w:r>
              <w:rPr>
                <w:rFonts w:ascii="標楷體" w:eastAsia="標楷體" w:hAnsi="標楷體" w:hint="eastAsia"/>
                <w:b/>
                <w:bCs/>
                <w:color w:val="000000"/>
                <w:sz w:val="20"/>
                <w:szCs w:val="20"/>
              </w:rPr>
              <w:t>四、傳染病的發生</w:t>
            </w:r>
          </w:p>
          <w:p w:rsidR="00F64464" w:rsidRDefault="00F64464">
            <w:pPr>
              <w:pStyle w:val="Web"/>
              <w:spacing w:before="0" w:after="0"/>
              <w:ind w:firstLine="23"/>
            </w:pPr>
            <w:r>
              <w:rPr>
                <w:rFonts w:ascii="標楷體" w:eastAsia="標楷體" w:hAnsi="標楷體" w:hint="eastAsia"/>
                <w:color w:val="000000"/>
                <w:sz w:val="20"/>
                <w:szCs w:val="20"/>
              </w:rPr>
              <w:t>提問：</w:t>
            </w:r>
            <w:proofErr w:type="gramStart"/>
            <w:r>
              <w:rPr>
                <w:rFonts w:ascii="標楷體" w:eastAsia="標楷體" w:hAnsi="標楷體" w:hint="eastAsia"/>
                <w:color w:val="000000"/>
                <w:sz w:val="20"/>
                <w:szCs w:val="20"/>
              </w:rPr>
              <w:t>若班上</w:t>
            </w:r>
            <w:proofErr w:type="gramEnd"/>
            <w:r>
              <w:rPr>
                <w:rFonts w:ascii="標楷體" w:eastAsia="標楷體" w:hAnsi="標楷體" w:hint="eastAsia"/>
                <w:color w:val="000000"/>
                <w:sz w:val="20"/>
                <w:szCs w:val="20"/>
              </w:rPr>
              <w:t>有人</w:t>
            </w:r>
            <w:proofErr w:type="gramStart"/>
            <w:r>
              <w:rPr>
                <w:rFonts w:ascii="標楷體" w:eastAsia="標楷體" w:hAnsi="標楷體" w:hint="eastAsia"/>
                <w:color w:val="000000"/>
                <w:sz w:val="20"/>
                <w:szCs w:val="20"/>
              </w:rPr>
              <w:t>罹患新</w:t>
            </w:r>
            <w:proofErr w:type="gramEnd"/>
            <w:r>
              <w:rPr>
                <w:rFonts w:ascii="標楷體" w:eastAsia="標楷體" w:hAnsi="標楷體" w:hint="eastAsia"/>
                <w:color w:val="000000"/>
                <w:sz w:val="20"/>
                <w:szCs w:val="20"/>
              </w:rPr>
              <w:t>冠肺炎，那全班都會被感染嗎？什麼情況下才會被傳染呢？ </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說明：教師說明傳染病的發生，必須具備「病原體的存在」、「抵抗力較弱的人體」 和「適當的傳染途徑」三要素，缺一不可。因此班上同學必須同時具備上述的三要素才會被傳染流感。</w:t>
            </w:r>
          </w:p>
          <w:p w:rsidR="00F64464" w:rsidRDefault="00F64464" w:rsidP="00F64464">
            <w:pPr>
              <w:pStyle w:val="Web"/>
              <w:numPr>
                <w:ilvl w:val="0"/>
                <w:numId w:val="9"/>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傳染病大搜查</w:t>
            </w:r>
          </w:p>
          <w:p w:rsidR="00F64464" w:rsidRDefault="00F64464">
            <w:pPr>
              <w:pStyle w:val="Web"/>
              <w:spacing w:before="0" w:after="0"/>
              <w:ind w:firstLine="23"/>
            </w:pPr>
            <w:r>
              <w:rPr>
                <w:rFonts w:ascii="標楷體" w:eastAsia="標楷體" w:hAnsi="標楷體" w:hint="eastAsia"/>
                <w:color w:val="000000"/>
                <w:sz w:val="20"/>
                <w:szCs w:val="20"/>
              </w:rPr>
              <w:t>說明：教師介紹病原體、人體抵抗力、傳染途徑，而傳染途徑又分為五類：</w:t>
            </w:r>
            <w:proofErr w:type="gramStart"/>
            <w:r>
              <w:rPr>
                <w:rFonts w:ascii="標楷體" w:eastAsia="標楷體" w:hAnsi="標楷體" w:hint="eastAsia"/>
                <w:color w:val="000000"/>
                <w:sz w:val="20"/>
                <w:szCs w:val="20"/>
              </w:rPr>
              <w:t>蟲媒傳染</w:t>
            </w:r>
            <w:proofErr w:type="gramEnd"/>
            <w:r>
              <w:rPr>
                <w:rFonts w:ascii="標楷體" w:eastAsia="標楷體" w:hAnsi="標楷體" w:hint="eastAsia"/>
                <w:color w:val="000000"/>
                <w:sz w:val="20"/>
                <w:szCs w:val="20"/>
              </w:rPr>
              <w:t>、性接觸或血液傳染、食物或飲水傳染、接觸傳染、空氣或飛沫傳染。 </w:t>
            </w:r>
          </w:p>
          <w:p w:rsidR="00F64464" w:rsidRDefault="00F64464">
            <w:pPr>
              <w:pStyle w:val="Web"/>
              <w:spacing w:before="0" w:after="0"/>
              <w:ind w:firstLine="23"/>
            </w:pPr>
            <w:r>
              <w:rPr>
                <w:rFonts w:ascii="標楷體" w:eastAsia="標楷體" w:hAnsi="標楷體" w:hint="eastAsia"/>
                <w:color w:val="000000"/>
                <w:sz w:val="20"/>
                <w:szCs w:val="20"/>
              </w:rPr>
              <w:t>說明：通常病原體並不容易侵入人體，因為我們的皮膚具有一定的保護功能，所以病原體侵入人體大多是透過皮膚上的傷口或是消化道、呼吸道、生殖道等開口進入。我們更要了解各類傳染途徑，才能減少被感染的機會。</w:t>
            </w:r>
          </w:p>
          <w:p w:rsidR="00F64464" w:rsidRDefault="00F64464" w:rsidP="00F64464">
            <w:pPr>
              <w:pStyle w:val="Web"/>
              <w:numPr>
                <w:ilvl w:val="0"/>
                <w:numId w:val="10"/>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防疫一把罩</w:t>
            </w:r>
          </w:p>
          <w:p w:rsidR="00F64464" w:rsidRDefault="00F64464">
            <w:pPr>
              <w:pStyle w:val="Web"/>
              <w:spacing w:before="0" w:after="0"/>
              <w:ind w:firstLine="23"/>
            </w:pPr>
            <w:r>
              <w:rPr>
                <w:rFonts w:ascii="標楷體" w:eastAsia="標楷體" w:hAnsi="標楷體" w:hint="eastAsia"/>
                <w:color w:val="000000"/>
                <w:sz w:val="20"/>
                <w:szCs w:val="20"/>
              </w:rPr>
              <w:t>閱讀：請學生先閱讀五位同學的對話後，回答問題。 </w:t>
            </w:r>
          </w:p>
          <w:p w:rsidR="00F64464" w:rsidRDefault="00F64464">
            <w:pPr>
              <w:pStyle w:val="Web"/>
              <w:spacing w:before="0" w:after="0"/>
              <w:ind w:firstLine="23"/>
            </w:pPr>
            <w:r>
              <w:rPr>
                <w:rFonts w:ascii="標楷體" w:eastAsia="標楷體" w:hAnsi="標楷體" w:hint="eastAsia"/>
                <w:color w:val="000000"/>
                <w:sz w:val="20"/>
                <w:szCs w:val="20"/>
              </w:rPr>
              <w:t>提問：</w:t>
            </w:r>
          </w:p>
          <w:p w:rsidR="00F64464" w:rsidRDefault="00F64464">
            <w:pPr>
              <w:pStyle w:val="Web"/>
              <w:spacing w:before="0" w:after="0"/>
              <w:ind w:firstLine="23"/>
            </w:pPr>
            <w:r>
              <w:rPr>
                <w:rFonts w:ascii="標楷體" w:eastAsia="標楷體" w:hAnsi="標楷體" w:hint="eastAsia"/>
                <w:color w:val="000000"/>
                <w:sz w:val="20"/>
                <w:szCs w:val="20"/>
              </w:rPr>
              <w:t>1.你認為上述同學們的對話，</w:t>
            </w:r>
            <w:proofErr w:type="gramStart"/>
            <w:r>
              <w:rPr>
                <w:rFonts w:ascii="標楷體" w:eastAsia="標楷體" w:hAnsi="標楷體" w:hint="eastAsia"/>
                <w:color w:val="000000"/>
                <w:sz w:val="20"/>
                <w:szCs w:val="20"/>
              </w:rPr>
              <w:t>誰說的正確</w:t>
            </w:r>
            <w:proofErr w:type="gramEnd"/>
            <w:r>
              <w:rPr>
                <w:rFonts w:ascii="標楷體" w:eastAsia="標楷體" w:hAnsi="標楷體" w:hint="eastAsia"/>
                <w:color w:val="000000"/>
                <w:sz w:val="20"/>
                <w:szCs w:val="20"/>
              </w:rPr>
              <w:t>呢？</w:t>
            </w:r>
          </w:p>
          <w:p w:rsidR="00F64464" w:rsidRDefault="00F64464">
            <w:pPr>
              <w:pStyle w:val="Web"/>
              <w:spacing w:before="0" w:after="0"/>
              <w:ind w:firstLine="23"/>
            </w:pPr>
            <w:r>
              <w:rPr>
                <w:rFonts w:ascii="標楷體" w:eastAsia="標楷體" w:hAnsi="標楷體" w:hint="eastAsia"/>
                <w:color w:val="000000"/>
                <w:sz w:val="20"/>
                <w:szCs w:val="20"/>
              </w:rPr>
              <w:t>2.為什麼五位同學的防疫妙招，</w:t>
            </w:r>
            <w:r>
              <w:rPr>
                <w:rFonts w:ascii="標楷體" w:eastAsia="標楷體" w:hAnsi="標楷體" w:hint="eastAsia"/>
                <w:color w:val="000000"/>
                <w:sz w:val="20"/>
                <w:szCs w:val="20"/>
              </w:rPr>
              <w:lastRenderedPageBreak/>
              <w:t>勤洗手、戴口罩、消毒等，能</w:t>
            </w:r>
            <w:proofErr w:type="gramStart"/>
            <w:r>
              <w:rPr>
                <w:rFonts w:ascii="標楷體" w:eastAsia="標楷體" w:hAnsi="標楷體" w:hint="eastAsia"/>
                <w:color w:val="000000"/>
                <w:sz w:val="20"/>
                <w:szCs w:val="20"/>
              </w:rPr>
              <w:t>預防新冠肺炎</w:t>
            </w:r>
            <w:proofErr w:type="gramEnd"/>
            <w:r>
              <w:rPr>
                <w:rFonts w:ascii="標楷體" w:eastAsia="標楷體" w:hAnsi="標楷體" w:hint="eastAsia"/>
                <w:color w:val="000000"/>
                <w:sz w:val="20"/>
                <w:szCs w:val="20"/>
              </w:rPr>
              <w:t>呢？</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說明：教師說明勤洗手與戴口罩是為了阻斷傳染途徑，消毒是為了排除感染源，另外還需要提升自我免疫力，才能降低被傳染的機會。</w:t>
            </w:r>
          </w:p>
          <w:p w:rsidR="00F64464" w:rsidRDefault="00F64464" w:rsidP="00F64464">
            <w:pPr>
              <w:pStyle w:val="Web"/>
              <w:numPr>
                <w:ilvl w:val="0"/>
                <w:numId w:val="11"/>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傳染病防護對策</w:t>
            </w:r>
            <w:proofErr w:type="gramStart"/>
            <w:r>
              <w:rPr>
                <w:rFonts w:ascii="標楷體" w:eastAsia="標楷體" w:hAnsi="標楷體" w:cs="Times New Roman" w:hint="eastAsia"/>
                <w:b/>
                <w:bCs/>
                <w:color w:val="000000"/>
                <w:sz w:val="20"/>
                <w:szCs w:val="20"/>
              </w:rPr>
              <w:t>—</w:t>
            </w:r>
            <w:proofErr w:type="gramEnd"/>
            <w:r>
              <w:rPr>
                <w:rFonts w:ascii="標楷體" w:eastAsia="標楷體" w:hAnsi="標楷體" w:cs="Times New Roman" w:hint="eastAsia"/>
                <w:b/>
                <w:bCs/>
                <w:color w:val="000000"/>
                <w:sz w:val="20"/>
                <w:szCs w:val="20"/>
              </w:rPr>
              <w:t xml:space="preserve">—增強人體抵抗力  　　</w:t>
            </w:r>
          </w:p>
          <w:p w:rsidR="00F64464" w:rsidRDefault="00F64464">
            <w:pPr>
              <w:pStyle w:val="Web"/>
              <w:spacing w:before="0" w:after="0"/>
              <w:ind w:firstLine="23"/>
            </w:pPr>
            <w:r>
              <w:rPr>
                <w:rFonts w:ascii="標楷體" w:eastAsia="標楷體" w:hAnsi="標楷體" w:hint="eastAsia"/>
                <w:color w:val="000000"/>
                <w:sz w:val="20"/>
                <w:szCs w:val="20"/>
              </w:rPr>
              <w:t>說明：要有效預防傳染病，提升自身的抵抗力，是不可以輕忽的一環。 </w:t>
            </w:r>
          </w:p>
          <w:p w:rsidR="00F64464" w:rsidRDefault="00F64464">
            <w:pPr>
              <w:pStyle w:val="Web"/>
              <w:spacing w:before="0" w:after="0"/>
              <w:ind w:firstLine="23"/>
            </w:pPr>
            <w:r>
              <w:rPr>
                <w:rFonts w:ascii="標楷體" w:eastAsia="標楷體" w:hAnsi="標楷體" w:hint="eastAsia"/>
                <w:color w:val="000000"/>
                <w:sz w:val="20"/>
                <w:szCs w:val="20"/>
              </w:rPr>
              <w:t>整理：使學生了解可以利用運動、均衡飲食、接種疫苗等方式，來增強自身抵抗力。 </w:t>
            </w:r>
          </w:p>
          <w:p w:rsidR="00F64464" w:rsidRDefault="00F64464">
            <w:pPr>
              <w:pStyle w:val="Web"/>
              <w:spacing w:before="0" w:after="0"/>
              <w:ind w:firstLine="23"/>
            </w:pPr>
            <w:r>
              <w:rPr>
                <w:rFonts w:ascii="標楷體" w:eastAsia="標楷體" w:hAnsi="標楷體" w:hint="eastAsia"/>
                <w:color w:val="000000"/>
                <w:sz w:val="20"/>
                <w:szCs w:val="20"/>
              </w:rPr>
              <w:t>提問：學生曾施打過的疫苗？並對哪些疾病產生免疫力？ </w:t>
            </w:r>
          </w:p>
          <w:p w:rsidR="00F64464" w:rsidRDefault="00F64464">
            <w:pPr>
              <w:pStyle w:val="Web"/>
              <w:spacing w:before="0" w:after="0"/>
              <w:ind w:firstLine="23"/>
            </w:pPr>
            <w:r>
              <w:rPr>
                <w:rFonts w:ascii="標楷體" w:eastAsia="標楷體" w:hAnsi="標楷體" w:hint="eastAsia"/>
                <w:color w:val="000000"/>
                <w:sz w:val="20"/>
                <w:szCs w:val="20"/>
              </w:rPr>
              <w:t>發表：請學生自由發表。 </w:t>
            </w:r>
          </w:p>
          <w:p w:rsidR="00F64464" w:rsidRDefault="00F64464">
            <w:pPr>
              <w:pStyle w:val="Web"/>
              <w:spacing w:before="0" w:after="0"/>
              <w:ind w:firstLine="23"/>
            </w:pPr>
            <w:r>
              <w:rPr>
                <w:rFonts w:ascii="標楷體" w:eastAsia="標楷體" w:hAnsi="標楷體" w:hint="eastAsia"/>
                <w:color w:val="000000"/>
                <w:sz w:val="20"/>
                <w:szCs w:val="20"/>
              </w:rPr>
              <w:t>總結：疫苗使部分傳染病受到有效的控制，我國也規定學童需接受預防接種，提高免疫力。教師也強調要增強自身抵抗力的方法，須確實落實於日常生活中。</w:t>
            </w:r>
          </w:p>
          <w:p w:rsidR="00F64464" w:rsidRDefault="00F64464" w:rsidP="00F64464">
            <w:pPr>
              <w:pStyle w:val="Web"/>
              <w:numPr>
                <w:ilvl w:val="0"/>
                <w:numId w:val="12"/>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傳染病防護對策</w:t>
            </w:r>
            <w:proofErr w:type="gramStart"/>
            <w:r>
              <w:rPr>
                <w:rFonts w:ascii="標楷體" w:eastAsia="標楷體" w:hAnsi="標楷體" w:cs="Times New Roman" w:hint="eastAsia"/>
                <w:b/>
                <w:bCs/>
                <w:color w:val="000000"/>
                <w:sz w:val="20"/>
                <w:szCs w:val="20"/>
              </w:rPr>
              <w:t>—</w:t>
            </w:r>
            <w:proofErr w:type="gramEnd"/>
            <w:r>
              <w:rPr>
                <w:rFonts w:ascii="標楷體" w:eastAsia="標楷體" w:hAnsi="標楷體" w:cs="Times New Roman" w:hint="eastAsia"/>
                <w:b/>
                <w:bCs/>
                <w:color w:val="000000"/>
                <w:sz w:val="20"/>
                <w:szCs w:val="20"/>
              </w:rPr>
              <w:t xml:space="preserve">—排除感染源  　　</w:t>
            </w:r>
          </w:p>
          <w:p w:rsidR="00F64464" w:rsidRDefault="00F64464">
            <w:pPr>
              <w:pStyle w:val="Web"/>
              <w:spacing w:before="0" w:after="0"/>
              <w:ind w:firstLine="23"/>
            </w:pPr>
            <w:r>
              <w:rPr>
                <w:rFonts w:ascii="標楷體" w:eastAsia="標楷體" w:hAnsi="標楷體" w:hint="eastAsia"/>
                <w:color w:val="000000"/>
                <w:sz w:val="20"/>
                <w:szCs w:val="20"/>
              </w:rPr>
              <w:t>說明：適當引導學生了解預防傳染病最重要是消滅病原體、增強人體抵抗力、管制傳染途徑。 </w:t>
            </w:r>
          </w:p>
          <w:p w:rsidR="00F64464" w:rsidRDefault="00F64464">
            <w:pPr>
              <w:pStyle w:val="Web"/>
              <w:spacing w:before="0" w:after="0"/>
              <w:ind w:firstLine="23"/>
            </w:pPr>
            <w:r>
              <w:rPr>
                <w:rFonts w:ascii="標楷體" w:eastAsia="標楷體" w:hAnsi="標楷體" w:hint="eastAsia"/>
                <w:color w:val="000000"/>
                <w:sz w:val="20"/>
                <w:szCs w:val="20"/>
              </w:rPr>
              <w:t>發表：請學生說明家中或醫院常用消毒方法。 </w:t>
            </w:r>
          </w:p>
          <w:p w:rsidR="00F64464" w:rsidRDefault="00F64464">
            <w:pPr>
              <w:pStyle w:val="Web"/>
              <w:spacing w:before="0" w:after="0"/>
              <w:ind w:firstLine="23"/>
            </w:pPr>
            <w:r>
              <w:rPr>
                <w:rFonts w:ascii="標楷體" w:eastAsia="標楷體" w:hAnsi="標楷體" w:hint="eastAsia"/>
                <w:color w:val="000000"/>
                <w:sz w:val="20"/>
                <w:szCs w:val="20"/>
              </w:rPr>
              <w:t>說明：教師可以準備漂白水及酒精，讓學生實際操作消毒濃度的</w:t>
            </w:r>
            <w:r>
              <w:rPr>
                <w:rFonts w:ascii="標楷體" w:eastAsia="標楷體" w:hAnsi="標楷體" w:hint="eastAsia"/>
                <w:color w:val="000000"/>
                <w:sz w:val="20"/>
                <w:szCs w:val="20"/>
              </w:rPr>
              <w:lastRenderedPageBreak/>
              <w:t>調配。</w:t>
            </w:r>
          </w:p>
          <w:p w:rsidR="00F64464" w:rsidRDefault="00F64464">
            <w:pPr>
              <w:pStyle w:val="Web"/>
              <w:spacing w:before="0" w:after="0"/>
              <w:ind w:firstLine="23"/>
            </w:pPr>
            <w:r>
              <w:rPr>
                <w:rFonts w:ascii="標楷體" w:eastAsia="標楷體" w:hAnsi="標楷體" w:hint="eastAsia"/>
                <w:color w:val="000000"/>
                <w:sz w:val="20"/>
                <w:szCs w:val="20"/>
              </w:rPr>
              <w:t>總結：為了有效預防傳染病，鼓勵學生要做到保持空氣流通、</w:t>
            </w:r>
            <w:proofErr w:type="gramStart"/>
            <w:r>
              <w:rPr>
                <w:rFonts w:ascii="標楷體" w:eastAsia="標楷體" w:hAnsi="標楷體" w:hint="eastAsia"/>
                <w:color w:val="000000"/>
                <w:sz w:val="20"/>
                <w:szCs w:val="20"/>
              </w:rPr>
              <w:t>食前便</w:t>
            </w:r>
            <w:proofErr w:type="gramEnd"/>
            <w:r>
              <w:rPr>
                <w:rFonts w:ascii="標楷體" w:eastAsia="標楷體" w:hAnsi="標楷體" w:hint="eastAsia"/>
                <w:color w:val="000000"/>
                <w:sz w:val="20"/>
                <w:szCs w:val="20"/>
              </w:rPr>
              <w:t>後洗手等良好衛生習慣。</w:t>
            </w:r>
          </w:p>
          <w:p w:rsidR="00F64464" w:rsidRDefault="00F64464" w:rsidP="00F64464">
            <w:pPr>
              <w:pStyle w:val="Web"/>
              <w:numPr>
                <w:ilvl w:val="0"/>
                <w:numId w:val="13"/>
              </w:numPr>
              <w:suppressAutoHyphens w:val="0"/>
              <w:autoSpaceDN/>
              <w:spacing w:before="0" w:after="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傳染病防護對策</w:t>
            </w:r>
            <w:proofErr w:type="gramStart"/>
            <w:r>
              <w:rPr>
                <w:rFonts w:ascii="標楷體" w:eastAsia="標楷體" w:hAnsi="標楷體" w:cs="Times New Roman" w:hint="eastAsia"/>
                <w:b/>
                <w:bCs/>
                <w:color w:val="000000"/>
                <w:sz w:val="20"/>
                <w:szCs w:val="20"/>
              </w:rPr>
              <w:t>—</w:t>
            </w:r>
            <w:proofErr w:type="gramEnd"/>
            <w:r>
              <w:rPr>
                <w:rFonts w:ascii="標楷體" w:eastAsia="標楷體" w:hAnsi="標楷體" w:cs="Times New Roman" w:hint="eastAsia"/>
                <w:b/>
                <w:bCs/>
                <w:color w:val="000000"/>
                <w:sz w:val="20"/>
                <w:szCs w:val="20"/>
              </w:rPr>
              <w:t xml:space="preserve">—阻斷傳染途徑  　　</w:t>
            </w:r>
          </w:p>
          <w:p w:rsidR="00F64464" w:rsidRDefault="00F64464">
            <w:pPr>
              <w:pStyle w:val="Web"/>
              <w:spacing w:before="0" w:after="0"/>
              <w:ind w:firstLine="23"/>
            </w:pPr>
            <w:r>
              <w:rPr>
                <w:rFonts w:ascii="標楷體" w:eastAsia="標楷體" w:hAnsi="標楷體" w:hint="eastAsia"/>
                <w:color w:val="000000"/>
                <w:sz w:val="20"/>
                <w:szCs w:val="20"/>
              </w:rPr>
              <w:t>說明：傳染病的傳染途徑有許多種，提醒學生除了提高自身的抵抗力之外，也需要針對傳染病的傳染途徑進行把關，以免傳染病的發生。 </w:t>
            </w:r>
          </w:p>
          <w:p w:rsidR="00F64464" w:rsidRDefault="00F64464">
            <w:pPr>
              <w:pStyle w:val="Web"/>
              <w:spacing w:before="0" w:after="0"/>
              <w:ind w:firstLine="23"/>
            </w:pPr>
            <w:r>
              <w:rPr>
                <w:rFonts w:ascii="標楷體" w:eastAsia="標楷體" w:hAnsi="標楷體" w:hint="eastAsia"/>
                <w:color w:val="000000"/>
                <w:sz w:val="20"/>
                <w:szCs w:val="20"/>
              </w:rPr>
              <w:t>提醒：管制傳染病傳染途徑的方式有許多種，例如：培養良好的衛生習慣，維護周遭環境的衛生等方式，都是不可以忽略的第一步。 </w:t>
            </w:r>
          </w:p>
          <w:p w:rsidR="00F64464" w:rsidRDefault="00F64464">
            <w:pPr>
              <w:pStyle w:val="Web"/>
              <w:spacing w:before="0" w:after="0"/>
              <w:ind w:firstLine="23"/>
            </w:pPr>
            <w:r>
              <w:rPr>
                <w:rFonts w:ascii="標楷體" w:eastAsia="標楷體" w:hAnsi="標楷體" w:hint="eastAsia"/>
                <w:color w:val="000000"/>
                <w:sz w:val="20"/>
                <w:szCs w:val="20"/>
              </w:rPr>
              <w:t>總結：健康的身體是眾人皆希望達成的目標， 因此對於傳染病的防治不可輕忽視之。</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1.教學影片</w:t>
            </w:r>
          </w:p>
          <w:p w:rsidR="00F64464" w:rsidRDefault="00F6446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觀察</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問答</w:t>
            </w:r>
          </w:p>
          <w:p w:rsidR="007925D8" w:rsidRDefault="007925D8">
            <w:pPr>
              <w:pStyle w:val="Web"/>
              <w:spacing w:before="0" w:after="0"/>
              <w:ind w:firstLine="23"/>
            </w:pPr>
            <w:r>
              <w:rPr>
                <w:rFonts w:ascii="標楷體" w:eastAsia="標楷體" w:hAnsi="標楷體"/>
                <w:color w:val="000000"/>
                <w:sz w:val="20"/>
                <w:szCs w:val="20"/>
              </w:rPr>
              <w:t>學習單</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b/>
                <w:bCs/>
                <w:color w:val="000000"/>
                <w:sz w:val="20"/>
                <w:szCs w:val="20"/>
              </w:rPr>
              <w:t>【品德教育】</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品EJU4 自律負責。</w:t>
            </w:r>
          </w:p>
          <w:p w:rsidR="0086634E" w:rsidRPr="0086634E" w:rsidRDefault="0086634E">
            <w:pPr>
              <w:pStyle w:val="Web"/>
              <w:spacing w:before="0" w:after="0"/>
              <w:ind w:firstLine="23"/>
              <w:rPr>
                <w:rFonts w:ascii="標楷體" w:eastAsia="標楷體" w:hAnsi="標楷體"/>
                <w:b/>
                <w:color w:val="000000"/>
                <w:sz w:val="20"/>
                <w:szCs w:val="20"/>
              </w:rPr>
            </w:pPr>
            <w:r w:rsidRPr="0086634E">
              <w:rPr>
                <w:rFonts w:ascii="標楷體" w:eastAsia="標楷體" w:hAnsi="標楷體" w:hint="eastAsia"/>
                <w:b/>
                <w:bCs/>
                <w:color w:val="000000"/>
                <w:sz w:val="20"/>
                <w:szCs w:val="20"/>
              </w:rPr>
              <w:t>【</w:t>
            </w:r>
            <w:r w:rsidRPr="0086634E">
              <w:rPr>
                <w:rFonts w:ascii="標楷體" w:eastAsia="標楷體" w:hAnsi="標楷體"/>
                <w:b/>
                <w:color w:val="000000" w:themeColor="text1"/>
                <w:sz w:val="20"/>
                <w:szCs w:val="20"/>
              </w:rPr>
              <w:t>生涯規劃</w:t>
            </w:r>
            <w:r w:rsidRPr="0086634E">
              <w:rPr>
                <w:rFonts w:ascii="標楷體" w:eastAsia="標楷體" w:hAnsi="標楷體" w:hint="eastAsia"/>
                <w:b/>
                <w:bCs/>
                <w:color w:val="000000"/>
                <w:sz w:val="20"/>
                <w:szCs w:val="20"/>
              </w:rPr>
              <w:t>】</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r w:rsidRPr="0086634E">
              <w:rPr>
                <w:rFonts w:ascii="Calibri" w:eastAsia="標楷體" w:hAnsi="Calibri" w:hint="eastAsia"/>
                <w:color w:val="auto"/>
                <w:kern w:val="2"/>
                <w:sz w:val="24"/>
                <w:szCs w:val="22"/>
              </w:rPr>
              <w:t>覺察自己的能力與興趣。</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r w:rsidRPr="0086634E">
              <w:rPr>
                <w:rFonts w:ascii="Calibri" w:eastAsia="標楷體" w:hAnsi="Calibri" w:hint="eastAsia"/>
                <w:color w:val="auto"/>
                <w:kern w:val="2"/>
                <w:sz w:val="24"/>
                <w:szCs w:val="22"/>
              </w:rPr>
              <w:t>了解自己的人格特質與價值觀。</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r w:rsidRPr="0086634E">
              <w:rPr>
                <w:rFonts w:ascii="Calibri" w:eastAsia="標楷體" w:hAnsi="Calibri" w:hint="eastAsia"/>
                <w:color w:val="auto"/>
                <w:kern w:val="2"/>
                <w:sz w:val="24"/>
                <w:szCs w:val="22"/>
              </w:rPr>
              <w:t>探索性別</w:t>
            </w:r>
            <w:r w:rsidRPr="0086634E">
              <w:rPr>
                <w:rFonts w:ascii="Calibri" w:eastAsia="標楷體" w:hAnsi="Calibri" w:hint="eastAsia"/>
                <w:color w:val="auto"/>
                <w:kern w:val="2"/>
                <w:sz w:val="24"/>
                <w:szCs w:val="22"/>
              </w:rPr>
              <w:lastRenderedPageBreak/>
              <w:t>與生涯規劃的關係。</w:t>
            </w:r>
          </w:p>
          <w:p w:rsidR="0086634E" w:rsidRPr="0086634E" w:rsidRDefault="0086634E">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lastRenderedPageBreak/>
              <w:t>10/27~29</w:t>
            </w:r>
            <w:proofErr w:type="gramStart"/>
            <w:r>
              <w:rPr>
                <w:rFonts w:ascii="標楷體" w:eastAsia="標楷體" w:hAnsi="標楷體" w:cs="標楷體"/>
                <w:sz w:val="24"/>
                <w:szCs w:val="24"/>
              </w:rPr>
              <w:t>九</w:t>
            </w:r>
            <w:proofErr w:type="gramEnd"/>
            <w:r>
              <w:rPr>
                <w:rFonts w:ascii="標楷體" w:eastAsia="標楷體" w:hAnsi="標楷體" w:cs="標楷體"/>
                <w:sz w:val="24"/>
                <w:szCs w:val="24"/>
              </w:rPr>
              <w:t>年級校外教學</w:t>
            </w:r>
          </w:p>
        </w:tc>
      </w:tr>
      <w:tr w:rsidR="00F64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64464" w:rsidRDefault="00F6446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pStyle w:val="Web"/>
              <w:spacing w:before="0" w:after="0"/>
              <w:ind w:firstLine="23"/>
            </w:pPr>
            <w:r>
              <w:rPr>
                <w:rFonts w:ascii="Times New Roman" w:hAnsi="Times New Roman" w:cs="Times New Roman"/>
                <w:color w:val="000000"/>
                <w:sz w:val="20"/>
                <w:szCs w:val="20"/>
              </w:rPr>
              <w:t xml:space="preserve">Fb-Ⅳ-3 </w:t>
            </w:r>
            <w:r>
              <w:rPr>
                <w:rFonts w:ascii="Times New Roman" w:hAnsi="Times New Roman" w:cs="Times New Roman"/>
                <w:color w:val="000000"/>
                <w:sz w:val="20"/>
                <w:szCs w:val="20"/>
              </w:rPr>
              <w:t>保護性的健康行為。</w:t>
            </w:r>
            <w:r>
              <w:rPr>
                <w:rFonts w:ascii="Times New Roman" w:hAnsi="Times New Roman" w:cs="Times New Roman"/>
                <w:color w:val="000000"/>
                <w:sz w:val="20"/>
                <w:szCs w:val="20"/>
              </w:rPr>
              <w:t>Fb-IV-4</w:t>
            </w:r>
            <w:r>
              <w:rPr>
                <w:rFonts w:ascii="Times New Roman" w:hAnsi="Times New Roman" w:cs="Times New Roman"/>
                <w:color w:val="000000"/>
                <w:sz w:val="20"/>
                <w:szCs w:val="20"/>
              </w:rPr>
              <w:t>新興傳染病與慢性病的防治策略。</w:t>
            </w:r>
            <w:r>
              <w:rPr>
                <w:rFonts w:ascii="Times New Roman" w:hAnsi="Times New Roman" w:cs="Times New Roman"/>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1a-IV-2分析個人與群體健康的影響因素。 </w:t>
            </w:r>
          </w:p>
          <w:p w:rsidR="00F64464" w:rsidRDefault="00F64464">
            <w:pPr>
              <w:pStyle w:val="Web"/>
              <w:spacing w:before="0" w:after="0"/>
              <w:ind w:firstLine="23"/>
            </w:pPr>
            <w:r>
              <w:rPr>
                <w:rFonts w:ascii="標楷體" w:eastAsia="標楷體" w:hAnsi="標楷體" w:hint="eastAsia"/>
                <w:color w:val="000000"/>
                <w:sz w:val="20"/>
                <w:szCs w:val="20"/>
              </w:rPr>
              <w:t>2a-IV-1關注健康議題本土、國際現況與趨勢。 2b-IV-2樂於實踐健康促進的生活型態。 </w:t>
            </w:r>
          </w:p>
          <w:p w:rsidR="00F64464" w:rsidRDefault="00F64464">
            <w:pPr>
              <w:pStyle w:val="Web"/>
              <w:spacing w:before="0" w:after="0"/>
              <w:ind w:firstLine="23"/>
            </w:pPr>
            <w:r>
              <w:rPr>
                <w:rFonts w:ascii="標楷體" w:eastAsia="標楷體" w:hAnsi="標楷體" w:hint="eastAsia"/>
                <w:color w:val="000000"/>
                <w:sz w:val="20"/>
                <w:szCs w:val="20"/>
              </w:rPr>
              <w:t>3a-IV-2因應不同的生活情境進行調適並修正，持續表現健康技</w:t>
            </w:r>
            <w:r>
              <w:rPr>
                <w:rFonts w:ascii="標楷體" w:eastAsia="標楷體" w:hAnsi="標楷體" w:hint="eastAsia"/>
                <w:color w:val="000000"/>
                <w:sz w:val="20"/>
                <w:szCs w:val="20"/>
              </w:rPr>
              <w:lastRenderedPageBreak/>
              <w:t>能。 </w:t>
            </w:r>
          </w:p>
          <w:p w:rsidR="00F64464" w:rsidRDefault="00F64464">
            <w:pPr>
              <w:pStyle w:val="Web"/>
              <w:spacing w:before="0" w:after="0"/>
              <w:ind w:firstLine="23"/>
            </w:pPr>
            <w:r>
              <w:rPr>
                <w:rFonts w:ascii="標楷體" w:eastAsia="標楷體" w:hAnsi="標楷體" w:hint="eastAsia"/>
                <w:color w:val="000000"/>
                <w:sz w:val="20"/>
                <w:szCs w:val="20"/>
              </w:rPr>
              <w:t>4a-IV-2自我監督、增強個人促進健康的行動，並反省修正。 </w:t>
            </w:r>
          </w:p>
          <w:p w:rsidR="00F64464" w:rsidRDefault="00F64464">
            <w:pPr>
              <w:pStyle w:val="Web"/>
              <w:spacing w:before="0" w:after="0"/>
              <w:ind w:firstLine="23"/>
            </w:pPr>
            <w:r>
              <w:rPr>
                <w:rFonts w:ascii="標楷體" w:eastAsia="標楷體" w:hAnsi="標楷體" w:hint="eastAsia"/>
                <w:color w:val="000000"/>
                <w:sz w:val="20"/>
                <w:szCs w:val="20"/>
              </w:rPr>
              <w:t>4b-IV-1主動並公開表明個人對促進健康的觀點與立場。</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lastRenderedPageBreak/>
              <w:t>第二篇防疫總動員</w:t>
            </w:r>
          </w:p>
          <w:p w:rsidR="00F64464" w:rsidRDefault="00F64464">
            <w:pPr>
              <w:pStyle w:val="Web"/>
              <w:spacing w:before="0" w:after="0"/>
              <w:ind w:firstLine="23"/>
            </w:pPr>
            <w:r>
              <w:rPr>
                <w:rFonts w:ascii="標楷體" w:eastAsia="標楷體" w:hAnsi="標楷體" w:hint="eastAsia"/>
                <w:color w:val="000000"/>
                <w:sz w:val="20"/>
                <w:szCs w:val="20"/>
              </w:rPr>
              <w:t>第一章新興傳染病</w:t>
            </w:r>
          </w:p>
          <w:p w:rsidR="00F64464" w:rsidRDefault="00F64464">
            <w:pPr>
              <w:pStyle w:val="Web"/>
              <w:spacing w:before="0" w:after="0"/>
              <w:ind w:firstLine="23"/>
            </w:pPr>
            <w:r>
              <w:rPr>
                <w:rFonts w:ascii="標楷體" w:eastAsia="標楷體" w:hAnsi="標楷體" w:hint="eastAsia"/>
                <w:b/>
                <w:bCs/>
                <w:color w:val="000000"/>
                <w:sz w:val="20"/>
                <w:szCs w:val="20"/>
              </w:rPr>
              <w:t>一、你「感」上流行了嗎</w:t>
            </w:r>
            <w:proofErr w:type="gramStart"/>
            <w:r>
              <w:rPr>
                <w:rFonts w:ascii="標楷體" w:eastAsia="標楷體" w:hAnsi="標楷體" w:hint="eastAsia"/>
                <w:b/>
                <w:bCs/>
                <w:color w:val="000000"/>
                <w:sz w:val="20"/>
                <w:szCs w:val="20"/>
              </w:rPr>
              <w:t>—</w:t>
            </w:r>
            <w:proofErr w:type="gramEnd"/>
            <w:r>
              <w:rPr>
                <w:rFonts w:ascii="標楷體" w:eastAsia="標楷體" w:hAnsi="標楷體" w:hint="eastAsia"/>
                <w:b/>
                <w:bCs/>
                <w:color w:val="000000"/>
                <w:sz w:val="20"/>
                <w:szCs w:val="20"/>
              </w:rPr>
              <w:t xml:space="preserve">—認識流感  </w:t>
            </w:r>
            <w:r>
              <w:rPr>
                <w:rFonts w:ascii="標楷體" w:eastAsia="標楷體" w:hAnsi="標楷體" w:hint="eastAsia"/>
                <w:color w:val="000000"/>
                <w:sz w:val="20"/>
                <w:szCs w:val="20"/>
              </w:rPr>
              <w:t xml:space="preserve">　　</w:t>
            </w:r>
          </w:p>
          <w:p w:rsidR="00F64464" w:rsidRDefault="00F64464">
            <w:pPr>
              <w:pStyle w:val="Web"/>
              <w:spacing w:before="0" w:after="0"/>
              <w:ind w:firstLine="23"/>
            </w:pPr>
            <w:r>
              <w:rPr>
                <w:rFonts w:ascii="標楷體" w:eastAsia="標楷體" w:hAnsi="標楷體" w:hint="eastAsia"/>
                <w:color w:val="000000"/>
                <w:sz w:val="20"/>
                <w:szCs w:val="20"/>
              </w:rPr>
              <w:t>閱讀：請學生先閱讀課本上流感</w:t>
            </w:r>
            <w:proofErr w:type="gramStart"/>
            <w:r>
              <w:rPr>
                <w:rFonts w:ascii="標楷體" w:eastAsia="標楷體" w:hAnsi="標楷體" w:hint="eastAsia"/>
                <w:color w:val="000000"/>
                <w:sz w:val="20"/>
                <w:szCs w:val="20"/>
              </w:rPr>
              <w:t>疫情升</w:t>
            </w:r>
            <w:proofErr w:type="gramEnd"/>
            <w:r>
              <w:rPr>
                <w:rFonts w:ascii="標楷體" w:eastAsia="標楷體" w:hAnsi="標楷體" w:hint="eastAsia"/>
                <w:color w:val="000000"/>
                <w:sz w:val="20"/>
                <w:szCs w:val="20"/>
              </w:rPr>
              <w:t>溫的報導。 </w:t>
            </w:r>
          </w:p>
          <w:p w:rsidR="00F64464" w:rsidRDefault="00F64464">
            <w:pPr>
              <w:pStyle w:val="Web"/>
              <w:spacing w:before="0" w:after="0"/>
              <w:ind w:firstLine="23"/>
            </w:pPr>
            <w:r>
              <w:rPr>
                <w:rFonts w:ascii="標楷體" w:eastAsia="標楷體" w:hAnsi="標楷體" w:hint="eastAsia"/>
                <w:color w:val="000000"/>
                <w:sz w:val="20"/>
                <w:szCs w:val="20"/>
              </w:rPr>
              <w:t>提問：新聞</w:t>
            </w:r>
            <w:proofErr w:type="gramStart"/>
            <w:r>
              <w:rPr>
                <w:rFonts w:ascii="標楷體" w:eastAsia="標楷體" w:hAnsi="標楷體" w:hint="eastAsia"/>
                <w:color w:val="000000"/>
                <w:sz w:val="20"/>
                <w:szCs w:val="20"/>
              </w:rPr>
              <w:t>說流感進</w:t>
            </w:r>
            <w:proofErr w:type="gramEnd"/>
            <w:r>
              <w:rPr>
                <w:rFonts w:ascii="標楷體" w:eastAsia="標楷體" w:hAnsi="標楷體" w:hint="eastAsia"/>
                <w:color w:val="000000"/>
                <w:sz w:val="20"/>
                <w:szCs w:val="20"/>
              </w:rPr>
              <w:t>入流行期，有高達十萬多人得到流感，為什麼會造成這麼嚴重的流行？ </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說明：教師說明流感</w:t>
            </w:r>
            <w:proofErr w:type="gramStart"/>
            <w:r>
              <w:rPr>
                <w:rFonts w:ascii="標楷體" w:eastAsia="標楷體" w:hAnsi="標楷體" w:hint="eastAsia"/>
                <w:color w:val="000000"/>
                <w:sz w:val="20"/>
                <w:szCs w:val="20"/>
              </w:rPr>
              <w:t>是由流感</w:t>
            </w:r>
            <w:proofErr w:type="gramEnd"/>
            <w:r>
              <w:rPr>
                <w:rFonts w:ascii="標楷體" w:eastAsia="標楷體" w:hAnsi="標楷體" w:hint="eastAsia"/>
                <w:color w:val="000000"/>
                <w:sz w:val="20"/>
                <w:szCs w:val="20"/>
              </w:rPr>
              <w:t>病毒引起的急性呼吸道感染疾病。流感病毒有A～D型， 只有A型</w:t>
            </w:r>
            <w:r>
              <w:rPr>
                <w:rFonts w:ascii="標楷體" w:eastAsia="標楷體" w:hAnsi="標楷體" w:hint="eastAsia"/>
                <w:color w:val="000000"/>
                <w:sz w:val="20"/>
                <w:szCs w:val="20"/>
              </w:rPr>
              <w:lastRenderedPageBreak/>
              <w:t>及B型流感病毒可以引起季節性 流感流行，包括A型的H1N1及H3N2</w:t>
            </w:r>
            <w:proofErr w:type="gramStart"/>
            <w:r>
              <w:rPr>
                <w:rFonts w:ascii="標楷體" w:eastAsia="標楷體" w:hAnsi="標楷體" w:hint="eastAsia"/>
                <w:color w:val="000000"/>
                <w:sz w:val="20"/>
                <w:szCs w:val="20"/>
              </w:rPr>
              <w:t>兩</w:t>
            </w:r>
            <w:proofErr w:type="gramEnd"/>
            <w:r>
              <w:rPr>
                <w:rFonts w:ascii="標楷體" w:eastAsia="標楷體" w:hAnsi="標楷體" w:hint="eastAsia"/>
                <w:color w:val="000000"/>
                <w:sz w:val="20"/>
                <w:szCs w:val="20"/>
              </w:rPr>
              <w:t>種亞型，與B型流感病毒的B/Victoria及 B/Yamagata兩種系。</w:t>
            </w:r>
          </w:p>
          <w:p w:rsidR="00F64464" w:rsidRDefault="00F64464">
            <w:pPr>
              <w:pStyle w:val="Web"/>
              <w:spacing w:before="0" w:after="0"/>
              <w:ind w:firstLine="23"/>
            </w:pPr>
            <w:r>
              <w:rPr>
                <w:rFonts w:ascii="標楷體" w:eastAsia="標楷體" w:hAnsi="標楷體" w:hint="eastAsia"/>
                <w:b/>
                <w:bCs/>
                <w:color w:val="000000"/>
                <w:sz w:val="20"/>
                <w:szCs w:val="20"/>
              </w:rPr>
              <w:t>二、流感的預防</w:t>
            </w:r>
          </w:p>
          <w:p w:rsidR="00F64464" w:rsidRDefault="00F64464">
            <w:pPr>
              <w:pStyle w:val="Web"/>
              <w:spacing w:before="0" w:after="0"/>
              <w:ind w:firstLine="23"/>
            </w:pPr>
            <w:r>
              <w:rPr>
                <w:rFonts w:ascii="標楷體" w:eastAsia="標楷體" w:hAnsi="標楷體" w:hint="eastAsia"/>
                <w:color w:val="000000"/>
                <w:sz w:val="20"/>
                <w:szCs w:val="20"/>
              </w:rPr>
              <w:t>說明：教師介紹流感的基本認識後，引導學生思考預防流感的方法。 </w:t>
            </w:r>
          </w:p>
          <w:p w:rsidR="00F64464" w:rsidRDefault="00F64464">
            <w:pPr>
              <w:pStyle w:val="Web"/>
              <w:spacing w:before="0" w:after="0"/>
              <w:ind w:firstLine="23"/>
            </w:pPr>
            <w:r>
              <w:rPr>
                <w:rFonts w:ascii="標楷體" w:eastAsia="標楷體" w:hAnsi="標楷體" w:hint="eastAsia"/>
                <w:color w:val="000000"/>
                <w:sz w:val="20"/>
                <w:szCs w:val="20"/>
              </w:rPr>
              <w:t>提問：為什麼新聞中要特別提民眾參加耶誕或跨年活動時要注意手部衛生及咳嗽禮節、有呼吸道症狀時要戴口罩？ </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說明：冬季通常是流行性感冒人數最多的時候，在這段期間流感病毒感染的機會也特別高。注意手部衛生、咳嗽禮節、有呼吸道症狀時戴口罩都是很重要的預防方法。在流感高峰時期，大家只要做好預防措施，就能減少流行性感冒繼續肆虐。另外，</w:t>
            </w:r>
            <w:proofErr w:type="gramStart"/>
            <w:r>
              <w:rPr>
                <w:rFonts w:ascii="標楷體" w:eastAsia="標楷體" w:hAnsi="標楷體" w:hint="eastAsia"/>
                <w:color w:val="000000"/>
                <w:sz w:val="20"/>
                <w:szCs w:val="20"/>
              </w:rPr>
              <w:t>疾管署在</w:t>
            </w:r>
            <w:proofErr w:type="gramEnd"/>
            <w:r>
              <w:rPr>
                <w:rFonts w:ascii="標楷體" w:eastAsia="標楷體" w:hAnsi="標楷體" w:hint="eastAsia"/>
                <w:color w:val="000000"/>
                <w:sz w:val="20"/>
                <w:szCs w:val="20"/>
              </w:rPr>
              <w:t>2015至2016年的資料指出，流行性感冒合併嚴重併發症的患者中，有超過</w:t>
            </w:r>
            <w:proofErr w:type="gramStart"/>
            <w:r>
              <w:rPr>
                <w:rFonts w:ascii="標楷體" w:eastAsia="標楷體" w:hAnsi="標楷體" w:hint="eastAsia"/>
                <w:color w:val="000000"/>
                <w:sz w:val="20"/>
                <w:szCs w:val="20"/>
              </w:rPr>
              <w:t>9</w:t>
            </w:r>
            <w:proofErr w:type="gramEnd"/>
            <w:r>
              <w:rPr>
                <w:rFonts w:ascii="標楷體" w:eastAsia="標楷體" w:hAnsi="標楷體" w:hint="eastAsia"/>
                <w:color w:val="000000"/>
                <w:sz w:val="20"/>
                <w:szCs w:val="20"/>
              </w:rPr>
              <w:t>成是沒有接種當年度的流感疫苗。如果大家都有依照建議注射疫苗，其實可以避免很多不必要的重症病例以及死亡。</w:t>
            </w:r>
          </w:p>
          <w:p w:rsidR="00F64464" w:rsidRDefault="00F64464">
            <w:pPr>
              <w:pStyle w:val="Web"/>
              <w:spacing w:before="0" w:after="0"/>
              <w:ind w:firstLine="23"/>
            </w:pPr>
            <w:r>
              <w:rPr>
                <w:rFonts w:ascii="標楷體" w:eastAsia="標楷體" w:hAnsi="標楷體" w:hint="eastAsia"/>
                <w:b/>
                <w:bCs/>
                <w:color w:val="000000"/>
                <w:sz w:val="20"/>
                <w:szCs w:val="20"/>
              </w:rPr>
              <w:t>三、流感與一般感冒的不同</w:t>
            </w:r>
          </w:p>
          <w:p w:rsidR="00F64464" w:rsidRDefault="00F64464">
            <w:pPr>
              <w:pStyle w:val="Web"/>
              <w:spacing w:before="0" w:after="0"/>
              <w:ind w:firstLine="23"/>
            </w:pPr>
            <w:r>
              <w:rPr>
                <w:rFonts w:ascii="標楷體" w:eastAsia="標楷體" w:hAnsi="標楷體" w:hint="eastAsia"/>
                <w:color w:val="000000"/>
                <w:sz w:val="20"/>
                <w:szCs w:val="20"/>
              </w:rPr>
              <w:t>提問：班上同學</w:t>
            </w:r>
            <w:proofErr w:type="gramStart"/>
            <w:r>
              <w:rPr>
                <w:rFonts w:ascii="標楷體" w:eastAsia="標楷體" w:hAnsi="標楷體" w:hint="eastAsia"/>
                <w:color w:val="000000"/>
                <w:sz w:val="20"/>
                <w:szCs w:val="20"/>
              </w:rPr>
              <w:t>有得過流感</w:t>
            </w:r>
            <w:proofErr w:type="gramEnd"/>
            <w:r>
              <w:rPr>
                <w:rFonts w:ascii="標楷體" w:eastAsia="標楷體" w:hAnsi="標楷體" w:hint="eastAsia"/>
                <w:color w:val="000000"/>
                <w:sz w:val="20"/>
                <w:szCs w:val="20"/>
              </w:rPr>
              <w:t>或一般感冒嗎？請同學分享經驗。 </w:t>
            </w:r>
          </w:p>
          <w:p w:rsidR="00F64464" w:rsidRDefault="00F64464">
            <w:pPr>
              <w:pStyle w:val="Web"/>
              <w:spacing w:before="0" w:after="0"/>
              <w:ind w:firstLine="23"/>
            </w:pPr>
            <w:r>
              <w:rPr>
                <w:rFonts w:ascii="標楷體" w:eastAsia="標楷體" w:hAnsi="標楷體" w:hint="eastAsia"/>
                <w:color w:val="000000"/>
                <w:sz w:val="20"/>
                <w:szCs w:val="20"/>
              </w:rPr>
              <w:t>發表：學生自由分享。 </w:t>
            </w:r>
          </w:p>
          <w:p w:rsidR="00F64464" w:rsidRDefault="00F64464">
            <w:pPr>
              <w:pStyle w:val="Web"/>
              <w:spacing w:before="0" w:after="0"/>
              <w:ind w:firstLine="23"/>
            </w:pPr>
            <w:r>
              <w:rPr>
                <w:rFonts w:ascii="標楷體" w:eastAsia="標楷體" w:hAnsi="標楷體" w:hint="eastAsia"/>
                <w:color w:val="000000"/>
                <w:sz w:val="20"/>
                <w:szCs w:val="20"/>
              </w:rPr>
              <w:t>說明：教師統整學生的分享，並</w:t>
            </w:r>
            <w:r>
              <w:rPr>
                <w:rFonts w:ascii="標楷體" w:eastAsia="標楷體" w:hAnsi="標楷體" w:hint="eastAsia"/>
                <w:color w:val="000000"/>
                <w:sz w:val="20"/>
                <w:szCs w:val="20"/>
              </w:rPr>
              <w:lastRenderedPageBreak/>
              <w:t>強調流行性感冒會讓人特別擔心的原因，是因為流行性感冒可能會引發肺炎、中樞神經疾病 （如腦炎或腦膜炎）等嚴重併發症，最嚴重的狀況甚至會導致死亡，也因此區別流行性感冒和一般感冒的不同是很重要的！</w:t>
            </w:r>
          </w:p>
          <w:p w:rsidR="00F64464" w:rsidRDefault="00F64464">
            <w:pPr>
              <w:pStyle w:val="Web"/>
              <w:spacing w:before="0" w:after="0"/>
              <w:ind w:firstLine="23"/>
            </w:pPr>
            <w:r>
              <w:rPr>
                <w:rFonts w:ascii="標楷體" w:eastAsia="標楷體" w:hAnsi="標楷體" w:hint="eastAsia"/>
                <w:b/>
                <w:bCs/>
                <w:color w:val="000000"/>
                <w:sz w:val="20"/>
                <w:szCs w:val="20"/>
              </w:rPr>
              <w:t>四、防疫行動</w:t>
            </w:r>
            <w:proofErr w:type="gramStart"/>
            <w:r>
              <w:rPr>
                <w:rFonts w:ascii="標楷體" w:eastAsia="標楷體" w:hAnsi="標楷體" w:hint="eastAsia"/>
                <w:b/>
                <w:bCs/>
                <w:color w:val="000000"/>
                <w:sz w:val="20"/>
                <w:szCs w:val="20"/>
              </w:rPr>
              <w:t>我最行</w:t>
            </w:r>
            <w:proofErr w:type="gramEnd"/>
            <w:r>
              <w:rPr>
                <w:rFonts w:ascii="標楷體" w:eastAsia="標楷體" w:hAnsi="標楷體" w:hint="eastAsia"/>
                <w:b/>
                <w:bCs/>
                <w:color w:val="000000"/>
                <w:sz w:val="20"/>
                <w:szCs w:val="20"/>
              </w:rPr>
              <w:t> </w:t>
            </w:r>
          </w:p>
          <w:p w:rsidR="00F64464" w:rsidRDefault="00F64464">
            <w:pPr>
              <w:pStyle w:val="Web"/>
              <w:spacing w:before="0" w:after="0"/>
              <w:ind w:firstLine="23"/>
            </w:pPr>
            <w:r>
              <w:rPr>
                <w:rFonts w:ascii="標楷體" w:eastAsia="標楷體" w:hAnsi="標楷體" w:hint="eastAsia"/>
                <w:color w:val="000000"/>
                <w:sz w:val="20"/>
                <w:szCs w:val="20"/>
              </w:rPr>
              <w:t>提問：請學生看完</w:t>
            </w:r>
            <w:proofErr w:type="gramStart"/>
            <w:r>
              <w:rPr>
                <w:rFonts w:ascii="標楷體" w:eastAsia="標楷體" w:hAnsi="標楷體" w:hint="eastAsia"/>
                <w:color w:val="000000"/>
                <w:sz w:val="20"/>
                <w:szCs w:val="20"/>
              </w:rPr>
              <w:t>阿芳得流</w:t>
            </w:r>
            <w:proofErr w:type="gramEnd"/>
            <w:r>
              <w:rPr>
                <w:rFonts w:ascii="標楷體" w:eastAsia="標楷體" w:hAnsi="標楷體" w:hint="eastAsia"/>
                <w:color w:val="000000"/>
                <w:sz w:val="20"/>
                <w:szCs w:val="20"/>
              </w:rPr>
              <w:t>感的例子，想一想，如果你是阿芳的同班同學，應該如何做好健康自主管理？ </w:t>
            </w:r>
          </w:p>
          <w:p w:rsidR="00F64464" w:rsidRDefault="00F64464">
            <w:pPr>
              <w:pStyle w:val="Web"/>
              <w:spacing w:before="0" w:after="0"/>
              <w:ind w:firstLine="23"/>
            </w:pPr>
            <w:r>
              <w:rPr>
                <w:rFonts w:ascii="標楷體" w:eastAsia="標楷體" w:hAnsi="標楷體" w:hint="eastAsia"/>
                <w:color w:val="000000"/>
                <w:sz w:val="20"/>
                <w:szCs w:val="20"/>
              </w:rPr>
              <w:t>分享：請同學自由分享。 </w:t>
            </w:r>
          </w:p>
          <w:p w:rsidR="00F64464" w:rsidRDefault="00F64464">
            <w:pPr>
              <w:pStyle w:val="Web"/>
              <w:spacing w:before="0" w:after="0"/>
              <w:ind w:firstLine="23"/>
            </w:pPr>
            <w:r>
              <w:rPr>
                <w:rFonts w:ascii="標楷體" w:eastAsia="標楷體" w:hAnsi="標楷體" w:hint="eastAsia"/>
                <w:color w:val="000000"/>
                <w:sz w:val="20"/>
                <w:szCs w:val="20"/>
              </w:rPr>
              <w:t>說明：做好健康自主管理，才能保護自己也保護別人，如同阿芳的例子，若阿芳發燒了還到學校上課，將會有更多同學被阿芳傳染，現在就讓我們來學習健康自主管理。</w:t>
            </w:r>
          </w:p>
          <w:p w:rsidR="00F64464" w:rsidRDefault="00F64464">
            <w:pPr>
              <w:pStyle w:val="Web"/>
              <w:spacing w:before="0" w:after="0"/>
              <w:ind w:firstLine="23"/>
            </w:pPr>
            <w:r>
              <w:rPr>
                <w:rFonts w:ascii="標楷體" w:eastAsia="標楷體" w:hAnsi="標楷體" w:hint="eastAsia"/>
                <w:b/>
                <w:bCs/>
                <w:color w:val="000000"/>
                <w:sz w:val="20"/>
                <w:szCs w:val="20"/>
                <w:shd w:val="clear" w:color="auto" w:fill="C0C0C0"/>
              </w:rPr>
              <w:t>五、</w:t>
            </w:r>
            <w:r>
              <w:rPr>
                <w:rFonts w:ascii="標楷體" w:eastAsia="標楷體" w:hAnsi="標楷體" w:hint="eastAsia"/>
                <w:b/>
                <w:bCs/>
                <w:color w:val="000000"/>
                <w:sz w:val="20"/>
                <w:szCs w:val="20"/>
              </w:rPr>
              <w:t>我的健康自主管理 </w:t>
            </w:r>
          </w:p>
          <w:p w:rsidR="00F64464" w:rsidRDefault="00F64464">
            <w:pPr>
              <w:pStyle w:val="Web"/>
              <w:spacing w:before="0" w:after="0"/>
              <w:ind w:firstLine="23"/>
            </w:pPr>
            <w:r>
              <w:rPr>
                <w:rFonts w:ascii="標楷體" w:eastAsia="標楷體" w:hAnsi="標楷體" w:hint="eastAsia"/>
                <w:color w:val="000000"/>
                <w:sz w:val="20"/>
                <w:szCs w:val="20"/>
              </w:rPr>
              <w:t>實作：</w:t>
            </w:r>
          </w:p>
          <w:p w:rsidR="00F64464" w:rsidRDefault="00F64464">
            <w:pPr>
              <w:pStyle w:val="Web"/>
              <w:spacing w:before="0" w:after="0"/>
              <w:ind w:firstLine="23"/>
            </w:pPr>
            <w:r>
              <w:rPr>
                <w:rFonts w:ascii="標楷體" w:eastAsia="標楷體" w:hAnsi="標楷體" w:hint="eastAsia"/>
                <w:color w:val="000000"/>
                <w:sz w:val="20"/>
                <w:szCs w:val="20"/>
              </w:rPr>
              <w:t>1.利用課本上的表格檢視看看是否所有的項目都有做到，進行勾選。</w:t>
            </w:r>
          </w:p>
          <w:p w:rsidR="00F64464" w:rsidRDefault="00F64464">
            <w:pPr>
              <w:pStyle w:val="Web"/>
              <w:spacing w:before="0" w:after="0"/>
              <w:ind w:firstLine="23"/>
            </w:pPr>
            <w:r>
              <w:rPr>
                <w:rFonts w:ascii="標楷體" w:eastAsia="標楷體" w:hAnsi="標楷體" w:hint="eastAsia"/>
                <w:color w:val="000000"/>
                <w:sz w:val="20"/>
                <w:szCs w:val="20"/>
              </w:rPr>
              <w:t>2.寫下自己認為項目中做得最好的，若有沒做到的項目，試著找出沒做到的原因，並擬定改善策略。 </w:t>
            </w:r>
          </w:p>
          <w:p w:rsidR="00F64464" w:rsidRDefault="00F64464">
            <w:pPr>
              <w:pStyle w:val="Web"/>
              <w:spacing w:before="0" w:after="0"/>
              <w:ind w:firstLine="23"/>
            </w:pPr>
            <w:r>
              <w:rPr>
                <w:rFonts w:ascii="標楷體" w:eastAsia="標楷體" w:hAnsi="標楷體" w:hint="eastAsia"/>
                <w:color w:val="000000"/>
                <w:sz w:val="20"/>
                <w:szCs w:val="20"/>
              </w:rPr>
              <w:t>發表：請幾位學生自由發表。 </w:t>
            </w:r>
          </w:p>
          <w:p w:rsidR="00F64464" w:rsidRDefault="00F64464">
            <w:pPr>
              <w:pStyle w:val="Web"/>
              <w:spacing w:before="0" w:after="0"/>
              <w:ind w:firstLine="23"/>
            </w:pPr>
            <w:r>
              <w:rPr>
                <w:rFonts w:ascii="標楷體" w:eastAsia="標楷體" w:hAnsi="標楷體" w:hint="eastAsia"/>
                <w:color w:val="000000"/>
                <w:sz w:val="20"/>
                <w:szCs w:val="20"/>
              </w:rPr>
              <w:t>總結：防疫工作最基本的應該由個人做起，人人做好自我健康管理，傳染病就不容易蔓延，也才能保障全民健康。</w:t>
            </w:r>
          </w:p>
          <w:p w:rsidR="00F64464" w:rsidRDefault="00F64464">
            <w:pPr>
              <w:pStyle w:val="Web"/>
              <w:spacing w:before="0" w:after="0"/>
              <w:ind w:firstLine="23"/>
            </w:pPr>
            <w:r>
              <w:rPr>
                <w:rFonts w:ascii="標楷體" w:eastAsia="標楷體" w:hAnsi="標楷體" w:hint="eastAsia"/>
                <w:b/>
                <w:bCs/>
                <w:color w:val="000000"/>
                <w:sz w:val="20"/>
                <w:szCs w:val="20"/>
              </w:rPr>
              <w:lastRenderedPageBreak/>
              <w:t>六、防疫工作人人有責</w:t>
            </w:r>
          </w:p>
          <w:p w:rsidR="00F64464" w:rsidRDefault="00F64464">
            <w:pPr>
              <w:pStyle w:val="Web"/>
              <w:spacing w:before="0" w:after="0"/>
              <w:ind w:firstLine="23"/>
            </w:pPr>
            <w:r>
              <w:rPr>
                <w:rFonts w:ascii="標楷體" w:eastAsia="標楷體" w:hAnsi="標楷體" w:hint="eastAsia"/>
                <w:color w:val="000000"/>
                <w:sz w:val="20"/>
                <w:szCs w:val="20"/>
              </w:rPr>
              <w:t>提問：</w:t>
            </w:r>
            <w:proofErr w:type="gramStart"/>
            <w:r>
              <w:rPr>
                <w:rFonts w:ascii="標楷體" w:eastAsia="標楷體" w:hAnsi="標楷體" w:hint="eastAsia"/>
                <w:color w:val="000000"/>
                <w:sz w:val="20"/>
                <w:szCs w:val="20"/>
              </w:rPr>
              <w:t>當新冠肺炎</w:t>
            </w:r>
            <w:proofErr w:type="gramEnd"/>
            <w:r>
              <w:rPr>
                <w:rFonts w:ascii="標楷體" w:eastAsia="標楷體" w:hAnsi="標楷體" w:hint="eastAsia"/>
                <w:color w:val="000000"/>
                <w:sz w:val="20"/>
                <w:szCs w:val="20"/>
              </w:rPr>
              <w:t>大流行時，你覺得會造成生活那些困擾？ </w:t>
            </w:r>
          </w:p>
          <w:p w:rsidR="00F64464" w:rsidRDefault="00F64464">
            <w:pPr>
              <w:pStyle w:val="Web"/>
              <w:spacing w:before="0" w:after="0"/>
              <w:ind w:firstLine="23"/>
            </w:pPr>
            <w:r>
              <w:rPr>
                <w:rFonts w:ascii="標楷體" w:eastAsia="標楷體" w:hAnsi="標楷體" w:hint="eastAsia"/>
                <w:color w:val="000000"/>
                <w:sz w:val="20"/>
                <w:szCs w:val="20"/>
              </w:rPr>
              <w:t>分享：學生踴躍發表意見。 </w:t>
            </w:r>
          </w:p>
          <w:p w:rsidR="00F64464" w:rsidRDefault="00F64464">
            <w:pPr>
              <w:pStyle w:val="Web"/>
              <w:spacing w:before="0" w:after="0"/>
              <w:ind w:firstLine="23"/>
            </w:pPr>
            <w:r>
              <w:rPr>
                <w:rFonts w:ascii="標楷體" w:eastAsia="標楷體" w:hAnsi="標楷體" w:hint="eastAsia"/>
                <w:color w:val="000000"/>
                <w:sz w:val="20"/>
                <w:szCs w:val="20"/>
              </w:rPr>
              <w:t>說明：當傳染病蔓延與擴散時，除了擔心得病外，生活上也會受到極大的影響，所以各國都訂定防治傳染病的法律，也需要全民配合才能有效防堵</w:t>
            </w:r>
            <w:proofErr w:type="gramStart"/>
            <w:r>
              <w:rPr>
                <w:rFonts w:ascii="標楷體" w:eastAsia="標楷體" w:hAnsi="標楷體" w:hint="eastAsia"/>
                <w:color w:val="000000"/>
                <w:sz w:val="20"/>
                <w:szCs w:val="20"/>
              </w:rPr>
              <w:t>疫</w:t>
            </w:r>
            <w:proofErr w:type="gramEnd"/>
            <w:r>
              <w:rPr>
                <w:rFonts w:ascii="標楷體" w:eastAsia="標楷體" w:hAnsi="標楷體" w:hint="eastAsia"/>
                <w:color w:val="000000"/>
                <w:sz w:val="20"/>
                <w:szCs w:val="20"/>
              </w:rPr>
              <w:t>情擴散。</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1.教學影片</w:t>
            </w:r>
          </w:p>
          <w:p w:rsidR="00F64464" w:rsidRDefault="00F6446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color w:val="000000"/>
                <w:sz w:val="20"/>
                <w:szCs w:val="20"/>
              </w:rPr>
              <w:t>觀察</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問答</w:t>
            </w:r>
          </w:p>
          <w:p w:rsidR="007925D8" w:rsidRDefault="007925D8">
            <w:pPr>
              <w:pStyle w:val="Web"/>
              <w:spacing w:before="0" w:after="0"/>
              <w:ind w:firstLine="23"/>
            </w:pPr>
            <w:r>
              <w:rPr>
                <w:rFonts w:ascii="標楷體" w:eastAsia="標楷體" w:hAnsi="標楷體"/>
                <w:color w:val="000000"/>
                <w:sz w:val="20"/>
                <w:szCs w:val="20"/>
              </w:rPr>
              <w:t>學習單</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F64464" w:rsidRDefault="00F64464">
            <w:pPr>
              <w:pStyle w:val="Web"/>
              <w:spacing w:before="0" w:after="0"/>
              <w:ind w:firstLine="23"/>
            </w:pPr>
            <w:r>
              <w:rPr>
                <w:rFonts w:ascii="標楷體" w:eastAsia="標楷體" w:hAnsi="標楷體" w:hint="eastAsia"/>
                <w:b/>
                <w:bCs/>
                <w:color w:val="000000"/>
                <w:sz w:val="20"/>
                <w:szCs w:val="20"/>
              </w:rPr>
              <w:t>【生命教育】</w:t>
            </w:r>
          </w:p>
          <w:p w:rsidR="00F64464" w:rsidRDefault="00F6446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生J5 覺察生活中的各種迷思，在生活作息、健康促進、飲食運動、休閒娛樂、人我關係等課題上進行價值思辨，尋求解決之道。</w:t>
            </w:r>
          </w:p>
          <w:p w:rsidR="0086634E" w:rsidRPr="0086634E" w:rsidRDefault="0086634E" w:rsidP="0086634E">
            <w:pPr>
              <w:pStyle w:val="Web"/>
              <w:spacing w:before="0" w:after="0"/>
              <w:ind w:firstLine="23"/>
              <w:rPr>
                <w:rFonts w:ascii="標楷體" w:eastAsia="標楷體" w:hAnsi="標楷體"/>
                <w:b/>
                <w:color w:val="000000"/>
                <w:sz w:val="20"/>
                <w:szCs w:val="20"/>
              </w:rPr>
            </w:pPr>
            <w:r w:rsidRPr="0086634E">
              <w:rPr>
                <w:rFonts w:ascii="標楷體" w:eastAsia="標楷體" w:hAnsi="標楷體" w:hint="eastAsia"/>
                <w:b/>
                <w:bCs/>
                <w:color w:val="000000"/>
                <w:sz w:val="20"/>
                <w:szCs w:val="20"/>
              </w:rPr>
              <w:t>【</w:t>
            </w:r>
            <w:r w:rsidRPr="0086634E">
              <w:rPr>
                <w:rFonts w:ascii="標楷體" w:eastAsia="標楷體" w:hAnsi="標楷體"/>
                <w:b/>
                <w:color w:val="000000" w:themeColor="text1"/>
                <w:sz w:val="20"/>
                <w:szCs w:val="20"/>
              </w:rPr>
              <w:t>生涯規劃</w:t>
            </w:r>
            <w:r w:rsidRPr="0086634E">
              <w:rPr>
                <w:rFonts w:ascii="標楷體" w:eastAsia="標楷體" w:hAnsi="標楷體" w:hint="eastAsia"/>
                <w:b/>
                <w:bCs/>
                <w:color w:val="000000"/>
                <w:sz w:val="20"/>
                <w:szCs w:val="20"/>
              </w:rPr>
              <w:t>】</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r w:rsidRPr="0086634E">
              <w:rPr>
                <w:rFonts w:ascii="Calibri" w:eastAsia="標楷體" w:hAnsi="Calibri" w:hint="eastAsia"/>
                <w:color w:val="auto"/>
                <w:kern w:val="2"/>
                <w:sz w:val="24"/>
                <w:szCs w:val="22"/>
              </w:rPr>
              <w:t>覺察自己</w:t>
            </w:r>
            <w:r w:rsidRPr="0086634E">
              <w:rPr>
                <w:rFonts w:ascii="Calibri" w:eastAsia="標楷體" w:hAnsi="Calibri" w:hint="eastAsia"/>
                <w:color w:val="auto"/>
                <w:kern w:val="2"/>
                <w:sz w:val="24"/>
                <w:szCs w:val="22"/>
              </w:rPr>
              <w:lastRenderedPageBreak/>
              <w:t>的能力與興趣。</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r w:rsidRPr="0086634E">
              <w:rPr>
                <w:rFonts w:ascii="Calibri" w:eastAsia="標楷體" w:hAnsi="Calibri" w:hint="eastAsia"/>
                <w:color w:val="auto"/>
                <w:kern w:val="2"/>
                <w:sz w:val="24"/>
                <w:szCs w:val="22"/>
              </w:rPr>
              <w:t>了解自己的人格特質與價值觀。</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r w:rsidRPr="0086634E">
              <w:rPr>
                <w:rFonts w:ascii="Calibri" w:eastAsia="標楷體" w:hAnsi="Calibri" w:hint="eastAsia"/>
                <w:color w:val="auto"/>
                <w:kern w:val="2"/>
                <w:sz w:val="24"/>
                <w:szCs w:val="22"/>
              </w:rPr>
              <w:t>探索性別與生涯規劃的關係。</w:t>
            </w:r>
          </w:p>
          <w:p w:rsidR="0086634E" w:rsidRPr="0086634E" w:rsidRDefault="0086634E">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F64464" w:rsidRDefault="00F64464">
            <w:pPr>
              <w:snapToGrid w:val="0"/>
              <w:spacing w:line="0" w:lineRule="atLeast"/>
              <w:ind w:hanging="7"/>
              <w:jc w:val="left"/>
              <w:rPr>
                <w:rFonts w:ascii="標楷體" w:eastAsia="標楷體" w:hAnsi="標楷體" w:cs="標楷體"/>
                <w:sz w:val="24"/>
                <w:szCs w:val="24"/>
              </w:rPr>
            </w:pPr>
          </w:p>
        </w:tc>
      </w:tr>
      <w:tr w:rsidR="00D7236A">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7236A" w:rsidRDefault="00D7236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7236A" w:rsidRDefault="00D7236A">
            <w:pPr>
              <w:pStyle w:val="Web"/>
              <w:spacing w:before="0" w:after="0"/>
              <w:ind w:firstLine="23"/>
            </w:pPr>
            <w:r>
              <w:rPr>
                <w:rFonts w:ascii="Times New Roman" w:hAnsi="Times New Roman" w:cs="Times New Roman"/>
                <w:color w:val="000000"/>
                <w:sz w:val="20"/>
                <w:szCs w:val="20"/>
              </w:rPr>
              <w:t xml:space="preserve">Fb-Ⅳ-3 </w:t>
            </w:r>
            <w:r>
              <w:rPr>
                <w:rFonts w:ascii="Times New Roman" w:hAnsi="Times New Roman" w:cs="Times New Roman"/>
                <w:color w:val="000000"/>
                <w:sz w:val="20"/>
                <w:szCs w:val="20"/>
              </w:rPr>
              <w:t>保護性的健康行為。</w:t>
            </w:r>
            <w:r>
              <w:rPr>
                <w:rFonts w:ascii="Times New Roman" w:hAnsi="Times New Roman" w:cs="Times New Roman"/>
                <w:color w:val="000000"/>
                <w:sz w:val="20"/>
                <w:szCs w:val="20"/>
              </w:rPr>
              <w:t>Fb-IV-4</w:t>
            </w:r>
            <w:r>
              <w:rPr>
                <w:rFonts w:ascii="Times New Roman" w:hAnsi="Times New Roman" w:cs="Times New Roman"/>
                <w:color w:val="000000"/>
                <w:sz w:val="20"/>
                <w:szCs w:val="20"/>
              </w:rPr>
              <w:t>新興傳染病與慢性病的防治策略。</w:t>
            </w:r>
            <w:r>
              <w:rPr>
                <w:rFonts w:ascii="Times New Roman" w:hAnsi="Times New Roman" w:cs="Times New Roman"/>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1a-IV-2分析個人與群體健康的影響因素。 </w:t>
            </w:r>
          </w:p>
          <w:p w:rsidR="00D7236A" w:rsidRDefault="00D7236A">
            <w:pPr>
              <w:pStyle w:val="Web"/>
              <w:spacing w:before="0" w:after="0"/>
              <w:ind w:firstLine="23"/>
            </w:pPr>
            <w:r>
              <w:rPr>
                <w:rFonts w:ascii="標楷體" w:eastAsia="標楷體" w:hAnsi="標楷體" w:hint="eastAsia"/>
                <w:color w:val="000000"/>
                <w:sz w:val="20"/>
                <w:szCs w:val="20"/>
              </w:rPr>
              <w:t>2a-IV-1關注健康議題本土、國際現況與趨勢。 2b-IV-2樂於實踐健康促進的生活型態。 </w:t>
            </w:r>
          </w:p>
          <w:p w:rsidR="00D7236A" w:rsidRDefault="00D7236A">
            <w:pPr>
              <w:pStyle w:val="Web"/>
              <w:spacing w:before="0" w:after="0"/>
              <w:ind w:firstLine="23"/>
            </w:pPr>
            <w:r>
              <w:rPr>
                <w:rFonts w:ascii="標楷體" w:eastAsia="標楷體" w:hAnsi="標楷體" w:hint="eastAsia"/>
                <w:color w:val="000000"/>
                <w:sz w:val="20"/>
                <w:szCs w:val="20"/>
              </w:rPr>
              <w:t>3a-IV-2因應不同的生活情境進行調適並修正，持續表現健康技能。 </w:t>
            </w:r>
          </w:p>
          <w:p w:rsidR="00D7236A" w:rsidRDefault="00D7236A">
            <w:pPr>
              <w:pStyle w:val="Web"/>
              <w:spacing w:before="0" w:after="0"/>
              <w:ind w:firstLine="23"/>
            </w:pPr>
            <w:r>
              <w:rPr>
                <w:rFonts w:ascii="標楷體" w:eastAsia="標楷體" w:hAnsi="標楷體" w:hint="eastAsia"/>
                <w:color w:val="000000"/>
                <w:sz w:val="20"/>
                <w:szCs w:val="20"/>
              </w:rPr>
              <w:t>4a-IV-2自我監督、增強個人促進健康的行動，並反省修正。 </w:t>
            </w:r>
          </w:p>
          <w:p w:rsidR="00D7236A" w:rsidRDefault="00D7236A">
            <w:pPr>
              <w:pStyle w:val="Web"/>
              <w:spacing w:before="0" w:after="0"/>
              <w:ind w:firstLine="23"/>
            </w:pPr>
            <w:r>
              <w:rPr>
                <w:rFonts w:ascii="標楷體" w:eastAsia="標楷體" w:hAnsi="標楷體" w:hint="eastAsia"/>
                <w:color w:val="000000"/>
                <w:sz w:val="20"/>
                <w:szCs w:val="20"/>
              </w:rPr>
              <w:t>4b-IV-1主動並公開表明個人對促進健康的觀點與立場。</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第二篇防疫總動員</w:t>
            </w:r>
          </w:p>
          <w:p w:rsidR="00D7236A" w:rsidRDefault="00D7236A">
            <w:pPr>
              <w:pStyle w:val="Web"/>
              <w:spacing w:before="0" w:after="0"/>
              <w:ind w:firstLine="23"/>
            </w:pPr>
            <w:r>
              <w:rPr>
                <w:rFonts w:ascii="標楷體" w:eastAsia="標楷體" w:hAnsi="標楷體" w:hint="eastAsia"/>
                <w:color w:val="000000"/>
                <w:sz w:val="20"/>
                <w:szCs w:val="20"/>
              </w:rPr>
              <w:t>第一章新興傳染病</w:t>
            </w:r>
          </w:p>
          <w:p w:rsidR="00D7236A" w:rsidRDefault="00D7236A">
            <w:pPr>
              <w:pStyle w:val="Web"/>
              <w:spacing w:before="0" w:after="0"/>
              <w:ind w:firstLine="23"/>
            </w:pPr>
            <w:r>
              <w:rPr>
                <w:rFonts w:ascii="標楷體" w:eastAsia="標楷體" w:hAnsi="標楷體" w:hint="eastAsia"/>
                <w:b/>
                <w:bCs/>
                <w:color w:val="000000"/>
                <w:sz w:val="20"/>
                <w:szCs w:val="20"/>
              </w:rPr>
              <w:t>一、檢疫與隔離</w:t>
            </w:r>
          </w:p>
          <w:p w:rsidR="00D7236A" w:rsidRDefault="00D7236A">
            <w:pPr>
              <w:pStyle w:val="Web"/>
              <w:spacing w:before="0" w:after="0"/>
              <w:ind w:firstLine="23"/>
            </w:pPr>
            <w:r>
              <w:rPr>
                <w:rFonts w:ascii="標楷體" w:eastAsia="標楷體" w:hAnsi="標楷體" w:hint="eastAsia"/>
                <w:color w:val="000000"/>
                <w:sz w:val="20"/>
                <w:szCs w:val="20"/>
              </w:rPr>
              <w:t>提問：為什麼要有法定傳染病？什麼是隔離？什麼是檢疫？ </w:t>
            </w:r>
          </w:p>
          <w:p w:rsidR="00D7236A" w:rsidRDefault="00D7236A">
            <w:pPr>
              <w:pStyle w:val="Web"/>
              <w:spacing w:before="0" w:after="0"/>
              <w:ind w:firstLine="23"/>
            </w:pPr>
            <w:r>
              <w:rPr>
                <w:rFonts w:ascii="標楷體" w:eastAsia="標楷體" w:hAnsi="標楷體" w:hint="eastAsia"/>
                <w:color w:val="000000"/>
                <w:sz w:val="20"/>
                <w:szCs w:val="20"/>
              </w:rPr>
              <w:t>分享：學生踴躍發表意見。</w:t>
            </w:r>
          </w:p>
          <w:p w:rsidR="00D7236A" w:rsidRDefault="00D7236A">
            <w:pPr>
              <w:pStyle w:val="Web"/>
              <w:spacing w:before="0" w:after="0"/>
              <w:ind w:firstLine="23"/>
            </w:pPr>
            <w:r>
              <w:rPr>
                <w:rFonts w:ascii="標楷體" w:eastAsia="標楷體" w:hAnsi="標楷體" w:hint="eastAsia"/>
                <w:color w:val="000000"/>
                <w:sz w:val="20"/>
                <w:szCs w:val="20"/>
              </w:rPr>
              <w:t>說明：教師說明法定傳染病指的是各政府在其傳染病防治法規內，條列出特定項目的傳染病發生時，醫師或醫療機構需向衛生主管機關報告，並依照法律的規定進行治療甚至隔離等措施。被列為法定傳染病者通常是具傳播速度快、病情嚴重、致死率高等特性。 </w:t>
            </w:r>
          </w:p>
          <w:p w:rsidR="00D7236A" w:rsidRDefault="00D7236A">
            <w:pPr>
              <w:pStyle w:val="Web"/>
              <w:spacing w:before="0" w:after="0"/>
              <w:ind w:firstLine="23"/>
            </w:pPr>
            <w:proofErr w:type="gramStart"/>
            <w:r>
              <w:rPr>
                <w:rFonts w:ascii="標楷體" w:eastAsia="標楷體" w:hAnsi="標楷體" w:hint="eastAsia"/>
                <w:color w:val="000000"/>
                <w:sz w:val="20"/>
                <w:szCs w:val="20"/>
              </w:rPr>
              <w:t>以新冠肺炎</w:t>
            </w:r>
            <w:proofErr w:type="gramEnd"/>
            <w:r>
              <w:rPr>
                <w:rFonts w:ascii="標楷體" w:eastAsia="標楷體" w:hAnsi="標楷體" w:hint="eastAsia"/>
                <w:color w:val="000000"/>
                <w:sz w:val="20"/>
                <w:szCs w:val="20"/>
              </w:rPr>
              <w:t>為例： </w:t>
            </w:r>
          </w:p>
          <w:p w:rsidR="00D7236A" w:rsidRDefault="00D7236A">
            <w:pPr>
              <w:pStyle w:val="Web"/>
              <w:spacing w:before="0" w:after="0"/>
              <w:ind w:firstLine="23"/>
            </w:pPr>
            <w:r>
              <w:rPr>
                <w:rFonts w:ascii="標楷體" w:eastAsia="標楷體" w:hAnsi="標楷體" w:hint="eastAsia"/>
                <w:color w:val="000000"/>
                <w:sz w:val="20"/>
                <w:szCs w:val="20"/>
              </w:rPr>
              <w:t>1.居家隔離：居家隔離是針對「</w:t>
            </w:r>
            <w:proofErr w:type="gramStart"/>
            <w:r>
              <w:rPr>
                <w:rFonts w:ascii="標楷體" w:eastAsia="標楷體" w:hAnsi="標楷體" w:hint="eastAsia"/>
                <w:color w:val="000000"/>
                <w:sz w:val="20"/>
                <w:szCs w:val="20"/>
              </w:rPr>
              <w:t>與確診病</w:t>
            </w:r>
            <w:proofErr w:type="gramEnd"/>
            <w:r>
              <w:rPr>
                <w:rFonts w:ascii="標楷體" w:eastAsia="標楷體" w:hAnsi="標楷體" w:hint="eastAsia"/>
                <w:color w:val="000000"/>
                <w:sz w:val="20"/>
                <w:szCs w:val="20"/>
              </w:rPr>
              <w:t>例的 接觸者」，地方衛生主管機關要求居家隔離 14天。隔離</w:t>
            </w:r>
            <w:proofErr w:type="gramStart"/>
            <w:r>
              <w:rPr>
                <w:rFonts w:ascii="標楷體" w:eastAsia="標楷體" w:hAnsi="標楷體" w:hint="eastAsia"/>
                <w:color w:val="000000"/>
                <w:sz w:val="20"/>
                <w:szCs w:val="20"/>
              </w:rPr>
              <w:t>期間，</w:t>
            </w:r>
            <w:proofErr w:type="gramEnd"/>
            <w:r>
              <w:rPr>
                <w:rFonts w:ascii="標楷體" w:eastAsia="標楷體" w:hAnsi="標楷體" w:hint="eastAsia"/>
                <w:color w:val="000000"/>
                <w:sz w:val="20"/>
                <w:szCs w:val="20"/>
              </w:rPr>
              <w:t>地方衛生主管將每日追蹤2次居家隔離者的狀況，以手機電子監控。被隔離者須留在家中或指定地點，不可外出、</w:t>
            </w:r>
            <w:r>
              <w:rPr>
                <w:rFonts w:ascii="標楷體" w:eastAsia="標楷體" w:hAnsi="標楷體" w:hint="eastAsia"/>
                <w:color w:val="000000"/>
                <w:sz w:val="20"/>
                <w:szCs w:val="20"/>
              </w:rPr>
              <w:lastRenderedPageBreak/>
              <w:t>不可搭乘大眾運輸工具，也不可出境或出國，一旦出現症狀將由衛生主管機關安排就醫。未配合居家隔離者，依傳染病防治法裁罰，必要時進行強制安置。 </w:t>
            </w:r>
          </w:p>
          <w:p w:rsidR="00D7236A" w:rsidRDefault="00D7236A">
            <w:pPr>
              <w:pStyle w:val="Web"/>
              <w:spacing w:before="0" w:after="0"/>
              <w:ind w:firstLine="23"/>
            </w:pPr>
            <w:r>
              <w:rPr>
                <w:rFonts w:ascii="標楷體" w:eastAsia="標楷體" w:hAnsi="標楷體" w:hint="eastAsia"/>
                <w:color w:val="000000"/>
                <w:sz w:val="20"/>
                <w:szCs w:val="20"/>
              </w:rPr>
              <w:t>2.居家檢疫：只要是「具有中港澳旅遊史」的民眾，包含自中港澳轉機者，主管機關（地方政府民政局、里長、里幹事）將會開立 「旅客入境健康聲明暨居家檢疫通知書」， 要求返家檢疫時配戴口罩，居家檢疫14天。</w:t>
            </w:r>
          </w:p>
          <w:p w:rsidR="00D7236A" w:rsidRDefault="00D7236A">
            <w:pPr>
              <w:pStyle w:val="Web"/>
              <w:spacing w:before="0" w:after="0"/>
              <w:ind w:firstLine="23"/>
            </w:pPr>
            <w:r>
              <w:rPr>
                <w:rFonts w:ascii="標楷體" w:eastAsia="標楷體" w:hAnsi="標楷體" w:hint="eastAsia"/>
                <w:b/>
                <w:bCs/>
                <w:color w:val="000000"/>
                <w:sz w:val="20"/>
                <w:szCs w:val="20"/>
              </w:rPr>
              <w:t>二、出國的注意事項</w:t>
            </w:r>
          </w:p>
          <w:p w:rsidR="00D7236A" w:rsidRDefault="00D7236A">
            <w:pPr>
              <w:pStyle w:val="Web"/>
              <w:spacing w:before="0" w:after="0"/>
              <w:ind w:firstLine="23"/>
            </w:pPr>
            <w:r>
              <w:rPr>
                <w:rFonts w:ascii="標楷體" w:eastAsia="標楷體" w:hAnsi="標楷體" w:hint="eastAsia"/>
                <w:color w:val="000000"/>
                <w:sz w:val="20"/>
                <w:szCs w:val="20"/>
              </w:rPr>
              <w:t>提問：若你全家想利用假期出國旅遊，想一想，出國前、中、後該注意什麼？ </w:t>
            </w:r>
          </w:p>
          <w:p w:rsidR="00D7236A" w:rsidRDefault="00D7236A">
            <w:pPr>
              <w:pStyle w:val="Web"/>
              <w:spacing w:before="0" w:after="0"/>
              <w:ind w:firstLine="23"/>
            </w:pPr>
            <w:r>
              <w:rPr>
                <w:rFonts w:ascii="標楷體" w:eastAsia="標楷體" w:hAnsi="標楷體" w:hint="eastAsia"/>
                <w:color w:val="000000"/>
                <w:sz w:val="20"/>
                <w:szCs w:val="20"/>
              </w:rPr>
              <w:t>發表：學生踴躍發表意見。 </w:t>
            </w:r>
          </w:p>
          <w:p w:rsidR="00D7236A" w:rsidRDefault="00D7236A">
            <w:pPr>
              <w:pStyle w:val="Web"/>
              <w:spacing w:before="0" w:after="0"/>
              <w:ind w:firstLine="23"/>
            </w:pPr>
            <w:r>
              <w:rPr>
                <w:rFonts w:ascii="標楷體" w:eastAsia="標楷體" w:hAnsi="標楷體" w:hint="eastAsia"/>
                <w:color w:val="000000"/>
                <w:sz w:val="20"/>
                <w:szCs w:val="20"/>
              </w:rPr>
              <w:t>說明：教師介紹出國前、中、後，該注意的事項，並強調健康的身體是眾人皆希望達 成的目標，因此對於傳染病的防治不可輕忽視之。</w:t>
            </w:r>
            <w:proofErr w:type="gramStart"/>
            <w:r>
              <w:rPr>
                <w:rFonts w:ascii="標楷體" w:eastAsia="標楷體" w:hAnsi="標楷體" w:hint="eastAsia"/>
                <w:color w:val="000000"/>
                <w:sz w:val="20"/>
                <w:szCs w:val="20"/>
              </w:rPr>
              <w:t>此外，</w:t>
            </w:r>
            <w:proofErr w:type="gramEnd"/>
            <w:r>
              <w:rPr>
                <w:rFonts w:ascii="標楷體" w:eastAsia="標楷體" w:hAnsi="標楷體" w:hint="eastAsia"/>
                <w:color w:val="000000"/>
                <w:sz w:val="20"/>
                <w:szCs w:val="20"/>
              </w:rPr>
              <w:t>近年來衛生單位在機場、港口所做的檢疫工作，更是有效預防外來病原入侵的預防措施。 </w:t>
            </w:r>
          </w:p>
          <w:p w:rsidR="00D7236A" w:rsidRDefault="00D7236A">
            <w:pPr>
              <w:pStyle w:val="Web"/>
              <w:spacing w:before="0" w:after="0"/>
              <w:ind w:firstLine="23"/>
            </w:pPr>
            <w:r>
              <w:rPr>
                <w:rFonts w:ascii="標楷體" w:eastAsia="標楷體" w:hAnsi="標楷體" w:hint="eastAsia"/>
                <w:color w:val="000000"/>
                <w:sz w:val="20"/>
                <w:szCs w:val="20"/>
              </w:rPr>
              <w:t>提問：請學生</w:t>
            </w:r>
            <w:proofErr w:type="gramStart"/>
            <w:r>
              <w:rPr>
                <w:rFonts w:ascii="標楷體" w:eastAsia="標楷體" w:hAnsi="標楷體" w:hint="eastAsia"/>
                <w:color w:val="000000"/>
                <w:sz w:val="20"/>
                <w:szCs w:val="20"/>
              </w:rPr>
              <w:t>閱讀新冠肺炎</w:t>
            </w:r>
            <w:proofErr w:type="gramEnd"/>
            <w:r>
              <w:rPr>
                <w:rFonts w:ascii="標楷體" w:eastAsia="標楷體" w:hAnsi="標楷體" w:hint="eastAsia"/>
                <w:color w:val="000000"/>
                <w:sz w:val="20"/>
                <w:szCs w:val="20"/>
              </w:rPr>
              <w:t>的案例，想一想， 如果你是這名武漢返臺的臺商，你會怎麼做？ </w:t>
            </w:r>
          </w:p>
          <w:p w:rsidR="00D7236A" w:rsidRDefault="00D7236A">
            <w:pPr>
              <w:pStyle w:val="Web"/>
              <w:spacing w:before="0" w:after="0"/>
              <w:ind w:firstLine="23"/>
            </w:pPr>
            <w:r>
              <w:rPr>
                <w:rFonts w:ascii="標楷體" w:eastAsia="標楷體" w:hAnsi="標楷體" w:hint="eastAsia"/>
                <w:color w:val="000000"/>
                <w:sz w:val="20"/>
                <w:szCs w:val="20"/>
              </w:rPr>
              <w:t>分享：請幾位學生自由發表。 </w:t>
            </w:r>
          </w:p>
          <w:p w:rsidR="00D7236A" w:rsidRDefault="00D7236A">
            <w:pPr>
              <w:pStyle w:val="Web"/>
              <w:spacing w:before="0" w:after="0"/>
              <w:ind w:firstLine="23"/>
            </w:pPr>
            <w:r>
              <w:rPr>
                <w:rFonts w:ascii="標楷體" w:eastAsia="標楷體" w:hAnsi="標楷體" w:hint="eastAsia"/>
                <w:color w:val="000000"/>
                <w:sz w:val="20"/>
                <w:szCs w:val="20"/>
              </w:rPr>
              <w:t>說明：若是為了自己的方便而刻意隱瞞發燒症狀，或帶入可能受到汙染的農產品，就會有法律罰則，如非洲豬瘟流行</w:t>
            </w:r>
            <w:proofErr w:type="gramStart"/>
            <w:r>
              <w:rPr>
                <w:rFonts w:ascii="標楷體" w:eastAsia="標楷體" w:hAnsi="標楷體" w:hint="eastAsia"/>
                <w:color w:val="000000"/>
                <w:sz w:val="20"/>
                <w:szCs w:val="20"/>
              </w:rPr>
              <w:t>期間，</w:t>
            </w:r>
            <w:proofErr w:type="gramEnd"/>
            <w:r>
              <w:rPr>
                <w:rFonts w:ascii="標楷體" w:eastAsia="標楷體" w:hAnsi="標楷體" w:hint="eastAsia"/>
                <w:color w:val="000000"/>
                <w:sz w:val="20"/>
                <w:szCs w:val="20"/>
              </w:rPr>
              <w:t>一名</w:t>
            </w:r>
            <w:r>
              <w:rPr>
                <w:rFonts w:ascii="標楷體" w:eastAsia="標楷體" w:hAnsi="標楷體" w:hint="eastAsia"/>
                <w:color w:val="000000"/>
                <w:sz w:val="20"/>
                <w:szCs w:val="20"/>
              </w:rPr>
              <w:lastRenderedPageBreak/>
              <w:t>自廈門搭機來臺旅遊的中國男子，在移民官提醒下，自行申報放棄中國豬肉製火腿腸，而躲過新臺幣20萬元罰鍰。除了有罰鍰外，還可能將疾病帶回臺灣，傳染給國人。</w:t>
            </w:r>
          </w:p>
          <w:p w:rsidR="00D7236A" w:rsidRDefault="00D7236A">
            <w:pPr>
              <w:pStyle w:val="Web"/>
              <w:spacing w:before="0" w:after="0"/>
              <w:ind w:firstLine="23"/>
            </w:pPr>
            <w:r>
              <w:rPr>
                <w:rFonts w:ascii="標楷體" w:eastAsia="標楷體" w:hAnsi="標楷體" w:hint="eastAsia"/>
                <w:b/>
                <w:bCs/>
                <w:color w:val="000000"/>
                <w:sz w:val="20"/>
                <w:szCs w:val="20"/>
                <w:shd w:val="clear" w:color="auto" w:fill="C0C0C0"/>
              </w:rPr>
              <w:t>三、</w:t>
            </w:r>
            <w:r>
              <w:rPr>
                <w:rFonts w:ascii="標楷體" w:eastAsia="標楷體" w:hAnsi="標楷體" w:hint="eastAsia"/>
                <w:b/>
                <w:bCs/>
                <w:color w:val="000000"/>
                <w:sz w:val="20"/>
                <w:szCs w:val="20"/>
              </w:rPr>
              <w:t>防疫倡議</w:t>
            </w:r>
          </w:p>
          <w:p w:rsidR="00D7236A" w:rsidRDefault="00D7236A">
            <w:pPr>
              <w:pStyle w:val="Web"/>
              <w:spacing w:before="0" w:after="0"/>
              <w:ind w:firstLine="23"/>
            </w:pPr>
            <w:r>
              <w:rPr>
                <w:rFonts w:ascii="標楷體" w:eastAsia="標楷體" w:hAnsi="標楷體" w:hint="eastAsia"/>
                <w:color w:val="000000"/>
                <w:sz w:val="20"/>
                <w:szCs w:val="20"/>
              </w:rPr>
              <w:t>說明：傳染病無國界，在交通便利的現代，傳染病很容易在各國蔓延流行，因此防疫工作絕對不是只顧好自己就沒事，當越多人了解防疫的重要，便能減少傳染病的肆虐，我們</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起來倡議，讓更多人了解全球防疫的重要。 </w:t>
            </w:r>
          </w:p>
          <w:p w:rsidR="00D7236A" w:rsidRDefault="00D7236A">
            <w:pPr>
              <w:pStyle w:val="Web"/>
              <w:spacing w:before="0" w:after="0"/>
              <w:ind w:firstLine="23"/>
            </w:pPr>
            <w:r>
              <w:rPr>
                <w:rFonts w:ascii="標楷體" w:eastAsia="標楷體" w:hAnsi="標楷體" w:hint="eastAsia"/>
                <w:color w:val="000000"/>
                <w:sz w:val="20"/>
                <w:szCs w:val="20"/>
              </w:rPr>
              <w:t>實作：先看完課本上四</w:t>
            </w:r>
            <w:proofErr w:type="gramStart"/>
            <w:r>
              <w:rPr>
                <w:rFonts w:ascii="標楷體" w:eastAsia="標楷體" w:hAnsi="標楷體" w:hint="eastAsia"/>
                <w:color w:val="000000"/>
                <w:sz w:val="20"/>
                <w:szCs w:val="20"/>
              </w:rPr>
              <w:t>個</w:t>
            </w:r>
            <w:proofErr w:type="gramEnd"/>
            <w:r>
              <w:rPr>
                <w:rFonts w:ascii="標楷體" w:eastAsia="標楷體" w:hAnsi="標楷體" w:hint="eastAsia"/>
                <w:color w:val="000000"/>
                <w:sz w:val="20"/>
                <w:szCs w:val="20"/>
              </w:rPr>
              <w:t>人物的對話，請學生分組討論可以用甚麼方式倡議比較有效果，或者比較可行。 </w:t>
            </w:r>
          </w:p>
          <w:p w:rsidR="00D7236A" w:rsidRDefault="00D7236A">
            <w:pPr>
              <w:pStyle w:val="Web"/>
              <w:spacing w:before="0" w:after="0"/>
              <w:ind w:firstLine="23"/>
            </w:pPr>
            <w:r>
              <w:rPr>
                <w:rFonts w:ascii="標楷體" w:eastAsia="標楷體" w:hAnsi="標楷體" w:hint="eastAsia"/>
                <w:color w:val="000000"/>
                <w:sz w:val="20"/>
                <w:szCs w:val="20"/>
              </w:rPr>
              <w:t>發表：各組派一人發表討論結果。 </w:t>
            </w:r>
          </w:p>
          <w:p w:rsidR="00D7236A" w:rsidRDefault="00D7236A">
            <w:pPr>
              <w:pStyle w:val="Web"/>
              <w:spacing w:before="0" w:after="0"/>
              <w:ind w:firstLine="23"/>
            </w:pPr>
            <w:r>
              <w:rPr>
                <w:rFonts w:ascii="標楷體" w:eastAsia="標楷體" w:hAnsi="標楷體" w:hint="eastAsia"/>
                <w:color w:val="000000"/>
                <w:sz w:val="20"/>
                <w:szCs w:val="20"/>
              </w:rPr>
              <w:t>總結：教師統整各組的討論結果，並再次強調防疫必須受到大家的重視，大家一同努力。</w:t>
            </w:r>
          </w:p>
          <w:p w:rsidR="00D7236A" w:rsidRDefault="00D7236A" w:rsidP="00D7236A">
            <w:pPr>
              <w:pStyle w:val="Web"/>
              <w:numPr>
                <w:ilvl w:val="0"/>
                <w:numId w:val="14"/>
              </w:numPr>
              <w:suppressAutoHyphens w:val="0"/>
              <w:autoSpaceDN/>
              <w:spacing w:before="0" w:after="0"/>
              <w:ind w:left="360"/>
              <w:rPr>
                <w:rFonts w:ascii="Times New Roman" w:hAnsi="Times New Roman" w:cs="Times New Roman"/>
                <w:b/>
                <w:bCs/>
                <w:color w:val="000000"/>
                <w:sz w:val="20"/>
                <w:szCs w:val="20"/>
              </w:rPr>
            </w:pPr>
            <w:r>
              <w:rPr>
                <w:rFonts w:ascii="標楷體" w:eastAsia="標楷體" w:hAnsi="標楷體" w:cs="Times New Roman" w:hint="eastAsia"/>
                <w:b/>
                <w:bCs/>
                <w:color w:val="000000"/>
                <w:sz w:val="20"/>
                <w:szCs w:val="20"/>
              </w:rPr>
              <w:t>讓我試試看</w:t>
            </w:r>
            <w:proofErr w:type="gramStart"/>
            <w:r>
              <w:rPr>
                <w:rFonts w:ascii="標楷體" w:eastAsia="標楷體" w:hAnsi="標楷體" w:cs="Times New Roman" w:hint="eastAsia"/>
                <w:b/>
                <w:bCs/>
                <w:color w:val="000000"/>
                <w:sz w:val="20"/>
                <w:szCs w:val="20"/>
              </w:rPr>
              <w:t>—</w:t>
            </w:r>
            <w:proofErr w:type="gramEnd"/>
            <w:r>
              <w:rPr>
                <w:rFonts w:ascii="標楷體" w:eastAsia="標楷體" w:hAnsi="標楷體" w:cs="Times New Roman" w:hint="eastAsia"/>
                <w:b/>
                <w:bCs/>
                <w:color w:val="000000"/>
                <w:sz w:val="20"/>
                <w:szCs w:val="20"/>
              </w:rPr>
              <w:t>—兒歌改編</w:t>
            </w:r>
          </w:p>
          <w:p w:rsidR="00D7236A" w:rsidRDefault="00D7236A">
            <w:pPr>
              <w:pStyle w:val="Web"/>
              <w:spacing w:before="0" w:after="0"/>
              <w:ind w:firstLine="23"/>
            </w:pPr>
            <w:r>
              <w:rPr>
                <w:rFonts w:ascii="標楷體" w:eastAsia="標楷體" w:hAnsi="標楷體" w:hint="eastAsia"/>
                <w:color w:val="000000"/>
                <w:sz w:val="20"/>
                <w:szCs w:val="20"/>
              </w:rPr>
              <w:t>實作：請分組討論，改編一首兒歌，並做成海報，貼在教室外，進行傳染病預防的倡議。 </w:t>
            </w:r>
          </w:p>
          <w:p w:rsidR="00D7236A" w:rsidRDefault="00D7236A">
            <w:pPr>
              <w:pStyle w:val="Web"/>
              <w:spacing w:before="0" w:after="0"/>
              <w:ind w:firstLine="23"/>
            </w:pPr>
            <w:r>
              <w:rPr>
                <w:rFonts w:ascii="標楷體" w:eastAsia="標楷體" w:hAnsi="標楷體" w:hint="eastAsia"/>
                <w:color w:val="000000"/>
                <w:sz w:val="20"/>
                <w:szCs w:val="20"/>
              </w:rPr>
              <w:t>發表：每組上</w:t>
            </w:r>
            <w:proofErr w:type="gramStart"/>
            <w:r>
              <w:rPr>
                <w:rFonts w:ascii="標楷體" w:eastAsia="標楷體" w:hAnsi="標楷體" w:hint="eastAsia"/>
                <w:color w:val="000000"/>
                <w:sz w:val="20"/>
                <w:szCs w:val="20"/>
              </w:rPr>
              <w:t>臺</w:t>
            </w:r>
            <w:proofErr w:type="gramEnd"/>
            <w:r>
              <w:rPr>
                <w:rFonts w:ascii="標楷體" w:eastAsia="標楷體" w:hAnsi="標楷體" w:hint="eastAsia"/>
                <w:color w:val="000000"/>
                <w:sz w:val="20"/>
                <w:szCs w:val="20"/>
              </w:rPr>
              <w:t>將改編的兒歌一起唱給全班聽。 </w:t>
            </w:r>
          </w:p>
          <w:p w:rsidR="00D7236A" w:rsidRDefault="00D7236A">
            <w:pPr>
              <w:pStyle w:val="Web"/>
              <w:spacing w:before="0" w:after="0"/>
              <w:ind w:firstLine="23"/>
            </w:pPr>
            <w:r>
              <w:rPr>
                <w:rFonts w:ascii="標楷體" w:eastAsia="標楷體" w:hAnsi="標楷體" w:hint="eastAsia"/>
                <w:color w:val="000000"/>
                <w:sz w:val="20"/>
                <w:szCs w:val="20"/>
              </w:rPr>
              <w:t>總結：教師對各組的兒歌改編進行講評，並說明倡議其實不難，我們也可以回家對家人倡議，傳染病的防疫工作需要每個人的努</w:t>
            </w:r>
            <w:r>
              <w:rPr>
                <w:rFonts w:ascii="標楷體" w:eastAsia="標楷體" w:hAnsi="標楷體" w:hint="eastAsia"/>
                <w:color w:val="000000"/>
                <w:sz w:val="20"/>
                <w:szCs w:val="20"/>
              </w:rPr>
              <w:lastRenderedPageBreak/>
              <w:t>力。</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1.教學影片</w:t>
            </w:r>
          </w:p>
          <w:p w:rsidR="00D7236A" w:rsidRDefault="00D7236A">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觀察</w:t>
            </w:r>
          </w:p>
          <w:p w:rsidR="00D7236A" w:rsidRDefault="00D7236A">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問答</w:t>
            </w:r>
          </w:p>
          <w:p w:rsidR="007925D8" w:rsidRDefault="007925D8">
            <w:pPr>
              <w:pStyle w:val="Web"/>
              <w:spacing w:before="0" w:after="0"/>
              <w:ind w:firstLine="23"/>
            </w:pPr>
            <w:r>
              <w:rPr>
                <w:rFonts w:ascii="標楷體" w:eastAsia="標楷體" w:hAnsi="標楷體"/>
                <w:color w:val="000000"/>
                <w:sz w:val="20"/>
                <w:szCs w:val="20"/>
              </w:rPr>
              <w:t>學習單</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b/>
                <w:bCs/>
                <w:color w:val="000000"/>
                <w:sz w:val="20"/>
                <w:szCs w:val="20"/>
              </w:rPr>
              <w:t>【生命教育】</w:t>
            </w:r>
          </w:p>
          <w:p w:rsidR="00D7236A" w:rsidRDefault="00D7236A">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生J5 覺察生活中的各種迷思，在生活作息、健康促進、飲食運動、休閒娛樂、人我關係等課題上進行價值思辨，尋求解決之道。</w:t>
            </w:r>
          </w:p>
          <w:p w:rsidR="0086634E" w:rsidRPr="0086634E" w:rsidRDefault="0086634E" w:rsidP="0086634E">
            <w:pPr>
              <w:pStyle w:val="Web"/>
              <w:spacing w:before="0" w:after="0"/>
              <w:ind w:firstLine="23"/>
              <w:rPr>
                <w:rFonts w:ascii="標楷體" w:eastAsia="標楷體" w:hAnsi="標楷體"/>
                <w:b/>
                <w:color w:val="000000"/>
                <w:sz w:val="20"/>
                <w:szCs w:val="20"/>
              </w:rPr>
            </w:pPr>
            <w:r w:rsidRPr="0086634E">
              <w:rPr>
                <w:rFonts w:ascii="標楷體" w:eastAsia="標楷體" w:hAnsi="標楷體" w:hint="eastAsia"/>
                <w:b/>
                <w:bCs/>
                <w:color w:val="000000"/>
                <w:sz w:val="20"/>
                <w:szCs w:val="20"/>
              </w:rPr>
              <w:t>【</w:t>
            </w:r>
            <w:r w:rsidRPr="0086634E">
              <w:rPr>
                <w:rFonts w:ascii="標楷體" w:eastAsia="標楷體" w:hAnsi="標楷體"/>
                <w:b/>
                <w:color w:val="000000" w:themeColor="text1"/>
                <w:sz w:val="20"/>
                <w:szCs w:val="20"/>
              </w:rPr>
              <w:t>生涯規劃</w:t>
            </w:r>
            <w:r w:rsidRPr="0086634E">
              <w:rPr>
                <w:rFonts w:ascii="標楷體" w:eastAsia="標楷體" w:hAnsi="標楷體" w:hint="eastAsia"/>
                <w:b/>
                <w:bCs/>
                <w:color w:val="000000"/>
                <w:sz w:val="20"/>
                <w:szCs w:val="20"/>
              </w:rPr>
              <w:t>】</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r w:rsidRPr="0086634E">
              <w:rPr>
                <w:rFonts w:ascii="Calibri" w:eastAsia="標楷體" w:hAnsi="Calibri" w:hint="eastAsia"/>
                <w:color w:val="auto"/>
                <w:kern w:val="2"/>
                <w:sz w:val="24"/>
                <w:szCs w:val="22"/>
              </w:rPr>
              <w:t>覺察自己的能力與興趣。</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r w:rsidRPr="0086634E">
              <w:rPr>
                <w:rFonts w:ascii="Calibri" w:eastAsia="標楷體" w:hAnsi="Calibri" w:hint="eastAsia"/>
                <w:color w:val="auto"/>
                <w:kern w:val="2"/>
                <w:sz w:val="24"/>
                <w:szCs w:val="22"/>
              </w:rPr>
              <w:t>了解自己的人格特質與價值觀。</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r w:rsidRPr="0086634E">
              <w:rPr>
                <w:rFonts w:ascii="Calibri" w:eastAsia="標楷體" w:hAnsi="Calibri" w:hint="eastAsia"/>
                <w:color w:val="auto"/>
                <w:kern w:val="2"/>
                <w:sz w:val="24"/>
                <w:szCs w:val="22"/>
              </w:rPr>
              <w:t>探索性別與生涯規劃的關係。</w:t>
            </w:r>
          </w:p>
          <w:p w:rsidR="0086634E" w:rsidRPr="0086634E" w:rsidRDefault="0086634E">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7236A" w:rsidRDefault="00D7236A">
            <w:pPr>
              <w:snapToGrid w:val="0"/>
              <w:spacing w:line="0" w:lineRule="atLeast"/>
              <w:ind w:hanging="7"/>
              <w:jc w:val="left"/>
              <w:rPr>
                <w:rFonts w:ascii="標楷體" w:eastAsia="標楷體" w:hAnsi="標楷體" w:cs="標楷體"/>
                <w:sz w:val="24"/>
                <w:szCs w:val="24"/>
              </w:rPr>
            </w:pPr>
          </w:p>
        </w:tc>
      </w:tr>
      <w:tr w:rsidR="00D7236A">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7236A" w:rsidRDefault="00D7236A">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第十二</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7236A" w:rsidRDefault="00D7236A">
            <w:pPr>
              <w:pStyle w:val="Web"/>
              <w:spacing w:before="0" w:after="0"/>
              <w:ind w:firstLine="23"/>
            </w:pPr>
            <w:r>
              <w:rPr>
                <w:rFonts w:ascii="Times New Roman" w:hAnsi="Times New Roman" w:cs="Times New Roman"/>
                <w:color w:val="000000"/>
                <w:sz w:val="20"/>
                <w:szCs w:val="20"/>
              </w:rPr>
              <w:t xml:space="preserve">Fb-IV-4 </w:t>
            </w:r>
            <w:r>
              <w:rPr>
                <w:rFonts w:ascii="Times New Roman" w:hAnsi="Times New Roman" w:cs="Times New Roman"/>
                <w:color w:val="000000"/>
                <w:sz w:val="20"/>
                <w:szCs w:val="20"/>
              </w:rPr>
              <w:t>新興傳染病與慢性病的防治策略。</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第二篇防疫總動員</w:t>
            </w:r>
          </w:p>
          <w:p w:rsidR="00D7236A" w:rsidRDefault="00D7236A">
            <w:pPr>
              <w:pStyle w:val="Web"/>
              <w:spacing w:before="0" w:after="0"/>
              <w:ind w:firstLine="23"/>
            </w:pPr>
            <w:r>
              <w:rPr>
                <w:rFonts w:ascii="標楷體" w:eastAsia="標楷體" w:hAnsi="標楷體" w:hint="eastAsia"/>
                <w:color w:val="000000"/>
                <w:sz w:val="20"/>
                <w:szCs w:val="20"/>
              </w:rPr>
              <w:t>第二章</w:t>
            </w:r>
          </w:p>
          <w:p w:rsidR="00D7236A" w:rsidRDefault="00D7236A">
            <w:pPr>
              <w:pStyle w:val="Web"/>
              <w:spacing w:before="0" w:after="0"/>
              <w:ind w:firstLine="23"/>
            </w:pPr>
            <w:r>
              <w:rPr>
                <w:rFonts w:ascii="標楷體" w:eastAsia="標楷體" w:hAnsi="標楷體" w:hint="eastAsia"/>
                <w:color w:val="000000"/>
                <w:sz w:val="20"/>
                <w:szCs w:val="20"/>
              </w:rPr>
              <w:t>認識台灣傳染病</w:t>
            </w:r>
          </w:p>
          <w:p w:rsidR="00D7236A" w:rsidRDefault="00D7236A">
            <w:pPr>
              <w:pStyle w:val="Web"/>
              <w:spacing w:before="0" w:after="0"/>
              <w:ind w:firstLine="23"/>
            </w:pPr>
            <w:r>
              <w:rPr>
                <w:rFonts w:ascii="標楷體" w:eastAsia="標楷體" w:hAnsi="標楷體" w:hint="eastAsia"/>
                <w:b/>
                <w:bCs/>
                <w:color w:val="000000"/>
                <w:sz w:val="20"/>
                <w:szCs w:val="20"/>
              </w:rPr>
              <w:t>一、臺灣傳染病標準化發生率地圖</w:t>
            </w:r>
          </w:p>
          <w:p w:rsidR="00D7236A" w:rsidRDefault="00D7236A">
            <w:pPr>
              <w:pStyle w:val="Web"/>
              <w:spacing w:before="0" w:after="0"/>
              <w:ind w:firstLine="23"/>
            </w:pPr>
            <w:r>
              <w:rPr>
                <w:rFonts w:ascii="標楷體" w:eastAsia="標楷體" w:hAnsi="標楷體" w:hint="eastAsia"/>
                <w:color w:val="000000"/>
                <w:sz w:val="20"/>
                <w:szCs w:val="20"/>
              </w:rPr>
              <w:t>實作：教師引導學生利用疾病管制署建置的「臺灣傳染病標準化發生率地圖」網站，搜尋國內各法定傳染病的發生率及分布情況。並請學生回答下列問題：</w:t>
            </w:r>
          </w:p>
          <w:p w:rsidR="00D7236A" w:rsidRDefault="00D7236A">
            <w:pPr>
              <w:pStyle w:val="Web"/>
              <w:spacing w:before="0" w:after="0"/>
              <w:ind w:firstLine="23"/>
            </w:pPr>
            <w:r>
              <w:rPr>
                <w:rFonts w:ascii="標楷體" w:eastAsia="標楷體" w:hAnsi="標楷體" w:hint="eastAsia"/>
                <w:color w:val="000000"/>
                <w:sz w:val="20"/>
                <w:szCs w:val="20"/>
              </w:rPr>
              <w:t>1.寫出你居住的縣市？並查出該縣市去年10大傳染病。</w:t>
            </w:r>
          </w:p>
          <w:p w:rsidR="00D7236A" w:rsidRDefault="00D7236A">
            <w:pPr>
              <w:pStyle w:val="Web"/>
              <w:spacing w:before="0" w:after="0"/>
              <w:ind w:firstLine="23"/>
            </w:pPr>
            <w:r>
              <w:rPr>
                <w:rFonts w:ascii="標楷體" w:eastAsia="標楷體" w:hAnsi="標楷體" w:hint="eastAsia"/>
                <w:color w:val="000000"/>
                <w:sz w:val="20"/>
                <w:szCs w:val="20"/>
              </w:rPr>
              <w:t>2.請列出第一名的傳染病。並找出該疾病的病原體與傳染途徑。 </w:t>
            </w:r>
          </w:p>
          <w:p w:rsidR="00D7236A" w:rsidRDefault="00D7236A">
            <w:pPr>
              <w:pStyle w:val="Web"/>
              <w:spacing w:before="0" w:after="0"/>
              <w:ind w:firstLine="23"/>
            </w:pPr>
            <w:r>
              <w:rPr>
                <w:rFonts w:ascii="標楷體" w:eastAsia="標楷體" w:hAnsi="標楷體" w:hint="eastAsia"/>
                <w:color w:val="000000"/>
                <w:sz w:val="20"/>
                <w:szCs w:val="20"/>
              </w:rPr>
              <w:t>發表：選幾位同學發表自己搜尋到的資料，教師歸納統整。</w:t>
            </w:r>
          </w:p>
          <w:p w:rsidR="00D7236A" w:rsidRDefault="00D7236A">
            <w:pPr>
              <w:pStyle w:val="Web"/>
              <w:spacing w:before="0" w:after="0"/>
              <w:ind w:firstLine="23"/>
            </w:pPr>
            <w:r>
              <w:rPr>
                <w:rFonts w:ascii="標楷體" w:eastAsia="標楷體" w:hAnsi="標楷體" w:hint="eastAsia"/>
                <w:b/>
                <w:bCs/>
                <w:color w:val="000000"/>
                <w:sz w:val="20"/>
                <w:szCs w:val="20"/>
              </w:rPr>
              <w:t>二、蚊子的逆襲</w:t>
            </w:r>
            <w:proofErr w:type="gramStart"/>
            <w:r>
              <w:rPr>
                <w:rFonts w:ascii="標楷體" w:eastAsia="標楷體" w:hAnsi="標楷體" w:hint="eastAsia"/>
                <w:b/>
                <w:bCs/>
                <w:color w:val="000000"/>
                <w:sz w:val="20"/>
                <w:szCs w:val="20"/>
              </w:rPr>
              <w:t>—</w:t>
            </w:r>
            <w:proofErr w:type="gramEnd"/>
            <w:r>
              <w:rPr>
                <w:rFonts w:ascii="標楷體" w:eastAsia="標楷體" w:hAnsi="標楷體" w:hint="eastAsia"/>
                <w:b/>
                <w:bCs/>
                <w:color w:val="000000"/>
                <w:sz w:val="20"/>
                <w:szCs w:val="20"/>
              </w:rPr>
              <w:t>—認識登革熱</w:t>
            </w:r>
          </w:p>
          <w:p w:rsidR="00D7236A" w:rsidRDefault="00D7236A">
            <w:pPr>
              <w:pStyle w:val="Web"/>
              <w:spacing w:before="0" w:after="0"/>
              <w:ind w:firstLine="23"/>
            </w:pPr>
            <w:r>
              <w:rPr>
                <w:rFonts w:ascii="標楷體" w:eastAsia="標楷體" w:hAnsi="標楷體" w:hint="eastAsia"/>
                <w:color w:val="000000"/>
                <w:sz w:val="20"/>
                <w:szCs w:val="20"/>
              </w:rPr>
              <w:t>閱讀：請學生先閱讀課本上登革熱案例報導。 </w:t>
            </w:r>
          </w:p>
          <w:p w:rsidR="00D7236A" w:rsidRDefault="00D7236A">
            <w:pPr>
              <w:pStyle w:val="Web"/>
              <w:spacing w:before="0" w:after="0"/>
              <w:ind w:firstLine="23"/>
            </w:pPr>
            <w:r>
              <w:rPr>
                <w:rFonts w:ascii="標楷體" w:eastAsia="標楷體" w:hAnsi="標楷體" w:hint="eastAsia"/>
                <w:color w:val="000000"/>
                <w:sz w:val="20"/>
                <w:szCs w:val="20"/>
              </w:rPr>
              <w:t>提問：看完這個新聞案例，你知道登革熱是怎麼傳染的嗎？登革熱造成人心惶惶的原因是甚麼？ </w:t>
            </w:r>
          </w:p>
          <w:p w:rsidR="00D7236A" w:rsidRDefault="00D7236A">
            <w:pPr>
              <w:pStyle w:val="Web"/>
              <w:spacing w:before="0" w:after="0"/>
              <w:ind w:firstLine="23"/>
            </w:pPr>
            <w:r>
              <w:rPr>
                <w:rFonts w:ascii="標楷體" w:eastAsia="標楷體" w:hAnsi="標楷體" w:hint="eastAsia"/>
                <w:color w:val="000000"/>
                <w:sz w:val="20"/>
                <w:szCs w:val="20"/>
              </w:rPr>
              <w:t>發表：學生自由分享。 </w:t>
            </w:r>
          </w:p>
          <w:p w:rsidR="00D7236A" w:rsidRDefault="00D7236A">
            <w:pPr>
              <w:pStyle w:val="Web"/>
              <w:spacing w:before="0" w:after="0"/>
              <w:ind w:firstLine="23"/>
            </w:pPr>
            <w:r>
              <w:rPr>
                <w:rFonts w:ascii="標楷體" w:eastAsia="標楷體" w:hAnsi="標楷體" w:hint="eastAsia"/>
                <w:color w:val="000000"/>
                <w:sz w:val="20"/>
                <w:szCs w:val="20"/>
              </w:rPr>
              <w:t>說明：根據文獻記載，登革熱從二次世界大戰 之後已經成為嚴重的全球公共衛生議題，尤其是東南亞地區幾乎年年都會爆發</w:t>
            </w:r>
            <w:proofErr w:type="gramStart"/>
            <w:r>
              <w:rPr>
                <w:rFonts w:ascii="標楷體" w:eastAsia="標楷體" w:hAnsi="標楷體" w:hint="eastAsia"/>
                <w:color w:val="000000"/>
                <w:sz w:val="20"/>
                <w:szCs w:val="20"/>
              </w:rPr>
              <w:t>疫</w:t>
            </w:r>
            <w:proofErr w:type="gramEnd"/>
            <w:r>
              <w:rPr>
                <w:rFonts w:ascii="標楷體" w:eastAsia="標楷體" w:hAnsi="標楷體" w:hint="eastAsia"/>
                <w:color w:val="000000"/>
                <w:sz w:val="20"/>
                <w:szCs w:val="20"/>
              </w:rPr>
              <w:t>情，而臺灣又位居東亞和東南亞</w:t>
            </w:r>
            <w:r>
              <w:rPr>
                <w:rFonts w:ascii="標楷體" w:eastAsia="標楷體" w:hAnsi="標楷體" w:hint="eastAsia"/>
                <w:color w:val="000000"/>
                <w:sz w:val="20"/>
                <w:szCs w:val="20"/>
              </w:rPr>
              <w:lastRenderedPageBreak/>
              <w:t>的交通樞紐，加上氣候變遷，天氣愈來愈熱、不穩定降雨愈來愈常見，提供最適合病媒蚊生長的環境，登革熱在臺灣，不論南北，同樣都是不可忽視的公共議題，任何人都不能輕忽。</w:t>
            </w:r>
          </w:p>
          <w:p w:rsidR="00D7236A" w:rsidRDefault="00D7236A">
            <w:pPr>
              <w:pStyle w:val="Web"/>
              <w:spacing w:before="0" w:after="0"/>
              <w:ind w:firstLine="23"/>
            </w:pPr>
            <w:r>
              <w:rPr>
                <w:rFonts w:ascii="標楷體" w:eastAsia="標楷體" w:hAnsi="標楷體" w:hint="eastAsia"/>
                <w:b/>
                <w:bCs/>
                <w:color w:val="000000"/>
                <w:sz w:val="20"/>
                <w:szCs w:val="20"/>
              </w:rPr>
              <w:t>三、登革熱的預防</w:t>
            </w:r>
          </w:p>
          <w:p w:rsidR="00D7236A" w:rsidRDefault="00D7236A">
            <w:pPr>
              <w:pStyle w:val="Web"/>
              <w:spacing w:before="0" w:after="0"/>
              <w:ind w:firstLine="23"/>
            </w:pPr>
            <w:r>
              <w:rPr>
                <w:rFonts w:ascii="標楷體" w:eastAsia="標楷體" w:hAnsi="標楷體" w:hint="eastAsia"/>
                <w:color w:val="000000"/>
                <w:sz w:val="20"/>
                <w:szCs w:val="20"/>
              </w:rPr>
              <w:t>說明：教師介紹登革熱的傳染方式與症狀，並引導學生思考預防登革熱的方法。 </w:t>
            </w:r>
          </w:p>
          <w:p w:rsidR="00D7236A" w:rsidRDefault="00D7236A">
            <w:pPr>
              <w:pStyle w:val="Web"/>
              <w:spacing w:before="0" w:after="0"/>
              <w:ind w:firstLine="23"/>
            </w:pPr>
            <w:r>
              <w:rPr>
                <w:rFonts w:ascii="標楷體" w:eastAsia="標楷體" w:hAnsi="標楷體" w:hint="eastAsia"/>
                <w:color w:val="000000"/>
                <w:sz w:val="20"/>
                <w:szCs w:val="20"/>
              </w:rPr>
              <w:t>討論：了解預防登革熱的三</w:t>
            </w:r>
            <w:proofErr w:type="gramStart"/>
            <w:r>
              <w:rPr>
                <w:rFonts w:ascii="標楷體" w:eastAsia="標楷體" w:hAnsi="標楷體" w:hint="eastAsia"/>
                <w:color w:val="000000"/>
                <w:sz w:val="20"/>
                <w:szCs w:val="20"/>
              </w:rPr>
              <w:t>不</w:t>
            </w:r>
            <w:proofErr w:type="gramEnd"/>
            <w:r>
              <w:rPr>
                <w:rFonts w:ascii="標楷體" w:eastAsia="標楷體" w:hAnsi="標楷體" w:hint="eastAsia"/>
                <w:color w:val="000000"/>
                <w:sz w:val="20"/>
                <w:szCs w:val="20"/>
              </w:rPr>
              <w:t>政策： </w:t>
            </w:r>
          </w:p>
          <w:p w:rsidR="00D7236A" w:rsidRDefault="00D7236A">
            <w:pPr>
              <w:pStyle w:val="Web"/>
              <w:spacing w:before="0" w:after="0"/>
              <w:ind w:firstLine="23"/>
            </w:pPr>
            <w:r>
              <w:rPr>
                <w:rFonts w:ascii="標楷體" w:eastAsia="標楷體" w:hAnsi="標楷體" w:hint="eastAsia"/>
                <w:color w:val="000000"/>
                <w:sz w:val="20"/>
                <w:szCs w:val="20"/>
              </w:rPr>
              <w:t>1.</w:t>
            </w:r>
            <w:proofErr w:type="gramStart"/>
            <w:r>
              <w:rPr>
                <w:rFonts w:ascii="標楷體" w:eastAsia="標楷體" w:hAnsi="標楷體" w:hint="eastAsia"/>
                <w:color w:val="000000"/>
                <w:sz w:val="20"/>
                <w:szCs w:val="20"/>
              </w:rPr>
              <w:t>不讓斑蚊</w:t>
            </w:r>
            <w:proofErr w:type="gramEnd"/>
            <w:r>
              <w:rPr>
                <w:rFonts w:ascii="標楷體" w:eastAsia="標楷體" w:hAnsi="標楷體" w:hint="eastAsia"/>
                <w:color w:val="000000"/>
                <w:sz w:val="20"/>
                <w:szCs w:val="20"/>
              </w:rPr>
              <w:t>繁殖。 </w:t>
            </w:r>
          </w:p>
          <w:p w:rsidR="00D7236A" w:rsidRDefault="00D7236A">
            <w:pPr>
              <w:pStyle w:val="Web"/>
              <w:spacing w:before="0" w:after="0"/>
              <w:ind w:firstLine="23"/>
            </w:pPr>
            <w:r>
              <w:rPr>
                <w:rFonts w:ascii="標楷體" w:eastAsia="標楷體" w:hAnsi="標楷體" w:hint="eastAsia"/>
                <w:color w:val="000000"/>
                <w:sz w:val="20"/>
                <w:szCs w:val="20"/>
              </w:rPr>
              <w:t>2.不</w:t>
            </w:r>
            <w:proofErr w:type="gramStart"/>
            <w:r>
              <w:rPr>
                <w:rFonts w:ascii="標楷體" w:eastAsia="標楷體" w:hAnsi="標楷體" w:hint="eastAsia"/>
                <w:color w:val="000000"/>
                <w:sz w:val="20"/>
                <w:szCs w:val="20"/>
              </w:rPr>
              <w:t>讓斑蚊進</w:t>
            </w:r>
            <w:proofErr w:type="gramEnd"/>
            <w:r>
              <w:rPr>
                <w:rFonts w:ascii="標楷體" w:eastAsia="標楷體" w:hAnsi="標楷體" w:hint="eastAsia"/>
                <w:color w:val="000000"/>
                <w:sz w:val="20"/>
                <w:szCs w:val="20"/>
              </w:rPr>
              <w:t>屋。 </w:t>
            </w:r>
          </w:p>
          <w:p w:rsidR="00D7236A" w:rsidRDefault="00D7236A">
            <w:pPr>
              <w:pStyle w:val="Web"/>
              <w:spacing w:before="0" w:after="0"/>
              <w:ind w:firstLine="23"/>
            </w:pPr>
            <w:r>
              <w:rPr>
                <w:rFonts w:ascii="標楷體" w:eastAsia="標楷體" w:hAnsi="標楷體" w:hint="eastAsia"/>
                <w:color w:val="000000"/>
                <w:sz w:val="20"/>
                <w:szCs w:val="20"/>
              </w:rPr>
              <w:t>3.</w:t>
            </w:r>
            <w:proofErr w:type="gramStart"/>
            <w:r>
              <w:rPr>
                <w:rFonts w:ascii="標楷體" w:eastAsia="標楷體" w:hAnsi="標楷體" w:hint="eastAsia"/>
                <w:color w:val="000000"/>
                <w:sz w:val="20"/>
                <w:szCs w:val="20"/>
              </w:rPr>
              <w:t>不讓斑蚊</w:t>
            </w:r>
            <w:proofErr w:type="gramEnd"/>
            <w:r>
              <w:rPr>
                <w:rFonts w:ascii="標楷體" w:eastAsia="標楷體" w:hAnsi="標楷體" w:hint="eastAsia"/>
                <w:color w:val="000000"/>
                <w:sz w:val="20"/>
                <w:szCs w:val="20"/>
              </w:rPr>
              <w:t>叮咬。</w:t>
            </w:r>
          </w:p>
          <w:p w:rsidR="00D7236A" w:rsidRDefault="00D7236A">
            <w:pPr>
              <w:pStyle w:val="Web"/>
              <w:spacing w:before="0" w:after="0"/>
              <w:ind w:firstLine="23"/>
            </w:pPr>
            <w:r>
              <w:rPr>
                <w:rFonts w:ascii="標楷體" w:eastAsia="標楷體" w:hAnsi="標楷體" w:hint="eastAsia"/>
                <w:color w:val="000000"/>
                <w:sz w:val="20"/>
                <w:szCs w:val="20"/>
              </w:rPr>
              <w:t>請學生討論個人獨特</w:t>
            </w:r>
            <w:proofErr w:type="gramStart"/>
            <w:r>
              <w:rPr>
                <w:rFonts w:ascii="標楷體" w:eastAsia="標楷體" w:hAnsi="標楷體" w:hint="eastAsia"/>
                <w:color w:val="000000"/>
                <w:sz w:val="20"/>
                <w:szCs w:val="20"/>
              </w:rPr>
              <w:t>的抗蚊方式</w:t>
            </w:r>
            <w:proofErr w:type="gramEnd"/>
            <w:r>
              <w:rPr>
                <w:rFonts w:ascii="標楷體" w:eastAsia="標楷體" w:hAnsi="標楷體" w:hint="eastAsia"/>
                <w:color w:val="000000"/>
                <w:sz w:val="20"/>
                <w:szCs w:val="20"/>
              </w:rPr>
              <w:t>，並與同學分享。 </w:t>
            </w:r>
          </w:p>
          <w:p w:rsidR="00D7236A" w:rsidRDefault="00D7236A">
            <w:pPr>
              <w:pStyle w:val="Web"/>
              <w:spacing w:before="0" w:after="0"/>
              <w:ind w:firstLine="23"/>
            </w:pPr>
            <w:r>
              <w:rPr>
                <w:rFonts w:ascii="標楷體" w:eastAsia="標楷體" w:hAnsi="標楷體" w:hint="eastAsia"/>
                <w:color w:val="000000"/>
                <w:sz w:val="20"/>
                <w:szCs w:val="20"/>
              </w:rPr>
              <w:t>統整：教師統整學生的意見，並說明滅蚊的重要性。 </w:t>
            </w:r>
          </w:p>
          <w:p w:rsidR="00D7236A" w:rsidRDefault="00D7236A">
            <w:pPr>
              <w:pStyle w:val="Web"/>
              <w:spacing w:before="0" w:after="0"/>
              <w:ind w:firstLine="23"/>
            </w:pPr>
            <w:r>
              <w:rPr>
                <w:rFonts w:ascii="標楷體" w:eastAsia="標楷體" w:hAnsi="標楷體" w:hint="eastAsia"/>
                <w:color w:val="000000"/>
                <w:sz w:val="20"/>
                <w:szCs w:val="20"/>
              </w:rPr>
              <w:t>說明：第一次感染登革熱病毒的患者，可引起對該型病毒的終身免疫；但若又感染不同型的登革熱病毒時，將可能發生出血性登革熱，且多於第一次感染後的三個月至五年內發生。另外，出血性登革熱發生出血的時間，大約是在發燒將退的時候，或是退燒 後24至48小時，家人應該多加留意，避免延誤就醫。</w:t>
            </w:r>
          </w:p>
          <w:p w:rsidR="00D7236A" w:rsidRDefault="00D7236A">
            <w:pPr>
              <w:pStyle w:val="Web"/>
              <w:spacing w:before="0" w:after="0"/>
              <w:ind w:firstLine="23"/>
            </w:pPr>
            <w:r>
              <w:rPr>
                <w:rFonts w:ascii="標楷體" w:eastAsia="標楷體" w:hAnsi="標楷體" w:hint="eastAsia"/>
                <w:b/>
                <w:bCs/>
                <w:color w:val="000000"/>
                <w:sz w:val="20"/>
                <w:szCs w:val="20"/>
              </w:rPr>
              <w:t>四、小心TB就在你身邊</w:t>
            </w:r>
            <w:proofErr w:type="gramStart"/>
            <w:r>
              <w:rPr>
                <w:rFonts w:ascii="標楷體" w:eastAsia="標楷體" w:hAnsi="標楷體" w:hint="eastAsia"/>
                <w:b/>
                <w:bCs/>
                <w:color w:val="000000"/>
                <w:sz w:val="20"/>
                <w:szCs w:val="20"/>
              </w:rPr>
              <w:t>—</w:t>
            </w:r>
            <w:proofErr w:type="gramEnd"/>
            <w:r>
              <w:rPr>
                <w:rFonts w:ascii="標楷體" w:eastAsia="標楷體" w:hAnsi="標楷體" w:hint="eastAsia"/>
                <w:b/>
                <w:bCs/>
                <w:color w:val="000000"/>
                <w:sz w:val="20"/>
                <w:szCs w:val="20"/>
              </w:rPr>
              <w:t>—認識肺結核  　　 </w:t>
            </w:r>
          </w:p>
          <w:p w:rsidR="00D7236A" w:rsidRDefault="00D7236A">
            <w:pPr>
              <w:pStyle w:val="Web"/>
              <w:spacing w:before="0" w:after="0"/>
              <w:ind w:firstLine="23"/>
            </w:pPr>
            <w:r>
              <w:rPr>
                <w:rFonts w:ascii="標楷體" w:eastAsia="標楷體" w:hAnsi="標楷體" w:hint="eastAsia"/>
                <w:color w:val="000000"/>
                <w:sz w:val="20"/>
                <w:szCs w:val="20"/>
              </w:rPr>
              <w:t>引起動機：歷史上許多名人得肺結核或死</w:t>
            </w:r>
            <w:proofErr w:type="gramStart"/>
            <w:r>
              <w:rPr>
                <w:rFonts w:ascii="標楷體" w:eastAsia="標楷體" w:hAnsi="標楷體" w:hint="eastAsia"/>
                <w:color w:val="000000"/>
                <w:sz w:val="20"/>
                <w:szCs w:val="20"/>
              </w:rPr>
              <w:t>於該病</w:t>
            </w:r>
            <w:proofErr w:type="gramEnd"/>
            <w:r>
              <w:rPr>
                <w:rFonts w:ascii="標楷體" w:eastAsia="標楷體" w:hAnsi="標楷體" w:hint="eastAsia"/>
                <w:color w:val="000000"/>
                <w:sz w:val="20"/>
                <w:szCs w:val="20"/>
              </w:rPr>
              <w:t>，如音樂家蕭</w:t>
            </w:r>
            <w:r>
              <w:rPr>
                <w:rFonts w:ascii="標楷體" w:eastAsia="標楷體" w:hAnsi="標楷體" w:hint="eastAsia"/>
                <w:color w:val="000000"/>
                <w:sz w:val="20"/>
                <w:szCs w:val="20"/>
              </w:rPr>
              <w:lastRenderedPageBreak/>
              <w:t>邦、詩人哥德、愛倫坡、拜倫、卡夫卡等數也數不清。十七世紀中葉歐洲人稱之為「白色瘟疫」，且當時找不到好的預防與治療方法。以至於民間廣泛流傳著「十</w:t>
            </w:r>
            <w:proofErr w:type="gramStart"/>
            <w:r>
              <w:rPr>
                <w:rFonts w:ascii="標楷體" w:eastAsia="標楷體" w:hAnsi="標楷體" w:hint="eastAsia"/>
                <w:color w:val="000000"/>
                <w:sz w:val="20"/>
                <w:szCs w:val="20"/>
              </w:rPr>
              <w:t>癆</w:t>
            </w:r>
            <w:proofErr w:type="gramEnd"/>
            <w:r>
              <w:rPr>
                <w:rFonts w:ascii="標楷體" w:eastAsia="標楷體" w:hAnsi="標楷體" w:hint="eastAsia"/>
                <w:color w:val="000000"/>
                <w:sz w:val="20"/>
                <w:szCs w:val="20"/>
              </w:rPr>
              <w:t>九死之說。</w:t>
            </w:r>
          </w:p>
          <w:p w:rsidR="00D7236A" w:rsidRDefault="00D7236A">
            <w:pPr>
              <w:pStyle w:val="Web"/>
              <w:spacing w:before="0" w:after="0"/>
              <w:ind w:firstLine="23"/>
            </w:pPr>
            <w:r>
              <w:rPr>
                <w:rFonts w:ascii="標楷體" w:eastAsia="標楷體" w:hAnsi="標楷體" w:hint="eastAsia"/>
                <w:color w:val="000000"/>
                <w:sz w:val="20"/>
                <w:szCs w:val="20"/>
              </w:rPr>
              <w:t>提問：詢問學生什麼是肺結核？ </w:t>
            </w:r>
          </w:p>
          <w:p w:rsidR="00D7236A" w:rsidRDefault="00D7236A">
            <w:pPr>
              <w:pStyle w:val="Web"/>
              <w:spacing w:before="0" w:after="0"/>
              <w:ind w:firstLine="23"/>
            </w:pPr>
            <w:r>
              <w:rPr>
                <w:rFonts w:ascii="標楷體" w:eastAsia="標楷體" w:hAnsi="標楷體" w:hint="eastAsia"/>
                <w:color w:val="000000"/>
                <w:sz w:val="20"/>
                <w:szCs w:val="20"/>
              </w:rPr>
              <w:t>發表：學生自由發表意見。 </w:t>
            </w:r>
          </w:p>
          <w:p w:rsidR="00D7236A" w:rsidRDefault="00D7236A">
            <w:pPr>
              <w:pStyle w:val="Web"/>
              <w:spacing w:before="0" w:after="0"/>
              <w:ind w:firstLine="23"/>
            </w:pPr>
            <w:r>
              <w:rPr>
                <w:rFonts w:ascii="標楷體" w:eastAsia="標楷體" w:hAnsi="標楷體" w:hint="eastAsia"/>
                <w:color w:val="000000"/>
                <w:sz w:val="20"/>
                <w:szCs w:val="20"/>
              </w:rPr>
              <w:t>說明：結核</w:t>
            </w:r>
            <w:proofErr w:type="gramStart"/>
            <w:r>
              <w:rPr>
                <w:rFonts w:ascii="標楷體" w:eastAsia="標楷體" w:hAnsi="標楷體" w:hint="eastAsia"/>
                <w:color w:val="000000"/>
                <w:sz w:val="20"/>
                <w:szCs w:val="20"/>
              </w:rPr>
              <w:t>菌</w:t>
            </w:r>
            <w:proofErr w:type="gramEnd"/>
            <w:r>
              <w:rPr>
                <w:rFonts w:ascii="標楷體" w:eastAsia="標楷體" w:hAnsi="標楷體" w:hint="eastAsia"/>
                <w:color w:val="000000"/>
                <w:sz w:val="20"/>
                <w:szCs w:val="20"/>
              </w:rPr>
              <w:t>非常頑強，不易根除，且產生抗藥性的機會相當高，因此治療時不可以隨意停藥，或是放棄治療，以免影響治療。 </w:t>
            </w:r>
          </w:p>
          <w:p w:rsidR="00D7236A" w:rsidRDefault="00D7236A">
            <w:pPr>
              <w:pStyle w:val="Web"/>
              <w:spacing w:before="0" w:after="0"/>
              <w:ind w:firstLine="23"/>
            </w:pPr>
            <w:r>
              <w:rPr>
                <w:rFonts w:ascii="標楷體" w:eastAsia="標楷體" w:hAnsi="標楷體" w:hint="eastAsia"/>
                <w:color w:val="000000"/>
                <w:sz w:val="20"/>
                <w:szCs w:val="20"/>
              </w:rPr>
              <w:t>總結：教師說明肺結核的症狀，提醒學生若有不明原因咳嗽長達三星期以上就要盡快就醫，並學習利用「七分篩檢法」進行自我檢測。</w:t>
            </w:r>
          </w:p>
          <w:p w:rsidR="00D7236A" w:rsidRDefault="00D7236A">
            <w:pPr>
              <w:pStyle w:val="Web"/>
              <w:spacing w:before="0" w:after="0"/>
              <w:ind w:firstLine="23"/>
            </w:pPr>
            <w:r>
              <w:rPr>
                <w:rFonts w:ascii="標楷體" w:eastAsia="標楷體" w:hAnsi="標楷體" w:hint="eastAsia"/>
                <w:b/>
                <w:bCs/>
                <w:color w:val="000000"/>
                <w:sz w:val="20"/>
                <w:szCs w:val="20"/>
              </w:rPr>
              <w:t>五、肺結核的預防與治療</w:t>
            </w:r>
          </w:p>
          <w:p w:rsidR="00D7236A" w:rsidRDefault="00D7236A">
            <w:pPr>
              <w:pStyle w:val="Web"/>
              <w:spacing w:before="0" w:after="0"/>
              <w:ind w:firstLine="23"/>
            </w:pPr>
            <w:r>
              <w:rPr>
                <w:rFonts w:ascii="標楷體" w:eastAsia="標楷體" w:hAnsi="標楷體" w:hint="eastAsia"/>
                <w:color w:val="000000"/>
                <w:sz w:val="20"/>
                <w:szCs w:val="20"/>
              </w:rPr>
              <w:t>提問：了解肺結核是藉由空氣或飛沫傳染的，平時該如何預防？ 討論：請學生分組討論肺結核的預防方法。 </w:t>
            </w:r>
          </w:p>
          <w:p w:rsidR="00D7236A" w:rsidRDefault="00D7236A">
            <w:pPr>
              <w:pStyle w:val="Web"/>
              <w:spacing w:before="0" w:after="0"/>
              <w:ind w:firstLine="23"/>
            </w:pPr>
            <w:r>
              <w:rPr>
                <w:rFonts w:ascii="標楷體" w:eastAsia="標楷體" w:hAnsi="標楷體" w:hint="eastAsia"/>
                <w:color w:val="000000"/>
                <w:sz w:val="20"/>
                <w:szCs w:val="20"/>
              </w:rPr>
              <w:t>統整：教師統整學生的意見，並說明提升自身免疫力、注射卡介苗、減少進去公共場 所等都是預防肺結核的好方法。 </w:t>
            </w:r>
          </w:p>
          <w:p w:rsidR="00D7236A" w:rsidRDefault="00D7236A">
            <w:pPr>
              <w:pStyle w:val="Web"/>
              <w:spacing w:before="0" w:after="0"/>
              <w:ind w:firstLine="23"/>
            </w:pPr>
            <w:r>
              <w:rPr>
                <w:rFonts w:ascii="標楷體" w:eastAsia="標楷體" w:hAnsi="標楷體" w:hint="eastAsia"/>
                <w:color w:val="000000"/>
                <w:sz w:val="20"/>
                <w:szCs w:val="20"/>
              </w:rPr>
              <w:t>整理：強調身體差或抵抗力較弱的人易感染此病，尤其是老人、小孩，所以如有不明 的咳嗽，務必進行檢查及驗痰，萬一得病至少需服藥六個月以上。</w:t>
            </w:r>
          </w:p>
          <w:p w:rsidR="00D7236A" w:rsidRDefault="00D7236A">
            <w:pPr>
              <w:pStyle w:val="Web"/>
              <w:spacing w:before="0" w:after="0"/>
              <w:ind w:firstLine="23"/>
            </w:pPr>
            <w:r>
              <w:rPr>
                <w:rFonts w:ascii="標楷體" w:eastAsia="標楷體" w:hAnsi="標楷體" w:hint="eastAsia"/>
                <w:b/>
                <w:bCs/>
                <w:color w:val="000000"/>
                <w:sz w:val="20"/>
                <w:szCs w:val="20"/>
              </w:rPr>
              <w:t>六、肺結核的嚴重性</w:t>
            </w:r>
          </w:p>
          <w:p w:rsidR="00D7236A" w:rsidRDefault="00D7236A">
            <w:pPr>
              <w:pStyle w:val="Web"/>
              <w:spacing w:before="0" w:after="0"/>
              <w:ind w:firstLine="23"/>
            </w:pPr>
            <w:r>
              <w:rPr>
                <w:rFonts w:ascii="標楷體" w:eastAsia="標楷體" w:hAnsi="標楷體" w:hint="eastAsia"/>
                <w:color w:val="000000"/>
                <w:sz w:val="20"/>
                <w:szCs w:val="20"/>
              </w:rPr>
              <w:lastRenderedPageBreak/>
              <w:t>閱讀：請學生先閱讀三位不同地區國高中生感染肺結核的案例新聞。 </w:t>
            </w:r>
          </w:p>
          <w:p w:rsidR="00D7236A" w:rsidRDefault="00D7236A">
            <w:pPr>
              <w:pStyle w:val="Web"/>
              <w:spacing w:before="0" w:after="0"/>
              <w:ind w:firstLine="23"/>
            </w:pPr>
            <w:r>
              <w:rPr>
                <w:rFonts w:ascii="標楷體" w:eastAsia="標楷體" w:hAnsi="標楷體" w:hint="eastAsia"/>
                <w:color w:val="000000"/>
                <w:sz w:val="20"/>
                <w:szCs w:val="20"/>
              </w:rPr>
              <w:t>提問：為什麼這些學生沒有發現自己得了肺結核？ </w:t>
            </w:r>
          </w:p>
          <w:p w:rsidR="00D7236A" w:rsidRDefault="00D7236A">
            <w:pPr>
              <w:pStyle w:val="Web"/>
              <w:spacing w:before="0" w:after="0"/>
              <w:ind w:firstLine="23"/>
            </w:pPr>
            <w:r>
              <w:rPr>
                <w:rFonts w:ascii="標楷體" w:eastAsia="標楷體" w:hAnsi="標楷體" w:hint="eastAsia"/>
                <w:color w:val="000000"/>
                <w:sz w:val="20"/>
                <w:szCs w:val="20"/>
              </w:rPr>
              <w:t>說明：因為肺結核症狀一開始和感冒很相似，所以不容易察覺，更容易造成傳染，若要預防自己免於感染肺結核，於平日應該增強自身抵抗力，養成健康的生活習慣、多運動健身等方式，讓結核</w:t>
            </w:r>
            <w:proofErr w:type="gramStart"/>
            <w:r>
              <w:rPr>
                <w:rFonts w:ascii="標楷體" w:eastAsia="標楷體" w:hAnsi="標楷體" w:hint="eastAsia"/>
                <w:color w:val="000000"/>
                <w:sz w:val="20"/>
                <w:szCs w:val="20"/>
              </w:rPr>
              <w:t>菌</w:t>
            </w:r>
            <w:proofErr w:type="gramEnd"/>
            <w:r>
              <w:rPr>
                <w:rFonts w:ascii="標楷體" w:eastAsia="標楷體" w:hAnsi="標楷體" w:hint="eastAsia"/>
                <w:color w:val="000000"/>
                <w:sz w:val="20"/>
                <w:szCs w:val="20"/>
              </w:rPr>
              <w:t>沒有侵犯的機會。</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1.教學影片</w:t>
            </w:r>
          </w:p>
          <w:p w:rsidR="00D7236A" w:rsidRDefault="00D7236A">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color w:val="000000"/>
                <w:sz w:val="20"/>
                <w:szCs w:val="20"/>
              </w:rPr>
              <w:t>觀察</w:t>
            </w:r>
          </w:p>
          <w:p w:rsidR="00D7236A" w:rsidRDefault="00D7236A">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發表</w:t>
            </w:r>
          </w:p>
          <w:p w:rsidR="007925D8" w:rsidRDefault="007925D8">
            <w:pPr>
              <w:pStyle w:val="Web"/>
              <w:spacing w:before="0" w:after="0"/>
              <w:ind w:firstLine="23"/>
            </w:pPr>
            <w:r>
              <w:rPr>
                <w:rFonts w:ascii="標楷體" w:eastAsia="標楷體" w:hAnsi="標楷體"/>
                <w:color w:val="000000"/>
                <w:sz w:val="20"/>
                <w:szCs w:val="20"/>
              </w:rPr>
              <w:t>學習單</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7236A" w:rsidRDefault="00D7236A">
            <w:pPr>
              <w:pStyle w:val="Web"/>
              <w:spacing w:before="0" w:after="0"/>
              <w:ind w:firstLine="23"/>
            </w:pPr>
            <w:r>
              <w:rPr>
                <w:rFonts w:ascii="標楷體" w:eastAsia="標楷體" w:hAnsi="標楷體" w:hint="eastAsia"/>
                <w:b/>
                <w:bCs/>
                <w:color w:val="000000"/>
                <w:sz w:val="20"/>
                <w:szCs w:val="20"/>
              </w:rPr>
              <w:t>【閱讀素養教育】</w:t>
            </w:r>
          </w:p>
          <w:p w:rsidR="00D7236A" w:rsidRDefault="00D7236A">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閱J2 發展跨文本的比對、分析、深究的能力，以判讀文本知識的正確性。</w:t>
            </w:r>
          </w:p>
          <w:p w:rsidR="0086634E" w:rsidRPr="0086634E" w:rsidRDefault="0086634E" w:rsidP="0086634E">
            <w:pPr>
              <w:pStyle w:val="Web"/>
              <w:spacing w:before="0" w:after="0"/>
              <w:ind w:firstLine="23"/>
              <w:rPr>
                <w:rFonts w:ascii="標楷體" w:eastAsia="標楷體" w:hAnsi="標楷體"/>
                <w:b/>
                <w:color w:val="000000"/>
                <w:sz w:val="20"/>
                <w:szCs w:val="20"/>
              </w:rPr>
            </w:pPr>
            <w:r w:rsidRPr="0086634E">
              <w:rPr>
                <w:rFonts w:ascii="標楷體" w:eastAsia="標楷體" w:hAnsi="標楷體" w:hint="eastAsia"/>
                <w:b/>
                <w:bCs/>
                <w:color w:val="000000"/>
                <w:sz w:val="20"/>
                <w:szCs w:val="20"/>
              </w:rPr>
              <w:t>【</w:t>
            </w:r>
            <w:r w:rsidRPr="0086634E">
              <w:rPr>
                <w:rFonts w:ascii="標楷體" w:eastAsia="標楷體" w:hAnsi="標楷體"/>
                <w:b/>
                <w:color w:val="000000" w:themeColor="text1"/>
                <w:sz w:val="20"/>
                <w:szCs w:val="20"/>
              </w:rPr>
              <w:t>生涯規劃</w:t>
            </w:r>
            <w:r w:rsidRPr="0086634E">
              <w:rPr>
                <w:rFonts w:ascii="標楷體" w:eastAsia="標楷體" w:hAnsi="標楷體" w:hint="eastAsia"/>
                <w:b/>
                <w:bCs/>
                <w:color w:val="000000"/>
                <w:sz w:val="20"/>
                <w:szCs w:val="20"/>
              </w:rPr>
              <w:t>】</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r w:rsidRPr="0086634E">
              <w:rPr>
                <w:rFonts w:ascii="Calibri" w:eastAsia="標楷體" w:hAnsi="Calibri" w:hint="eastAsia"/>
                <w:color w:val="auto"/>
                <w:kern w:val="2"/>
                <w:sz w:val="24"/>
                <w:szCs w:val="22"/>
              </w:rPr>
              <w:t>覺察自己的能力與興趣。</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r w:rsidRPr="0086634E">
              <w:rPr>
                <w:rFonts w:ascii="Calibri" w:eastAsia="標楷體" w:hAnsi="Calibri" w:hint="eastAsia"/>
                <w:color w:val="auto"/>
                <w:kern w:val="2"/>
                <w:sz w:val="24"/>
                <w:szCs w:val="22"/>
              </w:rPr>
              <w:t>了解自己的人格特質與價值觀。</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r w:rsidRPr="0086634E">
              <w:rPr>
                <w:rFonts w:ascii="Calibri" w:eastAsia="標楷體" w:hAnsi="Calibri" w:hint="eastAsia"/>
                <w:color w:val="auto"/>
                <w:kern w:val="2"/>
                <w:sz w:val="24"/>
                <w:szCs w:val="22"/>
              </w:rPr>
              <w:t>探索性別與生涯規劃的關係。</w:t>
            </w:r>
          </w:p>
          <w:p w:rsidR="0086634E" w:rsidRPr="0086634E" w:rsidRDefault="0086634E">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7236A" w:rsidRDefault="00D7236A">
            <w:pPr>
              <w:snapToGrid w:val="0"/>
              <w:spacing w:line="0" w:lineRule="atLeast"/>
              <w:ind w:hanging="7"/>
              <w:jc w:val="left"/>
              <w:rPr>
                <w:rFonts w:ascii="標楷體" w:eastAsia="標楷體" w:hAnsi="標楷體" w:cs="標楷體"/>
                <w:sz w:val="24"/>
                <w:szCs w:val="24"/>
              </w:rPr>
            </w:pPr>
          </w:p>
        </w:tc>
      </w:tr>
      <w:tr w:rsidR="00305D0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05D06" w:rsidRDefault="00305D06">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5D06" w:rsidRDefault="00305D06">
            <w:pPr>
              <w:pStyle w:val="Web"/>
              <w:spacing w:before="0" w:after="0"/>
              <w:ind w:firstLine="23"/>
            </w:pPr>
            <w:r>
              <w:rPr>
                <w:rFonts w:ascii="Times New Roman" w:hAnsi="Times New Roman" w:cs="Times New Roman"/>
                <w:color w:val="000000"/>
                <w:sz w:val="20"/>
                <w:szCs w:val="20"/>
              </w:rPr>
              <w:t xml:space="preserve">Fb-IV-4 </w:t>
            </w:r>
            <w:r>
              <w:rPr>
                <w:rFonts w:ascii="Times New Roman" w:hAnsi="Times New Roman" w:cs="Times New Roman"/>
                <w:color w:val="000000"/>
                <w:sz w:val="20"/>
                <w:szCs w:val="20"/>
              </w:rPr>
              <w:t>新興傳染病與慢性病的防治策略。</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第二篇防疫總動員</w:t>
            </w:r>
          </w:p>
          <w:p w:rsidR="00305D06" w:rsidRDefault="00305D06">
            <w:pPr>
              <w:pStyle w:val="Web"/>
              <w:spacing w:before="0" w:after="0"/>
              <w:ind w:firstLine="23"/>
            </w:pPr>
            <w:r>
              <w:rPr>
                <w:rFonts w:ascii="標楷體" w:eastAsia="標楷體" w:hAnsi="標楷體" w:hint="eastAsia"/>
                <w:color w:val="000000"/>
                <w:sz w:val="20"/>
                <w:szCs w:val="20"/>
              </w:rPr>
              <w:t>第二章</w:t>
            </w:r>
          </w:p>
          <w:p w:rsidR="00305D06" w:rsidRDefault="00305D06">
            <w:pPr>
              <w:pStyle w:val="Web"/>
              <w:spacing w:before="0" w:after="0"/>
              <w:ind w:firstLine="23"/>
            </w:pPr>
            <w:r>
              <w:rPr>
                <w:rFonts w:ascii="標楷體" w:eastAsia="標楷體" w:hAnsi="標楷體" w:hint="eastAsia"/>
                <w:color w:val="000000"/>
                <w:sz w:val="20"/>
                <w:szCs w:val="20"/>
              </w:rPr>
              <w:t>認識台灣傳染病</w:t>
            </w:r>
          </w:p>
          <w:p w:rsidR="00305D06" w:rsidRDefault="00305D06">
            <w:pPr>
              <w:pStyle w:val="Web"/>
              <w:spacing w:before="0" w:after="0"/>
              <w:ind w:firstLine="23"/>
            </w:pPr>
            <w:r>
              <w:rPr>
                <w:rFonts w:ascii="標楷體" w:eastAsia="標楷體" w:hAnsi="標楷體" w:hint="eastAsia"/>
                <w:b/>
                <w:bCs/>
                <w:color w:val="000000"/>
                <w:sz w:val="20"/>
                <w:szCs w:val="20"/>
              </w:rPr>
              <w:t>一、腸病毒</w:t>
            </w:r>
          </w:p>
          <w:p w:rsidR="00305D06" w:rsidRDefault="00305D06">
            <w:pPr>
              <w:pStyle w:val="Web"/>
              <w:spacing w:before="0" w:after="0"/>
              <w:ind w:firstLine="23"/>
            </w:pPr>
            <w:r>
              <w:rPr>
                <w:rFonts w:ascii="標楷體" w:eastAsia="標楷體" w:hAnsi="標楷體" w:hint="eastAsia"/>
                <w:color w:val="000000"/>
                <w:sz w:val="20"/>
                <w:szCs w:val="20"/>
              </w:rPr>
              <w:t>提問：詢問學生是否有聽過腸病毒的案例，或家中是否有人曾經感染過腸病毒？ </w:t>
            </w:r>
          </w:p>
          <w:p w:rsidR="00305D06" w:rsidRDefault="00305D06">
            <w:pPr>
              <w:pStyle w:val="Web"/>
              <w:spacing w:before="0" w:after="0"/>
              <w:ind w:firstLine="23"/>
            </w:pPr>
            <w:r>
              <w:rPr>
                <w:rFonts w:ascii="標楷體" w:eastAsia="標楷體" w:hAnsi="標楷體" w:hint="eastAsia"/>
                <w:color w:val="000000"/>
                <w:sz w:val="20"/>
                <w:szCs w:val="20"/>
              </w:rPr>
              <w:t>發表：學生踴躍發表意見。 </w:t>
            </w:r>
          </w:p>
          <w:p w:rsidR="00305D06" w:rsidRDefault="00305D06">
            <w:pPr>
              <w:pStyle w:val="Web"/>
              <w:spacing w:before="0" w:after="0"/>
              <w:ind w:firstLine="23"/>
            </w:pPr>
            <w:r>
              <w:rPr>
                <w:rFonts w:ascii="標楷體" w:eastAsia="標楷體" w:hAnsi="標楷體" w:hint="eastAsia"/>
                <w:color w:val="000000"/>
                <w:sz w:val="20"/>
                <w:szCs w:val="20"/>
              </w:rPr>
              <w:t>說明：</w:t>
            </w:r>
            <w:proofErr w:type="gramStart"/>
            <w:r>
              <w:rPr>
                <w:rFonts w:ascii="標楷體" w:eastAsia="標楷體" w:hAnsi="標楷體" w:hint="eastAsia"/>
                <w:color w:val="000000"/>
                <w:sz w:val="20"/>
                <w:szCs w:val="20"/>
              </w:rPr>
              <w:t>若腸病毒</w:t>
            </w:r>
            <w:proofErr w:type="gramEnd"/>
            <w:r>
              <w:rPr>
                <w:rFonts w:ascii="標楷體" w:eastAsia="標楷體" w:hAnsi="標楷體" w:hint="eastAsia"/>
                <w:color w:val="000000"/>
                <w:sz w:val="20"/>
                <w:szCs w:val="20"/>
              </w:rPr>
              <w:t>是多種病毒的統稱，目前將腸病毒歸類為A、B、C、D四型，其中經常造成幼童有較嚴重併發症的為腸病毒71型。</w:t>
            </w:r>
          </w:p>
          <w:p w:rsidR="00305D06" w:rsidRDefault="00305D06">
            <w:pPr>
              <w:pStyle w:val="Web"/>
              <w:spacing w:before="0" w:after="0"/>
              <w:ind w:firstLine="23"/>
            </w:pPr>
            <w:r>
              <w:rPr>
                <w:rFonts w:ascii="標楷體" w:eastAsia="標楷體" w:hAnsi="標楷體" w:hint="eastAsia"/>
                <w:color w:val="000000"/>
                <w:sz w:val="20"/>
                <w:szCs w:val="20"/>
              </w:rPr>
              <w:t>統整：腸病毒目前沒有疫苗可以預防，因此保持良好的個人衛生習慣、養成勤洗手與避免出入空氣不流通的公共場所是預防感染的最好方式，若仍不慎遭受感染，應補充適當的飲食與</w:t>
            </w:r>
            <w:proofErr w:type="gramStart"/>
            <w:r>
              <w:rPr>
                <w:rFonts w:ascii="標楷體" w:eastAsia="標楷體" w:hAnsi="標楷體" w:hint="eastAsia"/>
                <w:color w:val="000000"/>
                <w:sz w:val="20"/>
                <w:szCs w:val="20"/>
              </w:rPr>
              <w:t>水份</w:t>
            </w:r>
            <w:proofErr w:type="gramEnd"/>
            <w:r>
              <w:rPr>
                <w:rFonts w:ascii="標楷體" w:eastAsia="標楷體" w:hAnsi="標楷體" w:hint="eastAsia"/>
                <w:color w:val="000000"/>
                <w:sz w:val="20"/>
                <w:szCs w:val="20"/>
              </w:rPr>
              <w:t>，同時在家休息一週後再行復學。</w:t>
            </w:r>
          </w:p>
          <w:p w:rsidR="00305D06" w:rsidRDefault="00305D06">
            <w:pPr>
              <w:pStyle w:val="Web"/>
              <w:spacing w:before="0" w:after="0"/>
              <w:ind w:firstLine="23"/>
            </w:pPr>
            <w:r>
              <w:rPr>
                <w:rFonts w:ascii="標楷體" w:eastAsia="標楷體" w:hAnsi="標楷體" w:hint="eastAsia"/>
                <w:b/>
                <w:bCs/>
                <w:color w:val="000000"/>
                <w:sz w:val="20"/>
                <w:szCs w:val="20"/>
              </w:rPr>
              <w:t>二、腸病毒的預防與治療</w:t>
            </w:r>
          </w:p>
          <w:p w:rsidR="00305D06" w:rsidRDefault="00305D06">
            <w:pPr>
              <w:pStyle w:val="Web"/>
              <w:spacing w:before="0" w:after="0"/>
              <w:ind w:firstLine="23"/>
            </w:pPr>
            <w:r>
              <w:rPr>
                <w:rFonts w:ascii="標楷體" w:eastAsia="標楷體" w:hAnsi="標楷體" w:hint="eastAsia"/>
                <w:color w:val="000000"/>
                <w:sz w:val="20"/>
                <w:szCs w:val="20"/>
              </w:rPr>
              <w:lastRenderedPageBreak/>
              <w:t>提問：詢問學生平時是否有養成洗手的習慣？正確的洗手步驟為何？ </w:t>
            </w:r>
          </w:p>
          <w:p w:rsidR="00305D06" w:rsidRDefault="00305D06">
            <w:pPr>
              <w:pStyle w:val="Web"/>
              <w:spacing w:before="0" w:after="0"/>
              <w:ind w:firstLine="23"/>
            </w:pPr>
            <w:r>
              <w:rPr>
                <w:rFonts w:ascii="標楷體" w:eastAsia="標楷體" w:hAnsi="標楷體" w:hint="eastAsia"/>
                <w:color w:val="000000"/>
                <w:sz w:val="20"/>
                <w:szCs w:val="20"/>
              </w:rPr>
              <w:t>發表：學生自由發表意見。 </w:t>
            </w:r>
          </w:p>
          <w:p w:rsidR="00305D06" w:rsidRDefault="00305D06">
            <w:pPr>
              <w:pStyle w:val="Web"/>
              <w:spacing w:before="0" w:after="0"/>
              <w:ind w:firstLine="23"/>
            </w:pPr>
            <w:r>
              <w:rPr>
                <w:rFonts w:ascii="標楷體" w:eastAsia="標楷體" w:hAnsi="標楷體" w:hint="eastAsia"/>
                <w:color w:val="000000"/>
                <w:sz w:val="20"/>
                <w:szCs w:val="20"/>
              </w:rPr>
              <w:t>實作：找一位學生示範並複習正確洗手步驟。 </w:t>
            </w:r>
          </w:p>
          <w:p w:rsidR="00305D06" w:rsidRDefault="00305D06">
            <w:pPr>
              <w:pStyle w:val="Web"/>
              <w:spacing w:before="0" w:after="0"/>
              <w:ind w:firstLine="23"/>
            </w:pPr>
            <w:r>
              <w:rPr>
                <w:rFonts w:ascii="標楷體" w:eastAsia="標楷體" w:hAnsi="標楷體" w:hint="eastAsia"/>
                <w:color w:val="000000"/>
                <w:sz w:val="20"/>
                <w:szCs w:val="20"/>
              </w:rPr>
              <w:t>說明：教師叮嚀學生平時就須養成正確洗手的步驟與觀念，即使面臨夏季缺水的窘境，仍需在節約用水的</w:t>
            </w:r>
            <w:proofErr w:type="gramStart"/>
            <w:r>
              <w:rPr>
                <w:rFonts w:ascii="標楷體" w:eastAsia="標楷體" w:hAnsi="標楷體" w:hint="eastAsia"/>
                <w:color w:val="000000"/>
                <w:sz w:val="20"/>
                <w:szCs w:val="20"/>
              </w:rPr>
              <w:t>情形下勤洗手</w:t>
            </w:r>
            <w:proofErr w:type="gramEnd"/>
            <w:r>
              <w:rPr>
                <w:rFonts w:ascii="標楷體" w:eastAsia="標楷體" w:hAnsi="標楷體" w:hint="eastAsia"/>
                <w:color w:val="000000"/>
                <w:sz w:val="20"/>
                <w:szCs w:val="20"/>
              </w:rPr>
              <w:t>，以預防各類病毒或疾病的傳播。</w:t>
            </w:r>
          </w:p>
          <w:p w:rsidR="00305D06" w:rsidRDefault="00305D06">
            <w:pPr>
              <w:pStyle w:val="Web"/>
              <w:spacing w:before="0" w:after="0"/>
              <w:ind w:firstLine="23"/>
            </w:pPr>
            <w:r>
              <w:rPr>
                <w:rFonts w:ascii="標楷體" w:eastAsia="標楷體" w:hAnsi="標楷體" w:hint="eastAsia"/>
                <w:b/>
                <w:bCs/>
                <w:color w:val="000000"/>
                <w:sz w:val="20"/>
                <w:szCs w:val="20"/>
              </w:rPr>
              <w:t>三、認識病毒性肝炎</w:t>
            </w:r>
          </w:p>
          <w:p w:rsidR="00305D06" w:rsidRDefault="00305D06">
            <w:pPr>
              <w:pStyle w:val="Web"/>
              <w:spacing w:before="0" w:after="0"/>
              <w:ind w:firstLine="23"/>
            </w:pPr>
            <w:r>
              <w:rPr>
                <w:rFonts w:ascii="標楷體" w:eastAsia="標楷體" w:hAnsi="標楷體" w:hint="eastAsia"/>
                <w:color w:val="000000"/>
                <w:sz w:val="20"/>
                <w:szCs w:val="20"/>
              </w:rPr>
              <w:t>提問：是否知道什麼是病毒性肝炎？ </w:t>
            </w:r>
          </w:p>
          <w:p w:rsidR="00305D06" w:rsidRDefault="00305D06">
            <w:pPr>
              <w:pStyle w:val="Web"/>
              <w:spacing w:before="0" w:after="0"/>
              <w:ind w:firstLine="23"/>
            </w:pPr>
            <w:r>
              <w:rPr>
                <w:rFonts w:ascii="標楷體" w:eastAsia="標楷體" w:hAnsi="標楷體" w:hint="eastAsia"/>
                <w:color w:val="000000"/>
                <w:sz w:val="20"/>
                <w:szCs w:val="20"/>
              </w:rPr>
              <w:t>說明：肝炎病毒在侵入體內後，主要進入肝細胞內繁殖，造成病毒感染並引起肝臟發炎的狀況，這就是「病毒性肝炎」。 </w:t>
            </w:r>
          </w:p>
          <w:p w:rsidR="00305D06" w:rsidRDefault="00305D06">
            <w:pPr>
              <w:pStyle w:val="Web"/>
              <w:spacing w:before="0" w:after="0"/>
              <w:ind w:firstLine="23"/>
            </w:pPr>
            <w:r>
              <w:rPr>
                <w:rFonts w:ascii="標楷體" w:eastAsia="標楷體" w:hAnsi="標楷體" w:hint="eastAsia"/>
                <w:color w:val="000000"/>
                <w:sz w:val="20"/>
                <w:szCs w:val="20"/>
              </w:rPr>
              <w:t>提問：是否知道病毒性肝炎</w:t>
            </w:r>
            <w:proofErr w:type="gramStart"/>
            <w:r>
              <w:rPr>
                <w:rFonts w:ascii="標楷體" w:eastAsia="標楷體" w:hAnsi="標楷體" w:hint="eastAsia"/>
                <w:color w:val="000000"/>
                <w:sz w:val="20"/>
                <w:szCs w:val="20"/>
              </w:rPr>
              <w:t>有分哪些</w:t>
            </w:r>
            <w:proofErr w:type="gramEnd"/>
            <w:r>
              <w:rPr>
                <w:rFonts w:ascii="標楷體" w:eastAsia="標楷體" w:hAnsi="標楷體" w:hint="eastAsia"/>
                <w:color w:val="000000"/>
                <w:sz w:val="20"/>
                <w:szCs w:val="20"/>
              </w:rPr>
              <w:t>類型？國人較常</w:t>
            </w:r>
            <w:proofErr w:type="gramStart"/>
            <w:r>
              <w:rPr>
                <w:rFonts w:ascii="標楷體" w:eastAsia="標楷體" w:hAnsi="標楷體" w:hint="eastAsia"/>
                <w:color w:val="000000"/>
                <w:sz w:val="20"/>
                <w:szCs w:val="20"/>
              </w:rPr>
              <w:t>罹</w:t>
            </w:r>
            <w:proofErr w:type="gramEnd"/>
            <w:r>
              <w:rPr>
                <w:rFonts w:ascii="標楷體" w:eastAsia="標楷體" w:hAnsi="標楷體" w:hint="eastAsia"/>
                <w:color w:val="000000"/>
                <w:sz w:val="20"/>
                <w:szCs w:val="20"/>
              </w:rPr>
              <w:t>患的又是哪些？</w:t>
            </w:r>
          </w:p>
          <w:p w:rsidR="00305D06" w:rsidRDefault="00305D06">
            <w:pPr>
              <w:pStyle w:val="Web"/>
              <w:spacing w:before="0" w:after="0"/>
              <w:ind w:firstLine="23"/>
            </w:pPr>
            <w:r>
              <w:rPr>
                <w:rFonts w:ascii="標楷體" w:eastAsia="標楷體" w:hAnsi="標楷體" w:hint="eastAsia"/>
                <w:color w:val="000000"/>
                <w:sz w:val="20"/>
                <w:szCs w:val="20"/>
              </w:rPr>
              <w:t>說明：病毒性肝炎分為A、B、C、D、E型，臺灣較常見的為A、B、C型。</w:t>
            </w:r>
          </w:p>
          <w:p w:rsidR="00305D06" w:rsidRDefault="00305D06">
            <w:pPr>
              <w:pStyle w:val="Web"/>
              <w:spacing w:before="0" w:after="0"/>
              <w:ind w:firstLine="23"/>
            </w:pPr>
            <w:r>
              <w:rPr>
                <w:rFonts w:ascii="標楷體" w:eastAsia="標楷體" w:hAnsi="標楷體" w:hint="eastAsia"/>
                <w:b/>
                <w:bCs/>
                <w:color w:val="000000"/>
                <w:sz w:val="20"/>
                <w:szCs w:val="20"/>
              </w:rPr>
              <w:t>四、肝炎三部曲及病毒性肝炎的傳染方式</w:t>
            </w:r>
            <w:r>
              <w:rPr>
                <w:rFonts w:ascii="標楷體" w:eastAsia="標楷體" w:hAnsi="標楷體" w:hint="eastAsia"/>
                <w:color w:val="000000"/>
                <w:sz w:val="20"/>
                <w:szCs w:val="20"/>
              </w:rPr>
              <w:t xml:space="preserve">  　　</w:t>
            </w:r>
          </w:p>
          <w:p w:rsidR="00305D06" w:rsidRDefault="00305D06">
            <w:pPr>
              <w:pStyle w:val="Web"/>
              <w:spacing w:before="0" w:after="0"/>
              <w:ind w:firstLine="23"/>
            </w:pPr>
            <w:r>
              <w:rPr>
                <w:rFonts w:ascii="標楷體" w:eastAsia="標楷體" w:hAnsi="標楷體" w:hint="eastAsia"/>
                <w:color w:val="000000"/>
                <w:sz w:val="20"/>
                <w:szCs w:val="20"/>
              </w:rPr>
              <w:t>說明：所謂的肝病三部曲：當急性肝炎6個月未痊癒進而轉為慢性肝炎的宿命：連年征戰的結果，戰場必是斷壁殘垣，終成肝硬化。此時因敵軍（病毒）</w:t>
            </w:r>
            <w:proofErr w:type="gramStart"/>
            <w:r>
              <w:rPr>
                <w:rFonts w:ascii="標楷體" w:eastAsia="標楷體" w:hAnsi="標楷體" w:hint="eastAsia"/>
                <w:color w:val="000000"/>
                <w:sz w:val="20"/>
                <w:szCs w:val="20"/>
              </w:rPr>
              <w:t>久藏於</w:t>
            </w:r>
            <w:proofErr w:type="gramEnd"/>
            <w:r>
              <w:rPr>
                <w:rFonts w:ascii="標楷體" w:eastAsia="標楷體" w:hAnsi="標楷體" w:hint="eastAsia"/>
                <w:color w:val="000000"/>
                <w:sz w:val="20"/>
                <w:szCs w:val="20"/>
              </w:rPr>
              <w:t>戰場，極易策反我軍叛變（肝細胞突 變）。一旦叛軍得勢就成了</w:t>
            </w:r>
            <w:r>
              <w:rPr>
                <w:rFonts w:ascii="標楷體" w:eastAsia="標楷體" w:hAnsi="標楷體" w:hint="eastAsia"/>
                <w:color w:val="000000"/>
                <w:sz w:val="20"/>
                <w:szCs w:val="20"/>
              </w:rPr>
              <w:lastRenderedPageBreak/>
              <w:t>肝癌。因此平時就應該好好保護我們的肝臟，避免感染肝炎。 </w:t>
            </w:r>
          </w:p>
          <w:p w:rsidR="00305D06" w:rsidRDefault="00305D06">
            <w:pPr>
              <w:pStyle w:val="Web"/>
              <w:spacing w:before="0" w:after="0"/>
              <w:ind w:firstLine="23"/>
            </w:pPr>
            <w:r>
              <w:rPr>
                <w:rFonts w:ascii="標楷體" w:eastAsia="標楷體" w:hAnsi="標楷體" w:hint="eastAsia"/>
                <w:color w:val="000000"/>
                <w:sz w:val="20"/>
                <w:szCs w:val="20"/>
              </w:rPr>
              <w:t>提問：你們知道病毒性肝炎有哪些傳染途徑嗎？</w:t>
            </w:r>
          </w:p>
          <w:p w:rsidR="00305D06" w:rsidRDefault="00305D06">
            <w:pPr>
              <w:pStyle w:val="Web"/>
              <w:spacing w:before="0" w:after="0"/>
              <w:ind w:firstLine="23"/>
            </w:pPr>
            <w:r>
              <w:rPr>
                <w:rFonts w:ascii="標楷體" w:eastAsia="標楷體" w:hAnsi="標楷體" w:hint="eastAsia"/>
                <w:color w:val="000000"/>
                <w:sz w:val="20"/>
                <w:szCs w:val="20"/>
              </w:rPr>
              <w:t>發表：學生自由發表意見。 </w:t>
            </w:r>
          </w:p>
          <w:p w:rsidR="00305D06" w:rsidRDefault="00305D06">
            <w:pPr>
              <w:pStyle w:val="Web"/>
              <w:spacing w:before="0" w:after="0"/>
              <w:ind w:firstLine="23"/>
            </w:pPr>
            <w:r>
              <w:rPr>
                <w:rFonts w:ascii="標楷體" w:eastAsia="標楷體" w:hAnsi="標楷體" w:hint="eastAsia"/>
                <w:color w:val="000000"/>
                <w:sz w:val="20"/>
                <w:szCs w:val="20"/>
              </w:rPr>
              <w:t>說明：肝炎的症狀都很雷同，但A、E型肝炎是經由食物或飲水傳染，B、C、D則是經 由性接觸或血液傳染。</w:t>
            </w:r>
          </w:p>
          <w:p w:rsidR="00305D06" w:rsidRDefault="00305D06" w:rsidP="00305D06">
            <w:pPr>
              <w:pStyle w:val="Web"/>
              <w:numPr>
                <w:ilvl w:val="0"/>
                <w:numId w:val="15"/>
              </w:numPr>
              <w:suppressAutoHyphens w:val="0"/>
              <w:autoSpaceDN/>
              <w:spacing w:before="0" w:after="0"/>
              <w:ind w:left="360"/>
              <w:rPr>
                <w:rFonts w:ascii="Times New Roman" w:hAnsi="Times New Roman" w:cs="Times New Roman"/>
                <w:color w:val="000000"/>
                <w:sz w:val="20"/>
                <w:szCs w:val="20"/>
              </w:rPr>
            </w:pPr>
            <w:r>
              <w:rPr>
                <w:rFonts w:ascii="標楷體" w:eastAsia="標楷體" w:hAnsi="標楷體" w:cs="Times New Roman" w:hint="eastAsia"/>
                <w:b/>
                <w:bCs/>
                <w:color w:val="000000"/>
                <w:sz w:val="20"/>
                <w:szCs w:val="20"/>
              </w:rPr>
              <w:t>病毒性肝炎的預防與治療</w:t>
            </w:r>
          </w:p>
          <w:p w:rsidR="00305D06" w:rsidRDefault="00305D06">
            <w:pPr>
              <w:pStyle w:val="Web"/>
              <w:spacing w:before="0" w:after="0"/>
              <w:ind w:firstLine="23"/>
            </w:pPr>
            <w:r>
              <w:rPr>
                <w:rFonts w:ascii="標楷體" w:eastAsia="標楷體" w:hAnsi="標楷體" w:hint="eastAsia"/>
                <w:color w:val="000000"/>
                <w:sz w:val="20"/>
                <w:szCs w:val="20"/>
              </w:rPr>
              <w:t>提問：哪些病毒性肝炎有疫苗可以預防？ </w:t>
            </w:r>
          </w:p>
          <w:p w:rsidR="00305D06" w:rsidRDefault="00305D06">
            <w:pPr>
              <w:pStyle w:val="Web"/>
              <w:spacing w:before="0" w:after="0"/>
              <w:ind w:firstLine="23"/>
            </w:pPr>
            <w:r>
              <w:rPr>
                <w:rFonts w:ascii="標楷體" w:eastAsia="標楷體" w:hAnsi="標楷體" w:hint="eastAsia"/>
                <w:color w:val="000000"/>
                <w:sz w:val="20"/>
                <w:szCs w:val="20"/>
              </w:rPr>
              <w:t>說明：病毒性肝炎目前僅有A、B、D三型有發展疫苗，若體內無抗體者，可施打疫苗 來預防。除了疫苗之外，不要過度勞累或熬夜，保持愉快心情，適當的運動如此便能減低</w:t>
            </w:r>
            <w:proofErr w:type="gramStart"/>
            <w:r>
              <w:rPr>
                <w:rFonts w:ascii="標楷體" w:eastAsia="標楷體" w:hAnsi="標楷體" w:hint="eastAsia"/>
                <w:color w:val="000000"/>
                <w:sz w:val="20"/>
                <w:szCs w:val="20"/>
              </w:rPr>
              <w:t>罹</w:t>
            </w:r>
            <w:proofErr w:type="gramEnd"/>
            <w:r>
              <w:rPr>
                <w:rFonts w:ascii="標楷體" w:eastAsia="標楷體" w:hAnsi="標楷體" w:hint="eastAsia"/>
                <w:color w:val="000000"/>
                <w:sz w:val="20"/>
                <w:szCs w:val="20"/>
              </w:rPr>
              <w:t>患病毒性肝炎的機會。</w:t>
            </w:r>
          </w:p>
          <w:p w:rsidR="00305D06" w:rsidRDefault="00305D06">
            <w:pPr>
              <w:pStyle w:val="Web"/>
              <w:spacing w:before="0" w:after="0"/>
              <w:ind w:firstLine="23"/>
            </w:pPr>
            <w:r>
              <w:rPr>
                <w:rFonts w:ascii="標楷體" w:eastAsia="標楷體" w:hAnsi="標楷體" w:hint="eastAsia"/>
                <w:b/>
                <w:bCs/>
                <w:color w:val="000000"/>
                <w:sz w:val="20"/>
                <w:szCs w:val="20"/>
              </w:rPr>
              <w:t>六、健康生活行動家：預防傳染好招  　　 </w:t>
            </w:r>
          </w:p>
          <w:p w:rsidR="00305D06" w:rsidRDefault="00305D06">
            <w:pPr>
              <w:pStyle w:val="Web"/>
              <w:spacing w:before="0" w:after="0"/>
              <w:ind w:firstLine="23"/>
            </w:pPr>
            <w:r>
              <w:rPr>
                <w:rFonts w:ascii="標楷體" w:eastAsia="標楷體" w:hAnsi="標楷體" w:hint="eastAsia"/>
                <w:color w:val="000000"/>
                <w:sz w:val="20"/>
                <w:szCs w:val="20"/>
              </w:rPr>
              <w:t>實作：請學生進行分組討論，分析三個案例，找出他們可能被傳染的方式與其他同學可採取哪些防疫動作來避免被傳染。 </w:t>
            </w:r>
          </w:p>
          <w:p w:rsidR="00305D06" w:rsidRDefault="00305D06">
            <w:pPr>
              <w:pStyle w:val="Web"/>
              <w:spacing w:before="0" w:after="0"/>
              <w:ind w:firstLine="23"/>
            </w:pPr>
            <w:r>
              <w:rPr>
                <w:rFonts w:ascii="標楷體" w:eastAsia="標楷體" w:hAnsi="標楷體" w:hint="eastAsia"/>
                <w:color w:val="000000"/>
                <w:sz w:val="20"/>
                <w:szCs w:val="20"/>
              </w:rPr>
              <w:t>發表：請各組派人將討論出的答案寫在黑板上。 </w:t>
            </w:r>
          </w:p>
          <w:p w:rsidR="00305D06" w:rsidRDefault="00305D06">
            <w:pPr>
              <w:pStyle w:val="Web"/>
              <w:spacing w:before="0" w:after="0"/>
              <w:ind w:firstLine="23"/>
            </w:pPr>
            <w:r>
              <w:rPr>
                <w:rFonts w:ascii="標楷體" w:eastAsia="標楷體" w:hAnsi="標楷體" w:hint="eastAsia"/>
                <w:color w:val="000000"/>
                <w:sz w:val="20"/>
                <w:szCs w:val="20"/>
              </w:rPr>
              <w:t>總結：若我們對生活中較常見的傳染病及其傳播途徑有適當的了解，便能使我們懂得做好自我的防護措施，並減少被感染的機率。</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1.教學影片</w:t>
            </w:r>
          </w:p>
          <w:p w:rsidR="00305D06" w:rsidRDefault="00305D06">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觀察</w:t>
            </w:r>
          </w:p>
          <w:p w:rsidR="00305D06" w:rsidRDefault="00305D06">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發表</w:t>
            </w:r>
          </w:p>
          <w:p w:rsidR="007925D8" w:rsidRDefault="007925D8">
            <w:pPr>
              <w:pStyle w:val="Web"/>
              <w:spacing w:before="0" w:after="0"/>
              <w:ind w:firstLine="23"/>
            </w:pPr>
            <w:r>
              <w:rPr>
                <w:rFonts w:ascii="標楷體" w:eastAsia="標楷體" w:hAnsi="標楷體"/>
                <w:color w:val="000000"/>
                <w:sz w:val="20"/>
                <w:szCs w:val="20"/>
              </w:rPr>
              <w:t>學習單</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b/>
                <w:bCs/>
                <w:color w:val="000000"/>
                <w:sz w:val="20"/>
                <w:szCs w:val="20"/>
              </w:rPr>
              <w:t>【閱讀素養教育】</w:t>
            </w:r>
          </w:p>
          <w:p w:rsidR="00305D06" w:rsidRDefault="00305D06">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閱J2 發展跨文本的比對、分析、深究的能力，以判讀文本知識的正確性。</w:t>
            </w:r>
          </w:p>
          <w:p w:rsidR="0086634E" w:rsidRPr="0086634E" w:rsidRDefault="0086634E" w:rsidP="0086634E">
            <w:pPr>
              <w:pStyle w:val="Web"/>
              <w:spacing w:before="0" w:after="0"/>
              <w:ind w:firstLine="23"/>
              <w:rPr>
                <w:rFonts w:ascii="標楷體" w:eastAsia="標楷體" w:hAnsi="標楷體"/>
                <w:b/>
                <w:color w:val="000000"/>
                <w:sz w:val="20"/>
                <w:szCs w:val="20"/>
              </w:rPr>
            </w:pPr>
            <w:r w:rsidRPr="0086634E">
              <w:rPr>
                <w:rFonts w:ascii="標楷體" w:eastAsia="標楷體" w:hAnsi="標楷體" w:hint="eastAsia"/>
                <w:b/>
                <w:bCs/>
                <w:color w:val="000000"/>
                <w:sz w:val="20"/>
                <w:szCs w:val="20"/>
              </w:rPr>
              <w:t>【</w:t>
            </w:r>
            <w:r w:rsidRPr="0086634E">
              <w:rPr>
                <w:rFonts w:ascii="標楷體" w:eastAsia="標楷體" w:hAnsi="標楷體"/>
                <w:b/>
                <w:color w:val="000000" w:themeColor="text1"/>
                <w:sz w:val="20"/>
                <w:szCs w:val="20"/>
              </w:rPr>
              <w:t>生涯規劃</w:t>
            </w:r>
            <w:r w:rsidRPr="0086634E">
              <w:rPr>
                <w:rFonts w:ascii="標楷體" w:eastAsia="標楷體" w:hAnsi="標楷體" w:hint="eastAsia"/>
                <w:b/>
                <w:bCs/>
                <w:color w:val="000000"/>
                <w:sz w:val="20"/>
                <w:szCs w:val="20"/>
              </w:rPr>
              <w:t>】</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r w:rsidRPr="0086634E">
              <w:rPr>
                <w:rFonts w:ascii="Calibri" w:eastAsia="標楷體" w:hAnsi="Calibri" w:hint="eastAsia"/>
                <w:color w:val="auto"/>
                <w:kern w:val="2"/>
                <w:sz w:val="24"/>
                <w:szCs w:val="22"/>
              </w:rPr>
              <w:t>覺察自己的能力與興趣。</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r w:rsidRPr="0086634E">
              <w:rPr>
                <w:rFonts w:ascii="Calibri" w:eastAsia="標楷體" w:hAnsi="Calibri" w:hint="eastAsia"/>
                <w:color w:val="auto"/>
                <w:kern w:val="2"/>
                <w:sz w:val="24"/>
                <w:szCs w:val="22"/>
              </w:rPr>
              <w:t>了解自己的人格特質與價值觀。</w:t>
            </w:r>
          </w:p>
          <w:p w:rsidR="0086634E" w:rsidRPr="0086634E" w:rsidRDefault="0086634E" w:rsidP="0086634E">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r w:rsidRPr="0086634E">
              <w:rPr>
                <w:rFonts w:ascii="Calibri" w:eastAsia="標楷體" w:hAnsi="Calibri" w:hint="eastAsia"/>
                <w:color w:val="auto"/>
                <w:kern w:val="2"/>
                <w:sz w:val="24"/>
                <w:szCs w:val="22"/>
              </w:rPr>
              <w:t>探索性別與生涯規劃的關係。</w:t>
            </w:r>
          </w:p>
          <w:p w:rsidR="0086634E" w:rsidRPr="0086634E" w:rsidRDefault="0086634E">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305D06" w:rsidRDefault="00305D06">
            <w:pPr>
              <w:snapToGrid w:val="0"/>
              <w:spacing w:line="0" w:lineRule="atLeast"/>
              <w:ind w:hanging="7"/>
              <w:jc w:val="left"/>
              <w:rPr>
                <w:rFonts w:ascii="標楷體" w:eastAsia="標楷體" w:hAnsi="標楷體" w:cs="標楷體"/>
                <w:sz w:val="24"/>
                <w:szCs w:val="24"/>
              </w:rPr>
            </w:pPr>
          </w:p>
        </w:tc>
      </w:tr>
      <w:tr w:rsidR="00305D06" w:rsidTr="00305D06">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05D06" w:rsidRDefault="00305D06">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第十四</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5D06" w:rsidRDefault="00305D06">
            <w:pPr>
              <w:pStyle w:val="Web"/>
              <w:spacing w:before="0" w:after="0"/>
              <w:ind w:firstLine="23"/>
            </w:pPr>
            <w:r>
              <w:rPr>
                <w:rFonts w:ascii="Times New Roman" w:hAnsi="Times New Roman" w:cs="Times New Roman"/>
                <w:color w:val="000000"/>
                <w:sz w:val="20"/>
                <w:szCs w:val="20"/>
              </w:rPr>
              <w:t>Db-IV-4</w:t>
            </w:r>
            <w:r>
              <w:rPr>
                <w:rFonts w:ascii="Times New Roman" w:hAnsi="Times New Roman" w:cs="Times New Roman"/>
                <w:color w:val="000000"/>
                <w:sz w:val="20"/>
                <w:szCs w:val="20"/>
              </w:rPr>
              <w:t xml:space="preserve">　愛的意涵與情感發展、維</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持、結束的原則與因應方法。</w:t>
            </w:r>
            <w:r>
              <w:rPr>
                <w:rFonts w:ascii="Times New Roman" w:hAnsi="Times New Roman" w:cs="Times New Roman"/>
                <w:color w:val="000000"/>
                <w:sz w:val="20"/>
                <w:szCs w:val="20"/>
              </w:rPr>
              <w:t> </w:t>
            </w:r>
          </w:p>
          <w:p w:rsidR="00305D06" w:rsidRDefault="00305D06">
            <w:pPr>
              <w:pStyle w:val="Web"/>
              <w:spacing w:before="0" w:after="0"/>
              <w:ind w:firstLine="23"/>
            </w:pPr>
            <w:r>
              <w:rPr>
                <w:rFonts w:ascii="Times New Roman" w:hAnsi="Times New Roman" w:cs="Times New Roman"/>
                <w:color w:val="000000"/>
                <w:sz w:val="20"/>
                <w:szCs w:val="20"/>
              </w:rPr>
              <w:t>Fa-IV-3</w:t>
            </w:r>
            <w:r>
              <w:rPr>
                <w:rFonts w:ascii="Times New Roman" w:hAnsi="Times New Roman" w:cs="Times New Roman"/>
                <w:color w:val="000000"/>
                <w:sz w:val="20"/>
                <w:szCs w:val="20"/>
              </w:rPr>
              <w:t xml:space="preserve">　有利人際關係的因素與有效的溝通技巧。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1a-IV-1理解生理、心理與社會各層面健康的概念。</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第三篇擁抱青春相信愛</w:t>
            </w:r>
          </w:p>
          <w:p w:rsidR="00305D06" w:rsidRDefault="00305D06">
            <w:pPr>
              <w:pStyle w:val="Web"/>
              <w:spacing w:before="0" w:after="0"/>
              <w:ind w:firstLine="23"/>
            </w:pPr>
            <w:proofErr w:type="gramStart"/>
            <w:r>
              <w:rPr>
                <w:rFonts w:ascii="標楷體" w:eastAsia="標楷體" w:hAnsi="標楷體" w:hint="eastAsia"/>
                <w:color w:val="000000"/>
                <w:sz w:val="20"/>
                <w:szCs w:val="20"/>
              </w:rPr>
              <w:t>第一章愛的</w:t>
            </w:r>
            <w:proofErr w:type="gramEnd"/>
            <w:r>
              <w:rPr>
                <w:rFonts w:ascii="標楷體" w:eastAsia="標楷體" w:hAnsi="標楷體" w:hint="eastAsia"/>
                <w:color w:val="000000"/>
                <w:sz w:val="20"/>
                <w:szCs w:val="20"/>
              </w:rPr>
              <w:t>真諦（第二次段考）</w:t>
            </w:r>
          </w:p>
          <w:p w:rsidR="00305D06" w:rsidRDefault="00305D06">
            <w:pPr>
              <w:pStyle w:val="Web"/>
              <w:spacing w:before="0" w:after="0"/>
              <w:ind w:firstLine="23"/>
            </w:pPr>
            <w:r>
              <w:rPr>
                <w:rFonts w:ascii="標楷體" w:eastAsia="標楷體" w:hAnsi="標楷體" w:hint="eastAsia"/>
                <w:b/>
                <w:bCs/>
                <w:color w:val="000000"/>
                <w:sz w:val="20"/>
                <w:szCs w:val="20"/>
              </w:rPr>
              <w:t>一、引起動機</w:t>
            </w:r>
          </w:p>
          <w:p w:rsidR="00305D06" w:rsidRDefault="00305D06">
            <w:pPr>
              <w:pStyle w:val="Web"/>
              <w:spacing w:before="0" w:after="0"/>
              <w:ind w:firstLine="23"/>
            </w:pPr>
            <w:r>
              <w:rPr>
                <w:rFonts w:ascii="標楷體" w:eastAsia="標楷體" w:hAnsi="標楷體" w:hint="eastAsia"/>
                <w:color w:val="000000"/>
                <w:sz w:val="20"/>
                <w:szCs w:val="20"/>
              </w:rPr>
              <w:t>提問：學生</w:t>
            </w:r>
            <w:proofErr w:type="gramStart"/>
            <w:r>
              <w:rPr>
                <w:rFonts w:ascii="標楷體" w:eastAsia="標楷體" w:hAnsi="標楷體" w:hint="eastAsia"/>
                <w:color w:val="000000"/>
                <w:sz w:val="20"/>
                <w:szCs w:val="20"/>
              </w:rPr>
              <w:t>唸</w:t>
            </w:r>
            <w:proofErr w:type="gramEnd"/>
            <w:r>
              <w:rPr>
                <w:rFonts w:ascii="標楷體" w:eastAsia="標楷體" w:hAnsi="標楷體" w:hint="eastAsia"/>
                <w:color w:val="000000"/>
                <w:sz w:val="20"/>
                <w:szCs w:val="20"/>
              </w:rPr>
              <w:t>出P.76中主角的心聲，並請學生思考以下問題： </w:t>
            </w:r>
          </w:p>
          <w:p w:rsidR="00305D06" w:rsidRDefault="00305D06">
            <w:pPr>
              <w:pStyle w:val="Web"/>
              <w:spacing w:before="0" w:after="0"/>
              <w:ind w:firstLine="23"/>
            </w:pPr>
            <w:r>
              <w:rPr>
                <w:rFonts w:ascii="標楷體" w:eastAsia="標楷體" w:hAnsi="標楷體" w:hint="eastAsia"/>
                <w:color w:val="000000"/>
                <w:sz w:val="20"/>
                <w:szCs w:val="20"/>
              </w:rPr>
              <w:t>1.你是不是也有類似上述的經驗？ </w:t>
            </w:r>
          </w:p>
          <w:p w:rsidR="00305D06" w:rsidRDefault="00305D06">
            <w:pPr>
              <w:pStyle w:val="Web"/>
              <w:spacing w:before="0" w:after="0"/>
              <w:ind w:firstLine="23"/>
            </w:pPr>
            <w:r>
              <w:rPr>
                <w:rFonts w:ascii="標楷體" w:eastAsia="標楷體" w:hAnsi="標楷體" w:hint="eastAsia"/>
                <w:color w:val="000000"/>
                <w:sz w:val="20"/>
                <w:szCs w:val="20"/>
              </w:rPr>
              <w:t>教師引導：進入青春期後，因為賀爾蒙的分泌，對於異性會特別注意，遇到喜歡的對象，常常會想要引起對方的注意。</w:t>
            </w:r>
          </w:p>
          <w:p w:rsidR="00305D06" w:rsidRDefault="00305D06">
            <w:pPr>
              <w:pStyle w:val="Web"/>
              <w:spacing w:before="0" w:after="0"/>
              <w:ind w:firstLine="23"/>
            </w:pPr>
            <w:r>
              <w:rPr>
                <w:rFonts w:ascii="標楷體" w:eastAsia="標楷體" w:hAnsi="標楷體" w:hint="eastAsia"/>
                <w:color w:val="000000"/>
                <w:sz w:val="20"/>
                <w:szCs w:val="20"/>
              </w:rPr>
              <w:t>2.當你看到自己喜歡的人也會緊張不安、心跳加快嗎？ </w:t>
            </w:r>
          </w:p>
          <w:p w:rsidR="00305D06" w:rsidRDefault="00305D06">
            <w:pPr>
              <w:pStyle w:val="Web"/>
              <w:spacing w:before="0" w:after="0"/>
              <w:ind w:firstLine="23"/>
            </w:pPr>
            <w:r>
              <w:rPr>
                <w:rFonts w:ascii="標楷體" w:eastAsia="標楷體" w:hAnsi="標楷體" w:hint="eastAsia"/>
                <w:color w:val="000000"/>
                <w:sz w:val="20"/>
                <w:szCs w:val="20"/>
              </w:rPr>
              <w:t>教師引導：看到喜歡的對象，會覺得害羞，</w:t>
            </w:r>
            <w:proofErr w:type="gramStart"/>
            <w:r>
              <w:rPr>
                <w:rFonts w:ascii="標楷體" w:eastAsia="標楷體" w:hAnsi="標楷體" w:hint="eastAsia"/>
                <w:color w:val="000000"/>
                <w:sz w:val="20"/>
                <w:szCs w:val="20"/>
              </w:rPr>
              <w:t>想要說些什麼</w:t>
            </w:r>
            <w:proofErr w:type="gramEnd"/>
            <w:r>
              <w:rPr>
                <w:rFonts w:ascii="標楷體" w:eastAsia="標楷體" w:hAnsi="標楷體" w:hint="eastAsia"/>
                <w:color w:val="000000"/>
                <w:sz w:val="20"/>
                <w:szCs w:val="20"/>
              </w:rPr>
              <w:t>又不知道要說什麼，心裡頭如何小鹿亂撞？ </w:t>
            </w:r>
          </w:p>
          <w:p w:rsidR="00305D06" w:rsidRDefault="00305D06">
            <w:pPr>
              <w:pStyle w:val="Web"/>
              <w:spacing w:before="0" w:after="0"/>
              <w:ind w:firstLine="23"/>
            </w:pPr>
            <w:r>
              <w:rPr>
                <w:rFonts w:ascii="標楷體" w:eastAsia="標楷體" w:hAnsi="標楷體" w:hint="eastAsia"/>
                <w:color w:val="000000"/>
                <w:sz w:val="20"/>
                <w:szCs w:val="20"/>
              </w:rPr>
              <w:t>3.當你喜歡他/她，你會如何表達呢？ </w:t>
            </w:r>
          </w:p>
          <w:p w:rsidR="00305D06" w:rsidRDefault="00305D06">
            <w:pPr>
              <w:pStyle w:val="Web"/>
              <w:spacing w:before="0" w:after="0"/>
              <w:ind w:firstLine="23"/>
            </w:pPr>
            <w:r>
              <w:rPr>
                <w:rFonts w:ascii="標楷體" w:eastAsia="標楷體" w:hAnsi="標楷體" w:hint="eastAsia"/>
                <w:color w:val="000000"/>
                <w:sz w:val="20"/>
                <w:szCs w:val="20"/>
              </w:rPr>
              <w:t>教師引導：請大家回想一下偶像劇或電影中男女主角告白的劇情，有的劇情會是直接問對方，有的是以書信或簡訊表達，有的是以作弄對方引起注意。</w:t>
            </w:r>
          </w:p>
          <w:p w:rsidR="00305D06" w:rsidRDefault="00305D06">
            <w:pPr>
              <w:pStyle w:val="Web"/>
              <w:spacing w:before="0" w:after="0"/>
              <w:ind w:firstLine="23"/>
            </w:pPr>
            <w:r>
              <w:rPr>
                <w:rFonts w:ascii="標楷體" w:eastAsia="標楷體" w:hAnsi="標楷體" w:hint="eastAsia"/>
                <w:b/>
                <w:bCs/>
                <w:color w:val="000000"/>
                <w:sz w:val="20"/>
                <w:szCs w:val="20"/>
              </w:rPr>
              <w:t>二、欣賞、喜歡與迷戀</w:t>
            </w:r>
          </w:p>
          <w:p w:rsidR="00305D06" w:rsidRDefault="00305D06">
            <w:pPr>
              <w:pStyle w:val="Web"/>
              <w:spacing w:before="0" w:after="0"/>
              <w:ind w:firstLine="23"/>
            </w:pPr>
            <w:r>
              <w:rPr>
                <w:rFonts w:ascii="標楷體" w:eastAsia="標楷體" w:hAnsi="標楷體" w:hint="eastAsia"/>
                <w:color w:val="000000"/>
                <w:sz w:val="20"/>
                <w:szCs w:val="20"/>
              </w:rPr>
              <w:t>提問：「我們對一個人的感覺是很微妙的，在青少年時期，常常很衝動地想要嘗試戀 愛的感覺，但是對一個人的感覺到底是欣賞還是喜歡，你們分辨得清楚嗎？欣賞和喜歡要怎麼區分呢？迷戀和喜歡又有甚麼不同呢？」 </w:t>
            </w:r>
          </w:p>
          <w:p w:rsidR="00305D06" w:rsidRDefault="00305D06">
            <w:pPr>
              <w:pStyle w:val="Web"/>
              <w:spacing w:before="0" w:after="0"/>
              <w:ind w:firstLine="23"/>
            </w:pPr>
            <w:r>
              <w:rPr>
                <w:rFonts w:ascii="標楷體" w:eastAsia="標楷體" w:hAnsi="標楷體" w:hint="eastAsia"/>
                <w:color w:val="000000"/>
                <w:sz w:val="20"/>
                <w:szCs w:val="20"/>
              </w:rPr>
              <w:t>發表：請學生就自身想法發表。</w:t>
            </w:r>
          </w:p>
          <w:p w:rsidR="00305D06" w:rsidRDefault="00305D06">
            <w:pPr>
              <w:pStyle w:val="Web"/>
              <w:spacing w:before="0" w:after="0"/>
              <w:ind w:firstLine="23"/>
            </w:pPr>
            <w:r>
              <w:rPr>
                <w:rFonts w:ascii="標楷體" w:eastAsia="標楷體" w:hAnsi="標楷體" w:hint="eastAsia"/>
                <w:color w:val="000000"/>
                <w:sz w:val="20"/>
                <w:szCs w:val="20"/>
              </w:rPr>
              <w:lastRenderedPageBreak/>
              <w:t>說明：你的欣賞對象不一定是喜歡的對象，可能是因為某些特質你覺得是優點而欣賞她或他，但是喜歡卻是看到他會有難為情或是害羞，心裡會無法克制的緊張。 至於迷戀則會有不管對錯，就是喜歡他，不論對象行為上是否偏差，都會認同迷戀的對象。</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1.教學影片</w:t>
            </w:r>
          </w:p>
          <w:p w:rsidR="00305D06" w:rsidRDefault="00305D06">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color w:val="000000"/>
                <w:sz w:val="20"/>
                <w:szCs w:val="20"/>
              </w:rPr>
              <w:t>觀察</w:t>
            </w:r>
          </w:p>
          <w:p w:rsidR="00305D06" w:rsidRDefault="00305D06">
            <w:pPr>
              <w:pStyle w:val="Web"/>
              <w:spacing w:before="0" w:after="0"/>
              <w:ind w:firstLine="23"/>
            </w:pPr>
            <w:r>
              <w:rPr>
                <w:rFonts w:ascii="標楷體" w:eastAsia="標楷體" w:hAnsi="標楷體" w:hint="eastAsia"/>
                <w:color w:val="000000"/>
                <w:sz w:val="20"/>
                <w:szCs w:val="20"/>
              </w:rPr>
              <w:t>發表</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305D06" w:rsidRDefault="00305D06">
            <w:pPr>
              <w:pStyle w:val="Web"/>
              <w:spacing w:before="0" w:after="0"/>
              <w:ind w:firstLine="23"/>
            </w:pPr>
            <w:r>
              <w:rPr>
                <w:rFonts w:ascii="標楷體" w:eastAsia="標楷體" w:hAnsi="標楷體" w:hint="eastAsia"/>
                <w:b/>
                <w:bCs/>
                <w:color w:val="000000"/>
                <w:sz w:val="20"/>
                <w:szCs w:val="20"/>
              </w:rPr>
              <w:t>【閱讀素養教育】</w:t>
            </w:r>
          </w:p>
          <w:p w:rsidR="00305D06" w:rsidRDefault="00305D06">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閱J2 發展跨文本的比對、分析、深究的能力，以判讀文本知識的正確性。</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305D06" w:rsidRDefault="00305D06">
            <w:pPr>
              <w:suppressAutoHyphens w:val="0"/>
              <w:jc w:val="left"/>
              <w:rPr>
                <w:color w:val="C00000"/>
                <w:sz w:val="24"/>
                <w:szCs w:val="24"/>
              </w:rPr>
            </w:pPr>
            <w:r>
              <w:rPr>
                <w:color w:val="C00000"/>
                <w:sz w:val="24"/>
                <w:szCs w:val="24"/>
              </w:rPr>
              <w:t>第二次定期評量</w:t>
            </w:r>
            <w:r>
              <w:rPr>
                <w:color w:val="C00000"/>
                <w:sz w:val="24"/>
                <w:szCs w:val="24"/>
              </w:rPr>
              <w:t>(</w:t>
            </w:r>
            <w:r>
              <w:rPr>
                <w:color w:val="C00000"/>
                <w:sz w:val="24"/>
                <w:szCs w:val="24"/>
              </w:rPr>
              <w:t>暫</w:t>
            </w:r>
            <w:r>
              <w:rPr>
                <w:color w:val="C00000"/>
                <w:sz w:val="24"/>
                <w:szCs w:val="24"/>
              </w:rPr>
              <w:t>)</w:t>
            </w:r>
          </w:p>
          <w:p w:rsidR="00305D06" w:rsidRDefault="00305D06">
            <w:pPr>
              <w:snapToGrid w:val="0"/>
              <w:spacing w:line="0" w:lineRule="atLeast"/>
              <w:ind w:hanging="7"/>
              <w:jc w:val="left"/>
              <w:rPr>
                <w:rFonts w:ascii="標楷體" w:eastAsia="標楷體" w:hAnsi="標楷體" w:cs="標楷體"/>
                <w:sz w:val="24"/>
                <w:szCs w:val="24"/>
              </w:rPr>
            </w:pP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第十五</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Db-IV-4</w:t>
            </w:r>
            <w:r>
              <w:rPr>
                <w:rFonts w:ascii="Times New Roman" w:hAnsi="Times New Roman" w:cs="Times New Roman"/>
                <w:color w:val="000000"/>
                <w:sz w:val="20"/>
                <w:szCs w:val="20"/>
              </w:rPr>
              <w:t xml:space="preserve">　愛的意涵與情感發展、維</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持、結束的原則與因應方法。</w:t>
            </w:r>
            <w:r>
              <w:rPr>
                <w:rFonts w:ascii="Times New Roman" w:hAnsi="Times New Roman" w:cs="Times New Roman"/>
                <w:color w:val="000000"/>
                <w:sz w:val="20"/>
                <w:szCs w:val="20"/>
              </w:rPr>
              <w:t> </w:t>
            </w:r>
          </w:p>
          <w:p w:rsidR="00DA01B4" w:rsidRDefault="00DA01B4">
            <w:pPr>
              <w:pStyle w:val="Web"/>
              <w:spacing w:before="0" w:after="0"/>
              <w:ind w:firstLine="23"/>
            </w:pPr>
            <w:r>
              <w:rPr>
                <w:rFonts w:ascii="Times New Roman" w:hAnsi="Times New Roman" w:cs="Times New Roman"/>
                <w:color w:val="000000"/>
                <w:sz w:val="20"/>
                <w:szCs w:val="20"/>
              </w:rPr>
              <w:t>Fa-IV-3</w:t>
            </w:r>
            <w:r>
              <w:rPr>
                <w:rFonts w:ascii="Times New Roman" w:hAnsi="Times New Roman" w:cs="Times New Roman"/>
                <w:color w:val="000000"/>
                <w:sz w:val="20"/>
                <w:szCs w:val="20"/>
              </w:rPr>
              <w:t xml:space="preserve">　有利人際關係的因素與有效的溝通技巧。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1a-IV-1理解生理、心理與社會各層面健康的概念。</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第三篇擁抱青春相信愛</w:t>
            </w:r>
          </w:p>
          <w:p w:rsidR="00DA01B4" w:rsidRDefault="00DA01B4">
            <w:pPr>
              <w:pStyle w:val="Web"/>
              <w:spacing w:before="0" w:after="0"/>
              <w:ind w:firstLine="23"/>
            </w:pPr>
            <w:proofErr w:type="gramStart"/>
            <w:r>
              <w:rPr>
                <w:rFonts w:ascii="標楷體" w:eastAsia="標楷體" w:hAnsi="標楷體" w:hint="eastAsia"/>
                <w:color w:val="000000"/>
                <w:sz w:val="20"/>
                <w:szCs w:val="20"/>
              </w:rPr>
              <w:t>第一章愛的</w:t>
            </w:r>
            <w:proofErr w:type="gramEnd"/>
            <w:r>
              <w:rPr>
                <w:rFonts w:ascii="標楷體" w:eastAsia="標楷體" w:hAnsi="標楷體" w:hint="eastAsia"/>
                <w:color w:val="000000"/>
                <w:sz w:val="20"/>
                <w:szCs w:val="20"/>
              </w:rPr>
              <w:t>真諦</w:t>
            </w:r>
          </w:p>
          <w:p w:rsidR="00DA01B4" w:rsidRDefault="00DA01B4">
            <w:pPr>
              <w:pStyle w:val="Web"/>
              <w:spacing w:before="0" w:after="0"/>
              <w:ind w:firstLine="23"/>
            </w:pPr>
            <w:r>
              <w:rPr>
                <w:rFonts w:ascii="標楷體" w:eastAsia="標楷體" w:hAnsi="標楷體" w:hint="eastAsia"/>
                <w:b/>
                <w:bCs/>
                <w:color w:val="000000"/>
                <w:sz w:val="20"/>
                <w:szCs w:val="20"/>
              </w:rPr>
              <w:t>一、愛的意涵</w:t>
            </w:r>
          </w:p>
          <w:p w:rsidR="00DA01B4" w:rsidRDefault="00DA01B4">
            <w:pPr>
              <w:pStyle w:val="Web"/>
              <w:spacing w:before="0" w:after="0"/>
              <w:ind w:firstLine="23"/>
            </w:pPr>
            <w:r>
              <w:rPr>
                <w:rFonts w:ascii="標楷體" w:eastAsia="標楷體" w:hAnsi="標楷體" w:hint="eastAsia"/>
                <w:color w:val="000000"/>
                <w:sz w:val="20"/>
                <w:szCs w:val="20"/>
              </w:rPr>
              <w:t>提問：你願意為你愛的人做什麼事呢？ </w:t>
            </w:r>
          </w:p>
          <w:p w:rsidR="00DA01B4" w:rsidRDefault="00DA01B4">
            <w:pPr>
              <w:pStyle w:val="Web"/>
              <w:spacing w:before="0" w:after="0"/>
              <w:ind w:firstLine="23"/>
            </w:pPr>
            <w:r>
              <w:rPr>
                <w:rFonts w:ascii="標楷體" w:eastAsia="標楷體" w:hAnsi="標楷體" w:hint="eastAsia"/>
                <w:color w:val="000000"/>
                <w:sz w:val="20"/>
                <w:szCs w:val="20"/>
              </w:rPr>
              <w:t>發表：請同學照樣造句「我愛（他），我願意為他（做什麼事）。」 　　　「我愛媽媽，我願意為她分擔家務。」、 「我愛女朋友 ， 我願 意為她努力用功。」</w:t>
            </w:r>
          </w:p>
          <w:p w:rsidR="00DA01B4" w:rsidRDefault="00DA01B4">
            <w:pPr>
              <w:pStyle w:val="Web"/>
              <w:spacing w:before="0" w:after="0"/>
              <w:ind w:firstLine="23"/>
            </w:pPr>
            <w:r>
              <w:rPr>
                <w:rFonts w:ascii="標楷體" w:eastAsia="標楷體" w:hAnsi="標楷體" w:hint="eastAsia"/>
                <w:color w:val="000000"/>
                <w:sz w:val="20"/>
                <w:szCs w:val="20"/>
              </w:rPr>
              <w:t>總結：大家愛的人可能是親人、朋友、或是交往的對象，愛有親情、友情、愛情，這些都是人際關係的一部分，心理學家佛</w:t>
            </w:r>
            <w:proofErr w:type="gramStart"/>
            <w:r>
              <w:rPr>
                <w:rFonts w:ascii="標楷體" w:eastAsia="標楷體" w:hAnsi="標楷體" w:hint="eastAsia"/>
                <w:color w:val="000000"/>
                <w:sz w:val="20"/>
                <w:szCs w:val="20"/>
              </w:rPr>
              <w:t>洛</w:t>
            </w:r>
            <w:proofErr w:type="gramEnd"/>
            <w:r>
              <w:rPr>
                <w:rFonts w:ascii="標楷體" w:eastAsia="標楷體" w:hAnsi="標楷體" w:hint="eastAsia"/>
                <w:color w:val="000000"/>
                <w:sz w:val="20"/>
                <w:szCs w:val="20"/>
              </w:rPr>
              <w:t>姆的「愛」分為尊重、了解、給予、照顧、責任。</w:t>
            </w:r>
          </w:p>
          <w:p w:rsidR="00DA01B4" w:rsidRDefault="00DA01B4">
            <w:pPr>
              <w:pStyle w:val="Web"/>
              <w:spacing w:before="0" w:after="0"/>
              <w:ind w:firstLine="23"/>
            </w:pPr>
            <w:r>
              <w:rPr>
                <w:rFonts w:ascii="標楷體" w:eastAsia="標楷體" w:hAnsi="標楷體" w:hint="eastAsia"/>
                <w:color w:val="000000"/>
                <w:sz w:val="20"/>
                <w:szCs w:val="20"/>
              </w:rPr>
              <w:t>教師引導同學精讀本頁的案例，來了解愛的意涵。</w:t>
            </w:r>
          </w:p>
          <w:p w:rsidR="00DA01B4" w:rsidRDefault="00DA01B4">
            <w:pPr>
              <w:pStyle w:val="Web"/>
              <w:spacing w:before="0" w:after="0"/>
              <w:ind w:firstLine="23"/>
            </w:pPr>
            <w:r>
              <w:rPr>
                <w:rFonts w:ascii="標楷體" w:eastAsia="標楷體" w:hAnsi="標楷體" w:hint="eastAsia"/>
                <w:b/>
                <w:bCs/>
                <w:color w:val="000000"/>
                <w:sz w:val="20"/>
                <w:szCs w:val="20"/>
              </w:rPr>
              <w:t>二、維繫好關係的關鍵 </w:t>
            </w:r>
          </w:p>
          <w:p w:rsidR="00DA01B4" w:rsidRDefault="00DA01B4">
            <w:pPr>
              <w:pStyle w:val="Web"/>
              <w:spacing w:before="0" w:after="0"/>
              <w:ind w:firstLine="23"/>
            </w:pPr>
            <w:r>
              <w:rPr>
                <w:rFonts w:ascii="標楷體" w:eastAsia="標楷體" w:hAnsi="標楷體" w:hint="eastAsia"/>
                <w:color w:val="000000"/>
                <w:sz w:val="20"/>
                <w:szCs w:val="20"/>
              </w:rPr>
              <w:t>提問：請每組同學共同討論，找出班上人際關係最好的人，為什麼大家喜歡和她 （他）親近呢？</w:t>
            </w:r>
          </w:p>
          <w:p w:rsidR="00DA01B4" w:rsidRDefault="00DA01B4">
            <w:pPr>
              <w:pStyle w:val="Web"/>
              <w:spacing w:before="0" w:after="0"/>
              <w:ind w:firstLine="23"/>
            </w:pPr>
            <w:r>
              <w:rPr>
                <w:rFonts w:ascii="標楷體" w:eastAsia="標楷體" w:hAnsi="標楷體" w:hint="eastAsia"/>
                <w:color w:val="000000"/>
                <w:sz w:val="20"/>
                <w:szCs w:val="20"/>
              </w:rPr>
              <w:t>發表：請學生踴躍發言。 </w:t>
            </w:r>
          </w:p>
          <w:p w:rsidR="00DA01B4" w:rsidRDefault="00DA01B4">
            <w:pPr>
              <w:pStyle w:val="Web"/>
              <w:spacing w:before="0" w:after="0"/>
              <w:ind w:firstLine="23"/>
            </w:pPr>
            <w:r>
              <w:rPr>
                <w:rFonts w:ascii="標楷體" w:eastAsia="標楷體" w:hAnsi="標楷體" w:hint="eastAsia"/>
                <w:color w:val="000000"/>
                <w:sz w:val="20"/>
                <w:szCs w:val="20"/>
              </w:rPr>
              <w:lastRenderedPageBreak/>
              <w:t>教師歸納：其實人際關係好的同學，不一定是最漂亮的、也不一定是最聰明的，大家只要靠近他就會覺得舒服，沒有負擔，人緣好的同學通常具備以下四個特質 </w:t>
            </w:r>
          </w:p>
          <w:p w:rsidR="00DA01B4" w:rsidRDefault="00DA01B4">
            <w:pPr>
              <w:pStyle w:val="Web"/>
              <w:spacing w:before="0" w:after="0"/>
              <w:ind w:firstLine="23"/>
            </w:pPr>
            <w:r>
              <w:rPr>
                <w:rFonts w:ascii="標楷體" w:eastAsia="標楷體" w:hAnsi="標楷體" w:hint="eastAsia"/>
                <w:color w:val="000000"/>
                <w:sz w:val="20"/>
                <w:szCs w:val="20"/>
              </w:rPr>
              <w:t>1.具有同理心：凡事能夠站在對方的立場著想，將心比心理解對方的感受。 </w:t>
            </w:r>
          </w:p>
          <w:p w:rsidR="00DA01B4" w:rsidRDefault="00DA01B4">
            <w:pPr>
              <w:pStyle w:val="Web"/>
              <w:spacing w:before="0" w:after="0"/>
              <w:ind w:firstLine="23"/>
            </w:pPr>
            <w:r>
              <w:rPr>
                <w:rFonts w:ascii="標楷體" w:eastAsia="標楷體" w:hAnsi="標楷體" w:hint="eastAsia"/>
                <w:color w:val="000000"/>
                <w:sz w:val="20"/>
                <w:szCs w:val="20"/>
              </w:rPr>
              <w:t>2.有好的情緒管理：與人相處時，善於處理自己的情緒，不會讓情緒影響人際關係。 </w:t>
            </w:r>
          </w:p>
          <w:p w:rsidR="00DA01B4" w:rsidRDefault="00DA01B4">
            <w:pPr>
              <w:pStyle w:val="Web"/>
              <w:spacing w:before="0" w:after="0"/>
              <w:ind w:firstLine="23"/>
            </w:pPr>
            <w:r>
              <w:rPr>
                <w:rFonts w:ascii="標楷體" w:eastAsia="標楷體" w:hAnsi="標楷體" w:hint="eastAsia"/>
                <w:color w:val="000000"/>
                <w:sz w:val="20"/>
                <w:szCs w:val="20"/>
              </w:rPr>
              <w:t>3.有效溝通能力：勇於表達自己的需求是一種溝通，說出自己的想法與另一方討論協調。 </w:t>
            </w:r>
          </w:p>
          <w:p w:rsidR="00DA01B4" w:rsidRDefault="00DA01B4">
            <w:pPr>
              <w:pStyle w:val="Web"/>
              <w:spacing w:before="0" w:after="0"/>
              <w:ind w:firstLine="23"/>
            </w:pPr>
            <w:r>
              <w:rPr>
                <w:rFonts w:ascii="標楷體" w:eastAsia="標楷體" w:hAnsi="標楷體" w:hint="eastAsia"/>
                <w:color w:val="000000"/>
                <w:sz w:val="20"/>
                <w:szCs w:val="20"/>
              </w:rPr>
              <w:t>4.擁有正向思維： 對自己有信心、喜歡自己，表現積極、樂觀、喜歡與人溝通交往。 </w:t>
            </w:r>
          </w:p>
          <w:p w:rsidR="00DA01B4" w:rsidRDefault="00DA01B4">
            <w:pPr>
              <w:pStyle w:val="Web"/>
              <w:spacing w:before="0" w:after="0"/>
              <w:ind w:firstLine="23"/>
            </w:pPr>
            <w:r>
              <w:rPr>
                <w:rFonts w:ascii="標楷體" w:eastAsia="標楷體" w:hAnsi="標楷體" w:hint="eastAsia"/>
                <w:color w:val="000000"/>
                <w:sz w:val="20"/>
                <w:szCs w:val="20"/>
              </w:rPr>
              <w:t>說明：想想看自己有上述這些特質嗎？有這些特質的人，人際關係會比較好，想辦法讓自己成為擁有這些特質的人吧！</w:t>
            </w:r>
          </w:p>
          <w:p w:rsidR="00DA01B4" w:rsidRDefault="00DA01B4">
            <w:pPr>
              <w:pStyle w:val="Web"/>
              <w:spacing w:before="0" w:after="0"/>
              <w:ind w:firstLine="23"/>
            </w:pPr>
            <w:r>
              <w:rPr>
                <w:rFonts w:ascii="標楷體" w:eastAsia="標楷體" w:hAnsi="標楷體" w:hint="eastAsia"/>
                <w:color w:val="000000"/>
                <w:sz w:val="20"/>
                <w:szCs w:val="20"/>
              </w:rPr>
              <w:t>統整：以上四種能力，具備較多項的人，人際關係就會越好喔！除了希望自己可以變成人緣好的人，也希望交往的對象是這樣的人，想要知道對方是否有這些能力，光靠網路是無法得知的，必須要在生活中實際相處才會知道，所以「約會」是交往很重要的一環。</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【生命教育】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生J1 思考生活、學校與社區的公共議題，培養與他人理性溝通的素養。</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napToGrid w:val="0"/>
              <w:spacing w:line="0" w:lineRule="atLeast"/>
              <w:ind w:hanging="7"/>
              <w:jc w:val="left"/>
              <w:rPr>
                <w:rFonts w:ascii="標楷體" w:eastAsia="標楷體" w:hAnsi="標楷體" w:cs="標楷體"/>
                <w:sz w:val="24"/>
                <w:szCs w:val="24"/>
              </w:rPr>
            </w:pP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第十六</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Db-IV-4 </w:t>
            </w:r>
            <w:r>
              <w:rPr>
                <w:rFonts w:ascii="Times New Roman" w:hAnsi="Times New Roman" w:cs="Times New Roman"/>
                <w:color w:val="000000"/>
                <w:sz w:val="20"/>
                <w:szCs w:val="20"/>
              </w:rPr>
              <w:t>愛的意涵與情感發展、維持、結束的原則與因應方法。</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Fa-IV-3 </w:t>
            </w:r>
            <w:r>
              <w:rPr>
                <w:rFonts w:ascii="Times New Roman" w:hAnsi="Times New Roman" w:cs="Times New Roman"/>
                <w:color w:val="000000"/>
                <w:sz w:val="20"/>
                <w:szCs w:val="20"/>
              </w:rPr>
              <w:t>有利人際關係的因素與有效的溝通技巧。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1a-IV-4 理解促進健康生活的策、資源與規範。</w:t>
            </w:r>
          </w:p>
          <w:p w:rsidR="00DA01B4" w:rsidRDefault="00DA01B4">
            <w:pPr>
              <w:pStyle w:val="Web"/>
              <w:spacing w:before="0" w:after="0"/>
              <w:ind w:firstLine="23"/>
            </w:pPr>
            <w:r>
              <w:rPr>
                <w:rFonts w:ascii="標楷體" w:eastAsia="標楷體" w:hAnsi="標楷體" w:hint="eastAsia"/>
                <w:color w:val="000000"/>
                <w:sz w:val="20"/>
                <w:szCs w:val="20"/>
              </w:rPr>
              <w:t>3b-IV-1 熟悉各自我調適技能。</w:t>
            </w:r>
          </w:p>
          <w:p w:rsidR="00DA01B4" w:rsidRDefault="00DA01B4">
            <w:pPr>
              <w:pStyle w:val="Web"/>
              <w:spacing w:before="0" w:after="0"/>
              <w:ind w:firstLine="23"/>
            </w:pPr>
            <w:r>
              <w:rPr>
                <w:rFonts w:ascii="標楷體" w:eastAsia="標楷體" w:hAnsi="標楷體" w:hint="eastAsia"/>
                <w:color w:val="000000"/>
                <w:sz w:val="20"/>
                <w:szCs w:val="20"/>
              </w:rPr>
              <w:t>4a-IV-2 自我監督、增強個人促進健康的行動，並反省修正。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第二章約會的事</w:t>
            </w:r>
          </w:p>
          <w:p w:rsidR="00DA01B4" w:rsidRDefault="00DA01B4">
            <w:pPr>
              <w:pStyle w:val="Web"/>
              <w:spacing w:before="0" w:after="0"/>
              <w:ind w:firstLine="23"/>
            </w:pPr>
            <w:r>
              <w:rPr>
                <w:rFonts w:ascii="標楷體" w:eastAsia="標楷體" w:hAnsi="標楷體" w:hint="eastAsia"/>
                <w:b/>
                <w:bCs/>
                <w:color w:val="000000"/>
                <w:sz w:val="20"/>
                <w:szCs w:val="20"/>
              </w:rPr>
              <w:t>一、引起動機</w:t>
            </w:r>
          </w:p>
          <w:p w:rsidR="00DA01B4" w:rsidRDefault="00DA01B4">
            <w:pPr>
              <w:pStyle w:val="Web"/>
              <w:spacing w:before="0" w:after="0"/>
              <w:ind w:firstLine="23"/>
            </w:pPr>
            <w:r>
              <w:rPr>
                <w:rFonts w:ascii="標楷體" w:eastAsia="標楷體" w:hAnsi="標楷體" w:hint="eastAsia"/>
                <w:color w:val="000000"/>
                <w:sz w:val="20"/>
                <w:szCs w:val="20"/>
              </w:rPr>
              <w:t>提問：請問同學邀約過別人一起出遊嗎？你通常會如何邀約呢？</w:t>
            </w:r>
          </w:p>
          <w:p w:rsidR="00DA01B4" w:rsidRDefault="00DA01B4">
            <w:pPr>
              <w:pStyle w:val="Web"/>
              <w:spacing w:before="0" w:after="0"/>
              <w:ind w:firstLine="23"/>
            </w:pPr>
            <w:r>
              <w:rPr>
                <w:rFonts w:ascii="標楷體" w:eastAsia="標楷體" w:hAnsi="標楷體" w:hint="eastAsia"/>
                <w:color w:val="000000"/>
                <w:sz w:val="20"/>
                <w:szCs w:val="20"/>
              </w:rPr>
              <w:t>發表：請一到兩位同學分享。</w:t>
            </w:r>
          </w:p>
          <w:p w:rsidR="00DA01B4" w:rsidRDefault="00DA01B4">
            <w:pPr>
              <w:pStyle w:val="Web"/>
              <w:spacing w:before="0" w:after="0"/>
              <w:ind w:firstLine="23"/>
            </w:pPr>
            <w:r>
              <w:rPr>
                <w:rFonts w:ascii="標楷體" w:eastAsia="標楷體" w:hAnsi="標楷體" w:hint="eastAsia"/>
                <w:color w:val="000000"/>
                <w:sz w:val="20"/>
                <w:szCs w:val="20"/>
              </w:rPr>
              <w:t>總結：愛情是一段互相認識的過程，想要更了解對方，約會是必經的過程，而約會也應該是循序漸進的。</w:t>
            </w:r>
          </w:p>
          <w:p w:rsidR="00DA01B4" w:rsidRDefault="00DA01B4">
            <w:pPr>
              <w:pStyle w:val="Web"/>
              <w:spacing w:before="0" w:after="0"/>
              <w:ind w:firstLine="23"/>
            </w:pPr>
            <w:r>
              <w:rPr>
                <w:rFonts w:ascii="標楷體" w:eastAsia="標楷體" w:hAnsi="標楷體" w:hint="eastAsia"/>
                <w:b/>
                <w:bCs/>
                <w:color w:val="000000"/>
                <w:sz w:val="20"/>
                <w:szCs w:val="20"/>
              </w:rPr>
              <w:t>二、友誼序曲</w:t>
            </w:r>
          </w:p>
          <w:p w:rsidR="00DA01B4" w:rsidRDefault="00DA01B4">
            <w:pPr>
              <w:pStyle w:val="Web"/>
              <w:spacing w:before="0" w:after="0"/>
              <w:ind w:firstLine="23"/>
            </w:pPr>
            <w:r>
              <w:rPr>
                <w:rFonts w:ascii="標楷體" w:eastAsia="標楷體" w:hAnsi="標楷體" w:hint="eastAsia"/>
                <w:color w:val="000000"/>
                <w:sz w:val="20"/>
                <w:szCs w:val="20"/>
              </w:rPr>
              <w:t>提問：「你覺得邀約一位異性朋友出去，就代表和他談戀愛嗎？你現在</w:t>
            </w:r>
            <w:proofErr w:type="gramStart"/>
            <w:r>
              <w:rPr>
                <w:rFonts w:ascii="標楷體" w:eastAsia="標楷體" w:hAnsi="標楷體" w:hint="eastAsia"/>
                <w:color w:val="000000"/>
                <w:sz w:val="20"/>
                <w:szCs w:val="20"/>
              </w:rPr>
              <w:t>想要交男</w:t>
            </w:r>
            <w:proofErr w:type="gramEnd"/>
            <w:r>
              <w:rPr>
                <w:rFonts w:ascii="標楷體" w:eastAsia="標楷體" w:hAnsi="標楷體" w:hint="eastAsia"/>
                <w:color w:val="000000"/>
                <w:sz w:val="20"/>
                <w:szCs w:val="20"/>
              </w:rPr>
              <w:t>（女）朋友嗎？你覺得國中時期的男、女關係，可以發展到什麼地步？」</w:t>
            </w:r>
          </w:p>
          <w:p w:rsidR="00DA01B4" w:rsidRDefault="00DA01B4">
            <w:pPr>
              <w:pStyle w:val="Web"/>
              <w:spacing w:before="0" w:after="0"/>
              <w:ind w:firstLine="23"/>
            </w:pPr>
            <w:r>
              <w:rPr>
                <w:rFonts w:ascii="標楷體" w:eastAsia="標楷體" w:hAnsi="標楷體" w:hint="eastAsia"/>
                <w:color w:val="000000"/>
                <w:sz w:val="20"/>
                <w:szCs w:val="20"/>
              </w:rPr>
              <w:t>發表：鼓勵學生發表自己的看法。</w:t>
            </w:r>
          </w:p>
          <w:p w:rsidR="00DA01B4" w:rsidRDefault="00DA01B4">
            <w:pPr>
              <w:pStyle w:val="Web"/>
              <w:spacing w:before="0" w:after="0"/>
              <w:ind w:firstLine="23"/>
            </w:pPr>
            <w:r>
              <w:rPr>
                <w:rFonts w:ascii="標楷體" w:eastAsia="標楷體" w:hAnsi="標楷體" w:hint="eastAsia"/>
                <w:color w:val="000000"/>
                <w:sz w:val="20"/>
                <w:szCs w:val="20"/>
              </w:rPr>
              <w:t>說明：青少年應多參與團體活動，學習傾聽及觀察的能力，並不適宜只有單獨兩個人的約會，單獨約會也並不表示彼此就是戀人。</w:t>
            </w:r>
          </w:p>
          <w:p w:rsidR="00DA01B4" w:rsidRDefault="00DA01B4">
            <w:pPr>
              <w:pStyle w:val="Web"/>
              <w:spacing w:before="0" w:after="0"/>
              <w:ind w:firstLine="23"/>
            </w:pPr>
            <w:r>
              <w:rPr>
                <w:rFonts w:ascii="標楷體" w:eastAsia="標楷體" w:hAnsi="標楷體" w:hint="eastAsia"/>
                <w:color w:val="000000"/>
                <w:sz w:val="20"/>
                <w:szCs w:val="20"/>
              </w:rPr>
              <w:t>統整：兩性相處的過程中，可以透過交談互動，學習如何和異性及不同價值觀的人相處。</w:t>
            </w:r>
          </w:p>
          <w:p w:rsidR="00DA01B4" w:rsidRDefault="00DA01B4">
            <w:pPr>
              <w:pStyle w:val="Web"/>
              <w:spacing w:before="0" w:after="0"/>
              <w:ind w:firstLine="23"/>
            </w:pPr>
            <w:r>
              <w:rPr>
                <w:rFonts w:ascii="標楷體" w:eastAsia="標楷體" w:hAnsi="標楷體" w:hint="eastAsia"/>
                <w:b/>
                <w:bCs/>
                <w:color w:val="000000"/>
                <w:sz w:val="20"/>
                <w:szCs w:val="20"/>
              </w:rPr>
              <w:t>三、約會前的邀約</w:t>
            </w:r>
          </w:p>
          <w:p w:rsidR="00DA01B4" w:rsidRDefault="00DA01B4">
            <w:pPr>
              <w:pStyle w:val="Web"/>
              <w:spacing w:before="0" w:after="0"/>
              <w:ind w:firstLine="23"/>
            </w:pPr>
            <w:r>
              <w:rPr>
                <w:rFonts w:ascii="標楷體" w:eastAsia="標楷體" w:hAnsi="標楷體" w:hint="eastAsia"/>
                <w:color w:val="000000"/>
                <w:sz w:val="20"/>
                <w:szCs w:val="20"/>
              </w:rPr>
              <w:t>提問：如果你想邀約一位心儀的對象，你會用怎樣的邀約方式呢？讓我們</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起來練習邀約技巧，請利用P84的情境，依照以下的要點進行邀約設計。</w:t>
            </w:r>
          </w:p>
          <w:p w:rsidR="00DA01B4" w:rsidRDefault="00DA01B4">
            <w:pPr>
              <w:pStyle w:val="Web"/>
              <w:spacing w:before="0" w:after="0"/>
              <w:ind w:firstLine="23"/>
            </w:pPr>
            <w:r>
              <w:rPr>
                <w:rFonts w:ascii="標楷體" w:eastAsia="標楷體" w:hAnsi="標楷體" w:hint="eastAsia"/>
                <w:color w:val="000000"/>
                <w:sz w:val="20"/>
                <w:szCs w:val="20"/>
              </w:rPr>
              <w:t>發表：分組發表設計內容。</w:t>
            </w:r>
          </w:p>
          <w:p w:rsidR="00DA01B4" w:rsidRDefault="00DA01B4">
            <w:pPr>
              <w:pStyle w:val="Web"/>
              <w:spacing w:before="0" w:after="0"/>
              <w:ind w:firstLine="23"/>
            </w:pPr>
            <w:r>
              <w:rPr>
                <w:rFonts w:ascii="標楷體" w:eastAsia="標楷體" w:hAnsi="標楷體" w:hint="eastAsia"/>
                <w:color w:val="000000"/>
                <w:sz w:val="20"/>
                <w:szCs w:val="20"/>
              </w:rPr>
              <w:lastRenderedPageBreak/>
              <w:t>回饋：教師對於學生表演的內容給予適當指導與建議。</w:t>
            </w:r>
          </w:p>
          <w:p w:rsidR="00DA01B4" w:rsidRDefault="00DA01B4">
            <w:pPr>
              <w:pStyle w:val="Web"/>
              <w:spacing w:before="0" w:after="0"/>
              <w:ind w:firstLine="23"/>
            </w:pPr>
            <w:r>
              <w:rPr>
                <w:rFonts w:ascii="標楷體" w:eastAsia="標楷體" w:hAnsi="標楷體" w:hint="eastAsia"/>
                <w:color w:val="000000"/>
                <w:sz w:val="20"/>
                <w:szCs w:val="20"/>
              </w:rPr>
              <w:t>統整：其實邀約是很重要的約會技巧，有好的開始就是成功的一半，應該要有健康的心態、用欣賞代替喜歡、先用團體活動替代單獨約會。</w:t>
            </w:r>
          </w:p>
          <w:p w:rsidR="00DA01B4" w:rsidRDefault="00DA01B4">
            <w:pPr>
              <w:pStyle w:val="Web"/>
              <w:spacing w:before="0" w:after="0"/>
              <w:ind w:firstLine="23"/>
            </w:pPr>
            <w:r>
              <w:rPr>
                <w:rFonts w:ascii="標楷體" w:eastAsia="標楷體" w:hAnsi="標楷體" w:hint="eastAsia"/>
                <w:b/>
                <w:bCs/>
                <w:color w:val="000000"/>
                <w:sz w:val="20"/>
                <w:szCs w:val="20"/>
              </w:rPr>
              <w:t>四、拒絕邀約的技巧</w:t>
            </w:r>
          </w:p>
          <w:p w:rsidR="00DA01B4" w:rsidRDefault="00DA01B4">
            <w:pPr>
              <w:pStyle w:val="Web"/>
              <w:spacing w:before="0" w:after="0"/>
              <w:ind w:firstLine="23"/>
            </w:pPr>
            <w:r>
              <w:rPr>
                <w:rFonts w:ascii="標楷體" w:eastAsia="標楷體" w:hAnsi="標楷體" w:hint="eastAsia"/>
                <w:color w:val="000000"/>
                <w:sz w:val="20"/>
                <w:szCs w:val="20"/>
              </w:rPr>
              <w:t>提問：同學有沒有發過好人卡給別人，或是收過別人給的好人卡呢？其實接受到邀約時不一定要答應，這時候如何說「不」變得很重要，請同學依照課文中的情境練習說「不」的技巧。</w:t>
            </w:r>
          </w:p>
          <w:p w:rsidR="00DA01B4" w:rsidRDefault="00DA01B4">
            <w:pPr>
              <w:pStyle w:val="Web"/>
              <w:spacing w:before="0" w:after="0"/>
              <w:ind w:firstLine="23"/>
            </w:pPr>
            <w:r>
              <w:rPr>
                <w:rFonts w:ascii="標楷體" w:eastAsia="標楷體" w:hAnsi="標楷體" w:hint="eastAsia"/>
                <w:color w:val="000000"/>
                <w:sz w:val="20"/>
                <w:szCs w:val="20"/>
              </w:rPr>
              <w:t>發表：分組發表設計內容。</w:t>
            </w:r>
          </w:p>
          <w:p w:rsidR="00DA01B4" w:rsidRDefault="00DA01B4">
            <w:pPr>
              <w:pStyle w:val="Web"/>
              <w:spacing w:before="0" w:after="0"/>
              <w:ind w:firstLine="23"/>
            </w:pPr>
            <w:r>
              <w:rPr>
                <w:rFonts w:ascii="標楷體" w:eastAsia="標楷體" w:hAnsi="標楷體" w:hint="eastAsia"/>
                <w:color w:val="000000"/>
                <w:sz w:val="20"/>
                <w:szCs w:val="20"/>
              </w:rPr>
              <w:t>回饋：教師對於學生表演的內容給予適當指導與建議。</w:t>
            </w:r>
          </w:p>
          <w:p w:rsidR="00DA01B4" w:rsidRDefault="00DA01B4">
            <w:pPr>
              <w:pStyle w:val="Web"/>
              <w:spacing w:before="0" w:after="0"/>
              <w:ind w:firstLine="23"/>
            </w:pPr>
            <w:r>
              <w:rPr>
                <w:rFonts w:ascii="標楷體" w:eastAsia="標楷體" w:hAnsi="標楷體" w:hint="eastAsia"/>
                <w:color w:val="000000"/>
                <w:sz w:val="20"/>
                <w:szCs w:val="20"/>
              </w:rPr>
              <w:t>統整：其實邀約是很重要的約會技巧，有好的開始就是成功的一半，應該要有健康的心態、用欣賞代替喜歡、先用團體活動替代單獨約會。</w:t>
            </w:r>
          </w:p>
          <w:p w:rsidR="00DA01B4" w:rsidRDefault="00DA01B4">
            <w:pPr>
              <w:rPr>
                <w:rFonts w:ascii="新細明體" w:hAnsi="新細明體" w:cs="新細明體"/>
                <w:sz w:val="24"/>
                <w:szCs w:val="24"/>
              </w:rPr>
            </w:pP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問答</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【生命教育】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生J1 思考生活、學校與社區的公共議題，培養與他人理性溝通的素養。</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napToGrid w:val="0"/>
              <w:spacing w:line="0" w:lineRule="atLeast"/>
              <w:ind w:hanging="7"/>
              <w:jc w:val="left"/>
              <w:rPr>
                <w:rFonts w:ascii="標楷體" w:eastAsia="標楷體" w:hAnsi="標楷體" w:cs="標楷體"/>
                <w:sz w:val="24"/>
                <w:szCs w:val="24"/>
              </w:rPr>
            </w:pP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Db-IV-4 </w:t>
            </w:r>
            <w:r>
              <w:rPr>
                <w:rFonts w:ascii="Times New Roman" w:hAnsi="Times New Roman" w:cs="Times New Roman"/>
                <w:color w:val="000000"/>
                <w:sz w:val="20"/>
                <w:szCs w:val="20"/>
              </w:rPr>
              <w:t>愛的意涵與情感發展、維持、結束的原則與因應方法。</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w:t>
            </w:r>
            <w:r>
              <w:rPr>
                <w:rFonts w:ascii="Times New Roman" w:hAnsi="Times New Roman" w:cs="Times New Roman"/>
                <w:color w:val="000000"/>
                <w:sz w:val="20"/>
                <w:szCs w:val="20"/>
              </w:rPr>
              <w:lastRenderedPageBreak/>
              <w:t>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Fa-IV-3 </w:t>
            </w:r>
            <w:r>
              <w:rPr>
                <w:rFonts w:ascii="Times New Roman" w:hAnsi="Times New Roman" w:cs="Times New Roman"/>
                <w:color w:val="000000"/>
                <w:sz w:val="20"/>
                <w:szCs w:val="20"/>
              </w:rPr>
              <w:t>有利人際關係的因素與有效的溝通技巧。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lastRenderedPageBreak/>
              <w:t>1a-IV-4 理解促進健康生活的策、資源與規範。</w:t>
            </w:r>
          </w:p>
          <w:p w:rsidR="00DA01B4" w:rsidRDefault="00DA01B4">
            <w:pPr>
              <w:pStyle w:val="Web"/>
              <w:spacing w:before="0" w:after="0"/>
              <w:ind w:firstLine="23"/>
            </w:pPr>
            <w:r>
              <w:rPr>
                <w:rFonts w:ascii="標楷體" w:eastAsia="標楷體" w:hAnsi="標楷體" w:hint="eastAsia"/>
                <w:color w:val="000000"/>
                <w:sz w:val="20"/>
                <w:szCs w:val="20"/>
              </w:rPr>
              <w:t>3b-IV-1 熟悉各自我調適技能。</w:t>
            </w:r>
          </w:p>
          <w:p w:rsidR="00DA01B4" w:rsidRDefault="00DA01B4">
            <w:pPr>
              <w:pStyle w:val="Web"/>
              <w:spacing w:before="0" w:after="0"/>
              <w:ind w:firstLine="23"/>
            </w:pPr>
            <w:r>
              <w:rPr>
                <w:rFonts w:ascii="標楷體" w:eastAsia="標楷體" w:hAnsi="標楷體" w:hint="eastAsia"/>
                <w:color w:val="000000"/>
                <w:sz w:val="20"/>
                <w:szCs w:val="20"/>
              </w:rPr>
              <w:t>4a-IV-2 自我監督、增強個人促進健康的行動，</w:t>
            </w:r>
            <w:r>
              <w:rPr>
                <w:rFonts w:ascii="標楷體" w:eastAsia="標楷體" w:hAnsi="標楷體" w:hint="eastAsia"/>
                <w:color w:val="000000"/>
                <w:sz w:val="20"/>
                <w:szCs w:val="20"/>
              </w:rPr>
              <w:lastRenderedPageBreak/>
              <w:t>並反省修正。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lastRenderedPageBreak/>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第二章約會的事</w:t>
            </w:r>
          </w:p>
          <w:p w:rsidR="00DA01B4" w:rsidRDefault="00DA01B4">
            <w:pPr>
              <w:pStyle w:val="Web"/>
              <w:spacing w:before="0" w:after="0"/>
              <w:ind w:firstLine="23"/>
            </w:pPr>
            <w:r>
              <w:rPr>
                <w:rFonts w:ascii="標楷體" w:eastAsia="標楷體" w:hAnsi="標楷體" w:hint="eastAsia"/>
                <w:b/>
                <w:bCs/>
                <w:color w:val="000000"/>
                <w:sz w:val="20"/>
                <w:szCs w:val="20"/>
              </w:rPr>
              <w:t>一、約會的事</w:t>
            </w:r>
          </w:p>
          <w:p w:rsidR="00DA01B4" w:rsidRDefault="00DA01B4">
            <w:pPr>
              <w:pStyle w:val="Web"/>
              <w:spacing w:before="0" w:after="0"/>
              <w:ind w:firstLine="23"/>
            </w:pPr>
            <w:r>
              <w:rPr>
                <w:rFonts w:ascii="標楷體" w:eastAsia="標楷體" w:hAnsi="標楷體" w:hint="eastAsia"/>
                <w:color w:val="000000"/>
                <w:sz w:val="20"/>
                <w:szCs w:val="20"/>
              </w:rPr>
              <w:t>提問：如果今天喜歡的對象要和你約會，你會希望在何時？何地？何種形式？花費多少呢？ </w:t>
            </w:r>
          </w:p>
          <w:p w:rsidR="00DA01B4" w:rsidRDefault="00DA01B4">
            <w:pPr>
              <w:pStyle w:val="Web"/>
              <w:spacing w:before="0" w:after="0"/>
              <w:ind w:firstLine="23"/>
            </w:pPr>
            <w:r>
              <w:rPr>
                <w:rFonts w:ascii="標楷體" w:eastAsia="標楷體" w:hAnsi="標楷體" w:hint="eastAsia"/>
                <w:color w:val="000000"/>
                <w:sz w:val="20"/>
                <w:szCs w:val="20"/>
              </w:rPr>
              <w:t>發表：請同學發表想法。 </w:t>
            </w:r>
          </w:p>
          <w:p w:rsidR="00DA01B4" w:rsidRDefault="00DA01B4">
            <w:pPr>
              <w:pStyle w:val="Web"/>
              <w:spacing w:before="0" w:after="0"/>
              <w:ind w:firstLine="23"/>
            </w:pPr>
            <w:r>
              <w:rPr>
                <w:rFonts w:ascii="標楷體" w:eastAsia="標楷體" w:hAnsi="標楷體" w:hint="eastAsia"/>
                <w:color w:val="000000"/>
                <w:sz w:val="20"/>
                <w:szCs w:val="20"/>
              </w:rPr>
              <w:t>歸納：約會時應該注意的事項 </w:t>
            </w:r>
          </w:p>
          <w:p w:rsidR="00DA01B4" w:rsidRDefault="00DA01B4">
            <w:pPr>
              <w:pStyle w:val="Web"/>
              <w:spacing w:before="0" w:after="0"/>
              <w:ind w:firstLine="23"/>
            </w:pPr>
            <w:r>
              <w:rPr>
                <w:rFonts w:ascii="標楷體" w:eastAsia="標楷體" w:hAnsi="標楷體" w:hint="eastAsia"/>
                <w:color w:val="000000"/>
                <w:sz w:val="20"/>
                <w:szCs w:val="20"/>
              </w:rPr>
              <w:t>1.約會地點應該避免人煙稀少的</w:t>
            </w:r>
            <w:r>
              <w:rPr>
                <w:rFonts w:ascii="標楷體" w:eastAsia="標楷體" w:hAnsi="標楷體" w:hint="eastAsia"/>
                <w:color w:val="000000"/>
                <w:sz w:val="20"/>
                <w:szCs w:val="20"/>
              </w:rPr>
              <w:lastRenderedPageBreak/>
              <w:t>地方比較安全。</w:t>
            </w:r>
          </w:p>
          <w:p w:rsidR="00DA01B4" w:rsidRDefault="00DA01B4">
            <w:pPr>
              <w:pStyle w:val="Web"/>
              <w:spacing w:before="0" w:after="0"/>
              <w:ind w:firstLine="23"/>
            </w:pPr>
            <w:r>
              <w:rPr>
                <w:rFonts w:ascii="標楷體" w:eastAsia="標楷體" w:hAnsi="標楷體" w:hint="eastAsia"/>
                <w:color w:val="000000"/>
                <w:sz w:val="20"/>
                <w:szCs w:val="20"/>
              </w:rPr>
              <w:t>2.約會的形式(看電影、看球賽…</w:t>
            </w:r>
            <w:proofErr w:type="gramStart"/>
            <w:r>
              <w:rPr>
                <w:rFonts w:ascii="標楷體" w:eastAsia="標楷體" w:hAnsi="標楷體" w:hint="eastAsia"/>
                <w:color w:val="000000"/>
                <w:sz w:val="20"/>
                <w:szCs w:val="20"/>
              </w:rPr>
              <w:t>…</w:t>
            </w:r>
            <w:proofErr w:type="gramEnd"/>
            <w:r>
              <w:rPr>
                <w:rFonts w:ascii="標楷體" w:eastAsia="標楷體" w:hAnsi="標楷體" w:hint="eastAsia"/>
                <w:color w:val="000000"/>
                <w:sz w:val="20"/>
                <w:szCs w:val="20"/>
              </w:rPr>
              <w:t>)應 該互相討論，而不是要求對方配合自己。 </w:t>
            </w:r>
          </w:p>
          <w:p w:rsidR="00DA01B4" w:rsidRDefault="00DA01B4">
            <w:pPr>
              <w:pStyle w:val="Web"/>
              <w:spacing w:before="0" w:after="0"/>
              <w:ind w:firstLine="23"/>
            </w:pPr>
            <w:r>
              <w:rPr>
                <w:rFonts w:ascii="標楷體" w:eastAsia="標楷體" w:hAnsi="標楷體" w:hint="eastAsia"/>
                <w:color w:val="000000"/>
                <w:sz w:val="20"/>
                <w:szCs w:val="20"/>
              </w:rPr>
              <w:t>3.約會的費用應該雙方各付各的，並且不要超出經濟能力。</w:t>
            </w:r>
          </w:p>
          <w:p w:rsidR="00DA01B4" w:rsidRDefault="00DA01B4">
            <w:pPr>
              <w:pStyle w:val="Web"/>
              <w:spacing w:before="0" w:after="0"/>
              <w:ind w:firstLine="23"/>
            </w:pPr>
            <w:r>
              <w:rPr>
                <w:rFonts w:ascii="標楷體" w:eastAsia="標楷體" w:hAnsi="標楷體" w:hint="eastAsia"/>
                <w:b/>
                <w:bCs/>
                <w:color w:val="000000"/>
                <w:sz w:val="20"/>
                <w:szCs w:val="20"/>
              </w:rPr>
              <w:t>二、化解衝突</w:t>
            </w:r>
          </w:p>
          <w:p w:rsidR="00DA01B4" w:rsidRDefault="00DA01B4">
            <w:pPr>
              <w:pStyle w:val="Web"/>
              <w:spacing w:before="0" w:after="0"/>
              <w:ind w:firstLine="23"/>
            </w:pPr>
            <w:r>
              <w:rPr>
                <w:rFonts w:ascii="標楷體" w:eastAsia="標楷體" w:hAnsi="標楷體" w:hint="eastAsia"/>
                <w:color w:val="000000"/>
                <w:sz w:val="20"/>
                <w:szCs w:val="20"/>
              </w:rPr>
              <w:t>提問：和喜歡的對象相處時，一定會有意見不合的或是冷戰的時候，你通常會怎麼應對呢？你有觀察到家人或朋友用怎樣的方式應對呢？請分享。 </w:t>
            </w:r>
          </w:p>
          <w:p w:rsidR="00DA01B4" w:rsidRDefault="00DA01B4">
            <w:pPr>
              <w:pStyle w:val="Web"/>
              <w:spacing w:before="0" w:after="0"/>
              <w:ind w:firstLine="23"/>
            </w:pPr>
            <w:r>
              <w:rPr>
                <w:rFonts w:ascii="標楷體" w:eastAsia="標楷體" w:hAnsi="標楷體" w:hint="eastAsia"/>
                <w:color w:val="000000"/>
                <w:sz w:val="20"/>
                <w:szCs w:val="20"/>
              </w:rPr>
              <w:t>發表：請一到兩位同學分享。 </w:t>
            </w:r>
          </w:p>
          <w:p w:rsidR="00DA01B4" w:rsidRDefault="00DA01B4">
            <w:pPr>
              <w:pStyle w:val="Web"/>
              <w:spacing w:before="0" w:after="0"/>
              <w:ind w:firstLine="23"/>
            </w:pPr>
            <w:r>
              <w:rPr>
                <w:rFonts w:ascii="標楷體" w:eastAsia="標楷體" w:hAnsi="標楷體" w:hint="eastAsia"/>
                <w:color w:val="000000"/>
                <w:sz w:val="20"/>
                <w:szCs w:val="20"/>
              </w:rPr>
              <w:t>統整：其實有些案例處理得很好，因為運用了溝通的技巧</w:t>
            </w:r>
          </w:p>
          <w:p w:rsidR="00DA01B4" w:rsidRDefault="00DA01B4">
            <w:pPr>
              <w:pStyle w:val="Web"/>
              <w:spacing w:before="0" w:after="0"/>
              <w:ind w:firstLine="23"/>
            </w:pPr>
            <w:r>
              <w:rPr>
                <w:rFonts w:ascii="標楷體" w:eastAsia="標楷體" w:hAnsi="標楷體" w:hint="eastAsia"/>
                <w:color w:val="000000"/>
                <w:sz w:val="20"/>
                <w:szCs w:val="20"/>
              </w:rPr>
              <w:t>1.清楚表達「我的訊息」 </w:t>
            </w:r>
          </w:p>
          <w:p w:rsidR="00DA01B4" w:rsidRDefault="00DA01B4">
            <w:pPr>
              <w:pStyle w:val="Web"/>
              <w:spacing w:before="0" w:after="0"/>
              <w:ind w:firstLine="23"/>
            </w:pPr>
            <w:r>
              <w:rPr>
                <w:rFonts w:ascii="標楷體" w:eastAsia="標楷體" w:hAnsi="標楷體" w:hint="eastAsia"/>
                <w:color w:val="000000"/>
                <w:sz w:val="20"/>
                <w:szCs w:val="20"/>
              </w:rPr>
              <w:t>2.同理心與傾聽 </w:t>
            </w:r>
          </w:p>
          <w:p w:rsidR="00DA01B4" w:rsidRDefault="00DA01B4">
            <w:pPr>
              <w:pStyle w:val="Web"/>
              <w:spacing w:before="0" w:after="0"/>
              <w:ind w:firstLine="23"/>
            </w:pPr>
            <w:r>
              <w:rPr>
                <w:rFonts w:ascii="標楷體" w:eastAsia="標楷體" w:hAnsi="標楷體" w:hint="eastAsia"/>
                <w:color w:val="000000"/>
                <w:sz w:val="20"/>
                <w:szCs w:val="20"/>
              </w:rPr>
              <w:t>3.尊重對方男女交往不是只有身體上的親密接觸，更重要的是心靈上的溝通，就必須要好好善用溝通技巧，如果經過長時間的溝通磨合，無法繼續交往時，就要學習分手的技巧。</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【人權教育】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人J8 了解人身自由權，並具有自我保護的知能。</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w:t>
            </w:r>
            <w:r w:rsidRPr="00EB0262">
              <w:rPr>
                <w:rFonts w:ascii="Calibri" w:eastAsia="標楷體" w:hAnsi="Calibri" w:hint="eastAsia"/>
                <w:color w:val="auto"/>
                <w:kern w:val="2"/>
                <w:sz w:val="24"/>
                <w:szCs w:val="22"/>
              </w:rPr>
              <w:lastRenderedPageBreak/>
              <w:t>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uppressAutoHyphens w:val="0"/>
              <w:ind w:firstLine="0"/>
              <w:jc w:val="left"/>
              <w:rPr>
                <w:color w:val="FF0000"/>
                <w:sz w:val="24"/>
                <w:szCs w:val="24"/>
              </w:rPr>
            </w:pPr>
            <w:r>
              <w:rPr>
                <w:color w:val="FF0000"/>
                <w:sz w:val="24"/>
                <w:szCs w:val="24"/>
              </w:rPr>
              <w:lastRenderedPageBreak/>
              <w:t>九年級第二次複習考</w:t>
            </w:r>
            <w:r>
              <w:rPr>
                <w:color w:val="FF0000"/>
                <w:sz w:val="24"/>
                <w:szCs w:val="24"/>
              </w:rPr>
              <w:t>(</w:t>
            </w:r>
            <w:r>
              <w:rPr>
                <w:color w:val="FF0000"/>
                <w:sz w:val="24"/>
                <w:szCs w:val="24"/>
              </w:rPr>
              <w:t>暫</w:t>
            </w:r>
            <w:r>
              <w:rPr>
                <w:color w:val="FF0000"/>
                <w:sz w:val="24"/>
                <w:szCs w:val="24"/>
              </w:rPr>
              <w:t xml:space="preserve">)   </w:t>
            </w:r>
            <w:r>
              <w:rPr>
                <w:color w:val="FF0000"/>
                <w:sz w:val="24"/>
                <w:szCs w:val="24"/>
              </w:rPr>
              <w:br/>
              <w:t xml:space="preserve">24 </w:t>
            </w:r>
            <w:r>
              <w:rPr>
                <w:color w:val="FF0000"/>
                <w:sz w:val="24"/>
                <w:szCs w:val="24"/>
              </w:rPr>
              <w:t>八年級英語歌唱比賽</w:t>
            </w:r>
            <w:r>
              <w:rPr>
                <w:color w:val="FF0000"/>
                <w:sz w:val="24"/>
                <w:szCs w:val="24"/>
              </w:rPr>
              <w:t>(</w:t>
            </w:r>
            <w:r>
              <w:rPr>
                <w:color w:val="FF0000"/>
                <w:sz w:val="24"/>
                <w:szCs w:val="24"/>
              </w:rPr>
              <w:t>暫</w:t>
            </w:r>
            <w:r>
              <w:rPr>
                <w:color w:val="FF0000"/>
                <w:sz w:val="24"/>
                <w:szCs w:val="24"/>
              </w:rPr>
              <w:t>)</w:t>
            </w:r>
          </w:p>
          <w:p w:rsidR="00DA01B4" w:rsidRDefault="00DA01B4">
            <w:pPr>
              <w:snapToGrid w:val="0"/>
              <w:spacing w:line="0" w:lineRule="atLeast"/>
              <w:ind w:hanging="7"/>
              <w:jc w:val="left"/>
              <w:rPr>
                <w:rFonts w:ascii="標楷體" w:eastAsia="標楷體" w:hAnsi="標楷體" w:cs="標楷體"/>
                <w:color w:val="FF0000"/>
                <w:sz w:val="24"/>
                <w:szCs w:val="24"/>
              </w:rPr>
            </w:pP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第十八</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Db-IV-4 </w:t>
            </w:r>
            <w:r>
              <w:rPr>
                <w:rFonts w:ascii="Times New Roman" w:hAnsi="Times New Roman" w:cs="Times New Roman"/>
                <w:color w:val="000000"/>
                <w:sz w:val="20"/>
                <w:szCs w:val="20"/>
              </w:rPr>
              <w:t>愛的意涵與情感發展、維持、結束的原則與因應方法。</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w:t>
            </w:r>
            <w:r>
              <w:rPr>
                <w:rFonts w:ascii="Times New Roman" w:hAnsi="Times New Roman" w:cs="Times New Roman"/>
                <w:color w:val="000000"/>
                <w:sz w:val="20"/>
                <w:szCs w:val="20"/>
              </w:rPr>
              <w:lastRenderedPageBreak/>
              <w:t>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Fa-IV-3 </w:t>
            </w:r>
            <w:r>
              <w:rPr>
                <w:rFonts w:ascii="Times New Roman" w:hAnsi="Times New Roman" w:cs="Times New Roman"/>
                <w:color w:val="000000"/>
                <w:sz w:val="20"/>
                <w:szCs w:val="20"/>
              </w:rPr>
              <w:t>有利人際關係的因素與有效的溝通技巧。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lastRenderedPageBreak/>
              <w:t>1a-IV-4 理解促進健康生活的策、資源與規範。</w:t>
            </w:r>
          </w:p>
          <w:p w:rsidR="00DA01B4" w:rsidRDefault="00DA01B4">
            <w:pPr>
              <w:pStyle w:val="Web"/>
              <w:spacing w:before="0" w:after="0"/>
              <w:ind w:firstLine="23"/>
            </w:pPr>
            <w:r>
              <w:rPr>
                <w:rFonts w:ascii="標楷體" w:eastAsia="標楷體" w:hAnsi="標楷體" w:hint="eastAsia"/>
                <w:color w:val="000000"/>
                <w:sz w:val="20"/>
                <w:szCs w:val="20"/>
              </w:rPr>
              <w:t>3b-IV-1 熟悉各自我調適技能。</w:t>
            </w:r>
          </w:p>
          <w:p w:rsidR="00DA01B4" w:rsidRDefault="00DA01B4">
            <w:pPr>
              <w:pStyle w:val="Web"/>
              <w:spacing w:before="0" w:after="0"/>
              <w:ind w:firstLine="23"/>
            </w:pPr>
            <w:r>
              <w:rPr>
                <w:rFonts w:ascii="標楷體" w:eastAsia="標楷體" w:hAnsi="標楷體" w:hint="eastAsia"/>
                <w:color w:val="000000"/>
                <w:sz w:val="20"/>
                <w:szCs w:val="20"/>
              </w:rPr>
              <w:t>4a-IV-2 自我監督、增強個人促進健康的行動，</w:t>
            </w:r>
            <w:r>
              <w:rPr>
                <w:rFonts w:ascii="標楷體" w:eastAsia="標楷體" w:hAnsi="標楷體" w:hint="eastAsia"/>
                <w:color w:val="000000"/>
                <w:sz w:val="20"/>
                <w:szCs w:val="20"/>
              </w:rPr>
              <w:lastRenderedPageBreak/>
              <w:t>並反省修正。</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lastRenderedPageBreak/>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第二章約會的事</w:t>
            </w:r>
          </w:p>
          <w:p w:rsidR="00DA01B4" w:rsidRDefault="00DA01B4">
            <w:pPr>
              <w:pStyle w:val="Web"/>
              <w:spacing w:before="0" w:after="0"/>
              <w:ind w:firstLine="23"/>
            </w:pPr>
            <w:r>
              <w:rPr>
                <w:rFonts w:ascii="標楷體" w:eastAsia="標楷體" w:hAnsi="標楷體" w:hint="eastAsia"/>
                <w:b/>
                <w:bCs/>
                <w:color w:val="000000"/>
                <w:sz w:val="20"/>
                <w:szCs w:val="20"/>
              </w:rPr>
              <w:t>一、好好說再見</w:t>
            </w:r>
          </w:p>
          <w:p w:rsidR="00DA01B4" w:rsidRDefault="00DA01B4">
            <w:pPr>
              <w:pStyle w:val="Web"/>
              <w:spacing w:before="0" w:after="0"/>
              <w:ind w:firstLine="23"/>
            </w:pPr>
            <w:r>
              <w:rPr>
                <w:rFonts w:ascii="標楷體" w:eastAsia="標楷體" w:hAnsi="標楷體" w:hint="eastAsia"/>
                <w:color w:val="000000"/>
                <w:sz w:val="20"/>
                <w:szCs w:val="20"/>
              </w:rPr>
              <w:t>提問：請同學運用網路資訊蒐集一篇因分手而傷人或自殘的新聞事件。 </w:t>
            </w:r>
          </w:p>
          <w:p w:rsidR="00DA01B4" w:rsidRDefault="00DA01B4">
            <w:pPr>
              <w:pStyle w:val="Web"/>
              <w:spacing w:before="0" w:after="0"/>
              <w:ind w:firstLine="23"/>
            </w:pPr>
            <w:r>
              <w:rPr>
                <w:rFonts w:ascii="標楷體" w:eastAsia="標楷體" w:hAnsi="標楷體" w:hint="eastAsia"/>
                <w:color w:val="000000"/>
                <w:sz w:val="20"/>
                <w:szCs w:val="20"/>
              </w:rPr>
              <w:t>發表：請同學以小組為單位上</w:t>
            </w:r>
            <w:proofErr w:type="gramStart"/>
            <w:r>
              <w:rPr>
                <w:rFonts w:ascii="標楷體" w:eastAsia="標楷體" w:hAnsi="標楷體" w:hint="eastAsia"/>
                <w:color w:val="000000"/>
                <w:sz w:val="20"/>
                <w:szCs w:val="20"/>
              </w:rPr>
              <w:t>臺</w:t>
            </w:r>
            <w:proofErr w:type="gramEnd"/>
            <w:r>
              <w:rPr>
                <w:rFonts w:ascii="標楷體" w:eastAsia="標楷體" w:hAnsi="標楷體" w:hint="eastAsia"/>
                <w:color w:val="000000"/>
                <w:sz w:val="20"/>
                <w:szCs w:val="20"/>
              </w:rPr>
              <w:t>發表，並說出個人感想。 </w:t>
            </w:r>
          </w:p>
          <w:p w:rsidR="00DA01B4" w:rsidRDefault="00DA01B4">
            <w:pPr>
              <w:pStyle w:val="Web"/>
              <w:spacing w:before="0" w:after="0"/>
              <w:ind w:firstLine="23"/>
            </w:pPr>
            <w:r>
              <w:rPr>
                <w:rFonts w:ascii="標楷體" w:eastAsia="標楷體" w:hAnsi="標楷體" w:hint="eastAsia"/>
                <w:color w:val="000000"/>
                <w:sz w:val="20"/>
                <w:szCs w:val="20"/>
              </w:rPr>
              <w:t>總結：不是所有的感情都可以有</w:t>
            </w:r>
            <w:r>
              <w:rPr>
                <w:rFonts w:ascii="標楷體" w:eastAsia="標楷體" w:hAnsi="標楷體" w:hint="eastAsia"/>
                <w:color w:val="000000"/>
                <w:sz w:val="20"/>
                <w:szCs w:val="20"/>
              </w:rPr>
              <w:lastRenderedPageBreak/>
              <w:t>好的結果，我們學習了如何與人溝通，當兩人意見分歧太大，根本無法溝通或有共識時，就得學習理性分手與處理失落感，這也是交往的重要課題。 </w:t>
            </w:r>
          </w:p>
          <w:p w:rsidR="00DA01B4" w:rsidRDefault="00DA01B4">
            <w:pPr>
              <w:pStyle w:val="Web"/>
              <w:spacing w:before="0" w:after="0"/>
              <w:ind w:firstLine="23"/>
            </w:pPr>
            <w:r>
              <w:rPr>
                <w:rFonts w:ascii="標楷體" w:eastAsia="標楷體" w:hAnsi="標楷體" w:hint="eastAsia"/>
                <w:color w:val="000000"/>
                <w:sz w:val="20"/>
                <w:szCs w:val="20"/>
              </w:rPr>
              <w:t>分手小技巧：</w:t>
            </w:r>
          </w:p>
          <w:p w:rsidR="00DA01B4" w:rsidRDefault="00DA01B4">
            <w:pPr>
              <w:pStyle w:val="Web"/>
              <w:spacing w:before="0" w:after="0"/>
              <w:ind w:firstLine="23"/>
            </w:pPr>
            <w:r>
              <w:rPr>
                <w:rFonts w:ascii="標楷體" w:eastAsia="標楷體" w:hAnsi="標楷體" w:hint="eastAsia"/>
                <w:color w:val="000000"/>
                <w:sz w:val="20"/>
                <w:szCs w:val="20"/>
              </w:rPr>
              <w:t>1.</w:t>
            </w:r>
            <w:proofErr w:type="gramStart"/>
            <w:r>
              <w:rPr>
                <w:rFonts w:ascii="標楷體" w:eastAsia="標楷體" w:hAnsi="標楷體" w:hint="eastAsia"/>
                <w:color w:val="000000"/>
                <w:sz w:val="20"/>
                <w:szCs w:val="20"/>
              </w:rPr>
              <w:t>釐</w:t>
            </w:r>
            <w:proofErr w:type="gramEnd"/>
            <w:r>
              <w:rPr>
                <w:rFonts w:ascii="標楷體" w:eastAsia="標楷體" w:hAnsi="標楷體" w:hint="eastAsia"/>
                <w:color w:val="000000"/>
                <w:sz w:val="20"/>
                <w:szCs w:val="20"/>
              </w:rPr>
              <w:t>清分手的原因 </w:t>
            </w:r>
          </w:p>
          <w:p w:rsidR="00DA01B4" w:rsidRDefault="00DA01B4">
            <w:pPr>
              <w:pStyle w:val="Web"/>
              <w:spacing w:before="0" w:after="0"/>
              <w:ind w:firstLine="23"/>
            </w:pPr>
            <w:r>
              <w:rPr>
                <w:rFonts w:ascii="標楷體" w:eastAsia="標楷體" w:hAnsi="標楷體" w:hint="eastAsia"/>
                <w:color w:val="000000"/>
                <w:sz w:val="20"/>
                <w:szCs w:val="20"/>
              </w:rPr>
              <w:t>2.事先準備好分手的理由 </w:t>
            </w:r>
          </w:p>
          <w:p w:rsidR="00DA01B4" w:rsidRDefault="00DA01B4">
            <w:pPr>
              <w:pStyle w:val="Web"/>
              <w:spacing w:before="0" w:after="0"/>
              <w:ind w:firstLine="23"/>
            </w:pPr>
            <w:r>
              <w:rPr>
                <w:rFonts w:ascii="標楷體" w:eastAsia="標楷體" w:hAnsi="標楷體" w:hint="eastAsia"/>
                <w:color w:val="000000"/>
                <w:sz w:val="20"/>
                <w:szCs w:val="20"/>
              </w:rPr>
              <w:t>3.親自理性的提出分手 </w:t>
            </w:r>
          </w:p>
          <w:p w:rsidR="00DA01B4" w:rsidRDefault="00DA01B4">
            <w:pPr>
              <w:pStyle w:val="Web"/>
              <w:spacing w:before="0" w:after="0"/>
              <w:ind w:firstLine="23"/>
            </w:pPr>
            <w:r>
              <w:rPr>
                <w:rFonts w:ascii="標楷體" w:eastAsia="標楷體" w:hAnsi="標楷體" w:hint="eastAsia"/>
                <w:color w:val="000000"/>
                <w:sz w:val="20"/>
                <w:szCs w:val="20"/>
              </w:rPr>
              <w:t>4.當面溝通比簡訊好 </w:t>
            </w:r>
          </w:p>
          <w:p w:rsidR="00DA01B4" w:rsidRDefault="00DA01B4">
            <w:pPr>
              <w:pStyle w:val="Web"/>
              <w:spacing w:before="0" w:after="0"/>
              <w:ind w:firstLine="23"/>
            </w:pPr>
            <w:r>
              <w:rPr>
                <w:rFonts w:ascii="標楷體" w:eastAsia="標楷體" w:hAnsi="標楷體" w:hint="eastAsia"/>
                <w:color w:val="000000"/>
                <w:sz w:val="20"/>
                <w:szCs w:val="20"/>
              </w:rPr>
              <w:t>練習：請同學利用課本小明與阿光的案例來練習分手的技巧。</w:t>
            </w:r>
          </w:p>
          <w:p w:rsidR="00DA01B4" w:rsidRDefault="00DA01B4">
            <w:pPr>
              <w:pStyle w:val="Web"/>
              <w:spacing w:before="0" w:after="0"/>
              <w:ind w:firstLine="23"/>
            </w:pPr>
            <w:r>
              <w:rPr>
                <w:rFonts w:ascii="標楷體" w:eastAsia="標楷體" w:hAnsi="標楷體" w:hint="eastAsia"/>
                <w:b/>
                <w:bCs/>
                <w:color w:val="000000"/>
                <w:sz w:val="20"/>
                <w:szCs w:val="20"/>
              </w:rPr>
              <w:t>二、分手後的自我調適</w:t>
            </w:r>
          </w:p>
          <w:p w:rsidR="00DA01B4" w:rsidRDefault="00DA01B4">
            <w:pPr>
              <w:pStyle w:val="Web"/>
              <w:spacing w:before="0" w:after="0"/>
              <w:ind w:firstLine="23"/>
            </w:pPr>
            <w:r>
              <w:rPr>
                <w:rFonts w:ascii="標楷體" w:eastAsia="標楷體" w:hAnsi="標楷體" w:hint="eastAsia"/>
                <w:color w:val="000000"/>
                <w:sz w:val="20"/>
                <w:szCs w:val="20"/>
              </w:rPr>
              <w:t>提問：請問同學有沒有家人或朋友有分手的經驗，他分手後用怎樣的方式來調適呢？有沒有情緒崩潰、生活失序？ </w:t>
            </w:r>
          </w:p>
          <w:p w:rsidR="00DA01B4" w:rsidRDefault="00DA01B4">
            <w:pPr>
              <w:pStyle w:val="Web"/>
              <w:spacing w:before="0" w:after="0"/>
              <w:ind w:firstLine="23"/>
            </w:pPr>
            <w:r>
              <w:rPr>
                <w:rFonts w:ascii="標楷體" w:eastAsia="標楷體" w:hAnsi="標楷體" w:hint="eastAsia"/>
                <w:color w:val="000000"/>
                <w:sz w:val="20"/>
                <w:szCs w:val="20"/>
              </w:rPr>
              <w:t>發表：請一到兩位同學發表。 </w:t>
            </w:r>
          </w:p>
          <w:p w:rsidR="00DA01B4" w:rsidRDefault="00DA01B4">
            <w:pPr>
              <w:pStyle w:val="Web"/>
              <w:spacing w:before="0" w:after="0"/>
              <w:ind w:firstLine="23"/>
            </w:pPr>
            <w:r>
              <w:rPr>
                <w:rFonts w:ascii="標楷體" w:eastAsia="標楷體" w:hAnsi="標楷體" w:hint="eastAsia"/>
                <w:color w:val="000000"/>
                <w:sz w:val="20"/>
                <w:szCs w:val="20"/>
              </w:rPr>
              <w:t>總結：人生的過程中，本來就不是一帆風順，當兩人分手後，還是要繼續生活，以下幾個建議</w:t>
            </w:r>
          </w:p>
          <w:p w:rsidR="00DA01B4" w:rsidRDefault="00DA01B4">
            <w:pPr>
              <w:pStyle w:val="Web"/>
              <w:spacing w:before="0" w:after="0"/>
              <w:ind w:firstLine="23"/>
            </w:pPr>
            <w:r>
              <w:rPr>
                <w:rFonts w:ascii="標楷體" w:eastAsia="標楷體" w:hAnsi="標楷體" w:hint="eastAsia"/>
                <w:color w:val="000000"/>
                <w:sz w:val="20"/>
                <w:szCs w:val="20"/>
              </w:rPr>
              <w:t>1.面對分手：接受才能放下。      </w:t>
            </w:r>
          </w:p>
          <w:p w:rsidR="00DA01B4" w:rsidRDefault="00DA01B4">
            <w:pPr>
              <w:pStyle w:val="Web"/>
              <w:spacing w:before="0" w:after="0"/>
              <w:ind w:firstLine="23"/>
            </w:pPr>
            <w:r>
              <w:rPr>
                <w:rFonts w:ascii="標楷體" w:eastAsia="標楷體" w:hAnsi="標楷體" w:hint="eastAsia"/>
                <w:color w:val="000000"/>
                <w:sz w:val="20"/>
                <w:szCs w:val="20"/>
              </w:rPr>
              <w:t>2.允許自己悲傷：可以流淚發洩悲傷。      </w:t>
            </w:r>
          </w:p>
          <w:p w:rsidR="00DA01B4" w:rsidRDefault="00DA01B4">
            <w:pPr>
              <w:pStyle w:val="Web"/>
              <w:spacing w:before="0" w:after="0"/>
              <w:ind w:firstLine="23"/>
            </w:pPr>
            <w:r>
              <w:rPr>
                <w:rFonts w:ascii="標楷體" w:eastAsia="標楷體" w:hAnsi="標楷體" w:hint="eastAsia"/>
                <w:color w:val="000000"/>
                <w:sz w:val="20"/>
                <w:szCs w:val="20"/>
              </w:rPr>
              <w:t xml:space="preserve">3.轉移失戀情緒：也許應該專注在其他重心上。 　　　</w:t>
            </w:r>
          </w:p>
          <w:p w:rsidR="00DA01B4" w:rsidRDefault="00DA01B4">
            <w:pPr>
              <w:pStyle w:val="Web"/>
              <w:spacing w:before="0" w:after="0"/>
              <w:ind w:firstLine="23"/>
            </w:pPr>
            <w:r>
              <w:rPr>
                <w:rFonts w:ascii="標楷體" w:eastAsia="標楷體" w:hAnsi="標楷體" w:hint="eastAsia"/>
                <w:color w:val="000000"/>
                <w:sz w:val="20"/>
                <w:szCs w:val="20"/>
              </w:rPr>
              <w:t>4.重生：重心放在自己身上，重新生活。</w:t>
            </w:r>
          </w:p>
          <w:p w:rsidR="00DA01B4" w:rsidRDefault="00DA01B4">
            <w:pPr>
              <w:pStyle w:val="Web"/>
              <w:spacing w:before="0" w:after="0"/>
              <w:ind w:firstLine="23"/>
            </w:pPr>
            <w:r>
              <w:rPr>
                <w:rFonts w:ascii="標楷體" w:eastAsia="標楷體" w:hAnsi="標楷體" w:hint="eastAsia"/>
                <w:b/>
                <w:bCs/>
                <w:color w:val="000000"/>
                <w:sz w:val="20"/>
                <w:szCs w:val="20"/>
              </w:rPr>
              <w:t>三、生活行動家</w:t>
            </w:r>
          </w:p>
          <w:p w:rsidR="00DA01B4" w:rsidRDefault="00DA01B4">
            <w:pPr>
              <w:pStyle w:val="Web"/>
              <w:spacing w:before="0" w:after="0"/>
              <w:ind w:firstLine="23"/>
            </w:pPr>
            <w:r>
              <w:rPr>
                <w:rFonts w:ascii="標楷體" w:eastAsia="標楷體" w:hAnsi="標楷體" w:hint="eastAsia"/>
                <w:color w:val="000000"/>
                <w:sz w:val="20"/>
                <w:szCs w:val="20"/>
              </w:rPr>
              <w:t>提問：在交往過程中，往往會顯現出個性與人際關係，我們希望能夠獲得別人的青睞，就要學會</w:t>
            </w:r>
            <w:r>
              <w:rPr>
                <w:rFonts w:ascii="標楷體" w:eastAsia="標楷體" w:hAnsi="標楷體" w:hint="eastAsia"/>
                <w:color w:val="000000"/>
                <w:sz w:val="20"/>
                <w:szCs w:val="20"/>
              </w:rPr>
              <w:lastRenderedPageBreak/>
              <w:t>人際相處與溝通的技巧，下面讓我們</w:t>
            </w:r>
            <w:proofErr w:type="gramStart"/>
            <w:r>
              <w:rPr>
                <w:rFonts w:ascii="標楷體" w:eastAsia="標楷體" w:hAnsi="標楷體" w:hint="eastAsia"/>
                <w:color w:val="000000"/>
                <w:sz w:val="20"/>
                <w:szCs w:val="20"/>
              </w:rPr>
              <w:t>一</w:t>
            </w:r>
            <w:proofErr w:type="gramEnd"/>
            <w:r>
              <w:rPr>
                <w:rFonts w:ascii="標楷體" w:eastAsia="標楷體" w:hAnsi="標楷體" w:hint="eastAsia"/>
                <w:color w:val="000000"/>
                <w:sz w:val="20"/>
                <w:szCs w:val="20"/>
              </w:rPr>
              <w:t>起來檢核。 </w:t>
            </w:r>
          </w:p>
          <w:p w:rsidR="00DA01B4" w:rsidRDefault="00DA01B4">
            <w:pPr>
              <w:pStyle w:val="Web"/>
              <w:spacing w:before="0" w:after="0"/>
              <w:ind w:firstLine="23"/>
            </w:pPr>
            <w:r>
              <w:rPr>
                <w:rFonts w:ascii="標楷體" w:eastAsia="標楷體" w:hAnsi="標楷體" w:hint="eastAsia"/>
                <w:color w:val="000000"/>
                <w:sz w:val="20"/>
                <w:szCs w:val="20"/>
              </w:rPr>
              <w:t>請同學仔細</w:t>
            </w:r>
            <w:proofErr w:type="gramStart"/>
            <w:r>
              <w:rPr>
                <w:rFonts w:ascii="標楷體" w:eastAsia="標楷體" w:hAnsi="標楷體" w:hint="eastAsia"/>
                <w:color w:val="000000"/>
                <w:sz w:val="20"/>
                <w:szCs w:val="20"/>
              </w:rPr>
              <w:t>思考並勾選</w:t>
            </w:r>
            <w:proofErr w:type="gramEnd"/>
            <w:r>
              <w:rPr>
                <w:rFonts w:ascii="標楷體" w:eastAsia="標楷體" w:hAnsi="標楷體" w:hint="eastAsia"/>
                <w:color w:val="000000"/>
                <w:sz w:val="20"/>
                <w:szCs w:val="20"/>
              </w:rPr>
              <w:t>自己目前的狀態。並且從這些狀態中挑選出一項做得最好的、一項有待改進的，</w:t>
            </w:r>
            <w:proofErr w:type="gramStart"/>
            <w:r>
              <w:rPr>
                <w:rFonts w:ascii="標楷體" w:eastAsia="標楷體" w:hAnsi="標楷體" w:hint="eastAsia"/>
                <w:color w:val="000000"/>
                <w:sz w:val="20"/>
                <w:szCs w:val="20"/>
              </w:rPr>
              <w:t>並省思</w:t>
            </w:r>
            <w:proofErr w:type="gramEnd"/>
            <w:r>
              <w:rPr>
                <w:rFonts w:ascii="標楷體" w:eastAsia="標楷體" w:hAnsi="標楷體" w:hint="eastAsia"/>
                <w:color w:val="000000"/>
                <w:sz w:val="20"/>
                <w:szCs w:val="20"/>
              </w:rPr>
              <w:t>原因與改善策略。</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【性別平等教育】</w:t>
            </w:r>
          </w:p>
          <w:p w:rsidR="00DA01B4" w:rsidRDefault="00DA01B4">
            <w:pPr>
              <w:pStyle w:val="Web"/>
              <w:spacing w:before="0" w:after="0"/>
              <w:ind w:firstLine="23"/>
            </w:pPr>
            <w:r>
              <w:rPr>
                <w:rFonts w:ascii="標楷體" w:eastAsia="標楷體" w:hAnsi="標楷體" w:hint="eastAsia"/>
                <w:color w:val="000000"/>
                <w:sz w:val="20"/>
                <w:szCs w:val="20"/>
              </w:rPr>
              <w:t>性J4 認識身體自主權相關議題，維護自己與尊重他人的身體自主權。</w:t>
            </w:r>
          </w:p>
          <w:p w:rsidR="00DA01B4" w:rsidRDefault="00DA01B4">
            <w:pPr>
              <w:pStyle w:val="Web"/>
              <w:spacing w:before="0" w:after="0"/>
              <w:ind w:firstLine="23"/>
            </w:pPr>
            <w:r>
              <w:rPr>
                <w:rFonts w:ascii="標楷體" w:eastAsia="標楷體" w:hAnsi="標楷體" w:hint="eastAsia"/>
                <w:color w:val="000000"/>
                <w:sz w:val="20"/>
                <w:szCs w:val="20"/>
              </w:rPr>
              <w:t>性J5 辨識性騷擾、性侵害與</w:t>
            </w:r>
            <w:proofErr w:type="gramStart"/>
            <w:r>
              <w:rPr>
                <w:rFonts w:ascii="標楷體" w:eastAsia="標楷體" w:hAnsi="標楷體" w:hint="eastAsia"/>
                <w:color w:val="000000"/>
                <w:sz w:val="20"/>
                <w:szCs w:val="20"/>
              </w:rPr>
              <w:t>性</w:t>
            </w:r>
            <w:r>
              <w:rPr>
                <w:rFonts w:ascii="標楷體" w:eastAsia="標楷體" w:hAnsi="標楷體" w:hint="eastAsia"/>
                <w:color w:val="000000"/>
                <w:sz w:val="20"/>
                <w:szCs w:val="20"/>
              </w:rPr>
              <w:lastRenderedPageBreak/>
              <w:t>霸凌</w:t>
            </w:r>
            <w:proofErr w:type="gramEnd"/>
            <w:r>
              <w:rPr>
                <w:rFonts w:ascii="標楷體" w:eastAsia="標楷體" w:hAnsi="標楷體" w:hint="eastAsia"/>
                <w:color w:val="000000"/>
                <w:sz w:val="20"/>
                <w:szCs w:val="20"/>
              </w:rPr>
              <w:t>的樣態，運用資源解決問題。</w:t>
            </w:r>
          </w:p>
          <w:p w:rsidR="00DA01B4" w:rsidRDefault="00DA01B4">
            <w:pPr>
              <w:pStyle w:val="Web"/>
              <w:spacing w:before="0" w:after="0"/>
              <w:ind w:firstLine="23"/>
            </w:pPr>
            <w:r>
              <w:rPr>
                <w:rFonts w:ascii="標楷體" w:eastAsia="標楷體" w:hAnsi="標楷體" w:hint="eastAsia"/>
                <w:b/>
                <w:bCs/>
                <w:color w:val="000000"/>
                <w:sz w:val="20"/>
                <w:szCs w:val="20"/>
              </w:rPr>
              <w:t>【人權教育】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人J8 了解人身自由權，並具有自我保護的知能。</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napToGrid w:val="0"/>
              <w:spacing w:line="0" w:lineRule="atLeast"/>
              <w:ind w:hanging="7"/>
              <w:jc w:val="left"/>
              <w:rPr>
                <w:rFonts w:ascii="標楷體" w:eastAsia="標楷體" w:hAnsi="標楷體" w:cs="標楷體"/>
                <w:sz w:val="24"/>
                <w:szCs w:val="24"/>
              </w:rPr>
            </w:pP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第十九</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Db-IV-1 </w:t>
            </w:r>
            <w:r>
              <w:rPr>
                <w:rFonts w:ascii="Times New Roman" w:hAnsi="Times New Roman" w:cs="Times New Roman"/>
                <w:color w:val="000000"/>
                <w:sz w:val="20"/>
                <w:szCs w:val="20"/>
              </w:rPr>
              <w:t>生殖器官的構造、功能與保健及懷孕生理、優生保健。</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Db-IV-6 </w:t>
            </w:r>
            <w:r>
              <w:rPr>
                <w:rFonts w:ascii="Times New Roman" w:hAnsi="Times New Roman" w:cs="Times New Roman"/>
                <w:color w:val="000000"/>
                <w:sz w:val="20"/>
                <w:szCs w:val="20"/>
              </w:rPr>
              <w:t>青少年性行為之法律規範與明智抉擇。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DA01B4" w:rsidRDefault="00DA01B4">
            <w:pPr>
              <w:pStyle w:val="Web"/>
              <w:spacing w:before="0" w:after="0"/>
              <w:ind w:firstLine="23"/>
            </w:pPr>
            <w:r>
              <w:rPr>
                <w:rFonts w:ascii="標楷體" w:eastAsia="標楷體" w:hAnsi="標楷體" w:hint="eastAsia"/>
                <w:color w:val="000000"/>
                <w:sz w:val="20"/>
                <w:szCs w:val="20"/>
              </w:rPr>
              <w:t>2a-IV-2　自主思考健康問題所造成的威脅感 與嚴重性。</w:t>
            </w:r>
          </w:p>
          <w:p w:rsidR="00DA01B4" w:rsidRDefault="00DA01B4">
            <w:pPr>
              <w:pStyle w:val="Web"/>
              <w:spacing w:before="0" w:after="0"/>
              <w:ind w:firstLine="23"/>
            </w:pPr>
            <w:r>
              <w:rPr>
                <w:rFonts w:ascii="標楷體" w:eastAsia="標楷體" w:hAnsi="標楷體" w:hint="eastAsia"/>
                <w:color w:val="000000"/>
                <w:sz w:val="20"/>
                <w:szCs w:val="20"/>
              </w:rPr>
              <w:t>3b-IV-4 因應不同的生活情境，善用各種生活技能，解決健康問題。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第三章真愛要等待</w:t>
            </w:r>
          </w:p>
          <w:p w:rsidR="00DA01B4" w:rsidRDefault="00DA01B4">
            <w:pPr>
              <w:pStyle w:val="Web"/>
              <w:spacing w:before="0" w:after="0"/>
              <w:ind w:firstLine="23"/>
            </w:pPr>
            <w:r>
              <w:rPr>
                <w:rFonts w:ascii="標楷體" w:eastAsia="標楷體" w:hAnsi="標楷體" w:hint="eastAsia"/>
                <w:b/>
                <w:bCs/>
                <w:color w:val="000000"/>
                <w:sz w:val="20"/>
                <w:szCs w:val="20"/>
              </w:rPr>
              <w:t>一、引起動機，活動「性＝愛？」</w:t>
            </w:r>
          </w:p>
          <w:p w:rsidR="00DA01B4" w:rsidRDefault="00DA01B4">
            <w:pPr>
              <w:pStyle w:val="Web"/>
              <w:spacing w:before="0" w:after="0"/>
              <w:ind w:firstLine="23"/>
            </w:pPr>
            <w:r>
              <w:rPr>
                <w:rFonts w:ascii="標楷體" w:eastAsia="標楷體" w:hAnsi="標楷體" w:hint="eastAsia"/>
                <w:color w:val="000000"/>
                <w:sz w:val="20"/>
                <w:szCs w:val="20"/>
              </w:rPr>
              <w:t>提問：「到底什麼是性（狹義的性行為）？」 </w:t>
            </w:r>
          </w:p>
          <w:p w:rsidR="00DA01B4" w:rsidRDefault="00DA01B4">
            <w:pPr>
              <w:pStyle w:val="Web"/>
              <w:spacing w:before="0" w:after="0"/>
              <w:ind w:firstLine="23"/>
            </w:pPr>
            <w:r>
              <w:rPr>
                <w:rFonts w:ascii="標楷體" w:eastAsia="標楷體" w:hAnsi="標楷體" w:hint="eastAsia"/>
                <w:color w:val="000000"/>
                <w:sz w:val="20"/>
                <w:szCs w:val="20"/>
              </w:rPr>
              <w:t>發表：鼓勵學生踴躍發言。 </w:t>
            </w:r>
          </w:p>
          <w:p w:rsidR="00DA01B4" w:rsidRDefault="00DA01B4">
            <w:pPr>
              <w:pStyle w:val="Web"/>
              <w:spacing w:before="0" w:after="0"/>
              <w:ind w:firstLine="23"/>
            </w:pPr>
            <w:r>
              <w:rPr>
                <w:rFonts w:ascii="標楷體" w:eastAsia="標楷體" w:hAnsi="標楷體" w:hint="eastAsia"/>
                <w:color w:val="000000"/>
                <w:sz w:val="20"/>
                <w:szCs w:val="20"/>
              </w:rPr>
              <w:t>說明：說明廣義的性行為包括了輕擁及牽手、接吻、緊緊的擁抱，及男、</w:t>
            </w:r>
            <w:proofErr w:type="gramStart"/>
            <w:r>
              <w:rPr>
                <w:rFonts w:ascii="標楷體" w:eastAsia="標楷體" w:hAnsi="標楷體" w:hint="eastAsia"/>
                <w:color w:val="000000"/>
                <w:sz w:val="20"/>
                <w:szCs w:val="20"/>
              </w:rPr>
              <w:t>女彼</w:t>
            </w:r>
            <w:proofErr w:type="gramEnd"/>
            <w:r>
              <w:rPr>
                <w:rFonts w:ascii="標楷體" w:eastAsia="標楷體" w:hAnsi="標楷體" w:hint="eastAsia"/>
                <w:color w:val="000000"/>
                <w:sz w:val="20"/>
                <w:szCs w:val="20"/>
              </w:rPr>
              <w:t xml:space="preserve"> 此愛撫等，而狹義的性行為指的則是「性交」。</w:t>
            </w:r>
          </w:p>
          <w:p w:rsidR="00DA01B4" w:rsidRDefault="00DA01B4">
            <w:pPr>
              <w:pStyle w:val="Web"/>
              <w:spacing w:before="0" w:after="0"/>
              <w:ind w:firstLine="23"/>
            </w:pPr>
            <w:r>
              <w:rPr>
                <w:rFonts w:ascii="標楷體" w:eastAsia="標楷體" w:hAnsi="標楷體" w:hint="eastAsia"/>
                <w:b/>
                <w:bCs/>
                <w:color w:val="000000"/>
                <w:sz w:val="20"/>
                <w:szCs w:val="20"/>
              </w:rPr>
              <w:t>二、性觀念的澄清</w:t>
            </w:r>
          </w:p>
          <w:p w:rsidR="00DA01B4" w:rsidRDefault="00DA01B4">
            <w:pPr>
              <w:pStyle w:val="Web"/>
              <w:spacing w:before="0" w:after="0"/>
              <w:ind w:firstLine="23"/>
            </w:pPr>
            <w:r>
              <w:rPr>
                <w:rFonts w:ascii="標楷體" w:eastAsia="標楷體" w:hAnsi="標楷體" w:hint="eastAsia"/>
                <w:color w:val="000000"/>
                <w:sz w:val="20"/>
                <w:szCs w:val="20"/>
              </w:rPr>
              <w:t>教師根據前頁學生的發言來澄清以下三個迷思 </w:t>
            </w:r>
          </w:p>
          <w:p w:rsidR="00DA01B4" w:rsidRDefault="00DA01B4">
            <w:pPr>
              <w:pStyle w:val="Web"/>
              <w:spacing w:before="0" w:after="0"/>
              <w:ind w:firstLine="23"/>
            </w:pPr>
            <w:r>
              <w:rPr>
                <w:rFonts w:ascii="標楷體" w:eastAsia="標楷體" w:hAnsi="標楷體" w:hint="eastAsia"/>
                <w:color w:val="000000"/>
                <w:sz w:val="20"/>
                <w:szCs w:val="20"/>
              </w:rPr>
              <w:t>1.性即是愛？性可以表達愛，但必須建立在成熟的愛情和負責任的態度上。 </w:t>
            </w:r>
          </w:p>
          <w:p w:rsidR="00DA01B4" w:rsidRDefault="00DA01B4">
            <w:pPr>
              <w:pStyle w:val="Web"/>
              <w:spacing w:before="0" w:after="0"/>
              <w:ind w:firstLine="23"/>
            </w:pPr>
            <w:r>
              <w:rPr>
                <w:rFonts w:ascii="標楷體" w:eastAsia="標楷體" w:hAnsi="標楷體" w:hint="eastAsia"/>
                <w:color w:val="000000"/>
                <w:sz w:val="20"/>
                <w:szCs w:val="20"/>
              </w:rPr>
              <w:t>2.沒有性經驗會被別人笑？性不是吹噓自己比別人成熟的方式。 3.如果我願意獻身，證明我的愛，他就會願意留在我身邊？性不能是挽回感情的承諾，發生性行為不能解決兩人相處的問題。小叮嚀：教師提醒青少年發生性行為所要面對的法律問題 </w:t>
            </w:r>
          </w:p>
          <w:p w:rsidR="00DA01B4" w:rsidRDefault="00DA01B4">
            <w:pPr>
              <w:pStyle w:val="Web"/>
              <w:spacing w:before="0" w:after="0"/>
              <w:ind w:firstLine="23"/>
            </w:pPr>
            <w:r>
              <w:rPr>
                <w:rFonts w:ascii="標楷體" w:eastAsia="標楷體" w:hAnsi="標楷體" w:hint="eastAsia"/>
                <w:color w:val="000000"/>
                <w:sz w:val="20"/>
                <w:szCs w:val="20"/>
              </w:rPr>
              <w:t>說明：如果與未滿16歲的青少年</w:t>
            </w:r>
            <w:r>
              <w:rPr>
                <w:rFonts w:ascii="標楷體" w:eastAsia="標楷體" w:hAnsi="標楷體" w:hint="eastAsia"/>
                <w:color w:val="000000"/>
                <w:sz w:val="20"/>
                <w:szCs w:val="20"/>
              </w:rPr>
              <w:lastRenderedPageBreak/>
              <w:t>發生性行為，一律觸犯刑法，與14歲以下青少年發生 性行為刑罰更重。如果雙方已滿16歲，其中一方不願意而被強制發生性行為，則可視為強制性交罪。</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【性別平等教育】</w:t>
            </w:r>
          </w:p>
          <w:p w:rsidR="00DA01B4" w:rsidRDefault="00DA01B4">
            <w:pPr>
              <w:pStyle w:val="Web"/>
              <w:spacing w:before="0" w:after="0"/>
              <w:ind w:firstLine="23"/>
            </w:pPr>
            <w:r>
              <w:rPr>
                <w:rFonts w:ascii="標楷體" w:eastAsia="標楷體" w:hAnsi="標楷體" w:hint="eastAsia"/>
                <w:color w:val="000000"/>
                <w:sz w:val="20"/>
                <w:szCs w:val="20"/>
              </w:rPr>
              <w:t>性J4 認識身體自主權相關議題，維護自己與尊重他人的身體自主權。</w:t>
            </w:r>
          </w:p>
          <w:p w:rsidR="00DA01B4" w:rsidRDefault="00DA01B4">
            <w:pPr>
              <w:pStyle w:val="Web"/>
              <w:spacing w:before="0" w:after="0"/>
              <w:ind w:firstLine="23"/>
            </w:pPr>
            <w:r>
              <w:rPr>
                <w:rFonts w:ascii="標楷體" w:eastAsia="標楷體" w:hAnsi="標楷體" w:hint="eastAsia"/>
                <w:color w:val="000000"/>
                <w:sz w:val="20"/>
                <w:szCs w:val="20"/>
              </w:rPr>
              <w:t>性J5 辨識性騷擾、性侵害與</w:t>
            </w:r>
            <w:proofErr w:type="gramStart"/>
            <w:r>
              <w:rPr>
                <w:rFonts w:ascii="標楷體" w:eastAsia="標楷體" w:hAnsi="標楷體" w:hint="eastAsia"/>
                <w:color w:val="000000"/>
                <w:sz w:val="20"/>
                <w:szCs w:val="20"/>
              </w:rPr>
              <w:t>性霸凌</w:t>
            </w:r>
            <w:proofErr w:type="gramEnd"/>
            <w:r>
              <w:rPr>
                <w:rFonts w:ascii="標楷體" w:eastAsia="標楷體" w:hAnsi="標楷體" w:hint="eastAsia"/>
                <w:color w:val="000000"/>
                <w:sz w:val="20"/>
                <w:szCs w:val="20"/>
              </w:rPr>
              <w:t>的樣態，運用資源解決問題。</w:t>
            </w:r>
          </w:p>
          <w:p w:rsidR="00DA01B4" w:rsidRDefault="00DA01B4">
            <w:pPr>
              <w:pStyle w:val="Web"/>
              <w:spacing w:before="0" w:after="0"/>
              <w:ind w:firstLine="23"/>
            </w:pPr>
            <w:r>
              <w:rPr>
                <w:rFonts w:ascii="標楷體" w:eastAsia="標楷體" w:hAnsi="標楷體" w:hint="eastAsia"/>
                <w:b/>
                <w:bCs/>
                <w:color w:val="000000"/>
                <w:sz w:val="20"/>
                <w:szCs w:val="20"/>
              </w:rPr>
              <w:t>【人權教育】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人J8 了解人身自由權，並具有自我保護的知能。</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w:t>
            </w:r>
            <w:r w:rsidRPr="00EB0262">
              <w:rPr>
                <w:rFonts w:ascii="Calibri" w:eastAsia="標楷體" w:hAnsi="Calibri" w:hint="eastAsia"/>
                <w:color w:val="auto"/>
                <w:kern w:val="2"/>
                <w:sz w:val="24"/>
                <w:szCs w:val="22"/>
              </w:rPr>
              <w:lastRenderedPageBreak/>
              <w:t>會、婚姻與家庭建立的歷程。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napToGrid w:val="0"/>
              <w:spacing w:line="0" w:lineRule="atLeast"/>
              <w:ind w:hanging="7"/>
              <w:jc w:val="left"/>
            </w:pPr>
            <w:r>
              <w:rPr>
                <w:rFonts w:ascii="標楷體" w:eastAsia="標楷體" w:hAnsi="標楷體" w:cs="標楷體"/>
                <w:sz w:val="24"/>
                <w:szCs w:val="24"/>
              </w:rPr>
              <w:lastRenderedPageBreak/>
              <w:t>七八九藝能科考試</w:t>
            </w: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Db-IV-1 </w:t>
            </w:r>
            <w:r>
              <w:rPr>
                <w:rFonts w:ascii="Times New Roman" w:hAnsi="Times New Roman" w:cs="Times New Roman"/>
                <w:color w:val="000000"/>
                <w:sz w:val="20"/>
                <w:szCs w:val="20"/>
              </w:rPr>
              <w:t>生殖器官的構造、功能與保健及懷孕生理、優生保健。</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Db-IV-6 </w:t>
            </w:r>
            <w:r>
              <w:rPr>
                <w:rFonts w:ascii="Times New Roman" w:hAnsi="Times New Roman" w:cs="Times New Roman"/>
                <w:color w:val="000000"/>
                <w:sz w:val="20"/>
                <w:szCs w:val="20"/>
              </w:rPr>
              <w:t>青少年性行為之法律規範與明智抉擇。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DA01B4" w:rsidRDefault="00DA01B4">
            <w:pPr>
              <w:pStyle w:val="Web"/>
              <w:spacing w:before="0" w:after="0"/>
              <w:ind w:firstLine="23"/>
            </w:pPr>
            <w:r>
              <w:rPr>
                <w:rFonts w:ascii="標楷體" w:eastAsia="標楷體" w:hAnsi="標楷體" w:hint="eastAsia"/>
                <w:color w:val="000000"/>
                <w:sz w:val="20"/>
                <w:szCs w:val="20"/>
              </w:rPr>
              <w:t>2a-IV-2　自主思考健康問題所造成的威脅感 與嚴重性。</w:t>
            </w:r>
          </w:p>
          <w:p w:rsidR="00DA01B4" w:rsidRDefault="00DA01B4">
            <w:pPr>
              <w:pStyle w:val="Web"/>
              <w:spacing w:before="0" w:after="0"/>
              <w:ind w:firstLine="23"/>
            </w:pPr>
            <w:r>
              <w:rPr>
                <w:rFonts w:ascii="標楷體" w:eastAsia="標楷體" w:hAnsi="標楷體" w:hint="eastAsia"/>
                <w:color w:val="000000"/>
                <w:sz w:val="20"/>
                <w:szCs w:val="20"/>
              </w:rPr>
              <w:t>3b-IV-4 因應不同的生活情境，善用各種生活技能，解決健康問題。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第三章真愛要等待</w:t>
            </w:r>
          </w:p>
          <w:p w:rsidR="00DA01B4" w:rsidRDefault="00DA01B4">
            <w:pPr>
              <w:pStyle w:val="Web"/>
              <w:spacing w:before="0" w:after="0"/>
              <w:ind w:firstLine="23"/>
            </w:pPr>
            <w:r>
              <w:rPr>
                <w:rFonts w:ascii="標楷體" w:eastAsia="標楷體" w:hAnsi="標楷體" w:hint="eastAsia"/>
                <w:b/>
                <w:bCs/>
                <w:color w:val="000000"/>
                <w:sz w:val="20"/>
                <w:szCs w:val="20"/>
              </w:rPr>
              <w:t>一、親密關係的抉擇</w:t>
            </w:r>
          </w:p>
          <w:p w:rsidR="00DA01B4" w:rsidRDefault="00DA01B4">
            <w:pPr>
              <w:pStyle w:val="Web"/>
              <w:spacing w:before="0" w:after="0"/>
              <w:ind w:firstLine="23"/>
            </w:pPr>
            <w:r>
              <w:rPr>
                <w:rFonts w:ascii="標楷體" w:eastAsia="標楷體" w:hAnsi="標楷體" w:hint="eastAsia"/>
                <w:color w:val="000000"/>
                <w:sz w:val="20"/>
                <w:szCs w:val="20"/>
              </w:rPr>
              <w:t>提問： 請同學閱讀小</w:t>
            </w:r>
            <w:proofErr w:type="gramStart"/>
            <w:r>
              <w:rPr>
                <w:rFonts w:ascii="標楷體" w:eastAsia="標楷體" w:hAnsi="標楷體" w:hint="eastAsia"/>
                <w:color w:val="000000"/>
                <w:sz w:val="20"/>
                <w:szCs w:val="20"/>
              </w:rPr>
              <w:t>翰</w:t>
            </w:r>
            <w:proofErr w:type="gramEnd"/>
            <w:r>
              <w:rPr>
                <w:rFonts w:ascii="標楷體" w:eastAsia="標楷體" w:hAnsi="標楷體" w:hint="eastAsia"/>
                <w:color w:val="000000"/>
                <w:sz w:val="20"/>
                <w:szCs w:val="20"/>
              </w:rPr>
              <w:t>與阿華的故事，討論「換你想一想？」中的問題。 </w:t>
            </w:r>
          </w:p>
          <w:p w:rsidR="00DA01B4" w:rsidRDefault="00DA01B4">
            <w:pPr>
              <w:pStyle w:val="Web"/>
              <w:spacing w:before="0" w:after="0"/>
              <w:ind w:firstLine="23"/>
            </w:pPr>
            <w:r>
              <w:rPr>
                <w:rFonts w:ascii="標楷體" w:eastAsia="標楷體" w:hAnsi="標楷體" w:hint="eastAsia"/>
                <w:color w:val="000000"/>
                <w:sz w:val="20"/>
                <w:szCs w:val="20"/>
              </w:rPr>
              <w:t>發表：請同學踴躍表達意見。 </w:t>
            </w:r>
          </w:p>
          <w:p w:rsidR="00DA01B4" w:rsidRDefault="00DA01B4">
            <w:pPr>
              <w:pStyle w:val="Web"/>
              <w:spacing w:before="0" w:after="0"/>
              <w:ind w:firstLine="23"/>
            </w:pPr>
            <w:r>
              <w:rPr>
                <w:rFonts w:ascii="標楷體" w:eastAsia="標楷體" w:hAnsi="標楷體" w:hint="eastAsia"/>
                <w:color w:val="000000"/>
                <w:sz w:val="20"/>
                <w:szCs w:val="20"/>
              </w:rPr>
              <w:t>說明：交往中的情侶，應該互相溝通討論出兩人交往的界線，尊重彼此的選擇。如果有一方覺得有所遲疑，應該維護自己的身體自主權，可以用P95的技巧來練習。</w:t>
            </w:r>
          </w:p>
          <w:p w:rsidR="00DA01B4" w:rsidRDefault="00DA01B4">
            <w:pPr>
              <w:pStyle w:val="Web"/>
              <w:spacing w:before="0" w:after="0"/>
              <w:ind w:firstLine="23"/>
            </w:pPr>
            <w:r>
              <w:rPr>
                <w:rFonts w:ascii="標楷體" w:eastAsia="標楷體" w:hAnsi="標楷體" w:hint="eastAsia"/>
                <w:color w:val="000000"/>
                <w:sz w:val="20"/>
                <w:szCs w:val="20"/>
              </w:rPr>
              <w:t>倡議：請同學公開表達對身體自主權的立場。</w:t>
            </w:r>
          </w:p>
          <w:p w:rsidR="00DA01B4" w:rsidRDefault="00DA01B4">
            <w:pPr>
              <w:pStyle w:val="Web"/>
              <w:spacing w:before="0" w:after="0"/>
              <w:ind w:firstLine="23"/>
            </w:pPr>
            <w:r>
              <w:rPr>
                <w:rFonts w:ascii="標楷體" w:eastAsia="標楷體" w:hAnsi="標楷體" w:hint="eastAsia"/>
                <w:b/>
                <w:bCs/>
                <w:color w:val="000000"/>
                <w:sz w:val="20"/>
                <w:szCs w:val="20"/>
              </w:rPr>
              <w:t>二、抉擇練習題</w:t>
            </w:r>
          </w:p>
          <w:p w:rsidR="00DA01B4" w:rsidRDefault="00DA01B4">
            <w:pPr>
              <w:pStyle w:val="Web"/>
              <w:spacing w:before="0" w:after="0"/>
              <w:ind w:firstLine="23"/>
            </w:pPr>
            <w:r>
              <w:rPr>
                <w:rFonts w:ascii="標楷體" w:eastAsia="標楷體" w:hAnsi="標楷體" w:hint="eastAsia"/>
                <w:color w:val="000000"/>
                <w:sz w:val="20"/>
                <w:szCs w:val="20"/>
              </w:rPr>
              <w:t>提問：請同學閱讀課文中的案例分享並依照下方問題分組討論並演出。 </w:t>
            </w:r>
          </w:p>
          <w:p w:rsidR="00DA01B4" w:rsidRDefault="00DA01B4">
            <w:pPr>
              <w:pStyle w:val="Web"/>
              <w:spacing w:before="0" w:after="0"/>
              <w:ind w:firstLine="23"/>
            </w:pPr>
            <w:r>
              <w:rPr>
                <w:rFonts w:ascii="標楷體" w:eastAsia="標楷體" w:hAnsi="標楷體" w:hint="eastAsia"/>
                <w:color w:val="000000"/>
                <w:sz w:val="20"/>
                <w:szCs w:val="20"/>
              </w:rPr>
              <w:t>發表：請各組上台演出。 </w:t>
            </w:r>
          </w:p>
          <w:p w:rsidR="00DA01B4" w:rsidRDefault="00DA01B4">
            <w:pPr>
              <w:pStyle w:val="Web"/>
              <w:spacing w:before="0" w:after="0"/>
              <w:ind w:firstLine="23"/>
            </w:pPr>
            <w:r>
              <w:rPr>
                <w:rFonts w:ascii="標楷體" w:eastAsia="標楷體" w:hAnsi="標楷體" w:hint="eastAsia"/>
                <w:color w:val="000000"/>
                <w:sz w:val="20"/>
                <w:szCs w:val="20"/>
              </w:rPr>
              <w:t>引導：教師依照各組設計的回答給予建議。 </w:t>
            </w:r>
          </w:p>
          <w:p w:rsidR="00DA01B4" w:rsidRDefault="00DA01B4">
            <w:pPr>
              <w:pStyle w:val="Web"/>
              <w:spacing w:before="0" w:after="0"/>
              <w:ind w:firstLine="23"/>
            </w:pPr>
            <w:r>
              <w:rPr>
                <w:rFonts w:ascii="標楷體" w:eastAsia="標楷體" w:hAnsi="標楷體" w:hint="eastAsia"/>
                <w:color w:val="000000"/>
                <w:sz w:val="20"/>
                <w:szCs w:val="20"/>
              </w:rPr>
              <w:t>總結：同學現階段的生理心理都尚未成熟，千萬不要輕易做決定，等到雙方都已經準備好又有能力可以負責，才能體驗性的美好。</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【性別平等教育】</w:t>
            </w:r>
          </w:p>
          <w:p w:rsidR="00DA01B4" w:rsidRDefault="00DA01B4">
            <w:pPr>
              <w:pStyle w:val="Web"/>
              <w:spacing w:before="0" w:after="0"/>
              <w:ind w:firstLine="23"/>
            </w:pPr>
            <w:r>
              <w:rPr>
                <w:rFonts w:ascii="標楷體" w:eastAsia="標楷體" w:hAnsi="標楷體" w:hint="eastAsia"/>
                <w:color w:val="000000"/>
                <w:sz w:val="20"/>
                <w:szCs w:val="20"/>
              </w:rPr>
              <w:t>性J4 認識身體自主權相關議題，維護自己與尊重他人的身體自主權。</w:t>
            </w:r>
          </w:p>
          <w:p w:rsidR="00DA01B4" w:rsidRDefault="00DA01B4">
            <w:pPr>
              <w:pStyle w:val="Web"/>
              <w:spacing w:before="0" w:after="0"/>
              <w:ind w:firstLine="23"/>
            </w:pPr>
            <w:r>
              <w:rPr>
                <w:rFonts w:ascii="標楷體" w:eastAsia="標楷體" w:hAnsi="標楷體" w:hint="eastAsia"/>
                <w:color w:val="000000"/>
                <w:sz w:val="20"/>
                <w:szCs w:val="20"/>
              </w:rPr>
              <w:t>性J5 辨識性騷擾、性侵害與</w:t>
            </w:r>
            <w:proofErr w:type="gramStart"/>
            <w:r>
              <w:rPr>
                <w:rFonts w:ascii="標楷體" w:eastAsia="標楷體" w:hAnsi="標楷體" w:hint="eastAsia"/>
                <w:color w:val="000000"/>
                <w:sz w:val="20"/>
                <w:szCs w:val="20"/>
              </w:rPr>
              <w:t>性霸凌</w:t>
            </w:r>
            <w:proofErr w:type="gramEnd"/>
            <w:r>
              <w:rPr>
                <w:rFonts w:ascii="標楷體" w:eastAsia="標楷體" w:hAnsi="標楷體" w:hint="eastAsia"/>
                <w:color w:val="000000"/>
                <w:sz w:val="20"/>
                <w:szCs w:val="20"/>
              </w:rPr>
              <w:t>的樣態，運用資源解決問題。</w:t>
            </w:r>
          </w:p>
          <w:p w:rsidR="00DA01B4" w:rsidRDefault="00DA01B4">
            <w:pPr>
              <w:pStyle w:val="Web"/>
              <w:spacing w:before="0" w:after="0"/>
              <w:ind w:firstLine="23"/>
            </w:pPr>
            <w:r>
              <w:rPr>
                <w:rFonts w:ascii="標楷體" w:eastAsia="標楷體" w:hAnsi="標楷體" w:hint="eastAsia"/>
                <w:b/>
                <w:bCs/>
                <w:color w:val="000000"/>
                <w:sz w:val="20"/>
                <w:szCs w:val="20"/>
              </w:rPr>
              <w:t>【人權教育】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人J8 了解人身自由權，並具有自我保護的知能。</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w:t>
            </w:r>
            <w:r w:rsidRPr="00EB0262">
              <w:rPr>
                <w:rFonts w:ascii="Calibri" w:eastAsia="標楷體" w:hAnsi="Calibri" w:hint="eastAsia"/>
                <w:color w:val="auto"/>
                <w:kern w:val="2"/>
                <w:sz w:val="24"/>
                <w:szCs w:val="22"/>
              </w:rPr>
              <w:lastRenderedPageBreak/>
              <w:t>庭建立的歷程。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napToGrid w:val="0"/>
              <w:spacing w:line="0" w:lineRule="atLeast"/>
              <w:ind w:hanging="7"/>
              <w:jc w:val="left"/>
            </w:pPr>
            <w:r>
              <w:rPr>
                <w:rFonts w:ascii="標楷體" w:eastAsia="標楷體" w:hAnsi="標楷體" w:cs="標楷體"/>
                <w:sz w:val="24"/>
                <w:szCs w:val="24"/>
              </w:rPr>
              <w:lastRenderedPageBreak/>
              <w:t>九藝能科考試</w:t>
            </w:r>
          </w:p>
        </w:tc>
      </w:tr>
      <w:tr w:rsidR="00DA01B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A01B4" w:rsidRDefault="00DA01B4">
            <w:pP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w:t>
            </w:r>
            <w:proofErr w:type="gramStart"/>
            <w:r>
              <w:rPr>
                <w:rFonts w:ascii="標楷體" w:eastAsia="標楷體" w:hAnsi="標楷體" w:cs="標楷體"/>
                <w:color w:val="FF0000"/>
                <w:sz w:val="24"/>
                <w:szCs w:val="24"/>
              </w:rPr>
              <w:t>週</w:t>
            </w:r>
            <w:proofErr w:type="gramEnd"/>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pStyle w:val="Web"/>
              <w:spacing w:before="0" w:after="0"/>
              <w:ind w:firstLine="23"/>
            </w:pPr>
            <w:r>
              <w:rPr>
                <w:rFonts w:ascii="Times New Roman" w:hAnsi="Times New Roman" w:cs="Times New Roman"/>
                <w:color w:val="000000"/>
                <w:sz w:val="20"/>
                <w:szCs w:val="20"/>
              </w:rPr>
              <w:t xml:space="preserve">Db-IV-1 </w:t>
            </w:r>
            <w:r>
              <w:rPr>
                <w:rFonts w:ascii="Times New Roman" w:hAnsi="Times New Roman" w:cs="Times New Roman"/>
                <w:color w:val="000000"/>
                <w:sz w:val="20"/>
                <w:szCs w:val="20"/>
              </w:rPr>
              <w:t>生殖器官的構造、功能與保健及懷孕生理、優生保健。</w:t>
            </w:r>
          </w:p>
          <w:p w:rsidR="00DA01B4" w:rsidRDefault="00DA01B4">
            <w:pPr>
              <w:pStyle w:val="Web"/>
              <w:spacing w:before="0" w:after="0"/>
              <w:ind w:firstLine="23"/>
            </w:pPr>
            <w:r>
              <w:rPr>
                <w:rFonts w:ascii="Times New Roman" w:hAnsi="Times New Roman" w:cs="Times New Roman"/>
                <w:color w:val="000000"/>
                <w:sz w:val="20"/>
                <w:szCs w:val="20"/>
              </w:rPr>
              <w:t xml:space="preserve">Db-IV-5 </w:t>
            </w:r>
            <w:r>
              <w:rPr>
                <w:rFonts w:ascii="Times New Roman" w:hAnsi="Times New Roman" w:cs="Times New Roman"/>
                <w:color w:val="000000"/>
                <w:sz w:val="20"/>
                <w:szCs w:val="20"/>
              </w:rPr>
              <w:t>身體自主權維護的立場表達與行動，以及交友約會安全策略。</w:t>
            </w:r>
          </w:p>
          <w:p w:rsidR="00DA01B4" w:rsidRDefault="00DA01B4">
            <w:pPr>
              <w:pStyle w:val="Web"/>
              <w:spacing w:before="0" w:after="0"/>
              <w:ind w:firstLine="23"/>
            </w:pPr>
            <w:r>
              <w:rPr>
                <w:rFonts w:ascii="Times New Roman" w:hAnsi="Times New Roman" w:cs="Times New Roman"/>
                <w:color w:val="000000"/>
                <w:sz w:val="20"/>
                <w:szCs w:val="20"/>
              </w:rPr>
              <w:t xml:space="preserve">Db-IV-6 </w:t>
            </w:r>
            <w:r>
              <w:rPr>
                <w:rFonts w:ascii="Times New Roman" w:hAnsi="Times New Roman" w:cs="Times New Roman"/>
                <w:color w:val="000000"/>
                <w:sz w:val="20"/>
                <w:szCs w:val="20"/>
              </w:rPr>
              <w:t>青少年性行為之法律規範與明智抉擇。</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1a-IV-3 評估內在與外在的行為對健康造成的衝擊與風險。</w:t>
            </w:r>
          </w:p>
          <w:p w:rsidR="00DA01B4" w:rsidRDefault="00DA01B4">
            <w:pPr>
              <w:pStyle w:val="Web"/>
              <w:spacing w:before="0" w:after="0"/>
              <w:ind w:firstLine="23"/>
            </w:pPr>
            <w:r>
              <w:rPr>
                <w:rFonts w:ascii="標楷體" w:eastAsia="標楷體" w:hAnsi="標楷體" w:hint="eastAsia"/>
                <w:color w:val="000000"/>
                <w:sz w:val="20"/>
                <w:szCs w:val="20"/>
              </w:rPr>
              <w:t>2a-IV-2　自主思考健康問題所造成的威脅感 與嚴重性。</w:t>
            </w:r>
          </w:p>
          <w:p w:rsidR="00DA01B4" w:rsidRDefault="00DA01B4">
            <w:pPr>
              <w:pStyle w:val="Web"/>
              <w:spacing w:before="0" w:after="0"/>
              <w:ind w:firstLine="23"/>
            </w:pPr>
            <w:r>
              <w:rPr>
                <w:rFonts w:ascii="標楷體" w:eastAsia="標楷體" w:hAnsi="標楷體" w:hint="eastAsia"/>
                <w:color w:val="000000"/>
                <w:sz w:val="20"/>
                <w:szCs w:val="20"/>
              </w:rPr>
              <w:t>3b-IV-4 因應不同的生活情境，善用各種生活技能，解決健康問題。</w:t>
            </w:r>
          </w:p>
        </w:tc>
        <w:tc>
          <w:tcPr>
            <w:tcW w:w="297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第三篇擁抱青春相信愛</w:t>
            </w:r>
          </w:p>
          <w:p w:rsidR="00DA01B4" w:rsidRDefault="00DA01B4">
            <w:pPr>
              <w:pStyle w:val="Web"/>
              <w:spacing w:before="0" w:after="0"/>
              <w:ind w:firstLine="23"/>
            </w:pPr>
            <w:r>
              <w:rPr>
                <w:rFonts w:ascii="標楷體" w:eastAsia="標楷體" w:hAnsi="標楷體" w:hint="eastAsia"/>
                <w:color w:val="000000"/>
                <w:sz w:val="20"/>
                <w:szCs w:val="20"/>
              </w:rPr>
              <w:t>第三章真愛要等待（第三次段考）</w:t>
            </w:r>
          </w:p>
          <w:p w:rsidR="00DA01B4" w:rsidRDefault="00DA01B4">
            <w:pPr>
              <w:pStyle w:val="Web"/>
              <w:spacing w:before="0" w:after="0"/>
              <w:ind w:firstLine="23"/>
            </w:pPr>
            <w:r>
              <w:rPr>
                <w:rFonts w:ascii="標楷體" w:eastAsia="標楷體" w:hAnsi="標楷體" w:hint="eastAsia"/>
                <w:b/>
                <w:bCs/>
                <w:color w:val="000000"/>
                <w:sz w:val="20"/>
                <w:szCs w:val="20"/>
              </w:rPr>
              <w:t>一、如果懷孕了怎麼辦？</w:t>
            </w:r>
          </w:p>
          <w:p w:rsidR="00DA01B4" w:rsidRDefault="00DA01B4">
            <w:pPr>
              <w:pStyle w:val="Web"/>
              <w:spacing w:before="0" w:after="0"/>
              <w:ind w:firstLine="23"/>
            </w:pPr>
            <w:r>
              <w:rPr>
                <w:rFonts w:ascii="標楷體" w:eastAsia="標楷體" w:hAnsi="標楷體" w:hint="eastAsia"/>
                <w:color w:val="000000"/>
                <w:sz w:val="20"/>
                <w:szCs w:val="20"/>
              </w:rPr>
              <w:t>提問：請同學分組討論小君和阿耀的故事，並且分組討論兩人的後續處理。 </w:t>
            </w:r>
          </w:p>
          <w:p w:rsidR="00DA01B4" w:rsidRDefault="00DA01B4">
            <w:pPr>
              <w:pStyle w:val="Web"/>
              <w:spacing w:before="0" w:after="0"/>
              <w:ind w:firstLine="23"/>
            </w:pPr>
            <w:r>
              <w:rPr>
                <w:rFonts w:ascii="標楷體" w:eastAsia="標楷體" w:hAnsi="標楷體" w:hint="eastAsia"/>
                <w:color w:val="000000"/>
                <w:sz w:val="20"/>
                <w:szCs w:val="20"/>
              </w:rPr>
              <w:t>發表：請各組同學發表討論結果。 </w:t>
            </w:r>
          </w:p>
          <w:p w:rsidR="00DA01B4" w:rsidRDefault="00DA01B4">
            <w:pPr>
              <w:pStyle w:val="Web"/>
              <w:spacing w:before="0" w:after="0"/>
              <w:ind w:firstLine="23"/>
            </w:pPr>
            <w:r>
              <w:rPr>
                <w:rFonts w:ascii="標楷體" w:eastAsia="標楷體" w:hAnsi="標楷體" w:hint="eastAsia"/>
                <w:color w:val="000000"/>
                <w:sz w:val="20"/>
                <w:szCs w:val="20"/>
              </w:rPr>
              <w:t>總結：如果未成年懷孕，通常有四種處理方式 </w:t>
            </w:r>
          </w:p>
          <w:p w:rsidR="00DA01B4" w:rsidRDefault="00DA01B4">
            <w:pPr>
              <w:pStyle w:val="Web"/>
              <w:spacing w:before="0" w:after="0"/>
              <w:ind w:firstLine="23"/>
            </w:pPr>
            <w:r>
              <w:rPr>
                <w:rFonts w:ascii="標楷體" w:eastAsia="標楷體" w:hAnsi="標楷體" w:hint="eastAsia"/>
                <w:color w:val="000000"/>
                <w:sz w:val="20"/>
                <w:szCs w:val="20"/>
              </w:rPr>
              <w:t>1.結婚組成家庭：結婚組成家庭後，未成年的小媽媽並有能力教養小孩嗎？如果你是老師，你會給小君怎樣的建議呢？</w:t>
            </w:r>
          </w:p>
          <w:p w:rsidR="00DA01B4" w:rsidRDefault="00DA01B4">
            <w:pPr>
              <w:pStyle w:val="Web"/>
              <w:spacing w:before="0" w:after="0"/>
              <w:ind w:firstLine="23"/>
            </w:pPr>
            <w:r>
              <w:rPr>
                <w:rFonts w:ascii="標楷體" w:eastAsia="標楷體" w:hAnsi="標楷體" w:hint="eastAsia"/>
                <w:color w:val="000000"/>
                <w:sz w:val="20"/>
                <w:szCs w:val="20"/>
              </w:rPr>
              <w:t>2.單獨撫養：只由一方單獨監護，小孩子的發展會有怎樣的危險呢？ </w:t>
            </w:r>
          </w:p>
          <w:p w:rsidR="00DA01B4" w:rsidRDefault="00DA01B4">
            <w:pPr>
              <w:pStyle w:val="Web"/>
              <w:spacing w:before="0" w:after="0"/>
              <w:ind w:firstLine="23"/>
            </w:pPr>
            <w:r>
              <w:rPr>
                <w:rFonts w:ascii="標楷體" w:eastAsia="標楷體" w:hAnsi="標楷體" w:hint="eastAsia"/>
                <w:color w:val="000000"/>
                <w:sz w:val="20"/>
                <w:szCs w:val="20"/>
              </w:rPr>
              <w:t>3.中止懷孕：中止懷孕對母體會有損傷嗎？只有身體有損傷嗎？心理部分會不會有傷害呢？ </w:t>
            </w:r>
          </w:p>
          <w:p w:rsidR="00DA01B4" w:rsidRDefault="00DA01B4">
            <w:pPr>
              <w:pStyle w:val="Web"/>
              <w:spacing w:before="0" w:after="0"/>
              <w:ind w:firstLine="23"/>
            </w:pPr>
            <w:r>
              <w:rPr>
                <w:rFonts w:ascii="標楷體" w:eastAsia="標楷體" w:hAnsi="標楷體" w:hint="eastAsia"/>
                <w:color w:val="000000"/>
                <w:sz w:val="20"/>
                <w:szCs w:val="20"/>
              </w:rPr>
              <w:t>4.出養：小媽媽懷胎十月生下小孩，你贊成</w:t>
            </w:r>
            <w:proofErr w:type="gramStart"/>
            <w:r>
              <w:rPr>
                <w:rFonts w:ascii="標楷體" w:eastAsia="標楷體" w:hAnsi="標楷體" w:hint="eastAsia"/>
                <w:color w:val="000000"/>
                <w:sz w:val="20"/>
                <w:szCs w:val="20"/>
              </w:rPr>
              <w:t>出養嗎</w:t>
            </w:r>
            <w:proofErr w:type="gramEnd"/>
            <w:r>
              <w:rPr>
                <w:rFonts w:ascii="標楷體" w:eastAsia="標楷體" w:hAnsi="標楷體" w:hint="eastAsia"/>
                <w:color w:val="000000"/>
                <w:sz w:val="20"/>
                <w:szCs w:val="20"/>
              </w:rPr>
              <w:t>？如果可以重新選擇性行為的發生與否，你會如何選擇？</w:t>
            </w:r>
          </w:p>
          <w:p w:rsidR="00DA01B4" w:rsidRDefault="00DA01B4">
            <w:pPr>
              <w:pStyle w:val="Web"/>
              <w:spacing w:before="0" w:after="0"/>
              <w:ind w:firstLine="23"/>
            </w:pPr>
            <w:r>
              <w:rPr>
                <w:rFonts w:ascii="標楷體" w:eastAsia="標楷體" w:hAnsi="標楷體" w:hint="eastAsia"/>
                <w:b/>
                <w:bCs/>
                <w:color w:val="000000"/>
                <w:sz w:val="20"/>
                <w:szCs w:val="20"/>
              </w:rPr>
              <w:t>二、真愛值得等待</w:t>
            </w:r>
          </w:p>
          <w:p w:rsidR="00DA01B4" w:rsidRDefault="00DA01B4">
            <w:pPr>
              <w:pStyle w:val="Web"/>
              <w:spacing w:before="0" w:after="0"/>
              <w:ind w:firstLine="23"/>
            </w:pPr>
            <w:r>
              <w:rPr>
                <w:rFonts w:ascii="標楷體" w:eastAsia="標楷體" w:hAnsi="標楷體" w:hint="eastAsia"/>
                <w:color w:val="000000"/>
                <w:sz w:val="20"/>
                <w:szCs w:val="20"/>
              </w:rPr>
              <w:t>提問：分析完前面的案例，兩人交往時可以憑著</w:t>
            </w:r>
            <w:proofErr w:type="gramStart"/>
            <w:r>
              <w:rPr>
                <w:rFonts w:ascii="標楷體" w:eastAsia="標楷體" w:hAnsi="標楷體" w:hint="eastAsia"/>
                <w:color w:val="000000"/>
                <w:sz w:val="20"/>
                <w:szCs w:val="20"/>
              </w:rPr>
              <w:t>感覺走嗎</w:t>
            </w:r>
            <w:proofErr w:type="gramEnd"/>
            <w:r>
              <w:rPr>
                <w:rFonts w:ascii="標楷體" w:eastAsia="標楷體" w:hAnsi="標楷體" w:hint="eastAsia"/>
                <w:color w:val="000000"/>
                <w:sz w:val="20"/>
                <w:szCs w:val="20"/>
              </w:rPr>
              <w:t>？如果</w:t>
            </w:r>
            <w:r>
              <w:rPr>
                <w:rFonts w:ascii="標楷體" w:eastAsia="標楷體" w:hAnsi="標楷體" w:hint="eastAsia"/>
                <w:color w:val="000000"/>
                <w:sz w:val="20"/>
                <w:szCs w:val="20"/>
              </w:rPr>
              <w:lastRenderedPageBreak/>
              <w:t>只憑感覺不顧後果，你能承擔結果嗎？ </w:t>
            </w:r>
          </w:p>
          <w:p w:rsidR="00DA01B4" w:rsidRDefault="00DA01B4">
            <w:pPr>
              <w:pStyle w:val="Web"/>
              <w:spacing w:before="0" w:after="0"/>
              <w:ind w:firstLine="23"/>
            </w:pPr>
            <w:r>
              <w:rPr>
                <w:rFonts w:ascii="標楷體" w:eastAsia="標楷體" w:hAnsi="標楷體" w:hint="eastAsia"/>
                <w:color w:val="000000"/>
                <w:sz w:val="20"/>
                <w:szCs w:val="20"/>
              </w:rPr>
              <w:t xml:space="preserve">總結：表達愛的方式很多種，性行為只是其中一種，而發生性行為的後果遠比其他方 </w:t>
            </w:r>
            <w:proofErr w:type="gramStart"/>
            <w:r>
              <w:rPr>
                <w:rFonts w:ascii="標楷體" w:eastAsia="標楷體" w:hAnsi="標楷體" w:hint="eastAsia"/>
                <w:color w:val="000000"/>
                <w:sz w:val="20"/>
                <w:szCs w:val="20"/>
              </w:rPr>
              <w:t>式要嚴重</w:t>
            </w:r>
            <w:proofErr w:type="gramEnd"/>
            <w:r>
              <w:rPr>
                <w:rFonts w:ascii="標楷體" w:eastAsia="標楷體" w:hAnsi="標楷體" w:hint="eastAsia"/>
                <w:color w:val="000000"/>
                <w:sz w:val="20"/>
                <w:szCs w:val="20"/>
              </w:rPr>
              <w:t>許多，希望同學遇到抉擇的時 候可以像本堂課剖析的內容在心中思考過一遍，做出最好的決定，就是真愛要等待，不輕易發生性行為。</w:t>
            </w:r>
          </w:p>
        </w:tc>
        <w:tc>
          <w:tcPr>
            <w:tcW w:w="70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jc w:val="center"/>
            </w:pPr>
            <w:r>
              <w:rPr>
                <w:rFonts w:ascii="標楷體" w:eastAsia="標楷體" w:hAnsi="標楷體" w:hint="eastAsia"/>
                <w:color w:val="000000"/>
                <w:sz w:val="20"/>
                <w:szCs w:val="20"/>
              </w:rPr>
              <w:lastRenderedPageBreak/>
              <w:t>1</w:t>
            </w:r>
          </w:p>
        </w:tc>
        <w:tc>
          <w:tcPr>
            <w:tcW w:w="2268"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1.教學影片</w:t>
            </w:r>
          </w:p>
          <w:p w:rsidR="00DA01B4" w:rsidRDefault="00DA01B4">
            <w:pPr>
              <w:pStyle w:val="Web"/>
              <w:spacing w:before="0" w:after="0"/>
              <w:ind w:firstLine="23"/>
            </w:pPr>
            <w:r>
              <w:rPr>
                <w:rFonts w:ascii="標楷體" w:eastAsia="標楷體" w:hAnsi="標楷體" w:hint="eastAsia"/>
                <w:color w:val="000000"/>
                <w:sz w:val="20"/>
                <w:szCs w:val="20"/>
              </w:rPr>
              <w:t>2.</w:t>
            </w:r>
            <w:proofErr w:type="gramStart"/>
            <w:r>
              <w:rPr>
                <w:rFonts w:ascii="標楷體" w:eastAsia="標楷體" w:hAnsi="標楷體" w:hint="eastAsia"/>
                <w:color w:val="000000"/>
                <w:sz w:val="20"/>
                <w:szCs w:val="20"/>
              </w:rPr>
              <w:t>教用版</w:t>
            </w:r>
            <w:proofErr w:type="gramEnd"/>
            <w:r>
              <w:rPr>
                <w:rFonts w:ascii="標楷體" w:eastAsia="標楷體" w:hAnsi="標楷體" w:hint="eastAsia"/>
                <w:color w:val="000000"/>
                <w:sz w:val="20"/>
                <w:szCs w:val="20"/>
              </w:rPr>
              <w:t>電子教科書</w:t>
            </w:r>
          </w:p>
        </w:tc>
        <w:tc>
          <w:tcPr>
            <w:tcW w:w="1417"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color w:val="000000"/>
                <w:sz w:val="20"/>
                <w:szCs w:val="20"/>
              </w:rPr>
              <w:t>觀察</w:t>
            </w:r>
          </w:p>
          <w:p w:rsidR="00DA01B4" w:rsidRDefault="00DA01B4">
            <w:pPr>
              <w:pStyle w:val="Web"/>
              <w:spacing w:before="0" w:after="0"/>
              <w:ind w:firstLine="23"/>
            </w:pPr>
            <w:r>
              <w:rPr>
                <w:rFonts w:ascii="標楷體" w:eastAsia="標楷體" w:hAnsi="標楷體" w:hint="eastAsia"/>
                <w:color w:val="000000"/>
                <w:sz w:val="20"/>
                <w:szCs w:val="20"/>
              </w:rPr>
              <w:t>實作</w:t>
            </w:r>
          </w:p>
        </w:tc>
        <w:tc>
          <w:tcPr>
            <w:tcW w:w="1559" w:type="dxa"/>
            <w:tcBorders>
              <w:top w:val="single" w:sz="8" w:space="0" w:color="000000"/>
              <w:left w:val="single" w:sz="2" w:space="0" w:color="FFFFFF"/>
              <w:bottom w:val="single" w:sz="8" w:space="0" w:color="000000"/>
              <w:right w:val="single" w:sz="8" w:space="0" w:color="000000"/>
            </w:tcBorders>
            <w:shd w:val="clear" w:color="auto" w:fill="auto"/>
            <w:tcMar>
              <w:top w:w="100" w:type="dxa"/>
              <w:left w:w="20" w:type="dxa"/>
              <w:bottom w:w="100" w:type="dxa"/>
              <w:right w:w="20" w:type="dxa"/>
            </w:tcMar>
          </w:tcPr>
          <w:p w:rsidR="00DA01B4" w:rsidRDefault="00DA01B4">
            <w:pPr>
              <w:pStyle w:val="Web"/>
              <w:spacing w:before="0" w:after="0"/>
              <w:ind w:firstLine="23"/>
            </w:pPr>
            <w:r>
              <w:rPr>
                <w:rFonts w:ascii="標楷體" w:eastAsia="標楷體" w:hAnsi="標楷體" w:hint="eastAsia"/>
                <w:b/>
                <w:bCs/>
                <w:color w:val="000000"/>
                <w:sz w:val="20"/>
                <w:szCs w:val="20"/>
              </w:rPr>
              <w:t>【性別平等教育】</w:t>
            </w:r>
          </w:p>
          <w:p w:rsidR="00DA01B4" w:rsidRDefault="00DA01B4">
            <w:pPr>
              <w:pStyle w:val="Web"/>
              <w:spacing w:before="0" w:after="0"/>
              <w:ind w:firstLine="23"/>
            </w:pPr>
            <w:r>
              <w:rPr>
                <w:rFonts w:ascii="標楷體" w:eastAsia="標楷體" w:hAnsi="標楷體" w:hint="eastAsia"/>
                <w:color w:val="000000"/>
                <w:sz w:val="20"/>
                <w:szCs w:val="20"/>
              </w:rPr>
              <w:t>性J4 認識身體自主權相關議題，維護自己與尊重他人的身體自主權。</w:t>
            </w:r>
          </w:p>
          <w:p w:rsidR="00DA01B4" w:rsidRDefault="00DA01B4">
            <w:pPr>
              <w:pStyle w:val="Web"/>
              <w:spacing w:before="0" w:after="0"/>
              <w:ind w:firstLine="23"/>
            </w:pPr>
            <w:r>
              <w:rPr>
                <w:rFonts w:ascii="標楷體" w:eastAsia="標楷體" w:hAnsi="標楷體" w:hint="eastAsia"/>
                <w:color w:val="000000"/>
                <w:sz w:val="20"/>
                <w:szCs w:val="20"/>
              </w:rPr>
              <w:t>性J5 辨識性騷擾、性侵害與</w:t>
            </w:r>
            <w:proofErr w:type="gramStart"/>
            <w:r>
              <w:rPr>
                <w:rFonts w:ascii="標楷體" w:eastAsia="標楷體" w:hAnsi="標楷體" w:hint="eastAsia"/>
                <w:color w:val="000000"/>
                <w:sz w:val="20"/>
                <w:szCs w:val="20"/>
              </w:rPr>
              <w:t>性霸凌</w:t>
            </w:r>
            <w:proofErr w:type="gramEnd"/>
            <w:r>
              <w:rPr>
                <w:rFonts w:ascii="標楷體" w:eastAsia="標楷體" w:hAnsi="標楷體" w:hint="eastAsia"/>
                <w:color w:val="000000"/>
                <w:sz w:val="20"/>
                <w:szCs w:val="20"/>
              </w:rPr>
              <w:t>的樣態，運用資源解決問題。</w:t>
            </w:r>
          </w:p>
          <w:p w:rsidR="00DA01B4" w:rsidRDefault="00DA01B4">
            <w:pPr>
              <w:pStyle w:val="Web"/>
              <w:spacing w:before="0" w:after="0"/>
              <w:ind w:firstLine="23"/>
            </w:pPr>
            <w:r>
              <w:rPr>
                <w:rFonts w:ascii="標楷體" w:eastAsia="標楷體" w:hAnsi="標楷體" w:hint="eastAsia"/>
                <w:b/>
                <w:bCs/>
                <w:color w:val="000000"/>
                <w:sz w:val="20"/>
                <w:szCs w:val="20"/>
              </w:rPr>
              <w:t>【人權教育】</w:t>
            </w:r>
          </w:p>
          <w:p w:rsidR="00DA01B4" w:rsidRDefault="00DA01B4">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人J8 了解人身自由權，並具有自我保護的知能。</w:t>
            </w:r>
          </w:p>
          <w:p w:rsidR="00EB0262" w:rsidRPr="00EB0262" w:rsidRDefault="00EB0262" w:rsidP="00EB0262">
            <w:pPr>
              <w:pStyle w:val="Web"/>
              <w:spacing w:before="0" w:after="0"/>
              <w:ind w:firstLine="23"/>
              <w:rPr>
                <w:color w:val="000000" w:themeColor="text1"/>
                <w:sz w:val="20"/>
                <w:szCs w:val="20"/>
                <w:u w:val="single"/>
              </w:rPr>
            </w:pPr>
            <w:r>
              <w:rPr>
                <w:rFonts w:ascii="標楷體" w:eastAsia="標楷體" w:hAnsi="標楷體" w:hint="eastAsia"/>
                <w:b/>
                <w:bCs/>
                <w:color w:val="000000"/>
                <w:sz w:val="20"/>
                <w:szCs w:val="20"/>
              </w:rPr>
              <w:t>【</w:t>
            </w:r>
            <w:hyperlink w:anchor="家庭教育議題" w:history="1">
              <w:r w:rsidRPr="00EB0262">
                <w:rPr>
                  <w:rStyle w:val="ad"/>
                  <w:rFonts w:hint="eastAsia"/>
                  <w:b/>
                  <w:color w:val="000000" w:themeColor="text1"/>
                  <w:sz w:val="20"/>
                  <w:szCs w:val="20"/>
                  <w:u w:val="none"/>
                </w:rPr>
                <w:t>家庭教育</w:t>
              </w:r>
            </w:hyperlink>
            <w:r>
              <w:rPr>
                <w:rFonts w:ascii="標楷體" w:eastAsia="標楷體" w:hAnsi="標楷體" w:hint="eastAsia"/>
                <w:b/>
                <w:bCs/>
                <w:color w:val="000000"/>
                <w:sz w:val="20"/>
                <w:szCs w:val="20"/>
              </w:rPr>
              <w:t>】</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r w:rsidRPr="00EB0262">
              <w:rPr>
                <w:rFonts w:ascii="Calibri" w:eastAsia="標楷體" w:hAnsi="Calibri" w:hint="eastAsia"/>
                <w:color w:val="auto"/>
                <w:kern w:val="2"/>
                <w:sz w:val="24"/>
                <w:szCs w:val="22"/>
              </w:rPr>
              <w:t>了解人際交往、親密關係的發展，以及溝通與衝突處理。</w:t>
            </w:r>
          </w:p>
          <w:p w:rsidR="00EB0262" w:rsidRPr="00EB0262" w:rsidRDefault="00EB0262" w:rsidP="00EB0262">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J4 </w:t>
            </w:r>
            <w:r w:rsidRPr="00EB0262">
              <w:rPr>
                <w:rFonts w:ascii="Calibri" w:eastAsia="標楷體" w:hAnsi="Calibri" w:hint="eastAsia"/>
                <w:color w:val="auto"/>
                <w:kern w:val="2"/>
                <w:sz w:val="24"/>
                <w:szCs w:val="22"/>
              </w:rPr>
              <w:t>探討約會、婚姻與家庭建立的歷</w:t>
            </w:r>
            <w:r w:rsidRPr="00EB0262">
              <w:rPr>
                <w:rFonts w:ascii="Calibri" w:eastAsia="標楷體" w:hAnsi="Calibri" w:hint="eastAsia"/>
                <w:color w:val="auto"/>
                <w:kern w:val="2"/>
                <w:sz w:val="24"/>
                <w:szCs w:val="22"/>
              </w:rPr>
              <w:lastRenderedPageBreak/>
              <w:t>程。</w:t>
            </w:r>
          </w:p>
          <w:p w:rsidR="00EB0262" w:rsidRPr="00EB0262" w:rsidRDefault="00EB0262">
            <w:pPr>
              <w:pStyle w:val="Web"/>
              <w:spacing w:before="0" w:after="0"/>
              <w:ind w:firstLine="23"/>
            </w:pPr>
          </w:p>
        </w:tc>
        <w:tc>
          <w:tcPr>
            <w:tcW w:w="1784" w:type="dxa"/>
            <w:tcBorders>
              <w:top w:val="single" w:sz="8" w:space="0" w:color="000000"/>
              <w:left w:val="single" w:sz="2" w:space="0" w:color="FFFFFF"/>
              <w:bottom w:val="single" w:sz="8" w:space="0" w:color="000000"/>
              <w:right w:val="single" w:sz="8" w:space="0" w:color="000000"/>
            </w:tcBorders>
            <w:shd w:val="clear" w:color="auto" w:fill="auto"/>
            <w:tcMar>
              <w:top w:w="0" w:type="dxa"/>
              <w:left w:w="108" w:type="dxa"/>
              <w:bottom w:w="0" w:type="dxa"/>
              <w:right w:w="108" w:type="dxa"/>
            </w:tcMar>
          </w:tcPr>
          <w:p w:rsidR="00DA01B4" w:rsidRDefault="00DA01B4">
            <w:pPr>
              <w:suppressAutoHyphens w:val="0"/>
              <w:jc w:val="left"/>
              <w:rPr>
                <w:color w:val="C00000"/>
                <w:sz w:val="24"/>
                <w:szCs w:val="24"/>
              </w:rPr>
            </w:pPr>
            <w:r>
              <w:rPr>
                <w:color w:val="C00000"/>
                <w:sz w:val="24"/>
                <w:szCs w:val="24"/>
              </w:rPr>
              <w:lastRenderedPageBreak/>
              <w:t>第三次定期評量</w:t>
            </w:r>
          </w:p>
          <w:p w:rsidR="00DA01B4" w:rsidRDefault="00DA01B4">
            <w:pPr>
              <w:snapToGrid w:val="0"/>
              <w:spacing w:line="0" w:lineRule="atLeast"/>
              <w:ind w:hanging="7"/>
              <w:jc w:val="left"/>
              <w:rPr>
                <w:rFonts w:ascii="標楷體" w:eastAsia="標楷體" w:hAnsi="標楷體" w:cs="標楷體"/>
                <w:sz w:val="24"/>
                <w:szCs w:val="24"/>
              </w:rPr>
            </w:pPr>
          </w:p>
        </w:tc>
      </w:tr>
    </w:tbl>
    <w:p w:rsidR="0085512C" w:rsidRDefault="0085512C">
      <w:pPr>
        <w:rPr>
          <w:rFonts w:ascii="標楷體" w:eastAsia="標楷體" w:hAnsi="標楷體" w:cs="標楷體"/>
          <w:b/>
          <w:color w:val="auto"/>
          <w:sz w:val="28"/>
          <w:szCs w:val="28"/>
        </w:rPr>
      </w:pPr>
    </w:p>
    <w:p w:rsidR="00DA3A2A" w:rsidRDefault="00DA3A2A">
      <w:pPr>
        <w:rPr>
          <w:rFonts w:ascii="標楷體" w:eastAsia="標楷體" w:hAnsi="標楷體" w:cs="標楷體"/>
          <w:b/>
          <w:color w:val="auto"/>
          <w:sz w:val="28"/>
          <w:szCs w:val="28"/>
        </w:rPr>
      </w:pPr>
    </w:p>
    <w:p w:rsidR="0085512C" w:rsidRDefault="00DA3A2A">
      <w:r>
        <w:rPr>
          <w:rFonts w:ascii="標楷體" w:eastAsia="標楷體" w:hAnsi="標楷體" w:cs="標楷體"/>
          <w:b/>
          <w:color w:val="auto"/>
          <w:sz w:val="28"/>
          <w:szCs w:val="28"/>
        </w:rPr>
        <w:t>五</w:t>
      </w:r>
      <w:r w:rsidR="006378B2">
        <w:rPr>
          <w:rFonts w:ascii="標楷體" w:eastAsia="標楷體" w:hAnsi="標楷體" w:cs="標楷體"/>
          <w:b/>
          <w:color w:val="auto"/>
          <w:sz w:val="28"/>
          <w:szCs w:val="28"/>
        </w:rPr>
        <w:t>、</w:t>
      </w:r>
      <w:r w:rsidR="006378B2">
        <w:rPr>
          <w:rFonts w:ascii="標楷體" w:eastAsia="標楷體" w:hAnsi="標楷體"/>
          <w:b/>
          <w:color w:val="auto"/>
          <w:sz w:val="28"/>
          <w:szCs w:val="28"/>
        </w:rPr>
        <w:t>法律規定教育議題實施規劃</w:t>
      </w:r>
    </w:p>
    <w:tbl>
      <w:tblPr>
        <w:tblW w:w="13948" w:type="dxa"/>
        <w:jc w:val="center"/>
        <w:tblCellMar>
          <w:left w:w="10" w:type="dxa"/>
          <w:right w:w="10" w:type="dxa"/>
        </w:tblCellMar>
        <w:tblLook w:val="0000" w:firstRow="0" w:lastRow="0" w:firstColumn="0" w:lastColumn="0" w:noHBand="0" w:noVBand="0"/>
      </w:tblPr>
      <w:tblGrid>
        <w:gridCol w:w="705"/>
        <w:gridCol w:w="3438"/>
        <w:gridCol w:w="845"/>
        <w:gridCol w:w="2379"/>
        <w:gridCol w:w="1178"/>
        <w:gridCol w:w="1263"/>
        <w:gridCol w:w="4140"/>
      </w:tblGrid>
      <w:tr w:rsidR="0085512C">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納入課程規劃實施情形</w:t>
            </w:r>
          </w:p>
          <w:p w:rsidR="0085512C" w:rsidRDefault="006378B2">
            <w:r>
              <w:rPr>
                <w:rFonts w:ascii="標楷體" w:eastAsia="標楷體" w:hAnsi="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本學期</w:t>
            </w:r>
          </w:p>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相關規定說明</w:t>
            </w:r>
          </w:p>
        </w:tc>
      </w:tr>
      <w:tr w:rsidR="0085512C">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85512C">
            <w:pPr>
              <w:jc w:val="center"/>
              <w:rPr>
                <w:rFonts w:ascii="標楷體" w:eastAsia="標楷體" w:hAnsi="標楷體" w:cs="標楷體"/>
                <w:color w:val="auto"/>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85512C">
            <w:pPr>
              <w:jc w:val="center"/>
              <w:rPr>
                <w:rFonts w:ascii="標楷體" w:eastAsia="標楷體" w:hAnsi="標楷體" w:cs="標楷體"/>
                <w:color w:val="auto"/>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6378B2">
            <w:pPr>
              <w:jc w:val="center"/>
              <w:rPr>
                <w:rFonts w:ascii="標楷體" w:eastAsia="標楷體" w:hAnsi="標楷體" w:cs="標楷體"/>
                <w:color w:val="auto"/>
                <w:sz w:val="24"/>
                <w:szCs w:val="24"/>
              </w:rPr>
            </w:pPr>
            <w:r>
              <w:rPr>
                <w:rFonts w:ascii="標楷體" w:eastAsia="標楷體" w:hAnsi="標楷體" w:cs="標楷體"/>
                <w:color w:val="auto"/>
                <w:sz w:val="24"/>
                <w:szCs w:val="24"/>
              </w:rPr>
              <w:t>實施</w:t>
            </w:r>
          </w:p>
          <w:p w:rsidR="0085512C" w:rsidRDefault="006378B2">
            <w:pPr>
              <w:jc w:val="center"/>
              <w:rPr>
                <w:rFonts w:ascii="標楷體" w:eastAsia="標楷體" w:hAnsi="標楷體" w:cs="標楷體"/>
                <w:color w:val="auto"/>
                <w:sz w:val="24"/>
                <w:szCs w:val="24"/>
              </w:rPr>
            </w:pPr>
            <w:proofErr w:type="gramStart"/>
            <w:r>
              <w:rPr>
                <w:rFonts w:ascii="標楷體" w:eastAsia="標楷體" w:hAnsi="標楷體" w:cs="標楷體"/>
                <w:color w:val="auto"/>
                <w:sz w:val="24"/>
                <w:szCs w:val="24"/>
              </w:rPr>
              <w:t>週</w:t>
            </w:r>
            <w:proofErr w:type="gramEnd"/>
            <w:r>
              <w:rPr>
                <w:rFonts w:ascii="標楷體" w:eastAsia="標楷體" w:hAnsi="標楷體" w:cs="標楷體"/>
                <w:color w:val="auto"/>
                <w:sz w:val="24"/>
                <w:szCs w:val="24"/>
              </w:rPr>
              <w:t>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85512C">
            <w:pPr>
              <w:jc w:val="center"/>
              <w:rPr>
                <w:rFonts w:ascii="標楷體" w:eastAsia="標楷體" w:hAnsi="標楷體" w:cs="標楷體"/>
                <w:color w:val="auto"/>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85512C">
            <w:pPr>
              <w:jc w:val="center"/>
              <w:rPr>
                <w:rFonts w:ascii="標楷體" w:eastAsia="標楷體" w:hAnsi="標楷體" w:cs="標楷體"/>
                <w:color w:val="auto"/>
                <w:sz w:val="24"/>
                <w:szCs w:val="24"/>
              </w:rPr>
            </w:pPr>
          </w:p>
        </w:tc>
      </w:tr>
      <w:tr w:rsidR="00F34A91" w:rsidTr="00F34A91">
        <w:trPr>
          <w:trHeight w:val="139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A91" w:rsidRDefault="00F34A91">
            <w:pPr>
              <w:jc w:val="center"/>
              <w:rPr>
                <w:rFonts w:ascii="標楷體" w:eastAsia="標楷體" w:hAnsi="標楷體" w:cs="標楷體"/>
                <w:color w:val="auto"/>
                <w:sz w:val="24"/>
                <w:szCs w:val="24"/>
              </w:rPr>
            </w:pPr>
            <w:r>
              <w:rPr>
                <w:rFonts w:ascii="標楷體" w:eastAsia="標楷體" w:hAnsi="標楷體" w:cs="標楷體"/>
                <w:color w:val="auto"/>
                <w:sz w:val="24"/>
                <w:szCs w:val="24"/>
              </w:rPr>
              <w:t>1</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A91" w:rsidRPr="00016DFF" w:rsidRDefault="00F34A91" w:rsidP="00030D7C">
            <w:pPr>
              <w:jc w:val="center"/>
              <w:rPr>
                <w:rFonts w:ascii="標楷體" w:eastAsia="標楷體" w:hAnsi="標楷體" w:cs="標楷體"/>
                <w:color w:val="000000" w:themeColor="text1"/>
                <w:sz w:val="24"/>
                <w:szCs w:val="24"/>
              </w:rPr>
            </w:pPr>
            <w:r w:rsidRPr="00016DFF">
              <w:rPr>
                <w:rFonts w:ascii="標楷體" w:eastAsia="標楷體" w:hAnsi="標楷體" w:cs="標楷體"/>
                <w:color w:val="000000" w:themeColor="text1"/>
                <w:sz w:val="24"/>
                <w:szCs w:val="24"/>
              </w:rPr>
              <w:t>性別平等教育課程或活動</w:t>
            </w:r>
          </w:p>
        </w:tc>
        <w:tc>
          <w:tcPr>
            <w:tcW w:w="84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34A91" w:rsidRPr="007C153F" w:rsidRDefault="00F34A91"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34A91" w:rsidRPr="007C153F" w:rsidRDefault="00F34A91"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34A91" w:rsidRPr="007C153F" w:rsidRDefault="00F34A91"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18</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F34A91" w:rsidRPr="007C153F" w:rsidRDefault="00F34A91"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4</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34A91" w:rsidRPr="00F34A91" w:rsidRDefault="00F34A91">
            <w:pPr>
              <w:jc w:val="left"/>
              <w:rPr>
                <w:rFonts w:ascii="標楷體" w:eastAsia="標楷體" w:hAnsi="標楷體"/>
                <w:b/>
              </w:rPr>
            </w:pPr>
            <w:r w:rsidRPr="00F34A91">
              <w:rPr>
                <w:rFonts w:ascii="標楷體" w:eastAsia="標楷體" w:hAnsi="標楷體" w:hint="eastAsia"/>
                <w:b/>
              </w:rPr>
              <w:t>擁抱青春相信愛</w:t>
            </w:r>
          </w:p>
          <w:p w:rsidR="007C153F" w:rsidRDefault="00F34A91" w:rsidP="007C153F">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性J4</w:t>
            </w:r>
          </w:p>
          <w:p w:rsidR="00F34A91" w:rsidRPr="00F34A91" w:rsidRDefault="00F34A91" w:rsidP="007C153F">
            <w:pPr>
              <w:pStyle w:val="Web"/>
              <w:spacing w:before="0" w:after="0"/>
              <w:ind w:firstLine="23"/>
            </w:pPr>
            <w:r>
              <w:rPr>
                <w:rFonts w:ascii="標楷體" w:eastAsia="標楷體" w:hAnsi="標楷體" w:hint="eastAsia"/>
                <w:color w:val="000000"/>
                <w:sz w:val="20"/>
                <w:szCs w:val="20"/>
              </w:rPr>
              <w:t xml:space="preserve">性J5 </w:t>
            </w:r>
          </w:p>
        </w:tc>
      </w:tr>
      <w:tr w:rsidR="0085512C" w:rsidTr="00F34A91">
        <w:trPr>
          <w:trHeight w:val="340"/>
          <w:jc w:val="center"/>
        </w:trPr>
        <w:tc>
          <w:tcPr>
            <w:tcW w:w="70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AD50C6" w:rsidP="00AD50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34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016DFF" w:rsidRDefault="00AD50C6" w:rsidP="00AD50C6">
            <w:pPr>
              <w:jc w:val="center"/>
              <w:rPr>
                <w:rFonts w:ascii="標楷體" w:eastAsia="標楷體" w:hAnsi="標楷體" w:cs="標楷體"/>
                <w:color w:val="000000" w:themeColor="text1"/>
                <w:sz w:val="24"/>
                <w:szCs w:val="24"/>
              </w:rPr>
            </w:pPr>
            <w:r w:rsidRPr="00016DFF">
              <w:rPr>
                <w:rFonts w:ascii="標楷體" w:eastAsia="標楷體" w:hAnsi="標楷體" w:cs="標楷體" w:hint="eastAsia"/>
                <w:color w:val="000000" w:themeColor="text1"/>
                <w:sz w:val="24"/>
                <w:szCs w:val="24"/>
              </w:rPr>
              <w:t>品格教育</w:t>
            </w:r>
          </w:p>
        </w:tc>
        <w:tc>
          <w:tcPr>
            <w:tcW w:w="84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4B280D"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AD50C6"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AD50C6"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5</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F34A91"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5</w:t>
            </w:r>
          </w:p>
        </w:tc>
        <w:tc>
          <w:tcPr>
            <w:tcW w:w="414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4A91" w:rsidRDefault="00F34A91" w:rsidP="00F34A91">
            <w:pPr>
              <w:pStyle w:val="Web"/>
              <w:spacing w:before="0" w:after="0"/>
              <w:ind w:firstLine="23"/>
              <w:rPr>
                <w:rFonts w:ascii="標楷體" w:eastAsia="標楷體" w:hAnsi="標楷體"/>
                <w:b/>
                <w:color w:val="000000"/>
                <w:sz w:val="20"/>
                <w:szCs w:val="20"/>
              </w:rPr>
            </w:pPr>
            <w:r w:rsidRPr="00F34A91">
              <w:rPr>
                <w:rFonts w:ascii="標楷體" w:eastAsia="標楷體" w:hAnsi="標楷體" w:hint="eastAsia"/>
                <w:b/>
                <w:color w:val="000000"/>
                <w:sz w:val="20"/>
                <w:szCs w:val="20"/>
              </w:rPr>
              <w:t>致命吸引力</w:t>
            </w:r>
          </w:p>
          <w:p w:rsidR="0085512C" w:rsidRPr="001E28C9" w:rsidRDefault="00F34A91" w:rsidP="001E28C9">
            <w:pPr>
              <w:pStyle w:val="Web"/>
              <w:spacing w:before="0" w:after="0"/>
              <w:rPr>
                <w:rFonts w:ascii="標楷體" w:eastAsia="標楷體" w:hAnsi="標楷體"/>
                <w:color w:val="000000"/>
                <w:sz w:val="20"/>
                <w:szCs w:val="20"/>
              </w:rPr>
            </w:pPr>
            <w:r>
              <w:rPr>
                <w:rFonts w:ascii="標楷體" w:eastAsia="標楷體" w:hAnsi="標楷體" w:hint="eastAsia"/>
                <w:color w:val="000000"/>
                <w:sz w:val="20"/>
                <w:szCs w:val="20"/>
              </w:rPr>
              <w:t xml:space="preserve">品EJU4 </w:t>
            </w:r>
          </w:p>
        </w:tc>
      </w:tr>
      <w:tr w:rsidR="0085512C">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AD50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016DFF" w:rsidRDefault="006378B2">
            <w:pPr>
              <w:jc w:val="center"/>
              <w:rPr>
                <w:rFonts w:ascii="標楷體" w:eastAsia="標楷體" w:hAnsi="標楷體"/>
                <w:color w:val="000000" w:themeColor="text1"/>
                <w:sz w:val="24"/>
                <w:szCs w:val="24"/>
              </w:rPr>
            </w:pPr>
            <w:r w:rsidRPr="00016DFF">
              <w:rPr>
                <w:rFonts w:ascii="標楷體" w:eastAsia="標楷體" w:hAnsi="標楷體"/>
                <w:color w:val="000000" w:themeColor="text1"/>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016DFF"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9F744C"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1B2D33"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18</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BC7E1C"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E1C" w:rsidRPr="00F34A91" w:rsidRDefault="00BC7E1C" w:rsidP="00BC7E1C">
            <w:pPr>
              <w:jc w:val="left"/>
              <w:rPr>
                <w:rFonts w:ascii="標楷體" w:eastAsia="標楷體" w:hAnsi="標楷體"/>
                <w:b/>
              </w:rPr>
            </w:pPr>
            <w:r w:rsidRPr="00F34A91">
              <w:rPr>
                <w:rFonts w:ascii="標楷體" w:eastAsia="標楷體" w:hAnsi="標楷體" w:hint="eastAsia"/>
                <w:b/>
              </w:rPr>
              <w:t>擁抱青春相信愛</w:t>
            </w:r>
          </w:p>
          <w:p w:rsidR="0085512C" w:rsidRPr="001E28C9" w:rsidRDefault="00BC7E1C" w:rsidP="001E28C9">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J3</w:t>
            </w:r>
          </w:p>
        </w:tc>
      </w:tr>
      <w:tr w:rsidR="0085512C">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AD50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016DFF" w:rsidRDefault="006378B2">
            <w:pPr>
              <w:jc w:val="center"/>
              <w:rPr>
                <w:rFonts w:ascii="標楷體" w:eastAsia="標楷體" w:hAnsi="標楷體" w:cs="標楷體"/>
                <w:color w:val="000000" w:themeColor="text1"/>
                <w:sz w:val="24"/>
                <w:szCs w:val="24"/>
              </w:rPr>
            </w:pPr>
            <w:r w:rsidRPr="00016DFF">
              <w:rPr>
                <w:rFonts w:ascii="標楷體" w:eastAsia="標楷體" w:hAnsi="標楷體" w:cs="標楷體"/>
                <w:color w:val="000000" w:themeColor="text1"/>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016DFF"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9F744C"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1B2D33"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BC7E1C"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E1C" w:rsidRPr="00BC7E1C" w:rsidRDefault="00BC7E1C" w:rsidP="00BC7E1C">
            <w:pPr>
              <w:pStyle w:val="Web"/>
              <w:spacing w:before="0" w:after="0"/>
              <w:ind w:firstLine="23"/>
              <w:rPr>
                <w:b/>
              </w:rPr>
            </w:pPr>
            <w:r w:rsidRPr="00BC7E1C">
              <w:rPr>
                <w:rFonts w:ascii="標楷體" w:eastAsia="標楷體" w:hAnsi="標楷體" w:hint="eastAsia"/>
                <w:b/>
                <w:color w:val="000000"/>
                <w:sz w:val="20"/>
                <w:szCs w:val="20"/>
              </w:rPr>
              <w:t>致命吸引力</w:t>
            </w:r>
          </w:p>
          <w:p w:rsidR="0085512C" w:rsidRPr="001E28C9" w:rsidRDefault="00BC7E1C" w:rsidP="001E28C9">
            <w:pPr>
              <w:pStyle w:val="Web"/>
              <w:spacing w:before="0" w:after="0"/>
              <w:ind w:firstLine="23"/>
              <w:rPr>
                <w:rFonts w:ascii="標楷體" w:eastAsia="標楷體" w:hAnsi="標楷體"/>
                <w:color w:val="000000"/>
                <w:sz w:val="20"/>
                <w:szCs w:val="20"/>
              </w:rPr>
            </w:pPr>
            <w:r>
              <w:rPr>
                <w:rFonts w:ascii="標楷體" w:eastAsia="標楷體" w:hAnsi="標楷體" w:hint="eastAsia"/>
                <w:color w:val="000000"/>
                <w:sz w:val="20"/>
                <w:szCs w:val="20"/>
              </w:rPr>
              <w:t>環J4</w:t>
            </w:r>
            <w:bookmarkStart w:id="1" w:name="_GoBack"/>
            <w:bookmarkEnd w:id="1"/>
          </w:p>
        </w:tc>
      </w:tr>
      <w:tr w:rsidR="0085512C">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AD50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016DFF" w:rsidRDefault="006378B2">
            <w:pPr>
              <w:jc w:val="center"/>
              <w:rPr>
                <w:rFonts w:ascii="標楷體" w:eastAsia="標楷體" w:hAnsi="標楷體"/>
                <w:color w:val="000000" w:themeColor="text1"/>
                <w:sz w:val="24"/>
                <w:szCs w:val="24"/>
              </w:rPr>
            </w:pPr>
            <w:r w:rsidRPr="00016DFF">
              <w:rPr>
                <w:rFonts w:ascii="標楷體" w:eastAsia="標楷體" w:hAnsi="標楷體"/>
                <w:color w:val="000000" w:themeColor="text1"/>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016DFF"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9F744C"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1B2D33"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w:t>
            </w:r>
            <w:r w:rsidR="00EB0262" w:rsidRPr="007C153F">
              <w:rPr>
                <w:rFonts w:ascii="標楷體" w:eastAsia="標楷體" w:hAnsi="標楷體" w:cs="標楷體" w:hint="eastAsia"/>
                <w:color w:val="auto"/>
                <w:sz w:val="24"/>
                <w:szCs w:val="24"/>
              </w:rPr>
              <w:t>4</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BC7E1C"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8</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E1C" w:rsidRPr="00F34A91" w:rsidRDefault="00BC7E1C" w:rsidP="00BC7E1C">
            <w:pPr>
              <w:jc w:val="left"/>
              <w:rPr>
                <w:rFonts w:ascii="標楷體" w:eastAsia="標楷體" w:hAnsi="標楷體"/>
                <w:b/>
              </w:rPr>
            </w:pPr>
            <w:r w:rsidRPr="00F34A91">
              <w:rPr>
                <w:rFonts w:ascii="標楷體" w:eastAsia="標楷體" w:hAnsi="標楷體" w:hint="eastAsia"/>
                <w:b/>
              </w:rPr>
              <w:t>擁抱青春相信愛</w:t>
            </w:r>
          </w:p>
          <w:p w:rsidR="0085512C" w:rsidRPr="001E28C9" w:rsidRDefault="00BC7E1C" w:rsidP="001E28C9">
            <w:pPr>
              <w:widowControl w:val="0"/>
              <w:suppressAutoHyphens w:val="0"/>
              <w:autoSpaceDN/>
              <w:ind w:firstLine="0"/>
              <w:jc w:val="left"/>
              <w:textAlignment w:val="auto"/>
              <w:rPr>
                <w:rFonts w:ascii="Calibri" w:eastAsia="標楷體" w:hAnsi="Calibri"/>
                <w:color w:val="auto"/>
                <w:kern w:val="2"/>
                <w:sz w:val="24"/>
                <w:szCs w:val="22"/>
              </w:rPr>
            </w:pPr>
            <w:r w:rsidRPr="00EB0262">
              <w:rPr>
                <w:rFonts w:ascii="Calibri" w:eastAsia="標楷體" w:hAnsi="Calibri" w:hint="eastAsia"/>
                <w:color w:val="auto"/>
                <w:kern w:val="2"/>
                <w:sz w:val="24"/>
                <w:szCs w:val="22"/>
              </w:rPr>
              <w:t>家</w:t>
            </w:r>
            <w:r w:rsidRPr="00EB0262">
              <w:rPr>
                <w:rFonts w:ascii="Calibri" w:eastAsia="標楷體" w:hAnsi="Calibri" w:hint="eastAsia"/>
                <w:color w:val="auto"/>
                <w:kern w:val="2"/>
                <w:sz w:val="24"/>
                <w:szCs w:val="22"/>
              </w:rPr>
              <w:t xml:space="preserve">J3 </w:t>
            </w:r>
          </w:p>
        </w:tc>
      </w:tr>
      <w:tr w:rsidR="0085512C">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BC7E1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6</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AD50C6" w:rsidRDefault="00B952A5">
            <w:pPr>
              <w:jc w:val="center"/>
              <w:rPr>
                <w:rFonts w:ascii="標楷體" w:eastAsia="標楷體" w:hAnsi="標楷體"/>
                <w:color w:val="000000" w:themeColor="text1"/>
                <w:sz w:val="24"/>
                <w:szCs w:val="24"/>
              </w:rPr>
            </w:pPr>
            <w:hyperlink w:anchor="生命教育議題" w:history="1">
              <w:r w:rsidR="00AD50C6" w:rsidRPr="00AD50C6">
                <w:rPr>
                  <w:rStyle w:val="ad"/>
                  <w:rFonts w:ascii="標楷體" w:eastAsia="標楷體" w:hAnsi="標楷體" w:hint="eastAsia"/>
                  <w:color w:val="000000" w:themeColor="text1"/>
                  <w:sz w:val="24"/>
                  <w:szCs w:val="24"/>
                  <w:u w:val="none"/>
                </w:rPr>
                <w:t>生命教育</w:t>
              </w:r>
            </w:hyperlink>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86634E"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86634E"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6634E" w:rsidRPr="007C153F" w:rsidRDefault="0086634E"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8</w:t>
            </w:r>
          </w:p>
          <w:p w:rsidR="0085512C" w:rsidRPr="007C153F" w:rsidRDefault="0086634E"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10</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82441E" w:rsidRDefault="00667D89" w:rsidP="00567A94">
            <w:pPr>
              <w:jc w:val="center"/>
              <w:rPr>
                <w:rFonts w:ascii="標楷體" w:eastAsia="標楷體" w:hAnsi="標楷體" w:cs="標楷體"/>
                <w:color w:val="auto"/>
                <w:sz w:val="24"/>
                <w:szCs w:val="24"/>
              </w:rPr>
            </w:pPr>
            <w:r w:rsidRPr="0082441E">
              <w:rPr>
                <w:rFonts w:ascii="標楷體" w:eastAsia="標楷體" w:hAnsi="標楷體" w:cs="標楷體" w:hint="eastAsia"/>
                <w:color w:val="auto"/>
                <w:sz w:val="24"/>
                <w:szCs w:val="24"/>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C7E1C" w:rsidRDefault="00BC7E1C" w:rsidP="00BC7E1C">
            <w:pPr>
              <w:pStyle w:val="Web"/>
              <w:spacing w:before="0" w:after="0"/>
              <w:ind w:firstLine="23"/>
              <w:rPr>
                <w:rFonts w:ascii="標楷體" w:eastAsia="標楷體" w:hAnsi="標楷體"/>
                <w:b/>
                <w:color w:val="000000"/>
                <w:sz w:val="20"/>
                <w:szCs w:val="20"/>
              </w:rPr>
            </w:pPr>
            <w:r w:rsidRPr="00BC7E1C">
              <w:rPr>
                <w:rFonts w:ascii="標楷體" w:eastAsia="標楷體" w:hAnsi="標楷體" w:hint="eastAsia"/>
                <w:b/>
                <w:color w:val="000000"/>
                <w:sz w:val="20"/>
                <w:szCs w:val="20"/>
              </w:rPr>
              <w:t>致命吸引力</w:t>
            </w:r>
          </w:p>
          <w:p w:rsidR="001E28C9" w:rsidRPr="00AD50C6" w:rsidRDefault="001E28C9" w:rsidP="007C153F">
            <w:pPr>
              <w:widowControl w:val="0"/>
              <w:suppressAutoHyphens w:val="0"/>
              <w:autoSpaceDN/>
              <w:ind w:firstLine="0"/>
              <w:jc w:val="left"/>
              <w:textAlignment w:val="auto"/>
              <w:rPr>
                <w:rFonts w:ascii="Calibri" w:eastAsia="標楷體" w:hAnsi="Calibri"/>
                <w:color w:val="auto"/>
                <w:kern w:val="2"/>
                <w:sz w:val="24"/>
                <w:szCs w:val="22"/>
              </w:rPr>
            </w:pPr>
            <w:r w:rsidRPr="00AD50C6">
              <w:rPr>
                <w:rFonts w:ascii="Calibri" w:eastAsia="標楷體" w:hAnsi="Calibri" w:hint="eastAsia"/>
                <w:color w:val="auto"/>
                <w:kern w:val="2"/>
                <w:sz w:val="24"/>
                <w:szCs w:val="22"/>
              </w:rPr>
              <w:t>生</w:t>
            </w:r>
            <w:r w:rsidRPr="00AD50C6">
              <w:rPr>
                <w:rFonts w:ascii="Calibri" w:eastAsia="標楷體" w:hAnsi="Calibri" w:hint="eastAsia"/>
                <w:color w:val="auto"/>
                <w:kern w:val="2"/>
                <w:sz w:val="24"/>
                <w:szCs w:val="22"/>
              </w:rPr>
              <w:t xml:space="preserve">J2 </w:t>
            </w:r>
          </w:p>
          <w:p w:rsidR="0085512C" w:rsidRDefault="00BC7E1C" w:rsidP="001E28C9">
            <w:pPr>
              <w:ind w:firstLine="0"/>
              <w:jc w:val="left"/>
              <w:rPr>
                <w:rFonts w:ascii="標楷體" w:eastAsia="標楷體" w:hAnsi="標楷體"/>
                <w:b/>
              </w:rPr>
            </w:pPr>
            <w:r w:rsidRPr="00BC7E1C">
              <w:rPr>
                <w:rFonts w:ascii="標楷體" w:eastAsia="標楷體" w:hAnsi="標楷體" w:hint="eastAsia"/>
                <w:b/>
              </w:rPr>
              <w:t>防疫總動員</w:t>
            </w:r>
          </w:p>
          <w:p w:rsidR="001E28C9" w:rsidRPr="001E28C9" w:rsidRDefault="001E28C9" w:rsidP="007C153F">
            <w:pPr>
              <w:widowControl w:val="0"/>
              <w:suppressAutoHyphens w:val="0"/>
              <w:autoSpaceDN/>
              <w:ind w:firstLine="0"/>
              <w:jc w:val="left"/>
              <w:textAlignment w:val="auto"/>
              <w:rPr>
                <w:rFonts w:ascii="標楷體" w:eastAsia="標楷體" w:hAnsi="標楷體"/>
              </w:rPr>
            </w:pPr>
            <w:r w:rsidRPr="007C153F">
              <w:rPr>
                <w:rFonts w:ascii="Calibri" w:eastAsia="標楷體" w:hAnsi="Calibri" w:hint="eastAsia"/>
                <w:color w:val="auto"/>
                <w:kern w:val="2"/>
                <w:sz w:val="24"/>
                <w:szCs w:val="22"/>
              </w:rPr>
              <w:t>生</w:t>
            </w:r>
            <w:r w:rsidRPr="007C153F">
              <w:rPr>
                <w:rFonts w:ascii="Calibri" w:eastAsia="標楷體" w:hAnsi="Calibri" w:hint="eastAsia"/>
                <w:color w:val="auto"/>
                <w:kern w:val="2"/>
                <w:sz w:val="24"/>
                <w:szCs w:val="22"/>
              </w:rPr>
              <w:t xml:space="preserve">J5 </w:t>
            </w:r>
          </w:p>
        </w:tc>
      </w:tr>
      <w:tr w:rsidR="0085512C">
        <w:trPr>
          <w:trHeight w:val="340"/>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BC7E1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7</w:t>
            </w:r>
          </w:p>
        </w:tc>
        <w:tc>
          <w:tcPr>
            <w:tcW w:w="3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016DFF" w:rsidRDefault="006378B2">
            <w:pPr>
              <w:jc w:val="center"/>
              <w:rPr>
                <w:rFonts w:ascii="標楷體" w:eastAsia="標楷體" w:hAnsi="標楷體"/>
                <w:color w:val="000000" w:themeColor="text1"/>
                <w:sz w:val="24"/>
                <w:szCs w:val="24"/>
              </w:rPr>
            </w:pPr>
            <w:r w:rsidRPr="00016DFF">
              <w:rPr>
                <w:rFonts w:ascii="標楷體" w:eastAsia="標楷體" w:hAnsi="標楷體"/>
                <w:color w:val="000000" w:themeColor="text1"/>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211AC2"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211AC2"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86634E" w:rsidP="004B280D">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9</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82441E" w:rsidRDefault="001E28C9" w:rsidP="00567A94">
            <w:pPr>
              <w:jc w:val="center"/>
              <w:rPr>
                <w:rFonts w:ascii="標楷體" w:eastAsia="標楷體" w:hAnsi="標楷體" w:cs="標楷體"/>
                <w:color w:val="auto"/>
                <w:sz w:val="24"/>
                <w:szCs w:val="24"/>
              </w:rPr>
            </w:pPr>
            <w:r w:rsidRPr="0082441E">
              <w:rPr>
                <w:rFonts w:ascii="標楷體" w:eastAsia="標楷體" w:hAnsi="標楷體" w:cs="標楷體" w:hint="eastAsia"/>
                <w:color w:val="auto"/>
                <w:sz w:val="24"/>
                <w:szCs w:val="24"/>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28C9" w:rsidRDefault="001E28C9" w:rsidP="001E28C9">
            <w:pPr>
              <w:ind w:firstLine="0"/>
              <w:jc w:val="left"/>
              <w:rPr>
                <w:rFonts w:ascii="標楷體" w:eastAsia="標楷體" w:hAnsi="標楷體"/>
                <w:b/>
              </w:rPr>
            </w:pPr>
            <w:r w:rsidRPr="00BC7E1C">
              <w:rPr>
                <w:rFonts w:ascii="標楷體" w:eastAsia="標楷體" w:hAnsi="標楷體" w:hint="eastAsia"/>
                <w:b/>
              </w:rPr>
              <w:t>防疫總動員</w:t>
            </w:r>
          </w:p>
          <w:p w:rsidR="001E28C9" w:rsidRPr="0086634E" w:rsidRDefault="001E28C9" w:rsidP="001E28C9">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J3 </w:t>
            </w:r>
          </w:p>
          <w:p w:rsidR="001E28C9" w:rsidRPr="0086634E" w:rsidRDefault="001E28C9" w:rsidP="001E28C9">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J4 </w:t>
            </w:r>
          </w:p>
          <w:p w:rsidR="0085512C" w:rsidRPr="001E28C9" w:rsidRDefault="001E28C9" w:rsidP="001E28C9">
            <w:pPr>
              <w:widowControl w:val="0"/>
              <w:suppressAutoHyphens w:val="0"/>
              <w:autoSpaceDN/>
              <w:ind w:firstLine="0"/>
              <w:jc w:val="left"/>
              <w:textAlignment w:val="auto"/>
              <w:rPr>
                <w:rFonts w:ascii="Calibri" w:eastAsia="標楷體" w:hAnsi="Calibri"/>
                <w:color w:val="auto"/>
                <w:kern w:val="2"/>
                <w:sz w:val="24"/>
                <w:szCs w:val="22"/>
              </w:rPr>
            </w:pPr>
            <w:proofErr w:type="gramStart"/>
            <w:r w:rsidRPr="0086634E">
              <w:rPr>
                <w:rFonts w:ascii="Calibri" w:eastAsia="標楷體" w:hAnsi="Calibri" w:hint="eastAsia"/>
                <w:color w:val="auto"/>
                <w:kern w:val="2"/>
                <w:sz w:val="24"/>
                <w:szCs w:val="22"/>
              </w:rPr>
              <w:t>涯</w:t>
            </w:r>
            <w:proofErr w:type="gramEnd"/>
            <w:r w:rsidRPr="0086634E">
              <w:rPr>
                <w:rFonts w:ascii="Calibri" w:eastAsia="標楷體" w:hAnsi="Calibri" w:hint="eastAsia"/>
                <w:color w:val="auto"/>
                <w:kern w:val="2"/>
                <w:sz w:val="24"/>
                <w:szCs w:val="22"/>
              </w:rPr>
              <w:t xml:space="preserve">J5 </w:t>
            </w:r>
          </w:p>
        </w:tc>
      </w:tr>
      <w:tr w:rsidR="0085512C" w:rsidTr="001E28C9">
        <w:trPr>
          <w:trHeight w:val="340"/>
          <w:jc w:val="center"/>
        </w:trPr>
        <w:tc>
          <w:tcPr>
            <w:tcW w:w="70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BC7E1C">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w:t>
            </w:r>
          </w:p>
        </w:tc>
        <w:tc>
          <w:tcPr>
            <w:tcW w:w="34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DFF" w:rsidRPr="00016DFF" w:rsidRDefault="00B952A5" w:rsidP="00667D89">
            <w:pPr>
              <w:jc w:val="center"/>
              <w:rPr>
                <w:rFonts w:ascii="標楷體" w:eastAsia="標楷體" w:hAnsi="標楷體"/>
                <w:color w:val="000000" w:themeColor="text1"/>
                <w:sz w:val="24"/>
                <w:szCs w:val="24"/>
              </w:rPr>
            </w:pPr>
            <w:hyperlink w:anchor="閱讀素養議題" w:history="1">
              <w:r w:rsidR="00016DFF" w:rsidRPr="00016DFF">
                <w:rPr>
                  <w:rStyle w:val="ad"/>
                  <w:rFonts w:ascii="標楷體" w:eastAsia="標楷體" w:hAnsi="標楷體" w:hint="eastAsia"/>
                  <w:color w:val="000000" w:themeColor="text1"/>
                  <w:sz w:val="24"/>
                  <w:szCs w:val="24"/>
                  <w:u w:val="none"/>
                </w:rPr>
                <w:t>閱讀素養</w:t>
              </w:r>
            </w:hyperlink>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016DFF"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016DFF"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1E28C9" w:rsidP="001E28C9">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12</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14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82441E" w:rsidRDefault="00667D89" w:rsidP="00567A94">
            <w:pPr>
              <w:jc w:val="center"/>
              <w:rPr>
                <w:rFonts w:ascii="標楷體" w:eastAsia="標楷體" w:hAnsi="標楷體" w:cs="標楷體"/>
                <w:color w:val="auto"/>
                <w:sz w:val="24"/>
                <w:szCs w:val="24"/>
              </w:rPr>
            </w:pPr>
            <w:r w:rsidRPr="0082441E">
              <w:rPr>
                <w:rFonts w:ascii="標楷體" w:eastAsia="標楷體" w:hAnsi="標楷體" w:cs="標楷體"/>
                <w:color w:val="auto"/>
                <w:sz w:val="24"/>
                <w:szCs w:val="24"/>
              </w:rPr>
              <w:t>3</w:t>
            </w:r>
          </w:p>
        </w:tc>
        <w:tc>
          <w:tcPr>
            <w:tcW w:w="41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1E28C9" w:rsidRPr="00F34A91" w:rsidRDefault="001E28C9" w:rsidP="001E28C9">
            <w:pPr>
              <w:jc w:val="left"/>
              <w:rPr>
                <w:rFonts w:ascii="標楷體" w:eastAsia="標楷體" w:hAnsi="標楷體"/>
                <w:b/>
              </w:rPr>
            </w:pPr>
            <w:r w:rsidRPr="00F34A91">
              <w:rPr>
                <w:rFonts w:ascii="標楷體" w:eastAsia="標楷體" w:hAnsi="標楷體" w:hint="eastAsia"/>
                <w:b/>
              </w:rPr>
              <w:t>擁抱青春相信愛</w:t>
            </w:r>
          </w:p>
          <w:p w:rsidR="0085512C" w:rsidRPr="001E28C9" w:rsidRDefault="001E28C9" w:rsidP="007C153F">
            <w:pPr>
              <w:widowControl w:val="0"/>
              <w:suppressAutoHyphens w:val="0"/>
              <w:autoSpaceDN/>
              <w:ind w:firstLine="0"/>
              <w:jc w:val="left"/>
              <w:textAlignment w:val="auto"/>
              <w:rPr>
                <w:rFonts w:ascii="標楷體" w:eastAsia="標楷體" w:hAnsi="標楷體"/>
              </w:rPr>
            </w:pPr>
            <w:r w:rsidRPr="007C153F">
              <w:rPr>
                <w:rFonts w:ascii="Calibri" w:eastAsia="標楷體" w:hAnsi="Calibri" w:hint="eastAsia"/>
                <w:color w:val="auto"/>
                <w:kern w:val="2"/>
                <w:sz w:val="24"/>
                <w:szCs w:val="22"/>
              </w:rPr>
              <w:t>閱</w:t>
            </w:r>
            <w:r w:rsidRPr="007C153F">
              <w:rPr>
                <w:rFonts w:ascii="Calibri" w:eastAsia="標楷體" w:hAnsi="Calibri" w:hint="eastAsia"/>
                <w:color w:val="auto"/>
                <w:kern w:val="2"/>
                <w:sz w:val="24"/>
                <w:szCs w:val="22"/>
              </w:rPr>
              <w:t xml:space="preserve">J2 </w:t>
            </w:r>
          </w:p>
        </w:tc>
      </w:tr>
      <w:tr w:rsidR="0085512C" w:rsidTr="001E28C9">
        <w:trPr>
          <w:trHeight w:val="340"/>
          <w:jc w:val="center"/>
        </w:trPr>
        <w:tc>
          <w:tcPr>
            <w:tcW w:w="70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Default="00BC7E1C" w:rsidP="00AD50C6">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w:t>
            </w:r>
          </w:p>
        </w:tc>
        <w:tc>
          <w:tcPr>
            <w:tcW w:w="343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667D89" w:rsidRDefault="00B952A5" w:rsidP="00667D89">
            <w:pPr>
              <w:jc w:val="center"/>
              <w:rPr>
                <w:rFonts w:ascii="標楷體" w:eastAsia="標楷體" w:hAnsi="標楷體"/>
                <w:color w:val="000000" w:themeColor="text1"/>
                <w:sz w:val="24"/>
                <w:szCs w:val="24"/>
              </w:rPr>
            </w:pPr>
            <w:hyperlink w:anchor="人權教育議題" w:history="1">
              <w:r w:rsidR="00AD50C6" w:rsidRPr="00016DFF">
                <w:rPr>
                  <w:rStyle w:val="ad"/>
                  <w:rFonts w:ascii="標楷體" w:eastAsia="標楷體" w:hAnsi="標楷體" w:hint="eastAsia"/>
                  <w:color w:val="000000" w:themeColor="text1"/>
                  <w:sz w:val="24"/>
                  <w:szCs w:val="24"/>
                  <w:u w:val="none"/>
                </w:rPr>
                <w:t>人權教育</w:t>
              </w:r>
            </w:hyperlink>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4B280D" w:rsidP="004B280D">
            <w:pPr>
              <w:jc w:val="center"/>
              <w:rPr>
                <w:rFonts w:ascii="標楷體" w:eastAsia="標楷體" w:hAnsi="標楷體" w:cs="標楷體"/>
                <w:color w:val="auto"/>
                <w:sz w:val="24"/>
                <w:szCs w:val="24"/>
              </w:rPr>
            </w:pPr>
            <w:r w:rsidRPr="007C153F">
              <w:rPr>
                <w:rFonts w:ascii="標楷體" w:eastAsia="標楷體" w:hAnsi="標楷體" w:cs="標楷體"/>
                <w:color w:val="auto"/>
                <w:sz w:val="24"/>
                <w:szCs w:val="24"/>
              </w:rPr>
              <w:t>八</w:t>
            </w:r>
          </w:p>
        </w:tc>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AD50C6" w:rsidP="004B280D">
            <w:pPr>
              <w:jc w:val="center"/>
              <w:rPr>
                <w:rFonts w:ascii="標楷體" w:eastAsia="標楷體" w:hAnsi="標楷體" w:cs="標楷體"/>
                <w:color w:val="auto"/>
                <w:sz w:val="24"/>
                <w:szCs w:val="24"/>
              </w:rPr>
            </w:pPr>
            <w:r w:rsidRPr="007C153F">
              <w:rPr>
                <w:rFonts w:ascii="標楷體" w:eastAsia="標楷體" w:hAnsi="標楷體" w:hint="eastAsia"/>
                <w:color w:val="auto"/>
                <w:kern w:val="2"/>
                <w:sz w:val="24"/>
                <w:szCs w:val="24"/>
              </w:rPr>
              <w:t>健康與體育領域</w:t>
            </w:r>
            <w:proofErr w:type="gramStart"/>
            <w:r w:rsidRPr="007C153F">
              <w:rPr>
                <w:rFonts w:ascii="標楷體" w:eastAsia="標楷體" w:hAnsi="標楷體" w:hint="eastAsia"/>
                <w:color w:val="auto"/>
                <w:kern w:val="2"/>
                <w:sz w:val="24"/>
                <w:szCs w:val="24"/>
              </w:rPr>
              <w:t>－健教</w:t>
            </w:r>
            <w:proofErr w:type="gramEnd"/>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7C153F" w:rsidRDefault="00567A94" w:rsidP="00567A94">
            <w:pPr>
              <w:jc w:val="center"/>
              <w:rPr>
                <w:rFonts w:ascii="標楷體" w:eastAsia="標楷體" w:hAnsi="標楷體" w:cs="標楷體"/>
                <w:color w:val="auto"/>
                <w:sz w:val="24"/>
                <w:szCs w:val="24"/>
              </w:rPr>
            </w:pPr>
            <w:r w:rsidRPr="007C153F">
              <w:rPr>
                <w:rFonts w:ascii="標楷體" w:eastAsia="標楷體" w:hAnsi="標楷體" w:cs="標楷體" w:hint="eastAsia"/>
                <w:color w:val="auto"/>
                <w:sz w:val="24"/>
                <w:szCs w:val="24"/>
              </w:rPr>
              <w:t>17</w:t>
            </w:r>
            <w:r w:rsidRPr="007C153F">
              <w:rPr>
                <w:rFonts w:ascii="新細明體" w:hAnsi="新細明體" w:cs="標楷體" w:hint="eastAsia"/>
                <w:color w:val="auto"/>
                <w:sz w:val="24"/>
                <w:szCs w:val="24"/>
              </w:rPr>
              <w:t>~</w:t>
            </w:r>
            <w:r w:rsidRPr="007C153F">
              <w:rPr>
                <w:rFonts w:ascii="標楷體" w:eastAsia="標楷體" w:hAnsi="標楷體" w:cs="標楷體" w:hint="eastAsia"/>
                <w:color w:val="auto"/>
                <w:sz w:val="24"/>
                <w:szCs w:val="24"/>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512C" w:rsidRPr="0082441E" w:rsidRDefault="00667D89" w:rsidP="00567A94">
            <w:pPr>
              <w:jc w:val="center"/>
              <w:rPr>
                <w:rFonts w:ascii="標楷體" w:eastAsia="標楷體" w:hAnsi="標楷體" w:cs="標楷體"/>
                <w:color w:val="auto"/>
                <w:sz w:val="24"/>
                <w:szCs w:val="24"/>
              </w:rPr>
            </w:pPr>
            <w:r w:rsidRPr="0082441E">
              <w:rPr>
                <w:rFonts w:ascii="標楷體" w:eastAsia="標楷體" w:hAnsi="標楷體" w:cs="標楷體" w:hint="eastAsia"/>
                <w:color w:val="auto"/>
                <w:sz w:val="24"/>
                <w:szCs w:val="24"/>
              </w:rPr>
              <w:t>5</w:t>
            </w:r>
          </w:p>
        </w:tc>
        <w:tc>
          <w:tcPr>
            <w:tcW w:w="414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7A94" w:rsidRPr="00F34A91" w:rsidRDefault="00567A94" w:rsidP="00567A94">
            <w:pPr>
              <w:jc w:val="left"/>
              <w:rPr>
                <w:rFonts w:ascii="標楷體" w:eastAsia="標楷體" w:hAnsi="標楷體"/>
                <w:b/>
              </w:rPr>
            </w:pPr>
            <w:r w:rsidRPr="00F34A91">
              <w:rPr>
                <w:rFonts w:ascii="標楷體" w:eastAsia="標楷體" w:hAnsi="標楷體" w:hint="eastAsia"/>
                <w:b/>
              </w:rPr>
              <w:t>擁抱青春相信愛</w:t>
            </w:r>
          </w:p>
          <w:p w:rsidR="0085512C" w:rsidRPr="00567A94" w:rsidRDefault="00567A94" w:rsidP="007C153F">
            <w:pPr>
              <w:widowControl w:val="0"/>
              <w:suppressAutoHyphens w:val="0"/>
              <w:autoSpaceDN/>
              <w:ind w:firstLine="0"/>
              <w:jc w:val="left"/>
              <w:textAlignment w:val="auto"/>
              <w:rPr>
                <w:rFonts w:ascii="標楷體" w:eastAsia="標楷體" w:hAnsi="標楷體"/>
              </w:rPr>
            </w:pPr>
            <w:r w:rsidRPr="007C153F">
              <w:rPr>
                <w:rFonts w:ascii="Calibri" w:eastAsia="標楷體" w:hAnsi="Calibri" w:hint="eastAsia"/>
                <w:color w:val="auto"/>
                <w:kern w:val="2"/>
                <w:sz w:val="24"/>
                <w:szCs w:val="22"/>
              </w:rPr>
              <w:t>人</w:t>
            </w:r>
            <w:r w:rsidRPr="007C153F">
              <w:rPr>
                <w:rFonts w:ascii="Calibri" w:eastAsia="標楷體" w:hAnsi="Calibri" w:hint="eastAsia"/>
                <w:color w:val="auto"/>
                <w:kern w:val="2"/>
                <w:sz w:val="24"/>
                <w:szCs w:val="22"/>
              </w:rPr>
              <w:t xml:space="preserve">J8 </w:t>
            </w:r>
          </w:p>
        </w:tc>
      </w:tr>
    </w:tbl>
    <w:p w:rsidR="0085512C" w:rsidRDefault="006378B2" w:rsidP="0082441E">
      <w:pPr>
        <w:ind w:firstLine="0"/>
        <w:rPr>
          <w:rFonts w:ascii="標楷體" w:eastAsia="標楷體" w:hAnsi="標楷體"/>
          <w:color w:val="FF0000"/>
          <w:sz w:val="24"/>
          <w:szCs w:val="24"/>
        </w:rPr>
      </w:pPr>
      <w:r>
        <w:rPr>
          <w:rFonts w:ascii="標楷體" w:eastAsia="標楷體" w:hAnsi="標楷體"/>
          <w:color w:val="FF0000"/>
          <w:sz w:val="24"/>
          <w:szCs w:val="24"/>
        </w:rPr>
        <w:t xml:space="preserve">   </w:t>
      </w:r>
    </w:p>
    <w:p w:rsidR="00DA3A2A" w:rsidRDefault="00DA3A2A">
      <w:pPr>
        <w:rPr>
          <w:rFonts w:ascii="標楷體" w:eastAsia="標楷體" w:hAnsi="標楷體" w:cs="標楷體"/>
          <w:color w:val="auto"/>
          <w:sz w:val="24"/>
          <w:szCs w:val="24"/>
        </w:rPr>
      </w:pPr>
    </w:p>
    <w:p w:rsidR="0085512C" w:rsidRDefault="00DA3A2A">
      <w:pPr>
        <w:rPr>
          <w:rFonts w:ascii="標楷體" w:eastAsia="標楷體" w:hAnsi="標楷體" w:cs="標楷體"/>
          <w:color w:val="auto"/>
          <w:sz w:val="24"/>
          <w:szCs w:val="24"/>
        </w:rPr>
      </w:pPr>
      <w:r>
        <w:rPr>
          <w:rFonts w:ascii="標楷體" w:eastAsia="標楷體" w:hAnsi="標楷體" w:cs="標楷體"/>
          <w:color w:val="auto"/>
          <w:sz w:val="24"/>
          <w:szCs w:val="24"/>
        </w:rPr>
        <w:t>六</w:t>
      </w:r>
      <w:r w:rsidR="006378B2">
        <w:rPr>
          <w:rFonts w:ascii="標楷體" w:eastAsia="標楷體" w:hAnsi="標楷體" w:cs="標楷體"/>
          <w:color w:val="auto"/>
          <w:sz w:val="24"/>
          <w:szCs w:val="24"/>
        </w:rPr>
        <w:t>、本課程是否有校外人士協助教學</w:t>
      </w:r>
    </w:p>
    <w:p w:rsidR="0085512C" w:rsidRDefault="00DA3A2A">
      <w:pPr>
        <w:rPr>
          <w:rFonts w:ascii="標楷體" w:eastAsia="標楷體" w:hAnsi="標楷體" w:cs="標楷體"/>
          <w:color w:val="auto"/>
          <w:sz w:val="24"/>
          <w:szCs w:val="24"/>
        </w:rPr>
      </w:pPr>
      <w:proofErr w:type="gramStart"/>
      <w:r>
        <w:rPr>
          <w:rFonts w:ascii="新細明體" w:hAnsi="新細明體" w:cs="標楷體" w:hint="eastAsia"/>
          <w:color w:val="auto"/>
          <w:sz w:val="24"/>
          <w:szCs w:val="24"/>
        </w:rPr>
        <w:t>■</w:t>
      </w:r>
      <w:r w:rsidR="006378B2">
        <w:rPr>
          <w:rFonts w:ascii="標楷體" w:eastAsia="標楷體" w:hAnsi="標楷體" w:cs="標楷體"/>
          <w:color w:val="auto"/>
          <w:sz w:val="24"/>
          <w:szCs w:val="24"/>
        </w:rPr>
        <w:t>否</w:t>
      </w:r>
      <w:proofErr w:type="gramEnd"/>
      <w:r w:rsidR="006378B2">
        <w:rPr>
          <w:rFonts w:ascii="標楷體" w:eastAsia="標楷體" w:hAnsi="標楷體" w:cs="標楷體"/>
          <w:color w:val="auto"/>
          <w:sz w:val="24"/>
          <w:szCs w:val="24"/>
        </w:rPr>
        <w:t>，全學年都沒有(</w:t>
      </w:r>
      <w:proofErr w:type="gramStart"/>
      <w:r w:rsidR="006378B2">
        <w:rPr>
          <w:rFonts w:ascii="標楷體" w:eastAsia="標楷體" w:hAnsi="標楷體" w:cs="標楷體"/>
          <w:color w:val="auto"/>
          <w:sz w:val="24"/>
          <w:szCs w:val="24"/>
        </w:rPr>
        <w:t>以下免</w:t>
      </w:r>
      <w:proofErr w:type="gramEnd"/>
      <w:r w:rsidR="006378B2">
        <w:rPr>
          <w:rFonts w:ascii="標楷體" w:eastAsia="標楷體" w:hAnsi="標楷體" w:cs="標楷體"/>
          <w:color w:val="auto"/>
          <w:sz w:val="24"/>
          <w:szCs w:val="24"/>
        </w:rPr>
        <w:t>填)</w:t>
      </w:r>
    </w:p>
    <w:p w:rsidR="0085512C" w:rsidRDefault="006378B2">
      <w:pPr>
        <w:rPr>
          <w:rFonts w:ascii="標楷體" w:eastAsia="標楷體" w:hAnsi="標楷體" w:cs="標楷體"/>
          <w:color w:val="auto"/>
          <w:sz w:val="24"/>
          <w:szCs w:val="24"/>
        </w:rPr>
      </w:pPr>
      <w:r>
        <w:rPr>
          <w:rFonts w:ascii="標楷體" w:eastAsia="標楷體" w:hAnsi="標楷體" w:cs="標楷體"/>
          <w:color w:val="auto"/>
          <w:sz w:val="24"/>
          <w:szCs w:val="24"/>
        </w:rPr>
        <w:t>□有，部分班級，實施的班級為：___________</w:t>
      </w:r>
    </w:p>
    <w:p w:rsidR="0085512C" w:rsidRDefault="006378B2">
      <w:pPr>
        <w:rPr>
          <w:rFonts w:ascii="標楷體" w:eastAsia="標楷體" w:hAnsi="標楷體" w:cs="標楷體"/>
          <w:color w:val="auto"/>
          <w:sz w:val="24"/>
          <w:szCs w:val="24"/>
        </w:rPr>
      </w:pPr>
      <w:r>
        <w:rPr>
          <w:rFonts w:ascii="標楷體" w:eastAsia="標楷體" w:hAnsi="標楷體" w:cs="標楷體"/>
          <w:color w:val="auto"/>
          <w:sz w:val="24"/>
          <w:szCs w:val="24"/>
        </w:rPr>
        <w:t>□有，全學年實施</w:t>
      </w:r>
    </w:p>
    <w:tbl>
      <w:tblPr>
        <w:tblW w:w="15108" w:type="dxa"/>
        <w:tblInd w:w="-289" w:type="dxa"/>
        <w:tblCellMar>
          <w:left w:w="10" w:type="dxa"/>
          <w:right w:w="10" w:type="dxa"/>
        </w:tblCellMar>
        <w:tblLook w:val="0000" w:firstRow="0" w:lastRow="0" w:firstColumn="0" w:lastColumn="0" w:noHBand="0" w:noVBand="0"/>
      </w:tblPr>
      <w:tblGrid>
        <w:gridCol w:w="1292"/>
        <w:gridCol w:w="3416"/>
        <w:gridCol w:w="3513"/>
        <w:gridCol w:w="2296"/>
        <w:gridCol w:w="1399"/>
        <w:gridCol w:w="3192"/>
      </w:tblGrid>
      <w:tr w:rsidR="0085512C">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spacing w:before="100"/>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原授課教師角色</w:t>
            </w:r>
          </w:p>
        </w:tc>
      </w:tr>
      <w:tr w:rsidR="0085512C">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6378B2">
            <w:pPr>
              <w:pStyle w:val="Web"/>
              <w:jc w:val="both"/>
              <w:rPr>
                <w:rFonts w:ascii="標楷體" w:eastAsia="標楷體" w:hAnsi="標楷體" w:cs="標楷體"/>
              </w:rPr>
            </w:pPr>
            <w:r>
              <w:rPr>
                <w:rFonts w:ascii="標楷體" w:eastAsia="標楷體" w:hAnsi="標楷體" w:cs="標楷體"/>
              </w:rPr>
              <w:t>□簡報□印刷品□影音光碟</w:t>
            </w:r>
          </w:p>
          <w:p w:rsidR="0085512C" w:rsidRDefault="006378B2">
            <w:pPr>
              <w:pStyle w:val="Web"/>
              <w:jc w:val="both"/>
              <w:rPr>
                <w:rFonts w:ascii="標楷體" w:eastAsia="標楷體" w:hAnsi="標楷體" w:cs="標楷體"/>
              </w:rPr>
            </w:pPr>
            <w:r>
              <w:rPr>
                <w:rFonts w:ascii="標楷體" w:eastAsia="標楷體" w:hAnsi="標楷體" w:cs="標楷體"/>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r>
      <w:tr w:rsidR="0085512C">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r>
      <w:tr w:rsidR="0085512C">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5512C" w:rsidRDefault="0085512C">
            <w:pPr>
              <w:ind w:firstLine="0"/>
              <w:rPr>
                <w:rFonts w:ascii="標楷體" w:eastAsia="標楷體" w:hAnsi="標楷體" w:cs="標楷體"/>
                <w:color w:val="auto"/>
                <w:sz w:val="24"/>
                <w:szCs w:val="24"/>
              </w:rPr>
            </w:pPr>
          </w:p>
        </w:tc>
      </w:tr>
    </w:tbl>
    <w:p w:rsidR="0085512C" w:rsidRDefault="006378B2">
      <w:pPr>
        <w:rPr>
          <w:rFonts w:ascii="標楷體" w:eastAsia="標楷體" w:hAnsi="標楷體" w:cs="標楷體"/>
          <w:color w:val="auto"/>
          <w:sz w:val="24"/>
          <w:szCs w:val="24"/>
        </w:rPr>
      </w:pPr>
      <w:r>
        <w:rPr>
          <w:rFonts w:ascii="標楷體" w:eastAsia="標楷體" w:hAnsi="標楷體" w:cs="標楷體"/>
          <w:color w:val="auto"/>
          <w:sz w:val="24"/>
          <w:szCs w:val="24"/>
        </w:rPr>
        <w:t>*上述欄位皆與校外人士協助教學與活動之申請表一致</w:t>
      </w:r>
    </w:p>
    <w:sectPr w:rsidR="0085512C">
      <w:footerReference w:type="default" r:id="rId12"/>
      <w:pgSz w:w="16839" w:h="11907" w:orient="landscape"/>
      <w:pgMar w:top="851" w:right="1134" w:bottom="851"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2A5" w:rsidRDefault="00B952A5">
      <w:r>
        <w:separator/>
      </w:r>
    </w:p>
  </w:endnote>
  <w:endnote w:type="continuationSeparator" w:id="0">
    <w:p w:rsidR="00B952A5" w:rsidRDefault="00B9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D7C" w:rsidRDefault="00030D7C">
    <w:pPr>
      <w:pStyle w:val="aa"/>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030D7C" w:rsidRDefault="00030D7C">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2A5" w:rsidRDefault="00B952A5">
      <w:r>
        <w:separator/>
      </w:r>
    </w:p>
  </w:footnote>
  <w:footnote w:type="continuationSeparator" w:id="0">
    <w:p w:rsidR="00B952A5" w:rsidRDefault="00B95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77CB"/>
    <w:multiLevelType w:val="multilevel"/>
    <w:tmpl w:val="EDD4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B52D3"/>
    <w:multiLevelType w:val="multilevel"/>
    <w:tmpl w:val="68561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43D2F"/>
    <w:multiLevelType w:val="multilevel"/>
    <w:tmpl w:val="0862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35957"/>
    <w:multiLevelType w:val="multilevel"/>
    <w:tmpl w:val="5F38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95F85"/>
    <w:multiLevelType w:val="multilevel"/>
    <w:tmpl w:val="5B70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D3461"/>
    <w:multiLevelType w:val="multilevel"/>
    <w:tmpl w:val="37BA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03969"/>
    <w:multiLevelType w:val="multilevel"/>
    <w:tmpl w:val="4E7AE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353EB"/>
    <w:multiLevelType w:val="multilevel"/>
    <w:tmpl w:val="5C22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14E36"/>
    <w:multiLevelType w:val="multilevel"/>
    <w:tmpl w:val="59E8A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E83AD5"/>
    <w:multiLevelType w:val="multilevel"/>
    <w:tmpl w:val="7ADE32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951D0"/>
    <w:multiLevelType w:val="multilevel"/>
    <w:tmpl w:val="AA144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1F282A"/>
    <w:multiLevelType w:val="multilevel"/>
    <w:tmpl w:val="168E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010F6"/>
    <w:multiLevelType w:val="multilevel"/>
    <w:tmpl w:val="E08A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A509F8"/>
    <w:multiLevelType w:val="multilevel"/>
    <w:tmpl w:val="4E92B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DC4658"/>
    <w:multiLevelType w:val="multilevel"/>
    <w:tmpl w:val="A5FA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4"/>
  </w:num>
  <w:num w:numId="4">
    <w:abstractNumId w:val="3"/>
  </w:num>
  <w:num w:numId="5">
    <w:abstractNumId w:val="2"/>
  </w:num>
  <w:num w:numId="6">
    <w:abstractNumId w:val="1"/>
    <w:lvlOverride w:ilvl="0">
      <w:lvl w:ilvl="0">
        <w:numFmt w:val="decimal"/>
        <w:lvlText w:val="%1."/>
        <w:lvlJc w:val="left"/>
      </w:lvl>
    </w:lvlOverride>
  </w:num>
  <w:num w:numId="7">
    <w:abstractNumId w:val="11"/>
  </w:num>
  <w:num w:numId="8">
    <w:abstractNumId w:val="0"/>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9"/>
    <w:lvlOverride w:ilvl="0">
      <w:lvl w:ilvl="0">
        <w:numFmt w:val="decimal"/>
        <w:lvlText w:val="%1."/>
        <w:lvlJc w:val="left"/>
      </w:lvl>
    </w:lvlOverride>
  </w:num>
  <w:num w:numId="13">
    <w:abstractNumId w:val="13"/>
    <w:lvlOverride w:ilvl="0">
      <w:lvl w:ilvl="0">
        <w:numFmt w:val="decimal"/>
        <w:lvlText w:val="%1."/>
        <w:lvlJc w:val="left"/>
      </w:lvl>
    </w:lvlOverride>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5512C"/>
    <w:rsid w:val="00016DFF"/>
    <w:rsid w:val="000256FC"/>
    <w:rsid w:val="00030D7C"/>
    <w:rsid w:val="00097D4A"/>
    <w:rsid w:val="00104C8B"/>
    <w:rsid w:val="001B2D33"/>
    <w:rsid w:val="001E28C9"/>
    <w:rsid w:val="00211AC2"/>
    <w:rsid w:val="00305D06"/>
    <w:rsid w:val="004B280D"/>
    <w:rsid w:val="00567A94"/>
    <w:rsid w:val="005A0EAC"/>
    <w:rsid w:val="006378B2"/>
    <w:rsid w:val="00667D89"/>
    <w:rsid w:val="006F4D4F"/>
    <w:rsid w:val="007925D8"/>
    <w:rsid w:val="007C153F"/>
    <w:rsid w:val="0082441E"/>
    <w:rsid w:val="0085512C"/>
    <w:rsid w:val="0086634E"/>
    <w:rsid w:val="008D1102"/>
    <w:rsid w:val="00904B8B"/>
    <w:rsid w:val="009316D6"/>
    <w:rsid w:val="0099706A"/>
    <w:rsid w:val="009978C2"/>
    <w:rsid w:val="009F744C"/>
    <w:rsid w:val="00A77B2C"/>
    <w:rsid w:val="00AD50C6"/>
    <w:rsid w:val="00B368BC"/>
    <w:rsid w:val="00B952A5"/>
    <w:rsid w:val="00BC7E1C"/>
    <w:rsid w:val="00BD5A98"/>
    <w:rsid w:val="00C254A8"/>
    <w:rsid w:val="00D7236A"/>
    <w:rsid w:val="00DA01B4"/>
    <w:rsid w:val="00DA3A2A"/>
    <w:rsid w:val="00E30DB8"/>
    <w:rsid w:val="00EB0262"/>
    <w:rsid w:val="00F007B4"/>
    <w:rsid w:val="00F34A91"/>
    <w:rsid w:val="00F644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6CB7"/>
  <w15:docId w15:val="{9D4B5BF8-6CC7-4D7D-AEF4-9BF4AC78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uiPriority w:val="99"/>
    <w:pPr>
      <w:spacing w:before="100" w:after="100"/>
      <w:ind w:firstLine="0"/>
      <w:jc w:val="left"/>
    </w:pPr>
    <w:rPr>
      <w:rFonts w:ascii="新細明體" w:hAnsi="新細明體" w:cs="新細明體"/>
      <w:color w:val="auto"/>
      <w:sz w:val="24"/>
      <w:szCs w:val="24"/>
    </w:rPr>
  </w:style>
  <w:style w:type="character" w:styleId="ad">
    <w:name w:val="Hyperlink"/>
    <w:rsid w:val="00016D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82429">
      <w:bodyDiv w:val="1"/>
      <w:marLeft w:val="0"/>
      <w:marRight w:val="0"/>
      <w:marTop w:val="0"/>
      <w:marBottom w:val="0"/>
      <w:divBdr>
        <w:top w:val="none" w:sz="0" w:space="0" w:color="auto"/>
        <w:left w:val="none" w:sz="0" w:space="0" w:color="auto"/>
        <w:bottom w:val="none" w:sz="0" w:space="0" w:color="auto"/>
        <w:right w:val="none" w:sz="0" w:space="0" w:color="auto"/>
      </w:divBdr>
    </w:div>
    <w:div w:id="1563249424">
      <w:bodyDiv w:val="1"/>
      <w:marLeft w:val="0"/>
      <w:marRight w:val="0"/>
      <w:marTop w:val="0"/>
      <w:marBottom w:val="0"/>
      <w:divBdr>
        <w:top w:val="none" w:sz="0" w:space="0" w:color="auto"/>
        <w:left w:val="none" w:sz="0" w:space="0" w:color="auto"/>
        <w:bottom w:val="none" w:sz="0" w:space="0" w:color="auto"/>
        <w:right w:val="none" w:sz="0" w:space="0" w:color="auto"/>
      </w:divBdr>
      <w:divsChild>
        <w:div w:id="657729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x7xpohcVhob1vJ-2ZtaUPa2fQX6jtvPH/view?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x7xpohcVhob1vJ-2ZtaUPa2fQX6jtvPH/view?usp=shar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x7xpohcVhob1vJ-2ZtaUPa2fQX6jtvPH/view?usp=sharing" TargetMode="External"/><Relationship Id="rId5" Type="http://schemas.openxmlformats.org/officeDocument/2006/relationships/footnotes" Target="footnotes.xml"/><Relationship Id="rId10" Type="http://schemas.openxmlformats.org/officeDocument/2006/relationships/hyperlink" Target="https://drive.google.com/file/d/1x7xpohcVhob1vJ-2ZtaUPa2fQX6jtvPH/view?usp=sharing" TargetMode="External"/><Relationship Id="rId4" Type="http://schemas.openxmlformats.org/officeDocument/2006/relationships/webSettings" Target="webSettings.xml"/><Relationship Id="rId9" Type="http://schemas.openxmlformats.org/officeDocument/2006/relationships/hyperlink" Target="https://drive.google.com/file/d/1x7xpohcVhob1vJ-2ZtaUPa2fQX6jtvPH/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44</Pages>
  <Words>3998</Words>
  <Characters>22790</Characters>
  <Application>Microsoft Office Word</Application>
  <DocSecurity>0</DocSecurity>
  <Lines>189</Lines>
  <Paragraphs>53</Paragraphs>
  <ScaleCrop>false</ScaleCrop>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24</cp:revision>
  <cp:lastPrinted>2021-04-10T08:11:00Z</cp:lastPrinted>
  <dcterms:created xsi:type="dcterms:W3CDTF">2021-06-12T14:14:00Z</dcterms:created>
  <dcterms:modified xsi:type="dcterms:W3CDTF">2021-06-23T07:31:00Z</dcterms:modified>
</cp:coreProperties>
</file>