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B5B91" w:rsidRPr="008230B3" w:rsidRDefault="002B5B91" w:rsidP="002B5B91">
      <w:pPr>
        <w:jc w:val="center"/>
        <w:rPr>
          <w:rFonts w:eastAsia="標楷體"/>
          <w:b/>
          <w:sz w:val="28"/>
          <w:szCs w:val="28"/>
        </w:rPr>
      </w:pPr>
      <w:r w:rsidRPr="008230B3">
        <w:rPr>
          <w:rFonts w:eastAsia="標楷體"/>
          <w:b/>
          <w:sz w:val="28"/>
          <w:szCs w:val="28"/>
        </w:rPr>
        <w:t>新北市</w:t>
      </w:r>
      <w:r w:rsidR="00F20B4E" w:rsidRPr="008230B3">
        <w:rPr>
          <w:rFonts w:eastAsia="標楷體"/>
          <w:b/>
          <w:sz w:val="28"/>
          <w:szCs w:val="28"/>
        </w:rPr>
        <w:t>立</w:t>
      </w:r>
      <w:r w:rsidR="003D48CE" w:rsidRPr="008230B3">
        <w:rPr>
          <w:rFonts w:eastAsia="標楷體"/>
          <w:b/>
          <w:sz w:val="28"/>
          <w:szCs w:val="28"/>
        </w:rPr>
        <w:t>溪</w:t>
      </w:r>
      <w:proofErr w:type="gramStart"/>
      <w:r w:rsidR="003D48CE" w:rsidRPr="008230B3">
        <w:rPr>
          <w:rFonts w:eastAsia="標楷體"/>
          <w:b/>
          <w:sz w:val="28"/>
          <w:szCs w:val="28"/>
        </w:rPr>
        <w:t>崑</w:t>
      </w:r>
      <w:proofErr w:type="gramEnd"/>
      <w:r w:rsidRPr="008230B3">
        <w:rPr>
          <w:rFonts w:eastAsia="標楷體"/>
          <w:b/>
          <w:sz w:val="28"/>
          <w:szCs w:val="28"/>
        </w:rPr>
        <w:t>國民</w:t>
      </w:r>
      <w:r w:rsidR="00E52EA3" w:rsidRPr="008230B3">
        <w:rPr>
          <w:rFonts w:eastAsia="標楷體"/>
          <w:b/>
          <w:sz w:val="28"/>
          <w:szCs w:val="28"/>
        </w:rPr>
        <w:t>中</w:t>
      </w:r>
      <w:r w:rsidRPr="008230B3">
        <w:rPr>
          <w:rFonts w:eastAsia="標楷體"/>
          <w:b/>
          <w:sz w:val="28"/>
          <w:szCs w:val="28"/>
        </w:rPr>
        <w:t>學</w:t>
      </w:r>
      <w:r w:rsidRPr="008230B3">
        <w:rPr>
          <w:rFonts w:eastAsia="標楷體"/>
          <w:b/>
          <w:sz w:val="28"/>
          <w:szCs w:val="28"/>
        </w:rPr>
        <w:t xml:space="preserve"> </w:t>
      </w:r>
      <w:r w:rsidR="00976BFD" w:rsidRPr="008230B3">
        <w:rPr>
          <w:rFonts w:eastAsia="標楷體"/>
          <w:b/>
          <w:sz w:val="28"/>
          <w:szCs w:val="28"/>
        </w:rPr>
        <w:t>110</w:t>
      </w:r>
      <w:r w:rsidRPr="008230B3">
        <w:rPr>
          <w:rFonts w:eastAsia="標楷體"/>
          <w:b/>
          <w:sz w:val="28"/>
          <w:szCs w:val="28"/>
        </w:rPr>
        <w:t>學年度</w:t>
      </w:r>
      <w:r w:rsidR="00E9493D" w:rsidRPr="008230B3">
        <w:rPr>
          <w:rFonts w:eastAsia="標楷體"/>
          <w:b/>
          <w:sz w:val="28"/>
          <w:szCs w:val="28"/>
        </w:rPr>
        <w:t>八</w:t>
      </w:r>
      <w:r w:rsidRPr="008230B3">
        <w:rPr>
          <w:rFonts w:eastAsia="標楷體"/>
          <w:b/>
          <w:sz w:val="28"/>
          <w:szCs w:val="28"/>
        </w:rPr>
        <w:t>年級第</w:t>
      </w:r>
      <w:r w:rsidR="00E9493D" w:rsidRPr="008230B3">
        <w:rPr>
          <w:rFonts w:eastAsia="標楷體"/>
          <w:b/>
          <w:sz w:val="28"/>
          <w:szCs w:val="28"/>
        </w:rPr>
        <w:t>一</w:t>
      </w:r>
      <w:proofErr w:type="gramStart"/>
      <w:r w:rsidRPr="008230B3">
        <w:rPr>
          <w:rFonts w:eastAsia="標楷體"/>
          <w:b/>
          <w:sz w:val="28"/>
          <w:szCs w:val="28"/>
        </w:rPr>
        <w:t>學期</w:t>
      </w:r>
      <w:r w:rsidR="00B80E48" w:rsidRPr="008230B3">
        <w:rPr>
          <w:rFonts w:eastAsia="標楷體"/>
          <w:b/>
          <w:sz w:val="28"/>
          <w:szCs w:val="28"/>
        </w:rPr>
        <w:t>部定</w:t>
      </w:r>
      <w:r w:rsidRPr="008230B3">
        <w:rPr>
          <w:rFonts w:eastAsia="標楷體"/>
          <w:b/>
          <w:sz w:val="28"/>
          <w:szCs w:val="28"/>
        </w:rPr>
        <w:t>課程</w:t>
      </w:r>
      <w:proofErr w:type="gramEnd"/>
      <w:r w:rsidRPr="008230B3">
        <w:rPr>
          <w:rFonts w:eastAsia="標楷體"/>
          <w:b/>
          <w:sz w:val="28"/>
          <w:szCs w:val="28"/>
        </w:rPr>
        <w:t>計畫</w:t>
      </w:r>
      <w:r w:rsidR="005E24FD" w:rsidRPr="008230B3">
        <w:rPr>
          <w:rFonts w:eastAsia="標楷體"/>
          <w:b/>
          <w:sz w:val="28"/>
          <w:szCs w:val="28"/>
        </w:rPr>
        <w:t xml:space="preserve"> </w:t>
      </w:r>
      <w:r w:rsidR="005E24FD" w:rsidRPr="008230B3">
        <w:rPr>
          <w:rFonts w:eastAsia="標楷體"/>
          <w:b/>
          <w:sz w:val="28"/>
          <w:szCs w:val="28"/>
        </w:rPr>
        <w:t>科技領域</w:t>
      </w:r>
      <w:r w:rsidR="005E24FD" w:rsidRPr="008230B3">
        <w:rPr>
          <w:rFonts w:eastAsia="標楷體"/>
          <w:b/>
          <w:sz w:val="28"/>
          <w:szCs w:val="28"/>
        </w:rPr>
        <w:t>-</w:t>
      </w:r>
      <w:r w:rsidR="005E24FD" w:rsidRPr="008230B3">
        <w:rPr>
          <w:rFonts w:eastAsia="標楷體"/>
          <w:b/>
          <w:sz w:val="28"/>
          <w:szCs w:val="28"/>
        </w:rPr>
        <w:t>生活科技</w:t>
      </w:r>
      <w:r w:rsidR="005E24FD" w:rsidRPr="008230B3">
        <w:rPr>
          <w:rFonts w:eastAsia="標楷體"/>
          <w:b/>
          <w:sz w:val="28"/>
          <w:szCs w:val="28"/>
        </w:rPr>
        <w:t xml:space="preserve"> </w:t>
      </w:r>
      <w:r w:rsidR="00967DBF" w:rsidRPr="008230B3">
        <w:rPr>
          <w:rFonts w:eastAsia="標楷體"/>
          <w:b/>
          <w:sz w:val="28"/>
          <w:szCs w:val="28"/>
        </w:rPr>
        <w:t xml:space="preserve">  </w:t>
      </w:r>
      <w:r w:rsidR="00967DBF" w:rsidRPr="008230B3">
        <w:rPr>
          <w:rFonts w:eastAsia="標楷體"/>
          <w:b/>
          <w:sz w:val="28"/>
          <w:szCs w:val="28"/>
        </w:rPr>
        <w:t>設計者：</w:t>
      </w:r>
      <w:r w:rsidR="00034FC9" w:rsidRPr="008230B3">
        <w:rPr>
          <w:rFonts w:eastAsia="標楷體"/>
          <w:b/>
          <w:sz w:val="28"/>
          <w:szCs w:val="28"/>
        </w:rPr>
        <w:t>葉順華</w:t>
      </w:r>
    </w:p>
    <w:p w:rsidR="003939AB" w:rsidRPr="008230B3" w:rsidRDefault="003939AB" w:rsidP="002B5B91">
      <w:pPr>
        <w:jc w:val="center"/>
        <w:rPr>
          <w:rFonts w:eastAsia="標楷體"/>
          <w:b/>
          <w:sz w:val="28"/>
          <w:szCs w:val="28"/>
        </w:rPr>
      </w:pPr>
    </w:p>
    <w:p w:rsidR="009529E0" w:rsidRPr="008230B3" w:rsidRDefault="0036459A" w:rsidP="00221BF0">
      <w:pPr>
        <w:tabs>
          <w:tab w:val="left" w:pos="4320"/>
        </w:tabs>
        <w:spacing w:line="360" w:lineRule="auto"/>
        <w:rPr>
          <w:rFonts w:eastAsia="標楷體"/>
          <w:b/>
          <w:color w:val="FF0000"/>
          <w:sz w:val="24"/>
          <w:szCs w:val="24"/>
        </w:rPr>
      </w:pPr>
      <w:r w:rsidRPr="008230B3">
        <w:rPr>
          <w:rFonts w:eastAsia="標楷體"/>
          <w:b/>
          <w:sz w:val="24"/>
          <w:szCs w:val="24"/>
        </w:rPr>
        <w:t>一、課程類別：</w:t>
      </w:r>
      <w:r w:rsidR="00221BF0" w:rsidRPr="008230B3">
        <w:rPr>
          <w:rFonts w:eastAsia="標楷體"/>
          <w:b/>
          <w:color w:val="FF0000"/>
          <w:sz w:val="24"/>
          <w:szCs w:val="24"/>
        </w:rPr>
        <w:tab/>
      </w:r>
    </w:p>
    <w:p w:rsidR="009D5F4F" w:rsidRPr="00435508" w:rsidRDefault="009529E0" w:rsidP="002026C7">
      <w:pPr>
        <w:spacing w:line="360" w:lineRule="auto"/>
        <w:rPr>
          <w:rFonts w:ascii="標楷體" w:eastAsia="標楷體" w:hAnsi="標楷體"/>
          <w:b/>
          <w:color w:val="auto"/>
          <w:sz w:val="24"/>
          <w:szCs w:val="24"/>
        </w:rPr>
      </w:pPr>
      <w:r w:rsidRPr="00435508">
        <w:rPr>
          <w:rFonts w:ascii="標楷體" w:eastAsia="標楷體" w:hAnsi="標楷體"/>
          <w:b/>
          <w:color w:val="auto"/>
          <w:sz w:val="24"/>
          <w:szCs w:val="24"/>
        </w:rPr>
        <w:t xml:space="preserve">    </w:t>
      </w:r>
      <w:r w:rsidR="00903674" w:rsidRPr="00435508">
        <w:rPr>
          <w:rFonts w:ascii="標楷體" w:eastAsia="標楷體" w:hAnsi="標楷體"/>
          <w:b/>
          <w:color w:val="auto"/>
          <w:sz w:val="24"/>
          <w:szCs w:val="24"/>
        </w:rPr>
        <w:t>1.</w:t>
      </w:r>
      <w:r w:rsidR="009D5F4F" w:rsidRPr="00435508">
        <w:rPr>
          <w:rFonts w:ascii="標楷體" w:eastAsia="標楷體" w:hAnsi="標楷體"/>
          <w:b/>
          <w:color w:val="auto"/>
          <w:sz w:val="24"/>
          <w:szCs w:val="24"/>
        </w:rPr>
        <w:t xml:space="preserve">□國語文   </w:t>
      </w:r>
      <w:r w:rsidR="00903674" w:rsidRPr="00435508">
        <w:rPr>
          <w:rFonts w:ascii="標楷體" w:eastAsia="標楷體" w:hAnsi="標楷體"/>
          <w:b/>
          <w:color w:val="auto"/>
          <w:sz w:val="24"/>
          <w:szCs w:val="24"/>
        </w:rPr>
        <w:t>2.</w:t>
      </w:r>
      <w:r w:rsidR="009D5F4F" w:rsidRPr="00435508">
        <w:rPr>
          <w:rFonts w:ascii="標楷體" w:eastAsia="標楷體" w:hAnsi="標楷體"/>
          <w:b/>
          <w:color w:val="auto"/>
          <w:sz w:val="24"/>
          <w:szCs w:val="24"/>
        </w:rPr>
        <w:t xml:space="preserve">□英語文   </w:t>
      </w:r>
      <w:r w:rsidR="00903674" w:rsidRPr="00435508">
        <w:rPr>
          <w:rFonts w:ascii="標楷體" w:eastAsia="標楷體" w:hAnsi="標楷體"/>
          <w:b/>
          <w:color w:val="auto"/>
          <w:sz w:val="24"/>
          <w:szCs w:val="24"/>
        </w:rPr>
        <w:t>3.</w:t>
      </w:r>
      <w:r w:rsidR="009D5F4F" w:rsidRPr="00435508">
        <w:rPr>
          <w:rFonts w:ascii="標楷體" w:eastAsia="標楷體" w:hAnsi="標楷體"/>
          <w:b/>
          <w:color w:val="auto"/>
          <w:sz w:val="24"/>
          <w:szCs w:val="24"/>
        </w:rPr>
        <w:t xml:space="preserve">□健康與體育   </w:t>
      </w:r>
      <w:r w:rsidR="00903674" w:rsidRPr="00435508">
        <w:rPr>
          <w:rFonts w:ascii="標楷體" w:eastAsia="標楷體" w:hAnsi="標楷體"/>
          <w:b/>
          <w:color w:val="auto"/>
          <w:sz w:val="24"/>
          <w:szCs w:val="24"/>
        </w:rPr>
        <w:t>4.</w:t>
      </w:r>
      <w:r w:rsidR="009D5F4F" w:rsidRPr="00435508">
        <w:rPr>
          <w:rFonts w:ascii="標楷體" w:eastAsia="標楷體" w:hAnsi="標楷體"/>
          <w:b/>
          <w:color w:val="auto"/>
          <w:sz w:val="24"/>
          <w:szCs w:val="24"/>
        </w:rPr>
        <w:t xml:space="preserve">□數學   </w:t>
      </w:r>
      <w:r w:rsidR="00903674" w:rsidRPr="00435508">
        <w:rPr>
          <w:rFonts w:ascii="標楷體" w:eastAsia="標楷體" w:hAnsi="標楷體"/>
          <w:b/>
          <w:color w:val="auto"/>
          <w:sz w:val="24"/>
          <w:szCs w:val="24"/>
        </w:rPr>
        <w:t>5.</w:t>
      </w:r>
      <w:r w:rsidR="009D5F4F" w:rsidRPr="00435508">
        <w:rPr>
          <w:rFonts w:ascii="標楷體" w:eastAsia="標楷體" w:hAnsi="標楷體"/>
          <w:b/>
          <w:color w:val="auto"/>
          <w:sz w:val="24"/>
          <w:szCs w:val="24"/>
        </w:rPr>
        <w:t xml:space="preserve">□社會   </w:t>
      </w:r>
      <w:r w:rsidR="00903674" w:rsidRPr="00435508">
        <w:rPr>
          <w:rFonts w:ascii="標楷體" w:eastAsia="標楷體" w:hAnsi="標楷體"/>
          <w:b/>
          <w:color w:val="auto"/>
          <w:sz w:val="24"/>
          <w:szCs w:val="24"/>
        </w:rPr>
        <w:t>6.</w:t>
      </w:r>
      <w:r w:rsidR="009D5F4F" w:rsidRPr="00435508">
        <w:rPr>
          <w:rFonts w:ascii="標楷體" w:eastAsia="標楷體" w:hAnsi="標楷體"/>
          <w:b/>
          <w:color w:val="auto"/>
          <w:sz w:val="24"/>
          <w:szCs w:val="24"/>
        </w:rPr>
        <w:t xml:space="preserve">□藝術  </w:t>
      </w:r>
      <w:r w:rsidR="00903674" w:rsidRPr="00435508">
        <w:rPr>
          <w:rFonts w:ascii="標楷體" w:eastAsia="標楷體" w:hAnsi="標楷體"/>
          <w:b/>
          <w:color w:val="auto"/>
          <w:sz w:val="24"/>
          <w:szCs w:val="24"/>
        </w:rPr>
        <w:t>7.</w:t>
      </w:r>
      <w:r w:rsidR="009D5F4F" w:rsidRPr="00435508">
        <w:rPr>
          <w:rFonts w:ascii="標楷體" w:eastAsia="標楷體" w:hAnsi="標楷體"/>
          <w:b/>
          <w:color w:val="auto"/>
          <w:sz w:val="24"/>
          <w:szCs w:val="24"/>
        </w:rPr>
        <w:t xml:space="preserve">□自然科學 </w:t>
      </w:r>
      <w:r w:rsidR="00903674" w:rsidRPr="00435508">
        <w:rPr>
          <w:rFonts w:ascii="標楷體" w:eastAsia="標楷體" w:hAnsi="標楷體"/>
          <w:b/>
          <w:color w:val="auto"/>
          <w:sz w:val="24"/>
          <w:szCs w:val="24"/>
        </w:rPr>
        <w:t>8.</w:t>
      </w:r>
      <w:r w:rsidR="00E9493D" w:rsidRPr="00435508">
        <w:rPr>
          <w:rFonts w:ascii="標楷體" w:eastAsia="標楷體" w:hAnsi="標楷體"/>
          <w:b/>
          <w:color w:val="auto"/>
          <w:sz w:val="24"/>
          <w:szCs w:val="24"/>
        </w:rPr>
        <w:t xml:space="preserve"> ■</w:t>
      </w:r>
      <w:r w:rsidR="009D5F4F" w:rsidRPr="00435508">
        <w:rPr>
          <w:rFonts w:ascii="標楷體" w:eastAsia="標楷體" w:hAnsi="標楷體"/>
          <w:b/>
          <w:color w:val="auto"/>
          <w:sz w:val="24"/>
          <w:szCs w:val="24"/>
        </w:rPr>
        <w:t xml:space="preserve">科技  </w:t>
      </w:r>
      <w:r w:rsidR="00903674" w:rsidRPr="00435508">
        <w:rPr>
          <w:rFonts w:ascii="標楷體" w:eastAsia="標楷體" w:hAnsi="標楷體"/>
          <w:b/>
          <w:color w:val="auto"/>
          <w:sz w:val="24"/>
          <w:szCs w:val="24"/>
        </w:rPr>
        <w:t>9.</w:t>
      </w:r>
      <w:r w:rsidR="009D5F4F" w:rsidRPr="00435508">
        <w:rPr>
          <w:rFonts w:ascii="標楷體" w:eastAsia="標楷體" w:hAnsi="標楷體"/>
          <w:b/>
          <w:color w:val="auto"/>
          <w:sz w:val="24"/>
          <w:szCs w:val="24"/>
        </w:rPr>
        <w:t>□綜合活動</w:t>
      </w:r>
    </w:p>
    <w:p w:rsidR="00D37619" w:rsidRPr="00435508" w:rsidRDefault="00504BCC" w:rsidP="002026C7">
      <w:pPr>
        <w:pBdr>
          <w:top w:val="nil"/>
          <w:left w:val="nil"/>
          <w:bottom w:val="nil"/>
          <w:right w:val="nil"/>
          <w:between w:val="nil"/>
        </w:pBdr>
        <w:spacing w:line="360" w:lineRule="auto"/>
        <w:rPr>
          <w:rFonts w:ascii="標楷體" w:eastAsia="標楷體" w:hAnsi="標楷體"/>
          <w:b/>
          <w:sz w:val="24"/>
          <w:szCs w:val="24"/>
          <w:u w:val="single"/>
        </w:rPr>
      </w:pPr>
      <w:r w:rsidRPr="00435508">
        <w:rPr>
          <w:rFonts w:ascii="標楷體" w:eastAsia="標楷體" w:hAnsi="標楷體"/>
          <w:b/>
          <w:sz w:val="24"/>
          <w:szCs w:val="24"/>
        </w:rPr>
        <w:t>二、</w:t>
      </w:r>
      <w:r w:rsidR="00517FDB" w:rsidRPr="00435508">
        <w:rPr>
          <w:rFonts w:ascii="標楷體" w:eastAsia="標楷體" w:hAnsi="標楷體"/>
          <w:b/>
          <w:sz w:val="24"/>
          <w:szCs w:val="24"/>
        </w:rPr>
        <w:t>學習節數：</w:t>
      </w:r>
      <w:r w:rsidR="00D37619" w:rsidRPr="00435508">
        <w:rPr>
          <w:rFonts w:ascii="標楷體" w:eastAsia="標楷體" w:hAnsi="標楷體"/>
          <w:b/>
          <w:sz w:val="24"/>
          <w:szCs w:val="24"/>
        </w:rPr>
        <w:t>每週</w:t>
      </w:r>
      <w:r w:rsidR="00031A53" w:rsidRPr="00435508">
        <w:rPr>
          <w:rFonts w:ascii="標楷體" w:eastAsia="標楷體" w:hAnsi="標楷體"/>
          <w:b/>
          <w:sz w:val="24"/>
          <w:szCs w:val="24"/>
        </w:rPr>
        <w:t xml:space="preserve">( </w:t>
      </w:r>
      <w:r w:rsidR="00E9493D" w:rsidRPr="00435508">
        <w:rPr>
          <w:rFonts w:ascii="標楷體" w:eastAsia="標楷體" w:hAnsi="標楷體"/>
          <w:b/>
          <w:sz w:val="24"/>
          <w:szCs w:val="24"/>
        </w:rPr>
        <w:t>1</w:t>
      </w:r>
      <w:r w:rsidR="00031A53" w:rsidRPr="00435508">
        <w:rPr>
          <w:rFonts w:ascii="標楷體" w:eastAsia="標楷體" w:hAnsi="標楷體"/>
          <w:b/>
          <w:sz w:val="24"/>
          <w:szCs w:val="24"/>
        </w:rPr>
        <w:t xml:space="preserve"> )</w:t>
      </w:r>
      <w:r w:rsidR="00D37619" w:rsidRPr="00435508">
        <w:rPr>
          <w:rFonts w:ascii="標楷體" w:eastAsia="標楷體" w:hAnsi="標楷體"/>
          <w:b/>
          <w:sz w:val="24"/>
          <w:szCs w:val="24"/>
        </w:rPr>
        <w:t>節，</w:t>
      </w:r>
      <w:r w:rsidR="00C4704C" w:rsidRPr="00435508">
        <w:rPr>
          <w:rFonts w:ascii="標楷體" w:eastAsia="標楷體" w:hAnsi="標楷體"/>
          <w:b/>
          <w:sz w:val="24"/>
          <w:szCs w:val="24"/>
        </w:rPr>
        <w:t xml:space="preserve">實施( </w:t>
      </w:r>
      <w:r w:rsidR="00E9493D" w:rsidRPr="00435508">
        <w:rPr>
          <w:rFonts w:ascii="標楷體" w:eastAsia="標楷體" w:hAnsi="標楷體"/>
          <w:b/>
          <w:sz w:val="24"/>
          <w:szCs w:val="24"/>
        </w:rPr>
        <w:t>21</w:t>
      </w:r>
      <w:r w:rsidR="00C4704C" w:rsidRPr="00435508">
        <w:rPr>
          <w:rFonts w:ascii="標楷體" w:eastAsia="標楷體" w:hAnsi="標楷體"/>
          <w:b/>
          <w:sz w:val="24"/>
          <w:szCs w:val="24"/>
        </w:rPr>
        <w:t xml:space="preserve"> )</w:t>
      </w:r>
      <w:proofErr w:type="gramStart"/>
      <w:r w:rsidR="00C4704C" w:rsidRPr="00435508">
        <w:rPr>
          <w:rFonts w:ascii="標楷體" w:eastAsia="標楷體" w:hAnsi="標楷體"/>
          <w:b/>
          <w:sz w:val="24"/>
          <w:szCs w:val="24"/>
        </w:rPr>
        <w:t>週</w:t>
      </w:r>
      <w:proofErr w:type="gramEnd"/>
      <w:r w:rsidR="00C4704C" w:rsidRPr="00435508">
        <w:rPr>
          <w:rFonts w:ascii="標楷體" w:eastAsia="標楷體" w:hAnsi="標楷體"/>
          <w:b/>
          <w:sz w:val="24"/>
          <w:szCs w:val="24"/>
        </w:rPr>
        <w:t>，</w:t>
      </w:r>
      <w:r w:rsidR="00D37619" w:rsidRPr="00435508">
        <w:rPr>
          <w:rFonts w:ascii="標楷體" w:eastAsia="標楷體" w:hAnsi="標楷體"/>
          <w:b/>
          <w:sz w:val="24"/>
          <w:szCs w:val="24"/>
        </w:rPr>
        <w:t>共</w:t>
      </w:r>
      <w:r w:rsidR="00031A53" w:rsidRPr="00435508">
        <w:rPr>
          <w:rFonts w:ascii="標楷體" w:eastAsia="標楷體" w:hAnsi="標楷體"/>
          <w:b/>
          <w:sz w:val="24"/>
          <w:szCs w:val="24"/>
        </w:rPr>
        <w:t xml:space="preserve">( </w:t>
      </w:r>
      <w:r w:rsidR="00E9493D" w:rsidRPr="00435508">
        <w:rPr>
          <w:rFonts w:ascii="標楷體" w:eastAsia="標楷體" w:hAnsi="標楷體"/>
          <w:b/>
          <w:sz w:val="24"/>
          <w:szCs w:val="24"/>
        </w:rPr>
        <w:t>21</w:t>
      </w:r>
      <w:r w:rsidR="00031A53" w:rsidRPr="00435508">
        <w:rPr>
          <w:rFonts w:ascii="標楷體" w:eastAsia="標楷體" w:hAnsi="標楷體"/>
          <w:b/>
          <w:sz w:val="24"/>
          <w:szCs w:val="24"/>
        </w:rPr>
        <w:t xml:space="preserve"> )</w:t>
      </w:r>
      <w:r w:rsidR="00D37619" w:rsidRPr="00435508">
        <w:rPr>
          <w:rFonts w:ascii="標楷體" w:eastAsia="標楷體" w:hAnsi="標楷體"/>
          <w:b/>
          <w:sz w:val="24"/>
          <w:szCs w:val="24"/>
        </w:rPr>
        <w:t>節。</w:t>
      </w:r>
      <w:r w:rsidR="00726FA3" w:rsidRPr="00435508">
        <w:rPr>
          <w:rFonts w:ascii="標楷體" w:eastAsia="標楷體" w:hAnsi="標楷體"/>
          <w:b/>
          <w:sz w:val="24"/>
          <w:szCs w:val="24"/>
        </w:rPr>
        <w:t xml:space="preserve">  </w:t>
      </w:r>
    </w:p>
    <w:p w:rsidR="00285A39" w:rsidRPr="008230B3" w:rsidRDefault="00504BCC" w:rsidP="0061264C">
      <w:pPr>
        <w:pBdr>
          <w:top w:val="nil"/>
          <w:left w:val="nil"/>
          <w:bottom w:val="nil"/>
          <w:right w:val="nil"/>
          <w:between w:val="nil"/>
        </w:pBdr>
        <w:tabs>
          <w:tab w:val="left" w:pos="8980"/>
        </w:tabs>
        <w:spacing w:line="360" w:lineRule="auto"/>
        <w:rPr>
          <w:rFonts w:eastAsia="標楷體"/>
          <w:b/>
          <w:sz w:val="24"/>
          <w:szCs w:val="24"/>
        </w:rPr>
      </w:pPr>
      <w:r w:rsidRPr="008230B3">
        <w:rPr>
          <w:rFonts w:eastAsia="標楷體"/>
          <w:b/>
          <w:sz w:val="24"/>
          <w:szCs w:val="24"/>
        </w:rPr>
        <w:t>三、</w:t>
      </w:r>
      <w:r w:rsidR="00D37619" w:rsidRPr="008230B3">
        <w:rPr>
          <w:rFonts w:eastAsia="標楷體"/>
          <w:b/>
          <w:sz w:val="24"/>
          <w:szCs w:val="24"/>
        </w:rPr>
        <w:t>課程內涵：</w:t>
      </w:r>
      <w:r w:rsidR="0061264C" w:rsidRPr="008230B3">
        <w:rPr>
          <w:rFonts w:eastAsia="標楷體"/>
          <w:b/>
          <w:sz w:val="24"/>
          <w:szCs w:val="24"/>
        </w:rPr>
        <w:tab/>
      </w:r>
    </w:p>
    <w:tbl>
      <w:tblPr>
        <w:tblW w:w="14541" w:type="dxa"/>
        <w:jc w:val="center"/>
        <w:tblBorders>
          <w:top w:val="nil"/>
          <w:left w:val="nil"/>
          <w:bottom w:val="nil"/>
          <w:right w:val="nil"/>
          <w:insideH w:val="nil"/>
          <w:insideV w:val="nil"/>
        </w:tblBorders>
        <w:shd w:val="clear" w:color="auto" w:fill="FFFFFF" w:themeFill="background1"/>
        <w:tblLayout w:type="fixed"/>
        <w:tblLook w:val="0600" w:firstRow="0" w:lastRow="0" w:firstColumn="0" w:lastColumn="0" w:noHBand="1" w:noVBand="1"/>
      </w:tblPr>
      <w:tblGrid>
        <w:gridCol w:w="3111"/>
        <w:gridCol w:w="11430"/>
      </w:tblGrid>
      <w:tr w:rsidR="00F6602E" w:rsidRPr="008230B3" w:rsidTr="00F6602E">
        <w:trPr>
          <w:trHeight w:val="844"/>
          <w:jc w:val="center"/>
        </w:trPr>
        <w:tc>
          <w:tcPr>
            <w:tcW w:w="3111" w:type="dxa"/>
            <w:tcBorders>
              <w:top w:val="single" w:sz="8" w:space="0" w:color="000000"/>
              <w:left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F6602E" w:rsidRPr="00435508" w:rsidRDefault="00F6602E" w:rsidP="008F1D99">
            <w:pPr>
              <w:spacing w:line="240" w:lineRule="atLeast"/>
              <w:jc w:val="center"/>
              <w:rPr>
                <w:rFonts w:ascii="標楷體" w:eastAsia="標楷體" w:hAnsi="標楷體"/>
                <w:b/>
                <w:color w:val="auto"/>
                <w:sz w:val="24"/>
                <w:szCs w:val="24"/>
              </w:rPr>
            </w:pPr>
            <w:r w:rsidRPr="00435508">
              <w:rPr>
                <w:rFonts w:ascii="標楷體" w:eastAsia="標楷體" w:hAnsi="標楷體"/>
                <w:b/>
                <w:color w:val="auto"/>
                <w:sz w:val="24"/>
                <w:szCs w:val="24"/>
              </w:rPr>
              <w:t>總綱核心素養</w:t>
            </w:r>
          </w:p>
        </w:tc>
        <w:tc>
          <w:tcPr>
            <w:tcW w:w="11430" w:type="dxa"/>
            <w:tcBorders>
              <w:top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F6602E" w:rsidRPr="008230B3" w:rsidRDefault="00F6602E" w:rsidP="00285A39">
            <w:pPr>
              <w:spacing w:line="240" w:lineRule="atLeast"/>
              <w:jc w:val="center"/>
              <w:rPr>
                <w:rFonts w:eastAsia="標楷體"/>
                <w:b/>
                <w:color w:val="auto"/>
                <w:sz w:val="24"/>
                <w:szCs w:val="24"/>
              </w:rPr>
            </w:pPr>
            <w:r w:rsidRPr="008230B3">
              <w:rPr>
                <w:rFonts w:eastAsia="標楷體"/>
                <w:b/>
                <w:color w:val="auto"/>
                <w:sz w:val="24"/>
                <w:szCs w:val="24"/>
              </w:rPr>
              <w:t>學習領域核心素養</w:t>
            </w:r>
          </w:p>
        </w:tc>
      </w:tr>
      <w:tr w:rsidR="00F6602E" w:rsidRPr="008230B3" w:rsidTr="00F6602E">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E9493D" w:rsidRPr="00435508" w:rsidRDefault="00E9493D" w:rsidP="00E9493D">
            <w:pPr>
              <w:autoSpaceDE w:val="0"/>
              <w:autoSpaceDN w:val="0"/>
              <w:adjustRightInd w:val="0"/>
              <w:rPr>
                <w:rFonts w:ascii="標楷體" w:eastAsia="標楷體" w:hAnsi="標楷體"/>
                <w:b/>
                <w:color w:val="auto"/>
                <w:sz w:val="24"/>
                <w:szCs w:val="24"/>
              </w:rPr>
            </w:pPr>
            <w:r w:rsidRPr="00435508">
              <w:rPr>
                <w:rFonts w:ascii="標楷體" w:eastAsia="標楷體" w:hAnsi="標楷體"/>
                <w:b/>
                <w:color w:val="auto"/>
                <w:sz w:val="24"/>
                <w:szCs w:val="24"/>
              </w:rPr>
              <w:t>■ A1身心素質與自我精進</w:t>
            </w:r>
          </w:p>
          <w:p w:rsidR="00E9493D" w:rsidRPr="00435508" w:rsidRDefault="00E9493D" w:rsidP="00E9493D">
            <w:pPr>
              <w:autoSpaceDE w:val="0"/>
              <w:autoSpaceDN w:val="0"/>
              <w:adjustRightInd w:val="0"/>
              <w:rPr>
                <w:rFonts w:ascii="標楷體" w:eastAsia="標楷體" w:hAnsi="標楷體"/>
                <w:b/>
                <w:color w:val="auto"/>
                <w:sz w:val="24"/>
                <w:szCs w:val="24"/>
              </w:rPr>
            </w:pPr>
            <w:r w:rsidRPr="00435508">
              <w:rPr>
                <w:rFonts w:ascii="標楷體" w:eastAsia="標楷體" w:hAnsi="標楷體"/>
                <w:b/>
                <w:color w:val="auto"/>
                <w:sz w:val="24"/>
                <w:szCs w:val="24"/>
              </w:rPr>
              <w:t>■ A2系統思考與解決問題</w:t>
            </w:r>
          </w:p>
          <w:p w:rsidR="00E9493D" w:rsidRPr="00435508" w:rsidRDefault="00E9493D" w:rsidP="00E9493D">
            <w:pPr>
              <w:autoSpaceDE w:val="0"/>
              <w:autoSpaceDN w:val="0"/>
              <w:adjustRightInd w:val="0"/>
              <w:rPr>
                <w:rFonts w:ascii="標楷體" w:eastAsia="標楷體" w:hAnsi="標楷體"/>
                <w:b/>
                <w:color w:val="auto"/>
                <w:sz w:val="24"/>
                <w:szCs w:val="24"/>
              </w:rPr>
            </w:pPr>
            <w:r w:rsidRPr="00435508">
              <w:rPr>
                <w:rFonts w:ascii="標楷體" w:eastAsia="標楷體" w:hAnsi="標楷體"/>
                <w:b/>
                <w:color w:val="auto"/>
                <w:sz w:val="24"/>
                <w:szCs w:val="24"/>
              </w:rPr>
              <w:t>■ A3規劃執行與創新</w:t>
            </w:r>
            <w:bookmarkStart w:id="0" w:name="_GoBack"/>
            <w:bookmarkEnd w:id="0"/>
            <w:r w:rsidRPr="00435508">
              <w:rPr>
                <w:rFonts w:ascii="標楷體" w:eastAsia="標楷體" w:hAnsi="標楷體"/>
                <w:b/>
                <w:color w:val="auto"/>
                <w:sz w:val="24"/>
                <w:szCs w:val="24"/>
              </w:rPr>
              <w:t>應變</w:t>
            </w:r>
          </w:p>
          <w:p w:rsidR="00E9493D" w:rsidRPr="00435508" w:rsidRDefault="00E9493D" w:rsidP="00E9493D">
            <w:pPr>
              <w:autoSpaceDE w:val="0"/>
              <w:autoSpaceDN w:val="0"/>
              <w:adjustRightInd w:val="0"/>
              <w:rPr>
                <w:rFonts w:ascii="標楷體" w:eastAsia="標楷體" w:hAnsi="標楷體"/>
                <w:b/>
                <w:color w:val="auto"/>
                <w:sz w:val="24"/>
                <w:szCs w:val="24"/>
              </w:rPr>
            </w:pPr>
            <w:r w:rsidRPr="00435508">
              <w:rPr>
                <w:rFonts w:ascii="標楷體" w:eastAsia="標楷體" w:hAnsi="標楷體"/>
                <w:b/>
                <w:color w:val="auto"/>
                <w:sz w:val="24"/>
                <w:szCs w:val="24"/>
              </w:rPr>
              <w:t>■ B1符號運用與溝通表達</w:t>
            </w:r>
          </w:p>
          <w:p w:rsidR="00E9493D" w:rsidRPr="00435508" w:rsidRDefault="00E9493D" w:rsidP="00E9493D">
            <w:pPr>
              <w:autoSpaceDE w:val="0"/>
              <w:autoSpaceDN w:val="0"/>
              <w:adjustRightInd w:val="0"/>
              <w:rPr>
                <w:rFonts w:ascii="標楷體" w:eastAsia="標楷體" w:hAnsi="標楷體"/>
                <w:b/>
                <w:color w:val="auto"/>
                <w:sz w:val="24"/>
                <w:szCs w:val="24"/>
              </w:rPr>
            </w:pPr>
            <w:r w:rsidRPr="00435508">
              <w:rPr>
                <w:rFonts w:ascii="標楷體" w:eastAsia="標楷體" w:hAnsi="標楷體"/>
                <w:b/>
                <w:color w:val="auto"/>
                <w:sz w:val="24"/>
                <w:szCs w:val="24"/>
              </w:rPr>
              <w:t>■ B2科技資訊與媒體素養</w:t>
            </w:r>
          </w:p>
          <w:p w:rsidR="00E9493D" w:rsidRPr="00435508" w:rsidRDefault="00E9493D" w:rsidP="00E9493D">
            <w:pPr>
              <w:autoSpaceDE w:val="0"/>
              <w:autoSpaceDN w:val="0"/>
              <w:adjustRightInd w:val="0"/>
              <w:rPr>
                <w:rFonts w:ascii="標楷體" w:eastAsia="標楷體" w:hAnsi="標楷體"/>
                <w:b/>
                <w:color w:val="auto"/>
                <w:sz w:val="24"/>
                <w:szCs w:val="24"/>
              </w:rPr>
            </w:pPr>
            <w:r w:rsidRPr="00435508">
              <w:rPr>
                <w:rFonts w:ascii="標楷體" w:eastAsia="標楷體" w:hAnsi="標楷體"/>
                <w:b/>
                <w:color w:val="auto"/>
                <w:sz w:val="24"/>
                <w:szCs w:val="24"/>
              </w:rPr>
              <w:t>■ B3藝術涵養與美感素養</w:t>
            </w:r>
          </w:p>
          <w:p w:rsidR="00E9493D" w:rsidRPr="00435508" w:rsidRDefault="00E9493D" w:rsidP="00E9493D">
            <w:pPr>
              <w:autoSpaceDE w:val="0"/>
              <w:autoSpaceDN w:val="0"/>
              <w:adjustRightInd w:val="0"/>
              <w:rPr>
                <w:rFonts w:ascii="標楷體" w:eastAsia="標楷體" w:hAnsi="標楷體"/>
                <w:b/>
                <w:color w:val="auto"/>
                <w:sz w:val="24"/>
                <w:szCs w:val="24"/>
              </w:rPr>
            </w:pPr>
            <w:r w:rsidRPr="00435508">
              <w:rPr>
                <w:rFonts w:ascii="標楷體" w:eastAsia="標楷體" w:hAnsi="標楷體"/>
                <w:b/>
                <w:color w:val="auto"/>
                <w:sz w:val="24"/>
                <w:szCs w:val="24"/>
              </w:rPr>
              <w:t>■ C1道德實踐與公民意識</w:t>
            </w:r>
          </w:p>
          <w:p w:rsidR="00E9493D" w:rsidRPr="00435508" w:rsidRDefault="00E9493D" w:rsidP="00E9493D">
            <w:pPr>
              <w:autoSpaceDE w:val="0"/>
              <w:autoSpaceDN w:val="0"/>
              <w:adjustRightInd w:val="0"/>
              <w:rPr>
                <w:rFonts w:ascii="標楷體" w:eastAsia="標楷體" w:hAnsi="標楷體"/>
                <w:b/>
                <w:color w:val="auto"/>
                <w:sz w:val="24"/>
                <w:szCs w:val="24"/>
              </w:rPr>
            </w:pPr>
            <w:r w:rsidRPr="00435508">
              <w:rPr>
                <w:rFonts w:ascii="標楷體" w:eastAsia="標楷體" w:hAnsi="標楷體"/>
                <w:b/>
                <w:color w:val="auto"/>
                <w:sz w:val="24"/>
                <w:szCs w:val="24"/>
              </w:rPr>
              <w:t>■ C2人際關係與團隊合作</w:t>
            </w:r>
          </w:p>
          <w:p w:rsidR="00F6602E" w:rsidRPr="00435508" w:rsidRDefault="00E9493D" w:rsidP="00E9493D">
            <w:pPr>
              <w:autoSpaceDE w:val="0"/>
              <w:autoSpaceDN w:val="0"/>
              <w:adjustRightInd w:val="0"/>
              <w:ind w:firstLine="0"/>
              <w:rPr>
                <w:rFonts w:ascii="標楷體" w:eastAsia="標楷體" w:hAnsi="標楷體"/>
                <w:b/>
                <w:color w:val="auto"/>
                <w:sz w:val="24"/>
                <w:szCs w:val="24"/>
              </w:rPr>
            </w:pPr>
            <w:r w:rsidRPr="00435508">
              <w:rPr>
                <w:rFonts w:ascii="標楷體" w:eastAsia="標楷體" w:hAnsi="標楷體"/>
                <w:b/>
                <w:color w:val="auto"/>
                <w:sz w:val="24"/>
                <w:szCs w:val="24"/>
              </w:rPr>
              <w:t>□ C3多元文化與國際理解</w:t>
            </w:r>
          </w:p>
        </w:tc>
        <w:tc>
          <w:tcPr>
            <w:tcW w:w="11430" w:type="dxa"/>
            <w:tcBorders>
              <w:top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E9493D" w:rsidRPr="008230B3" w:rsidRDefault="00E9493D" w:rsidP="00E9493D">
            <w:pPr>
              <w:rPr>
                <w:b/>
              </w:rPr>
            </w:pPr>
            <w:r w:rsidRPr="008230B3">
              <w:rPr>
                <w:rFonts w:eastAsia="標楷體"/>
                <w:b/>
                <w:color w:val="auto"/>
                <w:sz w:val="24"/>
                <w:szCs w:val="24"/>
                <w:shd w:val="clear" w:color="auto" w:fill="FFFFFF"/>
              </w:rPr>
              <w:t>科</w:t>
            </w:r>
            <w:r w:rsidRPr="008230B3">
              <w:rPr>
                <w:rFonts w:eastAsia="標楷體"/>
                <w:b/>
                <w:color w:val="auto"/>
                <w:sz w:val="24"/>
                <w:szCs w:val="24"/>
                <w:shd w:val="clear" w:color="auto" w:fill="FFFFFF"/>
              </w:rPr>
              <w:t xml:space="preserve">-J-A1 </w:t>
            </w:r>
            <w:r w:rsidRPr="008230B3">
              <w:rPr>
                <w:rFonts w:eastAsia="標楷體"/>
                <w:b/>
                <w:color w:val="auto"/>
                <w:sz w:val="24"/>
                <w:szCs w:val="24"/>
                <w:shd w:val="clear" w:color="auto" w:fill="FFFFFF"/>
              </w:rPr>
              <w:t>具備良好的科技態度，並能應用科技知能，以啟發自我潛能。</w:t>
            </w:r>
          </w:p>
          <w:p w:rsidR="00E9493D" w:rsidRPr="008230B3" w:rsidRDefault="00E9493D" w:rsidP="00E9493D">
            <w:pPr>
              <w:rPr>
                <w:b/>
              </w:rPr>
            </w:pPr>
            <w:r w:rsidRPr="008230B3">
              <w:rPr>
                <w:rFonts w:eastAsia="標楷體"/>
                <w:b/>
                <w:color w:val="auto"/>
                <w:sz w:val="24"/>
                <w:szCs w:val="24"/>
                <w:shd w:val="clear" w:color="auto" w:fill="FFFFFF"/>
              </w:rPr>
              <w:t>科</w:t>
            </w:r>
            <w:r w:rsidRPr="008230B3">
              <w:rPr>
                <w:rFonts w:eastAsia="標楷體"/>
                <w:b/>
                <w:color w:val="auto"/>
                <w:sz w:val="24"/>
                <w:szCs w:val="24"/>
                <w:shd w:val="clear" w:color="auto" w:fill="FFFFFF"/>
              </w:rPr>
              <w:t xml:space="preserve">-J-A2 </w:t>
            </w:r>
            <w:r w:rsidRPr="008230B3">
              <w:rPr>
                <w:rFonts w:eastAsia="標楷體"/>
                <w:b/>
                <w:color w:val="auto"/>
                <w:sz w:val="24"/>
                <w:szCs w:val="24"/>
                <w:shd w:val="clear" w:color="auto" w:fill="FFFFFF"/>
              </w:rPr>
              <w:t>運用科技工具，理解與歸納問題，進而提出簡易的解決之道。</w:t>
            </w:r>
          </w:p>
          <w:p w:rsidR="00E9493D" w:rsidRPr="008230B3" w:rsidRDefault="00E9493D" w:rsidP="00E9493D">
            <w:pPr>
              <w:rPr>
                <w:b/>
              </w:rPr>
            </w:pPr>
            <w:r w:rsidRPr="008230B3">
              <w:rPr>
                <w:rFonts w:eastAsia="標楷體"/>
                <w:b/>
                <w:color w:val="auto"/>
                <w:sz w:val="24"/>
                <w:szCs w:val="24"/>
                <w:shd w:val="clear" w:color="auto" w:fill="FFFFFF"/>
              </w:rPr>
              <w:t>科</w:t>
            </w:r>
            <w:r w:rsidRPr="008230B3">
              <w:rPr>
                <w:rFonts w:eastAsia="標楷體"/>
                <w:b/>
                <w:color w:val="auto"/>
                <w:sz w:val="24"/>
                <w:szCs w:val="24"/>
                <w:shd w:val="clear" w:color="auto" w:fill="FFFFFF"/>
              </w:rPr>
              <w:t xml:space="preserve">-J-A3 </w:t>
            </w:r>
            <w:r w:rsidRPr="008230B3">
              <w:rPr>
                <w:rFonts w:eastAsia="標楷體"/>
                <w:b/>
                <w:color w:val="auto"/>
                <w:sz w:val="24"/>
                <w:szCs w:val="24"/>
                <w:shd w:val="clear" w:color="auto" w:fill="FFFFFF"/>
              </w:rPr>
              <w:t>利用科技資源，擬定與執行科技專題活動。</w:t>
            </w:r>
          </w:p>
          <w:p w:rsidR="00E9493D" w:rsidRPr="008230B3" w:rsidRDefault="00E9493D" w:rsidP="00E9493D">
            <w:pPr>
              <w:rPr>
                <w:b/>
              </w:rPr>
            </w:pPr>
            <w:r w:rsidRPr="008230B3">
              <w:rPr>
                <w:rFonts w:eastAsia="標楷體"/>
                <w:b/>
                <w:color w:val="auto"/>
                <w:sz w:val="24"/>
                <w:szCs w:val="24"/>
                <w:shd w:val="clear" w:color="auto" w:fill="FFFFFF"/>
              </w:rPr>
              <w:t>科</w:t>
            </w:r>
            <w:r w:rsidRPr="008230B3">
              <w:rPr>
                <w:rFonts w:eastAsia="標楷體"/>
                <w:b/>
                <w:color w:val="auto"/>
                <w:sz w:val="24"/>
                <w:szCs w:val="24"/>
                <w:shd w:val="clear" w:color="auto" w:fill="FFFFFF"/>
              </w:rPr>
              <w:t xml:space="preserve">-J-B1 </w:t>
            </w:r>
            <w:r w:rsidRPr="008230B3">
              <w:rPr>
                <w:rFonts w:eastAsia="標楷體"/>
                <w:b/>
                <w:color w:val="auto"/>
                <w:sz w:val="24"/>
                <w:szCs w:val="24"/>
                <w:shd w:val="clear" w:color="auto" w:fill="FFFFFF"/>
              </w:rPr>
              <w:t>具備運用科技符號與運算思維進行日常生活的表達與溝通。</w:t>
            </w:r>
          </w:p>
          <w:p w:rsidR="00E9493D" w:rsidRPr="008230B3" w:rsidRDefault="00E9493D" w:rsidP="00E9493D">
            <w:pPr>
              <w:rPr>
                <w:b/>
              </w:rPr>
            </w:pPr>
            <w:r w:rsidRPr="008230B3">
              <w:rPr>
                <w:rFonts w:eastAsia="標楷體"/>
                <w:b/>
                <w:color w:val="auto"/>
                <w:sz w:val="24"/>
                <w:szCs w:val="24"/>
                <w:shd w:val="clear" w:color="auto" w:fill="FFFFFF"/>
              </w:rPr>
              <w:t>科</w:t>
            </w:r>
            <w:r w:rsidRPr="008230B3">
              <w:rPr>
                <w:rFonts w:eastAsia="標楷體"/>
                <w:b/>
                <w:color w:val="auto"/>
                <w:sz w:val="24"/>
                <w:szCs w:val="24"/>
                <w:shd w:val="clear" w:color="auto" w:fill="FFFFFF"/>
              </w:rPr>
              <w:t xml:space="preserve">-J-B2 </w:t>
            </w:r>
            <w:r w:rsidRPr="008230B3">
              <w:rPr>
                <w:rFonts w:eastAsia="標楷體"/>
                <w:b/>
                <w:color w:val="auto"/>
                <w:sz w:val="24"/>
                <w:szCs w:val="24"/>
                <w:shd w:val="clear" w:color="auto" w:fill="FFFFFF"/>
              </w:rPr>
              <w:t>理解資訊與科</w:t>
            </w:r>
            <w:r w:rsidR="00976BFD" w:rsidRPr="008230B3">
              <w:rPr>
                <w:rFonts w:eastAsia="標楷體"/>
                <w:b/>
                <w:color w:val="auto"/>
                <w:sz w:val="24"/>
                <w:szCs w:val="24"/>
                <w:shd w:val="clear" w:color="auto" w:fill="FFFFFF"/>
              </w:rPr>
              <w:t>技的基本原理，具備</w:t>
            </w:r>
            <w:proofErr w:type="gramStart"/>
            <w:r w:rsidR="00976BFD" w:rsidRPr="008230B3">
              <w:rPr>
                <w:rFonts w:eastAsia="標楷體"/>
                <w:b/>
                <w:color w:val="auto"/>
                <w:sz w:val="24"/>
                <w:szCs w:val="24"/>
                <w:shd w:val="clear" w:color="auto" w:fill="FFFFFF"/>
              </w:rPr>
              <w:t>媒體識讀的</w:t>
            </w:r>
            <w:proofErr w:type="gramEnd"/>
            <w:r w:rsidR="00976BFD" w:rsidRPr="008230B3">
              <w:rPr>
                <w:rFonts w:eastAsia="標楷體"/>
                <w:b/>
                <w:color w:val="auto"/>
                <w:sz w:val="24"/>
                <w:szCs w:val="24"/>
                <w:shd w:val="clear" w:color="auto" w:fill="FFFFFF"/>
              </w:rPr>
              <w:t>能力，並能了解人與科技、資訊、媒體</w:t>
            </w:r>
            <w:r w:rsidRPr="008230B3">
              <w:rPr>
                <w:rFonts w:eastAsia="標楷體"/>
                <w:b/>
                <w:color w:val="auto"/>
                <w:sz w:val="24"/>
                <w:szCs w:val="24"/>
                <w:shd w:val="clear" w:color="auto" w:fill="FFFFFF"/>
              </w:rPr>
              <w:t>互動關係。</w:t>
            </w:r>
          </w:p>
          <w:p w:rsidR="00E9493D" w:rsidRPr="008230B3" w:rsidRDefault="00E9493D" w:rsidP="00E9493D">
            <w:pPr>
              <w:rPr>
                <w:b/>
              </w:rPr>
            </w:pPr>
            <w:r w:rsidRPr="008230B3">
              <w:rPr>
                <w:rFonts w:eastAsia="標楷體"/>
                <w:b/>
                <w:color w:val="auto"/>
                <w:sz w:val="24"/>
                <w:szCs w:val="24"/>
                <w:shd w:val="clear" w:color="auto" w:fill="FFFFFF"/>
              </w:rPr>
              <w:t>科</w:t>
            </w:r>
            <w:r w:rsidRPr="008230B3">
              <w:rPr>
                <w:rFonts w:eastAsia="標楷體"/>
                <w:b/>
                <w:color w:val="auto"/>
                <w:sz w:val="24"/>
                <w:szCs w:val="24"/>
                <w:shd w:val="clear" w:color="auto" w:fill="FFFFFF"/>
              </w:rPr>
              <w:t xml:space="preserve">-J-B3 </w:t>
            </w:r>
            <w:r w:rsidRPr="008230B3">
              <w:rPr>
                <w:rFonts w:eastAsia="標楷體"/>
                <w:b/>
                <w:color w:val="auto"/>
                <w:sz w:val="24"/>
                <w:szCs w:val="24"/>
                <w:shd w:val="clear" w:color="auto" w:fill="FFFFFF"/>
              </w:rPr>
              <w:t>了解美感應用於科技的特質，並進行科技創作與分享。</w:t>
            </w:r>
          </w:p>
          <w:p w:rsidR="00E9493D" w:rsidRPr="008230B3" w:rsidRDefault="00E9493D" w:rsidP="00E9493D">
            <w:pPr>
              <w:rPr>
                <w:b/>
              </w:rPr>
            </w:pPr>
            <w:r w:rsidRPr="008230B3">
              <w:rPr>
                <w:rFonts w:eastAsia="標楷體"/>
                <w:b/>
                <w:color w:val="auto"/>
                <w:sz w:val="24"/>
                <w:szCs w:val="24"/>
                <w:shd w:val="clear" w:color="auto" w:fill="FFFFFF"/>
              </w:rPr>
              <w:t>科</w:t>
            </w:r>
            <w:r w:rsidRPr="008230B3">
              <w:rPr>
                <w:rFonts w:eastAsia="標楷體"/>
                <w:b/>
                <w:color w:val="auto"/>
                <w:sz w:val="24"/>
                <w:szCs w:val="24"/>
                <w:shd w:val="clear" w:color="auto" w:fill="FFFFFF"/>
              </w:rPr>
              <w:t xml:space="preserve">-J-C1 </w:t>
            </w:r>
            <w:r w:rsidRPr="008230B3">
              <w:rPr>
                <w:rFonts w:eastAsia="標楷體"/>
                <w:b/>
                <w:color w:val="auto"/>
                <w:sz w:val="24"/>
                <w:szCs w:val="24"/>
                <w:shd w:val="clear" w:color="auto" w:fill="FFFFFF"/>
              </w:rPr>
              <w:t>理解科技與人文議題，培養科技發展衍生之守法觀念與公民意識。</w:t>
            </w:r>
          </w:p>
          <w:p w:rsidR="00F6602E" w:rsidRPr="008230B3" w:rsidRDefault="00E9493D" w:rsidP="00E9493D">
            <w:pPr>
              <w:rPr>
                <w:rFonts w:eastAsia="標楷體"/>
                <w:b/>
                <w:color w:val="auto"/>
                <w:sz w:val="24"/>
                <w:szCs w:val="24"/>
              </w:rPr>
            </w:pPr>
            <w:r w:rsidRPr="008230B3">
              <w:rPr>
                <w:rFonts w:eastAsia="標楷體"/>
                <w:b/>
                <w:color w:val="auto"/>
                <w:sz w:val="24"/>
                <w:szCs w:val="24"/>
                <w:shd w:val="clear" w:color="auto" w:fill="FFFFFF"/>
              </w:rPr>
              <w:t>科</w:t>
            </w:r>
            <w:r w:rsidRPr="008230B3">
              <w:rPr>
                <w:rFonts w:eastAsia="標楷體"/>
                <w:b/>
                <w:color w:val="auto"/>
                <w:sz w:val="24"/>
                <w:szCs w:val="24"/>
                <w:shd w:val="clear" w:color="auto" w:fill="FFFFFF"/>
              </w:rPr>
              <w:t xml:space="preserve">-J-C2 </w:t>
            </w:r>
            <w:r w:rsidRPr="008230B3">
              <w:rPr>
                <w:rFonts w:eastAsia="標楷體"/>
                <w:b/>
                <w:color w:val="auto"/>
                <w:sz w:val="24"/>
                <w:szCs w:val="24"/>
                <w:shd w:val="clear" w:color="auto" w:fill="FFFFFF"/>
              </w:rPr>
              <w:t>運用科技工具進行溝通協調及團隊合作，以完成科技專題活動。</w:t>
            </w:r>
          </w:p>
        </w:tc>
      </w:tr>
    </w:tbl>
    <w:p w:rsidR="00940293" w:rsidRPr="008230B3" w:rsidRDefault="00940293" w:rsidP="00940293">
      <w:pPr>
        <w:pBdr>
          <w:top w:val="nil"/>
          <w:left w:val="nil"/>
          <w:bottom w:val="nil"/>
          <w:right w:val="nil"/>
          <w:between w:val="nil"/>
        </w:pBdr>
        <w:spacing w:line="360" w:lineRule="auto"/>
        <w:rPr>
          <w:rFonts w:eastAsia="標楷體"/>
          <w:color w:val="FF0000"/>
          <w:sz w:val="24"/>
          <w:szCs w:val="24"/>
          <w:u w:val="single"/>
        </w:rPr>
      </w:pPr>
    </w:p>
    <w:p w:rsidR="00F20B4E" w:rsidRPr="008230B3" w:rsidRDefault="00F20B4E">
      <w:pPr>
        <w:rPr>
          <w:rFonts w:eastAsia="標楷體"/>
          <w:b/>
          <w:sz w:val="24"/>
          <w:szCs w:val="24"/>
        </w:rPr>
      </w:pPr>
      <w:r w:rsidRPr="008230B3">
        <w:rPr>
          <w:rFonts w:eastAsia="標楷體"/>
          <w:b/>
          <w:sz w:val="24"/>
          <w:szCs w:val="24"/>
        </w:rPr>
        <w:br w:type="page"/>
      </w:r>
    </w:p>
    <w:p w:rsidR="0008479A" w:rsidRPr="008230B3" w:rsidRDefault="0008479A" w:rsidP="00F20B4E">
      <w:pPr>
        <w:pBdr>
          <w:top w:val="nil"/>
          <w:left w:val="nil"/>
          <w:bottom w:val="nil"/>
          <w:right w:val="nil"/>
          <w:between w:val="nil"/>
        </w:pBdr>
        <w:tabs>
          <w:tab w:val="left" w:pos="8980"/>
        </w:tabs>
        <w:spacing w:line="360" w:lineRule="auto"/>
        <w:rPr>
          <w:rFonts w:eastAsia="標楷體"/>
          <w:sz w:val="24"/>
          <w:szCs w:val="24"/>
        </w:rPr>
      </w:pPr>
      <w:r w:rsidRPr="008230B3">
        <w:rPr>
          <w:rFonts w:eastAsia="標楷體"/>
          <w:sz w:val="24"/>
          <w:szCs w:val="24"/>
        </w:rPr>
        <w:lastRenderedPageBreak/>
        <w:t>四、課程架構：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7"/>
        <w:gridCol w:w="7274"/>
      </w:tblGrid>
      <w:tr w:rsidR="0008479A" w:rsidRPr="008230B3" w:rsidTr="00F20B4E">
        <w:tc>
          <w:tcPr>
            <w:tcW w:w="7287" w:type="dxa"/>
            <w:shd w:val="clear" w:color="auto" w:fill="auto"/>
          </w:tcPr>
          <w:p w:rsidR="0008479A" w:rsidRPr="008230B3" w:rsidRDefault="0008479A" w:rsidP="00F20B4E">
            <w:pPr>
              <w:spacing w:line="0" w:lineRule="atLeast"/>
              <w:ind w:firstLineChars="1100" w:firstLine="2643"/>
              <w:rPr>
                <w:rFonts w:eastAsia="標楷體"/>
                <w:b/>
                <w:color w:val="FF0000"/>
                <w:sz w:val="24"/>
                <w:szCs w:val="24"/>
                <w:u w:val="single"/>
              </w:rPr>
            </w:pPr>
            <w:r w:rsidRPr="008230B3">
              <w:rPr>
                <w:rFonts w:eastAsia="標楷體"/>
                <w:b/>
                <w:sz w:val="24"/>
                <w:szCs w:val="24"/>
              </w:rPr>
              <w:t>電動機具操作</w:t>
            </w:r>
            <w:r w:rsidRPr="008230B3">
              <w:rPr>
                <w:rFonts w:eastAsia="標楷體"/>
                <w:b/>
                <w:sz w:val="24"/>
                <w:szCs w:val="24"/>
              </w:rPr>
              <w:t xml:space="preserve"> </w:t>
            </w:r>
          </w:p>
        </w:tc>
        <w:tc>
          <w:tcPr>
            <w:tcW w:w="7274" w:type="dxa"/>
            <w:shd w:val="clear" w:color="auto" w:fill="auto"/>
          </w:tcPr>
          <w:p w:rsidR="0008479A" w:rsidRPr="008230B3" w:rsidRDefault="0008479A" w:rsidP="00F20B4E">
            <w:pPr>
              <w:spacing w:line="0" w:lineRule="atLeast"/>
              <w:ind w:firstLine="0"/>
              <w:rPr>
                <w:rFonts w:eastAsia="標楷體"/>
                <w:b/>
                <w:color w:val="FF0000"/>
                <w:sz w:val="24"/>
                <w:szCs w:val="24"/>
                <w:u w:val="single"/>
              </w:rPr>
            </w:pPr>
            <w:r w:rsidRPr="008230B3">
              <w:rPr>
                <w:rFonts w:eastAsia="標楷體"/>
                <w:b/>
                <w:sz w:val="24"/>
                <w:szCs w:val="24"/>
              </w:rPr>
              <w:t>手電鑽、</w:t>
            </w:r>
            <w:proofErr w:type="gramStart"/>
            <w:r w:rsidRPr="008230B3">
              <w:rPr>
                <w:rFonts w:eastAsia="標楷體"/>
                <w:b/>
                <w:sz w:val="24"/>
                <w:szCs w:val="24"/>
              </w:rPr>
              <w:t>線鋸機</w:t>
            </w:r>
            <w:proofErr w:type="gramEnd"/>
            <w:r w:rsidRPr="008230B3">
              <w:rPr>
                <w:rFonts w:eastAsia="標楷體"/>
                <w:b/>
                <w:sz w:val="24"/>
                <w:szCs w:val="24"/>
              </w:rPr>
              <w:t>、鑽床、</w:t>
            </w:r>
            <w:proofErr w:type="gramStart"/>
            <w:r w:rsidRPr="008230B3">
              <w:rPr>
                <w:rFonts w:eastAsia="標楷體"/>
                <w:b/>
                <w:sz w:val="24"/>
                <w:szCs w:val="24"/>
              </w:rPr>
              <w:t>砂磨機</w:t>
            </w:r>
            <w:proofErr w:type="gramEnd"/>
            <w:r w:rsidRPr="008230B3">
              <w:rPr>
                <w:rFonts w:eastAsia="標楷體"/>
                <w:b/>
                <w:sz w:val="24"/>
                <w:szCs w:val="24"/>
              </w:rPr>
              <w:t xml:space="preserve"> </w:t>
            </w:r>
          </w:p>
        </w:tc>
      </w:tr>
      <w:tr w:rsidR="0008479A" w:rsidRPr="008230B3" w:rsidTr="00F20B4E">
        <w:tc>
          <w:tcPr>
            <w:tcW w:w="7287" w:type="dxa"/>
            <w:shd w:val="clear" w:color="auto" w:fill="auto"/>
          </w:tcPr>
          <w:p w:rsidR="0008479A" w:rsidRPr="008230B3" w:rsidRDefault="0008479A" w:rsidP="00F20B4E">
            <w:pPr>
              <w:spacing w:line="0" w:lineRule="atLeast"/>
              <w:ind w:firstLineChars="9" w:firstLine="22"/>
              <w:jc w:val="center"/>
              <w:rPr>
                <w:rFonts w:eastAsia="標楷體"/>
                <w:b/>
                <w:color w:val="FF0000"/>
                <w:sz w:val="24"/>
                <w:szCs w:val="24"/>
                <w:u w:val="single"/>
              </w:rPr>
            </w:pPr>
            <w:r w:rsidRPr="008230B3">
              <w:rPr>
                <w:rFonts w:eastAsia="標楷體"/>
                <w:b/>
                <w:sz w:val="24"/>
                <w:szCs w:val="24"/>
              </w:rPr>
              <w:t>1</w:t>
            </w:r>
            <w:r w:rsidRPr="008230B3">
              <w:rPr>
                <w:rFonts w:eastAsia="標楷體"/>
                <w:b/>
                <w:sz w:val="24"/>
                <w:szCs w:val="24"/>
              </w:rPr>
              <w:t>認識能源</w:t>
            </w:r>
          </w:p>
        </w:tc>
        <w:tc>
          <w:tcPr>
            <w:tcW w:w="7274" w:type="dxa"/>
            <w:shd w:val="clear" w:color="auto" w:fill="auto"/>
          </w:tcPr>
          <w:p w:rsidR="0008479A" w:rsidRPr="008230B3" w:rsidRDefault="0008479A" w:rsidP="00F20B4E">
            <w:pPr>
              <w:spacing w:line="0" w:lineRule="atLeast"/>
              <w:ind w:firstLine="0"/>
              <w:rPr>
                <w:rFonts w:eastAsia="標楷體"/>
                <w:b/>
                <w:sz w:val="24"/>
                <w:szCs w:val="24"/>
              </w:rPr>
            </w:pPr>
            <w:r w:rsidRPr="008230B3">
              <w:rPr>
                <w:rFonts w:eastAsia="標楷體"/>
                <w:b/>
                <w:sz w:val="24"/>
                <w:szCs w:val="24"/>
              </w:rPr>
              <w:t xml:space="preserve">1 </w:t>
            </w:r>
            <w:r w:rsidR="00CA7665" w:rsidRPr="008230B3">
              <w:rPr>
                <w:rFonts w:eastAsia="標楷體"/>
                <w:b/>
                <w:sz w:val="24"/>
                <w:szCs w:val="24"/>
              </w:rPr>
              <w:t>生活中</w:t>
            </w:r>
            <w:r w:rsidRPr="008230B3">
              <w:rPr>
                <w:rFonts w:eastAsia="標楷體"/>
                <w:b/>
                <w:sz w:val="24"/>
                <w:szCs w:val="24"/>
              </w:rPr>
              <w:t>能源科技</w:t>
            </w:r>
            <w:r w:rsidRPr="008230B3">
              <w:rPr>
                <w:rFonts w:eastAsia="標楷體"/>
                <w:b/>
                <w:sz w:val="24"/>
                <w:szCs w:val="24"/>
              </w:rPr>
              <w:t xml:space="preserve"> </w:t>
            </w:r>
            <w:r w:rsidR="00CA7665" w:rsidRPr="008230B3">
              <w:rPr>
                <w:rFonts w:eastAsia="標楷體"/>
                <w:b/>
                <w:sz w:val="24"/>
                <w:szCs w:val="24"/>
              </w:rPr>
              <w:t xml:space="preserve">  </w:t>
            </w:r>
            <w:r w:rsidRPr="008230B3">
              <w:rPr>
                <w:rFonts w:eastAsia="標楷體"/>
                <w:b/>
                <w:sz w:val="24"/>
                <w:szCs w:val="24"/>
              </w:rPr>
              <w:t xml:space="preserve"> 2 </w:t>
            </w:r>
            <w:r w:rsidRPr="008230B3">
              <w:rPr>
                <w:rFonts w:eastAsia="標楷體"/>
                <w:b/>
                <w:sz w:val="24"/>
                <w:szCs w:val="24"/>
              </w:rPr>
              <w:t>能源科技系統</w:t>
            </w:r>
            <w:r w:rsidRPr="008230B3">
              <w:rPr>
                <w:rFonts w:eastAsia="標楷體"/>
                <w:b/>
                <w:sz w:val="24"/>
                <w:szCs w:val="24"/>
              </w:rPr>
              <w:t xml:space="preserve"> </w:t>
            </w:r>
            <w:r w:rsidR="00CA7665" w:rsidRPr="008230B3">
              <w:rPr>
                <w:rFonts w:eastAsia="標楷體"/>
                <w:b/>
                <w:sz w:val="24"/>
                <w:szCs w:val="24"/>
              </w:rPr>
              <w:t xml:space="preserve">   </w:t>
            </w:r>
            <w:r w:rsidRPr="008230B3">
              <w:rPr>
                <w:rFonts w:eastAsia="標楷體"/>
                <w:b/>
                <w:sz w:val="24"/>
                <w:szCs w:val="24"/>
              </w:rPr>
              <w:t xml:space="preserve"> 3 </w:t>
            </w:r>
            <w:r w:rsidRPr="008230B3">
              <w:rPr>
                <w:rFonts w:eastAsia="標楷體"/>
                <w:b/>
                <w:sz w:val="24"/>
                <w:szCs w:val="24"/>
              </w:rPr>
              <w:t>能源應用</w:t>
            </w:r>
            <w:r w:rsidRPr="008230B3">
              <w:rPr>
                <w:rFonts w:eastAsia="標楷體"/>
                <w:b/>
                <w:sz w:val="24"/>
                <w:szCs w:val="24"/>
              </w:rPr>
              <w:t xml:space="preserve"> </w:t>
            </w:r>
          </w:p>
          <w:p w:rsidR="0008479A" w:rsidRPr="008230B3" w:rsidRDefault="00CA7665" w:rsidP="00F20B4E">
            <w:pPr>
              <w:spacing w:line="0" w:lineRule="atLeast"/>
              <w:ind w:firstLineChars="100" w:firstLine="240"/>
              <w:rPr>
                <w:rFonts w:eastAsia="標楷體"/>
                <w:b/>
                <w:color w:val="FF0000"/>
                <w:sz w:val="24"/>
                <w:szCs w:val="24"/>
                <w:u w:val="single"/>
              </w:rPr>
            </w:pPr>
            <w:r w:rsidRPr="008230B3">
              <w:rPr>
                <w:rFonts w:eastAsia="標楷體"/>
                <w:b/>
                <w:sz w:val="24"/>
                <w:szCs w:val="24"/>
              </w:rPr>
              <w:t>(1)</w:t>
            </w:r>
            <w:r w:rsidRPr="008230B3">
              <w:rPr>
                <w:rFonts w:eastAsia="標楷體"/>
                <w:b/>
                <w:sz w:val="24"/>
                <w:szCs w:val="24"/>
              </w:rPr>
              <w:t>實作</w:t>
            </w:r>
            <w:r w:rsidRPr="008230B3">
              <w:rPr>
                <w:rFonts w:eastAsia="標楷體"/>
                <w:b/>
                <w:sz w:val="24"/>
                <w:szCs w:val="24"/>
              </w:rPr>
              <w:t xml:space="preserve">DIY </w:t>
            </w:r>
            <w:r w:rsidR="0008479A" w:rsidRPr="008230B3">
              <w:rPr>
                <w:rFonts w:eastAsia="標楷體"/>
                <w:b/>
                <w:sz w:val="24"/>
                <w:szCs w:val="24"/>
              </w:rPr>
              <w:t>生活電能知多少</w:t>
            </w:r>
            <w:r w:rsidRPr="008230B3">
              <w:rPr>
                <w:rFonts w:eastAsia="標楷體"/>
                <w:b/>
                <w:sz w:val="24"/>
                <w:szCs w:val="24"/>
              </w:rPr>
              <w:t xml:space="preserve">    (</w:t>
            </w:r>
            <w:r w:rsidR="0008479A" w:rsidRPr="008230B3">
              <w:rPr>
                <w:rFonts w:eastAsia="標楷體"/>
                <w:b/>
                <w:sz w:val="24"/>
                <w:szCs w:val="24"/>
              </w:rPr>
              <w:t xml:space="preserve"> 2</w:t>
            </w:r>
            <w:r w:rsidRPr="008230B3">
              <w:rPr>
                <w:rFonts w:eastAsia="標楷體"/>
                <w:b/>
                <w:sz w:val="24"/>
                <w:szCs w:val="24"/>
              </w:rPr>
              <w:t>)</w:t>
            </w:r>
            <w:r w:rsidRPr="008230B3">
              <w:rPr>
                <w:rFonts w:eastAsia="標楷體"/>
                <w:b/>
                <w:sz w:val="24"/>
                <w:szCs w:val="24"/>
              </w:rPr>
              <w:t>實作</w:t>
            </w:r>
            <w:r w:rsidRPr="008230B3">
              <w:rPr>
                <w:rFonts w:eastAsia="標楷體"/>
                <w:b/>
                <w:sz w:val="24"/>
                <w:szCs w:val="24"/>
              </w:rPr>
              <w:t>DIY</w:t>
            </w:r>
            <w:r w:rsidR="0008479A" w:rsidRPr="008230B3">
              <w:rPr>
                <w:rFonts w:eastAsia="標楷體"/>
                <w:b/>
                <w:sz w:val="24"/>
                <w:szCs w:val="24"/>
              </w:rPr>
              <w:t>發電「動手」做</w:t>
            </w:r>
            <w:r w:rsidR="0008479A" w:rsidRPr="008230B3">
              <w:rPr>
                <w:rFonts w:eastAsia="標楷體"/>
                <w:b/>
                <w:sz w:val="24"/>
                <w:szCs w:val="24"/>
              </w:rPr>
              <w:t xml:space="preserve"> </w:t>
            </w:r>
          </w:p>
        </w:tc>
      </w:tr>
      <w:tr w:rsidR="0008479A" w:rsidRPr="008230B3" w:rsidTr="00F20B4E">
        <w:tc>
          <w:tcPr>
            <w:tcW w:w="7287" w:type="dxa"/>
            <w:shd w:val="clear" w:color="auto" w:fill="auto"/>
          </w:tcPr>
          <w:p w:rsidR="0008479A" w:rsidRPr="008230B3" w:rsidRDefault="0008479A" w:rsidP="00F20B4E">
            <w:pPr>
              <w:spacing w:line="0" w:lineRule="atLeast"/>
              <w:ind w:firstLine="0"/>
              <w:jc w:val="center"/>
              <w:rPr>
                <w:rFonts w:eastAsia="標楷體"/>
                <w:b/>
                <w:color w:val="FF0000"/>
                <w:sz w:val="24"/>
                <w:szCs w:val="24"/>
                <w:u w:val="single"/>
              </w:rPr>
            </w:pPr>
            <w:r w:rsidRPr="008230B3">
              <w:rPr>
                <w:rFonts w:eastAsia="標楷體"/>
                <w:b/>
                <w:sz w:val="24"/>
                <w:szCs w:val="24"/>
              </w:rPr>
              <w:t>2</w:t>
            </w:r>
            <w:r w:rsidRPr="008230B3">
              <w:rPr>
                <w:rFonts w:eastAsia="標楷體"/>
                <w:b/>
                <w:sz w:val="24"/>
                <w:szCs w:val="24"/>
              </w:rPr>
              <w:t>創意線</w:t>
            </w:r>
            <w:proofErr w:type="gramStart"/>
            <w:r w:rsidRPr="008230B3">
              <w:rPr>
                <w:rFonts w:eastAsia="標楷體"/>
                <w:b/>
                <w:sz w:val="24"/>
                <w:szCs w:val="24"/>
              </w:rPr>
              <w:t>控仿生獸</w:t>
            </w:r>
            <w:proofErr w:type="gramEnd"/>
            <w:r w:rsidRPr="008230B3">
              <w:rPr>
                <w:rFonts w:eastAsia="標楷體"/>
                <w:b/>
                <w:sz w:val="24"/>
                <w:szCs w:val="24"/>
              </w:rPr>
              <w:t>設計</w:t>
            </w:r>
          </w:p>
        </w:tc>
        <w:tc>
          <w:tcPr>
            <w:tcW w:w="7274" w:type="dxa"/>
            <w:shd w:val="clear" w:color="auto" w:fill="auto"/>
          </w:tcPr>
          <w:p w:rsidR="0008479A" w:rsidRPr="008230B3" w:rsidRDefault="0008479A" w:rsidP="00F20B4E">
            <w:pPr>
              <w:spacing w:line="0" w:lineRule="atLeast"/>
              <w:ind w:firstLine="0"/>
              <w:rPr>
                <w:rFonts w:eastAsia="標楷體"/>
                <w:b/>
                <w:color w:val="FF0000"/>
                <w:sz w:val="24"/>
                <w:szCs w:val="24"/>
                <w:u w:val="single"/>
              </w:rPr>
            </w:pPr>
            <w:r w:rsidRPr="008230B3">
              <w:rPr>
                <w:rFonts w:eastAsia="標楷體"/>
                <w:b/>
                <w:sz w:val="24"/>
                <w:szCs w:val="24"/>
              </w:rPr>
              <w:t>創意線</w:t>
            </w:r>
            <w:proofErr w:type="gramStart"/>
            <w:r w:rsidRPr="008230B3">
              <w:rPr>
                <w:rFonts w:eastAsia="標楷體"/>
                <w:b/>
                <w:sz w:val="24"/>
                <w:szCs w:val="24"/>
              </w:rPr>
              <w:t>控仿生獸</w:t>
            </w:r>
            <w:proofErr w:type="gramEnd"/>
            <w:r w:rsidRPr="008230B3">
              <w:rPr>
                <w:rFonts w:eastAsia="標楷體"/>
                <w:b/>
                <w:sz w:val="24"/>
                <w:szCs w:val="24"/>
              </w:rPr>
              <w:t>設計</w:t>
            </w:r>
            <w:r w:rsidRPr="008230B3">
              <w:rPr>
                <w:rFonts w:eastAsia="標楷體"/>
                <w:b/>
                <w:sz w:val="24"/>
                <w:szCs w:val="24"/>
              </w:rPr>
              <w:t xml:space="preserve"> </w:t>
            </w:r>
          </w:p>
        </w:tc>
      </w:tr>
      <w:tr w:rsidR="0008479A" w:rsidRPr="008230B3" w:rsidTr="00F20B4E">
        <w:tc>
          <w:tcPr>
            <w:tcW w:w="7287" w:type="dxa"/>
            <w:shd w:val="clear" w:color="auto" w:fill="auto"/>
          </w:tcPr>
          <w:p w:rsidR="0008479A" w:rsidRPr="008230B3" w:rsidRDefault="0008479A" w:rsidP="00F20B4E">
            <w:pPr>
              <w:spacing w:line="0" w:lineRule="atLeast"/>
              <w:ind w:firstLine="0"/>
              <w:jc w:val="center"/>
              <w:rPr>
                <w:rFonts w:eastAsia="標楷體"/>
                <w:b/>
                <w:color w:val="FF0000"/>
                <w:sz w:val="24"/>
                <w:szCs w:val="24"/>
                <w:u w:val="single"/>
              </w:rPr>
            </w:pPr>
            <w:r w:rsidRPr="008230B3">
              <w:rPr>
                <w:rFonts w:eastAsia="標楷體"/>
                <w:b/>
                <w:sz w:val="24"/>
                <w:szCs w:val="24"/>
              </w:rPr>
              <w:t>3</w:t>
            </w:r>
            <w:r w:rsidRPr="008230B3">
              <w:rPr>
                <w:rFonts w:eastAsia="標楷體"/>
                <w:b/>
                <w:sz w:val="24"/>
                <w:szCs w:val="24"/>
              </w:rPr>
              <w:t>能源與生活周遭的關聯</w:t>
            </w:r>
          </w:p>
        </w:tc>
        <w:tc>
          <w:tcPr>
            <w:tcW w:w="7274" w:type="dxa"/>
            <w:shd w:val="clear" w:color="auto" w:fill="auto"/>
          </w:tcPr>
          <w:p w:rsidR="0008479A" w:rsidRPr="008230B3" w:rsidRDefault="0008479A" w:rsidP="00F20B4E">
            <w:pPr>
              <w:spacing w:line="0" w:lineRule="atLeast"/>
              <w:ind w:firstLine="0"/>
              <w:rPr>
                <w:rFonts w:eastAsia="標楷體"/>
                <w:b/>
                <w:color w:val="FF0000"/>
                <w:sz w:val="24"/>
                <w:szCs w:val="24"/>
                <w:u w:val="single"/>
              </w:rPr>
            </w:pPr>
            <w:r w:rsidRPr="008230B3">
              <w:rPr>
                <w:rFonts w:eastAsia="標楷體"/>
                <w:b/>
                <w:sz w:val="24"/>
                <w:szCs w:val="24"/>
              </w:rPr>
              <w:t>闖關任務</w:t>
            </w:r>
            <w:r w:rsidRPr="008230B3">
              <w:rPr>
                <w:rFonts w:eastAsia="標楷體"/>
                <w:b/>
                <w:sz w:val="24"/>
                <w:szCs w:val="24"/>
              </w:rPr>
              <w:t xml:space="preserve"> </w:t>
            </w:r>
            <w:proofErr w:type="gramStart"/>
            <w:r w:rsidRPr="008230B3">
              <w:rPr>
                <w:rFonts w:eastAsia="標楷體"/>
                <w:b/>
                <w:sz w:val="24"/>
                <w:szCs w:val="24"/>
              </w:rPr>
              <w:t>綠能來電</w:t>
            </w:r>
            <w:proofErr w:type="gramEnd"/>
          </w:p>
        </w:tc>
      </w:tr>
      <w:tr w:rsidR="00F20B4E" w:rsidRPr="008230B3" w:rsidTr="00F20B4E">
        <w:tc>
          <w:tcPr>
            <w:tcW w:w="7287" w:type="dxa"/>
            <w:shd w:val="clear" w:color="auto" w:fill="auto"/>
          </w:tcPr>
          <w:p w:rsidR="00F20B4E" w:rsidRPr="008230B3" w:rsidRDefault="00F20B4E" w:rsidP="00F20B4E">
            <w:pPr>
              <w:spacing w:line="0" w:lineRule="atLeast"/>
              <w:ind w:firstLine="0"/>
              <w:jc w:val="center"/>
              <w:rPr>
                <w:rFonts w:eastAsia="標楷體"/>
                <w:b/>
                <w:sz w:val="24"/>
                <w:szCs w:val="24"/>
              </w:rPr>
            </w:pPr>
            <w:r w:rsidRPr="008230B3">
              <w:rPr>
                <w:rFonts w:eastAsia="標楷體"/>
                <w:noProof/>
                <w:color w:val="FF0000"/>
                <w:sz w:val="24"/>
                <w:szCs w:val="24"/>
                <w:u w:val="single"/>
              </w:rPr>
              <w:drawing>
                <wp:inline distT="0" distB="0" distL="0" distR="0" wp14:anchorId="7D4559AA" wp14:editId="688DC285">
                  <wp:extent cx="2954866" cy="1997710"/>
                  <wp:effectExtent l="0" t="0" r="0" b="254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312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3196" cy="2003341"/>
                          </a:xfrm>
                          <a:prstGeom prst="rect">
                            <a:avLst/>
                          </a:prstGeom>
                        </pic:spPr>
                      </pic:pic>
                    </a:graphicData>
                  </a:graphic>
                </wp:inline>
              </w:drawing>
            </w:r>
          </w:p>
        </w:tc>
        <w:tc>
          <w:tcPr>
            <w:tcW w:w="7274" w:type="dxa"/>
            <w:shd w:val="clear" w:color="auto" w:fill="auto"/>
          </w:tcPr>
          <w:p w:rsidR="00F20B4E" w:rsidRPr="008230B3" w:rsidRDefault="00F20B4E" w:rsidP="00F20B4E">
            <w:pPr>
              <w:spacing w:line="0" w:lineRule="atLeast"/>
              <w:ind w:firstLine="0"/>
              <w:rPr>
                <w:rFonts w:eastAsia="標楷體"/>
                <w:b/>
                <w:sz w:val="24"/>
                <w:szCs w:val="24"/>
              </w:rPr>
            </w:pPr>
            <w:r w:rsidRPr="008230B3">
              <w:rPr>
                <w:rFonts w:eastAsia="標楷體"/>
                <w:noProof/>
                <w:color w:val="FF0000"/>
                <w:sz w:val="24"/>
                <w:szCs w:val="24"/>
                <w:u w:val="single"/>
              </w:rPr>
              <w:drawing>
                <wp:inline distT="0" distB="0" distL="0" distR="0" wp14:anchorId="344F9D97" wp14:editId="6D5D6C17">
                  <wp:extent cx="2667365" cy="1997710"/>
                  <wp:effectExtent l="0" t="0" r="0" b="254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IP.jpg"/>
                          <pic:cNvPicPr/>
                        </pic:nvPicPr>
                        <pic:blipFill>
                          <a:blip r:embed="rId9">
                            <a:extLst>
                              <a:ext uri="{28A0092B-C50C-407E-A947-70E740481C1C}">
                                <a14:useLocalDpi xmlns:a14="http://schemas.microsoft.com/office/drawing/2010/main" val="0"/>
                              </a:ext>
                            </a:extLst>
                          </a:blip>
                          <a:stretch>
                            <a:fillRect/>
                          </a:stretch>
                        </pic:blipFill>
                        <pic:spPr>
                          <a:xfrm>
                            <a:off x="0" y="0"/>
                            <a:ext cx="2672864" cy="2001828"/>
                          </a:xfrm>
                          <a:prstGeom prst="rect">
                            <a:avLst/>
                          </a:prstGeom>
                        </pic:spPr>
                      </pic:pic>
                    </a:graphicData>
                  </a:graphic>
                </wp:inline>
              </w:drawing>
            </w:r>
          </w:p>
        </w:tc>
      </w:tr>
      <w:tr w:rsidR="00F239E0" w:rsidRPr="008230B3" w:rsidTr="00F239E0">
        <w:tc>
          <w:tcPr>
            <w:tcW w:w="7287" w:type="dxa"/>
            <w:tcBorders>
              <w:top w:val="single" w:sz="4" w:space="0" w:color="auto"/>
              <w:left w:val="single" w:sz="4" w:space="0" w:color="auto"/>
              <w:bottom w:val="single" w:sz="4" w:space="0" w:color="auto"/>
              <w:right w:val="single" w:sz="4" w:space="0" w:color="auto"/>
            </w:tcBorders>
            <w:shd w:val="clear" w:color="auto" w:fill="auto"/>
          </w:tcPr>
          <w:p w:rsidR="00F239E0" w:rsidRPr="008230B3" w:rsidRDefault="00F239E0" w:rsidP="007C1361">
            <w:pPr>
              <w:spacing w:line="0" w:lineRule="atLeast"/>
              <w:ind w:firstLine="0"/>
              <w:jc w:val="center"/>
              <w:rPr>
                <w:rFonts w:eastAsia="標楷體"/>
                <w:noProof/>
                <w:color w:val="FF0000"/>
                <w:sz w:val="24"/>
                <w:szCs w:val="24"/>
                <w:u w:val="single"/>
              </w:rPr>
            </w:pPr>
            <w:r w:rsidRPr="008230B3">
              <w:rPr>
                <w:rFonts w:eastAsia="標楷體"/>
                <w:noProof/>
                <w:color w:val="FF0000"/>
                <w:sz w:val="24"/>
                <w:szCs w:val="24"/>
                <w:u w:val="single"/>
              </w:rPr>
              <w:t>8</w:t>
            </w:r>
            <w:r w:rsidRPr="008230B3">
              <w:rPr>
                <w:rFonts w:eastAsia="標楷體"/>
                <w:noProof/>
                <w:color w:val="FF0000"/>
                <w:sz w:val="24"/>
                <w:szCs w:val="24"/>
                <w:u w:val="single"/>
              </w:rPr>
              <w:t>上生科</w:t>
            </w:r>
            <w:r w:rsidRPr="008230B3">
              <w:rPr>
                <w:rFonts w:eastAsia="標楷體"/>
                <w:noProof/>
                <w:color w:val="FF0000"/>
                <w:sz w:val="24"/>
                <w:szCs w:val="24"/>
                <w:u w:val="single"/>
              </w:rPr>
              <w:t xml:space="preserve">DIY </w:t>
            </w:r>
            <w:r w:rsidRPr="008230B3">
              <w:rPr>
                <w:rFonts w:eastAsia="標楷體"/>
                <w:noProof/>
                <w:color w:val="FF0000"/>
                <w:sz w:val="24"/>
                <w:szCs w:val="24"/>
                <w:u w:val="single"/>
              </w:rPr>
              <w:t>實作</w:t>
            </w:r>
            <w:r w:rsidRPr="008230B3">
              <w:rPr>
                <w:rFonts w:eastAsia="標楷體"/>
                <w:noProof/>
                <w:color w:val="FF0000"/>
                <w:sz w:val="24"/>
                <w:szCs w:val="24"/>
                <w:u w:val="single"/>
              </w:rPr>
              <w:t xml:space="preserve"> </w:t>
            </w:r>
            <w:r w:rsidRPr="008230B3">
              <w:rPr>
                <w:rFonts w:eastAsia="標楷體"/>
                <w:noProof/>
                <w:color w:val="FF0000"/>
                <w:sz w:val="24"/>
                <w:szCs w:val="24"/>
                <w:u w:val="single"/>
              </w:rPr>
              <w:t>仿生獸</w:t>
            </w:r>
          </w:p>
        </w:tc>
        <w:tc>
          <w:tcPr>
            <w:tcW w:w="7274" w:type="dxa"/>
            <w:tcBorders>
              <w:top w:val="single" w:sz="4" w:space="0" w:color="auto"/>
              <w:left w:val="single" w:sz="4" w:space="0" w:color="auto"/>
              <w:bottom w:val="single" w:sz="4" w:space="0" w:color="auto"/>
              <w:right w:val="single" w:sz="4" w:space="0" w:color="auto"/>
            </w:tcBorders>
            <w:shd w:val="clear" w:color="auto" w:fill="auto"/>
          </w:tcPr>
          <w:p w:rsidR="00F239E0" w:rsidRPr="008230B3" w:rsidRDefault="00F239E0" w:rsidP="007C1361">
            <w:pPr>
              <w:spacing w:line="0" w:lineRule="atLeast"/>
              <w:ind w:firstLine="0"/>
              <w:rPr>
                <w:rFonts w:eastAsia="標楷體"/>
                <w:noProof/>
                <w:color w:val="FF0000"/>
                <w:sz w:val="24"/>
                <w:szCs w:val="24"/>
                <w:u w:val="single"/>
              </w:rPr>
            </w:pPr>
            <w:r w:rsidRPr="008230B3">
              <w:rPr>
                <w:rFonts w:eastAsia="標楷體"/>
                <w:noProof/>
                <w:color w:val="FF0000"/>
                <w:sz w:val="24"/>
                <w:szCs w:val="24"/>
                <w:u w:val="single"/>
              </w:rPr>
              <w:t>8</w:t>
            </w:r>
            <w:r w:rsidRPr="008230B3">
              <w:rPr>
                <w:rFonts w:eastAsia="標楷體"/>
                <w:noProof/>
                <w:color w:val="FF0000"/>
                <w:sz w:val="24"/>
                <w:szCs w:val="24"/>
                <w:u w:val="single"/>
              </w:rPr>
              <w:t>上生科</w:t>
            </w:r>
            <w:r w:rsidRPr="008230B3">
              <w:rPr>
                <w:rFonts w:eastAsia="標楷體"/>
                <w:noProof/>
                <w:color w:val="FF0000"/>
                <w:sz w:val="24"/>
                <w:szCs w:val="24"/>
                <w:u w:val="single"/>
              </w:rPr>
              <w:t xml:space="preserve">DIY </w:t>
            </w:r>
            <w:r w:rsidRPr="008230B3">
              <w:rPr>
                <w:rFonts w:eastAsia="標楷體"/>
                <w:noProof/>
                <w:color w:val="FF0000"/>
                <w:sz w:val="24"/>
                <w:szCs w:val="24"/>
                <w:u w:val="single"/>
              </w:rPr>
              <w:t>實作</w:t>
            </w:r>
            <w:r w:rsidRPr="008230B3">
              <w:rPr>
                <w:rFonts w:eastAsia="標楷體"/>
                <w:noProof/>
                <w:color w:val="FF0000"/>
                <w:sz w:val="24"/>
                <w:szCs w:val="24"/>
                <w:u w:val="single"/>
              </w:rPr>
              <w:t xml:space="preserve"> </w:t>
            </w:r>
            <w:r w:rsidRPr="008230B3">
              <w:rPr>
                <w:rFonts w:eastAsia="標楷體"/>
                <w:noProof/>
                <w:color w:val="FF0000"/>
                <w:sz w:val="24"/>
                <w:szCs w:val="24"/>
                <w:u w:val="single"/>
              </w:rPr>
              <w:t>仿生獸</w:t>
            </w:r>
          </w:p>
        </w:tc>
      </w:tr>
    </w:tbl>
    <w:p w:rsidR="00440A20" w:rsidRPr="008230B3" w:rsidRDefault="00440A20" w:rsidP="00940293">
      <w:pPr>
        <w:pBdr>
          <w:top w:val="nil"/>
          <w:left w:val="nil"/>
          <w:bottom w:val="nil"/>
          <w:right w:val="nil"/>
          <w:between w:val="nil"/>
        </w:pBdr>
        <w:spacing w:line="360" w:lineRule="auto"/>
        <w:rPr>
          <w:rFonts w:eastAsia="標楷體"/>
          <w:color w:val="FF0000"/>
          <w:sz w:val="24"/>
          <w:szCs w:val="24"/>
          <w:u w:val="single"/>
        </w:rPr>
      </w:pPr>
    </w:p>
    <w:p w:rsidR="00440A20" w:rsidRPr="008230B3" w:rsidRDefault="00440A20" w:rsidP="00940293">
      <w:pPr>
        <w:pBdr>
          <w:top w:val="nil"/>
          <w:left w:val="nil"/>
          <w:bottom w:val="nil"/>
          <w:right w:val="nil"/>
          <w:between w:val="nil"/>
        </w:pBdr>
        <w:spacing w:line="360" w:lineRule="auto"/>
        <w:rPr>
          <w:rFonts w:eastAsia="標楷體"/>
          <w:color w:val="FF0000"/>
          <w:sz w:val="24"/>
          <w:szCs w:val="24"/>
          <w:u w:val="single"/>
        </w:rPr>
      </w:pPr>
    </w:p>
    <w:p w:rsidR="00200C15" w:rsidRPr="008230B3" w:rsidRDefault="00200C15" w:rsidP="00C716C9">
      <w:pPr>
        <w:pBdr>
          <w:top w:val="nil"/>
          <w:left w:val="nil"/>
          <w:bottom w:val="nil"/>
          <w:right w:val="nil"/>
          <w:between w:val="nil"/>
        </w:pBdr>
        <w:spacing w:line="360" w:lineRule="auto"/>
        <w:ind w:firstLine="0"/>
        <w:rPr>
          <w:rFonts w:eastAsia="標楷體"/>
          <w:color w:val="FF0000"/>
          <w:sz w:val="24"/>
          <w:szCs w:val="24"/>
        </w:rPr>
      </w:pPr>
    </w:p>
    <w:p w:rsidR="00F239E0" w:rsidRPr="008230B3" w:rsidRDefault="00F239E0">
      <w:pPr>
        <w:rPr>
          <w:rFonts w:eastAsia="標楷體"/>
          <w:sz w:val="24"/>
          <w:szCs w:val="24"/>
        </w:rPr>
      </w:pPr>
      <w:r w:rsidRPr="008230B3">
        <w:rPr>
          <w:rFonts w:eastAsia="標楷體"/>
          <w:sz w:val="24"/>
          <w:szCs w:val="24"/>
        </w:rPr>
        <w:br w:type="page"/>
      </w:r>
    </w:p>
    <w:p w:rsidR="00D37619" w:rsidRPr="008230B3" w:rsidRDefault="00433109" w:rsidP="001948DA">
      <w:pPr>
        <w:spacing w:line="0" w:lineRule="atLeast"/>
        <w:rPr>
          <w:rFonts w:eastAsia="標楷體"/>
          <w:color w:val="FF0000"/>
          <w:sz w:val="24"/>
          <w:szCs w:val="24"/>
        </w:rPr>
      </w:pPr>
      <w:r w:rsidRPr="008230B3">
        <w:rPr>
          <w:rFonts w:eastAsia="標楷體"/>
          <w:sz w:val="24"/>
          <w:szCs w:val="24"/>
        </w:rPr>
        <w:lastRenderedPageBreak/>
        <w:t>五、</w:t>
      </w:r>
      <w:r w:rsidR="00D37619" w:rsidRPr="008230B3">
        <w:rPr>
          <w:rFonts w:eastAsia="標楷體"/>
          <w:sz w:val="24"/>
          <w:szCs w:val="24"/>
        </w:rPr>
        <w:t>素養導向教學規劃：</w:t>
      </w:r>
    </w:p>
    <w:tbl>
      <w:tblPr>
        <w:tblW w:w="15079" w:type="dxa"/>
        <w:jc w:val="center"/>
        <w:tblBorders>
          <w:top w:val="nil"/>
          <w:left w:val="nil"/>
          <w:bottom w:val="nil"/>
          <w:right w:val="nil"/>
          <w:insideH w:val="nil"/>
          <w:insideV w:val="nil"/>
        </w:tblBorders>
        <w:tblLayout w:type="fixed"/>
        <w:tblLook w:val="0600" w:firstRow="0" w:lastRow="0" w:firstColumn="0" w:lastColumn="0" w:noHBand="1" w:noVBand="1"/>
      </w:tblPr>
      <w:tblGrid>
        <w:gridCol w:w="1247"/>
        <w:gridCol w:w="1559"/>
        <w:gridCol w:w="1559"/>
        <w:gridCol w:w="2977"/>
        <w:gridCol w:w="709"/>
        <w:gridCol w:w="2268"/>
        <w:gridCol w:w="1417"/>
        <w:gridCol w:w="1559"/>
        <w:gridCol w:w="1784"/>
      </w:tblGrid>
      <w:tr w:rsidR="00F6602E" w:rsidRPr="008230B3" w:rsidTr="009B684F">
        <w:trPr>
          <w:trHeight w:val="278"/>
          <w:tblHeader/>
          <w:jc w:val="center"/>
        </w:trPr>
        <w:tc>
          <w:tcPr>
            <w:tcW w:w="1247" w:type="dxa"/>
            <w:vMerge w:val="restart"/>
            <w:tcBorders>
              <w:top w:val="single" w:sz="8" w:space="0" w:color="000000"/>
              <w:left w:val="single" w:sz="8" w:space="0" w:color="000000"/>
              <w:right w:val="single" w:sz="8" w:space="0" w:color="000000"/>
            </w:tcBorders>
            <w:vAlign w:val="center"/>
          </w:tcPr>
          <w:p w:rsidR="00F6602E" w:rsidRPr="008230B3" w:rsidRDefault="00F6602E" w:rsidP="00C716C9">
            <w:pPr>
              <w:pBdr>
                <w:top w:val="nil"/>
                <w:left w:val="nil"/>
                <w:bottom w:val="nil"/>
                <w:right w:val="nil"/>
                <w:between w:val="nil"/>
              </w:pBdr>
              <w:spacing w:line="240" w:lineRule="atLeast"/>
              <w:jc w:val="center"/>
              <w:rPr>
                <w:rFonts w:eastAsia="標楷體"/>
                <w:color w:val="auto"/>
                <w:sz w:val="24"/>
                <w:szCs w:val="24"/>
              </w:rPr>
            </w:pPr>
            <w:r w:rsidRPr="008230B3">
              <w:rPr>
                <w:rFonts w:eastAsia="標楷體"/>
                <w:color w:val="auto"/>
                <w:sz w:val="24"/>
                <w:szCs w:val="24"/>
              </w:rPr>
              <w:t>教學期程</w:t>
            </w:r>
          </w:p>
        </w:tc>
        <w:tc>
          <w:tcPr>
            <w:tcW w:w="3118" w:type="dxa"/>
            <w:gridSpan w:val="2"/>
            <w:tcBorders>
              <w:top w:val="single" w:sz="8" w:space="0" w:color="000000"/>
              <w:left w:val="single" w:sz="8" w:space="0" w:color="000000"/>
              <w:bottom w:val="single" w:sz="8" w:space="0" w:color="000000"/>
              <w:right w:val="single" w:sz="8" w:space="0" w:color="000000"/>
            </w:tcBorders>
          </w:tcPr>
          <w:p w:rsidR="00F6602E" w:rsidRPr="008230B3" w:rsidRDefault="00F6602E" w:rsidP="008F1D99">
            <w:pPr>
              <w:pBdr>
                <w:top w:val="nil"/>
                <w:left w:val="nil"/>
                <w:bottom w:val="nil"/>
                <w:right w:val="nil"/>
                <w:between w:val="nil"/>
              </w:pBdr>
              <w:spacing w:line="240" w:lineRule="atLeast"/>
              <w:jc w:val="center"/>
              <w:rPr>
                <w:rFonts w:eastAsia="標楷體"/>
                <w:color w:val="auto"/>
                <w:sz w:val="24"/>
                <w:szCs w:val="24"/>
              </w:rPr>
            </w:pPr>
            <w:r w:rsidRPr="008230B3">
              <w:rPr>
                <w:rFonts w:eastAsia="標楷體"/>
                <w:color w:val="auto"/>
                <w:sz w:val="24"/>
                <w:szCs w:val="24"/>
              </w:rPr>
              <w:t>學習重點</w:t>
            </w:r>
          </w:p>
        </w:tc>
        <w:tc>
          <w:tcPr>
            <w:tcW w:w="2977"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8230B3" w:rsidRDefault="00F6602E" w:rsidP="008F1D99">
            <w:pPr>
              <w:pBdr>
                <w:top w:val="nil"/>
                <w:left w:val="nil"/>
                <w:bottom w:val="nil"/>
                <w:right w:val="nil"/>
                <w:between w:val="nil"/>
              </w:pBdr>
              <w:spacing w:line="240" w:lineRule="atLeast"/>
              <w:jc w:val="center"/>
              <w:rPr>
                <w:rFonts w:eastAsia="標楷體"/>
                <w:color w:val="auto"/>
                <w:sz w:val="24"/>
                <w:szCs w:val="24"/>
              </w:rPr>
            </w:pPr>
            <w:r w:rsidRPr="008230B3">
              <w:rPr>
                <w:rFonts w:eastAsia="標楷體"/>
                <w:color w:val="auto"/>
                <w:sz w:val="24"/>
                <w:szCs w:val="24"/>
              </w:rPr>
              <w:t>單元</w:t>
            </w:r>
            <w:r w:rsidRPr="008230B3">
              <w:rPr>
                <w:rFonts w:eastAsia="標楷體"/>
                <w:color w:val="auto"/>
                <w:sz w:val="24"/>
                <w:szCs w:val="24"/>
              </w:rPr>
              <w:t>/</w:t>
            </w:r>
            <w:r w:rsidRPr="008230B3">
              <w:rPr>
                <w:rFonts w:eastAsia="標楷體"/>
                <w:color w:val="auto"/>
                <w:sz w:val="24"/>
                <w:szCs w:val="24"/>
              </w:rPr>
              <w:t>主題名稱與活動內容</w:t>
            </w:r>
          </w:p>
        </w:tc>
        <w:tc>
          <w:tcPr>
            <w:tcW w:w="709"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8230B3" w:rsidRDefault="00F6602E" w:rsidP="008F1D99">
            <w:pPr>
              <w:pBdr>
                <w:top w:val="nil"/>
                <w:left w:val="nil"/>
                <w:bottom w:val="nil"/>
                <w:right w:val="nil"/>
                <w:between w:val="nil"/>
              </w:pBdr>
              <w:spacing w:line="240" w:lineRule="atLeast"/>
              <w:jc w:val="center"/>
              <w:rPr>
                <w:rFonts w:eastAsia="標楷體"/>
                <w:color w:val="auto"/>
                <w:sz w:val="24"/>
                <w:szCs w:val="24"/>
              </w:rPr>
            </w:pPr>
            <w:r w:rsidRPr="008230B3">
              <w:rPr>
                <w:rFonts w:eastAsia="標楷體"/>
                <w:color w:val="auto"/>
                <w:sz w:val="24"/>
                <w:szCs w:val="24"/>
              </w:rPr>
              <w:t>節數</w:t>
            </w:r>
          </w:p>
        </w:tc>
        <w:tc>
          <w:tcPr>
            <w:tcW w:w="2268"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8230B3" w:rsidRDefault="00F6602E" w:rsidP="00434C48">
            <w:pPr>
              <w:pBdr>
                <w:top w:val="nil"/>
                <w:left w:val="nil"/>
                <w:bottom w:val="nil"/>
                <w:right w:val="nil"/>
                <w:between w:val="nil"/>
              </w:pBdr>
              <w:spacing w:line="240" w:lineRule="atLeast"/>
              <w:jc w:val="center"/>
              <w:rPr>
                <w:rFonts w:eastAsia="標楷體"/>
                <w:color w:val="auto"/>
                <w:sz w:val="24"/>
                <w:szCs w:val="24"/>
              </w:rPr>
            </w:pPr>
            <w:r w:rsidRPr="008230B3">
              <w:rPr>
                <w:rFonts w:eastAsia="標楷體"/>
                <w:color w:val="auto"/>
                <w:sz w:val="24"/>
                <w:szCs w:val="24"/>
              </w:rPr>
              <w:t>教學資源</w:t>
            </w:r>
            <w:r w:rsidRPr="008230B3">
              <w:rPr>
                <w:rFonts w:eastAsia="標楷體"/>
                <w:color w:val="auto"/>
                <w:sz w:val="24"/>
                <w:szCs w:val="24"/>
              </w:rPr>
              <w:t>/</w:t>
            </w:r>
            <w:r w:rsidRPr="008230B3">
              <w:rPr>
                <w:rFonts w:eastAsia="標楷體"/>
                <w:color w:val="auto"/>
                <w:sz w:val="24"/>
                <w:szCs w:val="24"/>
              </w:rPr>
              <w:t>學習策略</w:t>
            </w:r>
          </w:p>
        </w:tc>
        <w:tc>
          <w:tcPr>
            <w:tcW w:w="1417"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8230B3" w:rsidRDefault="00F6602E" w:rsidP="008F1D99">
            <w:pPr>
              <w:pBdr>
                <w:top w:val="nil"/>
                <w:left w:val="nil"/>
                <w:bottom w:val="nil"/>
                <w:right w:val="nil"/>
                <w:between w:val="nil"/>
              </w:pBdr>
              <w:spacing w:line="240" w:lineRule="atLeast"/>
              <w:jc w:val="center"/>
              <w:rPr>
                <w:rFonts w:eastAsia="標楷體"/>
                <w:color w:val="auto"/>
                <w:sz w:val="24"/>
                <w:szCs w:val="24"/>
              </w:rPr>
            </w:pPr>
            <w:r w:rsidRPr="008230B3">
              <w:rPr>
                <w:rFonts w:eastAsia="標楷體"/>
                <w:color w:val="auto"/>
                <w:sz w:val="24"/>
                <w:szCs w:val="24"/>
              </w:rPr>
              <w:t>評量方式</w:t>
            </w:r>
          </w:p>
        </w:tc>
        <w:tc>
          <w:tcPr>
            <w:tcW w:w="1559"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8230B3" w:rsidRDefault="00F6602E" w:rsidP="008F1D99">
            <w:pPr>
              <w:pBdr>
                <w:top w:val="nil"/>
                <w:left w:val="nil"/>
                <w:bottom w:val="nil"/>
                <w:right w:val="nil"/>
                <w:between w:val="nil"/>
              </w:pBdr>
              <w:spacing w:line="240" w:lineRule="atLeast"/>
              <w:jc w:val="center"/>
              <w:rPr>
                <w:rFonts w:eastAsia="標楷體"/>
                <w:color w:val="auto"/>
                <w:sz w:val="24"/>
                <w:szCs w:val="24"/>
              </w:rPr>
            </w:pPr>
            <w:r w:rsidRPr="008230B3">
              <w:rPr>
                <w:rFonts w:eastAsia="標楷體"/>
                <w:color w:val="auto"/>
                <w:sz w:val="24"/>
                <w:szCs w:val="24"/>
              </w:rPr>
              <w:t>融入議題</w:t>
            </w:r>
          </w:p>
        </w:tc>
        <w:tc>
          <w:tcPr>
            <w:tcW w:w="1784" w:type="dxa"/>
            <w:vMerge w:val="restart"/>
            <w:tcBorders>
              <w:top w:val="single" w:sz="8" w:space="0" w:color="000000"/>
              <w:right w:val="single" w:sz="8" w:space="0" w:color="000000"/>
            </w:tcBorders>
            <w:vAlign w:val="center"/>
          </w:tcPr>
          <w:p w:rsidR="00F6602E" w:rsidRPr="008230B3" w:rsidRDefault="00F6602E" w:rsidP="008F1D99">
            <w:pPr>
              <w:pBdr>
                <w:top w:val="nil"/>
                <w:left w:val="nil"/>
                <w:bottom w:val="nil"/>
                <w:right w:val="nil"/>
                <w:between w:val="nil"/>
              </w:pBdr>
              <w:spacing w:line="240" w:lineRule="atLeast"/>
              <w:jc w:val="center"/>
              <w:rPr>
                <w:rFonts w:eastAsia="標楷體"/>
                <w:color w:val="auto"/>
                <w:sz w:val="24"/>
                <w:szCs w:val="24"/>
              </w:rPr>
            </w:pPr>
            <w:r w:rsidRPr="008230B3">
              <w:rPr>
                <w:rFonts w:eastAsia="標楷體"/>
                <w:color w:val="auto"/>
                <w:sz w:val="24"/>
                <w:szCs w:val="24"/>
              </w:rPr>
              <w:t>備註</w:t>
            </w:r>
          </w:p>
        </w:tc>
      </w:tr>
      <w:tr w:rsidR="00330675" w:rsidRPr="008230B3" w:rsidTr="00C716C9">
        <w:trPr>
          <w:trHeight w:val="278"/>
          <w:jc w:val="center"/>
        </w:trPr>
        <w:tc>
          <w:tcPr>
            <w:tcW w:w="1247" w:type="dxa"/>
            <w:vMerge/>
            <w:tcBorders>
              <w:left w:val="single" w:sz="8" w:space="0" w:color="000000"/>
              <w:bottom w:val="single" w:sz="8" w:space="0" w:color="000000"/>
              <w:right w:val="single" w:sz="8" w:space="0" w:color="000000"/>
            </w:tcBorders>
            <w:vAlign w:val="center"/>
          </w:tcPr>
          <w:p w:rsidR="00330675" w:rsidRPr="008230B3" w:rsidRDefault="00330675" w:rsidP="00C716C9">
            <w:pPr>
              <w:pBdr>
                <w:top w:val="nil"/>
                <w:left w:val="nil"/>
                <w:bottom w:val="nil"/>
                <w:right w:val="nil"/>
                <w:between w:val="nil"/>
              </w:pBdr>
              <w:spacing w:line="240" w:lineRule="atLeast"/>
              <w:jc w:val="center"/>
              <w:rPr>
                <w:rFonts w:eastAsia="標楷體"/>
                <w:color w:val="auto"/>
                <w:sz w:val="24"/>
                <w:szCs w:val="24"/>
              </w:rPr>
            </w:pPr>
          </w:p>
        </w:tc>
        <w:tc>
          <w:tcPr>
            <w:tcW w:w="1559" w:type="dxa"/>
            <w:tcBorders>
              <w:top w:val="single" w:sz="8" w:space="0" w:color="000000"/>
              <w:left w:val="single" w:sz="8" w:space="0" w:color="000000"/>
              <w:bottom w:val="single" w:sz="8" w:space="0" w:color="000000"/>
              <w:right w:val="single" w:sz="8" w:space="0" w:color="000000"/>
            </w:tcBorders>
          </w:tcPr>
          <w:p w:rsidR="00330675" w:rsidRPr="008230B3" w:rsidRDefault="00330675" w:rsidP="002C6411">
            <w:pPr>
              <w:jc w:val="center"/>
              <w:rPr>
                <w:rFonts w:eastAsia="標楷體"/>
                <w:color w:val="auto"/>
                <w:sz w:val="24"/>
                <w:szCs w:val="24"/>
              </w:rPr>
            </w:pPr>
            <w:r w:rsidRPr="008230B3">
              <w:rPr>
                <w:rFonts w:eastAsia="標楷體"/>
                <w:color w:val="auto"/>
                <w:sz w:val="24"/>
                <w:szCs w:val="24"/>
              </w:rPr>
              <w:t>學習內容</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30675" w:rsidRPr="008230B3" w:rsidRDefault="00330675" w:rsidP="00330675">
            <w:pPr>
              <w:jc w:val="center"/>
              <w:rPr>
                <w:rFonts w:eastAsia="標楷體"/>
                <w:color w:val="auto"/>
                <w:sz w:val="24"/>
                <w:szCs w:val="24"/>
              </w:rPr>
            </w:pPr>
            <w:r w:rsidRPr="008230B3">
              <w:rPr>
                <w:rFonts w:eastAsia="標楷體"/>
                <w:color w:val="auto"/>
                <w:sz w:val="24"/>
                <w:szCs w:val="24"/>
              </w:rPr>
              <w:t>學習表現</w:t>
            </w:r>
          </w:p>
        </w:tc>
        <w:tc>
          <w:tcPr>
            <w:tcW w:w="2977"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8230B3" w:rsidRDefault="00330675" w:rsidP="008F1D99">
            <w:pPr>
              <w:pBdr>
                <w:top w:val="nil"/>
                <w:left w:val="nil"/>
                <w:bottom w:val="nil"/>
                <w:right w:val="nil"/>
                <w:between w:val="nil"/>
              </w:pBdr>
              <w:spacing w:line="240" w:lineRule="atLeast"/>
              <w:jc w:val="center"/>
              <w:rPr>
                <w:rFonts w:eastAsia="標楷體"/>
                <w:color w:val="auto"/>
                <w:sz w:val="24"/>
                <w:szCs w:val="24"/>
              </w:rPr>
            </w:pPr>
          </w:p>
        </w:tc>
        <w:tc>
          <w:tcPr>
            <w:tcW w:w="709"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8230B3" w:rsidRDefault="00330675" w:rsidP="008F1D99">
            <w:pPr>
              <w:pBdr>
                <w:top w:val="nil"/>
                <w:left w:val="nil"/>
                <w:bottom w:val="nil"/>
                <w:right w:val="nil"/>
                <w:between w:val="nil"/>
              </w:pBdr>
              <w:spacing w:line="240" w:lineRule="atLeast"/>
              <w:jc w:val="center"/>
              <w:rPr>
                <w:rFonts w:eastAsia="標楷體"/>
                <w:color w:val="auto"/>
                <w:sz w:val="24"/>
                <w:szCs w:val="24"/>
              </w:rPr>
            </w:pPr>
          </w:p>
        </w:tc>
        <w:tc>
          <w:tcPr>
            <w:tcW w:w="2268"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8230B3" w:rsidRDefault="00330675" w:rsidP="00434C48">
            <w:pPr>
              <w:pBdr>
                <w:top w:val="nil"/>
                <w:left w:val="nil"/>
                <w:bottom w:val="nil"/>
                <w:right w:val="nil"/>
                <w:between w:val="nil"/>
              </w:pBdr>
              <w:spacing w:line="240" w:lineRule="atLeast"/>
              <w:jc w:val="center"/>
              <w:rPr>
                <w:rFonts w:eastAsia="標楷體"/>
                <w:color w:val="auto"/>
                <w:sz w:val="24"/>
                <w:szCs w:val="24"/>
              </w:rPr>
            </w:pPr>
          </w:p>
        </w:tc>
        <w:tc>
          <w:tcPr>
            <w:tcW w:w="1417"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8230B3" w:rsidRDefault="00330675" w:rsidP="008F1D99">
            <w:pPr>
              <w:pBdr>
                <w:top w:val="nil"/>
                <w:left w:val="nil"/>
                <w:bottom w:val="nil"/>
                <w:right w:val="nil"/>
                <w:between w:val="nil"/>
              </w:pBdr>
              <w:spacing w:line="240" w:lineRule="atLeast"/>
              <w:jc w:val="center"/>
              <w:rPr>
                <w:rFonts w:eastAsia="標楷體"/>
                <w:color w:val="auto"/>
                <w:sz w:val="24"/>
                <w:szCs w:val="24"/>
              </w:rPr>
            </w:pPr>
          </w:p>
        </w:tc>
        <w:tc>
          <w:tcPr>
            <w:tcW w:w="1559"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8230B3" w:rsidRDefault="00330675" w:rsidP="008F1D99">
            <w:pPr>
              <w:pBdr>
                <w:top w:val="nil"/>
                <w:left w:val="nil"/>
                <w:bottom w:val="nil"/>
                <w:right w:val="nil"/>
                <w:between w:val="nil"/>
              </w:pBdr>
              <w:spacing w:line="240" w:lineRule="atLeast"/>
              <w:jc w:val="center"/>
              <w:rPr>
                <w:rFonts w:eastAsia="標楷體"/>
                <w:color w:val="auto"/>
                <w:sz w:val="24"/>
                <w:szCs w:val="24"/>
              </w:rPr>
            </w:pPr>
          </w:p>
        </w:tc>
        <w:tc>
          <w:tcPr>
            <w:tcW w:w="1784" w:type="dxa"/>
            <w:vMerge/>
            <w:tcBorders>
              <w:bottom w:val="single" w:sz="8" w:space="0" w:color="000000"/>
              <w:right w:val="single" w:sz="8" w:space="0" w:color="000000"/>
            </w:tcBorders>
            <w:vAlign w:val="center"/>
          </w:tcPr>
          <w:p w:rsidR="00330675" w:rsidRPr="008230B3" w:rsidRDefault="00330675" w:rsidP="008F1D99">
            <w:pPr>
              <w:pBdr>
                <w:top w:val="nil"/>
                <w:left w:val="nil"/>
                <w:bottom w:val="nil"/>
                <w:right w:val="nil"/>
                <w:between w:val="nil"/>
              </w:pBdr>
              <w:spacing w:line="240" w:lineRule="atLeast"/>
              <w:jc w:val="center"/>
              <w:rPr>
                <w:rFonts w:eastAsia="標楷體"/>
                <w:color w:val="auto"/>
                <w:sz w:val="24"/>
                <w:szCs w:val="24"/>
              </w:rPr>
            </w:pPr>
          </w:p>
        </w:tc>
      </w:tr>
      <w:tr w:rsidR="00C06D59" w:rsidRPr="008230B3" w:rsidTr="000F15B9">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06D59" w:rsidRPr="008230B3" w:rsidRDefault="00C06D59" w:rsidP="00C06D59">
            <w:pPr>
              <w:jc w:val="left"/>
              <w:rPr>
                <w:rFonts w:eastAsia="標楷體"/>
                <w:b/>
                <w:color w:val="auto"/>
                <w:sz w:val="24"/>
                <w:szCs w:val="24"/>
              </w:rPr>
            </w:pPr>
            <w:r w:rsidRPr="008230B3">
              <w:rPr>
                <w:rFonts w:eastAsia="標楷體"/>
                <w:b/>
                <w:color w:val="auto"/>
                <w:sz w:val="24"/>
                <w:szCs w:val="24"/>
              </w:rPr>
              <w:t>第一</w:t>
            </w:r>
            <w:proofErr w:type="gramStart"/>
            <w:r w:rsidRPr="008230B3">
              <w:rPr>
                <w:rFonts w:eastAsia="標楷體"/>
                <w:b/>
                <w:color w:val="auto"/>
                <w:sz w:val="24"/>
                <w:szCs w:val="24"/>
              </w:rPr>
              <w:t>週</w:t>
            </w:r>
            <w:proofErr w:type="gramEnd"/>
            <w:r w:rsidRPr="008230B3">
              <w:rPr>
                <w:rFonts w:eastAsia="標楷體"/>
                <w:b/>
                <w:color w:val="auto"/>
                <w:sz w:val="24"/>
                <w:szCs w:val="24"/>
              </w:rPr>
              <w:br/>
              <w:t>8/30~9/5</w:t>
            </w:r>
          </w:p>
        </w:tc>
        <w:tc>
          <w:tcPr>
            <w:tcW w:w="1559" w:type="dxa"/>
            <w:tcBorders>
              <w:top w:val="single" w:sz="8" w:space="0" w:color="000000"/>
              <w:left w:val="single" w:sz="8" w:space="0" w:color="000000"/>
              <w:bottom w:val="single" w:sz="8" w:space="0" w:color="000000"/>
              <w:right w:val="single" w:sz="8" w:space="0" w:color="000000"/>
            </w:tcBorders>
          </w:tcPr>
          <w:p w:rsidR="0025182B" w:rsidRPr="008230B3" w:rsidRDefault="00C06D59" w:rsidP="0025182B">
            <w:pPr>
              <w:spacing w:line="260" w:lineRule="exact"/>
              <w:ind w:firstLine="0"/>
              <w:jc w:val="left"/>
              <w:rPr>
                <w:b/>
                <w:color w:val="auto"/>
              </w:rPr>
            </w:pPr>
            <w:r w:rsidRPr="008230B3">
              <w:rPr>
                <w:rFonts w:eastAsia="標楷體"/>
                <w:b/>
                <w:color w:val="auto"/>
              </w:rPr>
              <w:t>科技產品的能源與動力應用。</w:t>
            </w:r>
          </w:p>
          <w:p w:rsidR="00C06D59" w:rsidRPr="008230B3" w:rsidRDefault="00C06D59" w:rsidP="0025182B">
            <w:pPr>
              <w:spacing w:line="260" w:lineRule="exact"/>
              <w:ind w:firstLine="0"/>
              <w:jc w:val="left"/>
              <w:rPr>
                <w:b/>
                <w:color w:val="auto"/>
              </w:rPr>
            </w:pPr>
            <w:r w:rsidRPr="008230B3">
              <w:rPr>
                <w:rFonts w:eastAsia="標楷體"/>
                <w:b/>
                <w:color w:val="auto"/>
              </w:rPr>
              <w:t xml:space="preserve"> </w:t>
            </w:r>
            <w:r w:rsidR="0025182B" w:rsidRPr="008230B3">
              <w:rPr>
                <w:rFonts w:eastAsia="標楷體"/>
                <w:b/>
                <w:color w:val="auto"/>
              </w:rPr>
              <w:t>常用</w:t>
            </w:r>
            <w:r w:rsidRPr="008230B3">
              <w:rPr>
                <w:rFonts w:eastAsia="標楷體"/>
                <w:b/>
                <w:color w:val="auto"/>
              </w:rPr>
              <w:t>機具操作與使用。</w:t>
            </w:r>
          </w:p>
          <w:p w:rsidR="0025182B" w:rsidRPr="008230B3" w:rsidRDefault="0025182B" w:rsidP="00C06D59">
            <w:pPr>
              <w:spacing w:line="260" w:lineRule="exact"/>
              <w:jc w:val="left"/>
              <w:rPr>
                <w:rFonts w:eastAsia="標楷體"/>
                <w:b/>
                <w:color w:val="auto"/>
              </w:rPr>
            </w:pPr>
          </w:p>
          <w:p w:rsidR="0025182B" w:rsidRPr="008230B3" w:rsidRDefault="0025182B" w:rsidP="00C06D59">
            <w:pPr>
              <w:spacing w:line="260" w:lineRule="exact"/>
              <w:jc w:val="left"/>
              <w:rPr>
                <w:rFonts w:eastAsia="標楷體"/>
                <w:b/>
                <w:color w:val="auto"/>
              </w:rPr>
            </w:pPr>
            <w:r w:rsidRPr="008230B3">
              <w:rPr>
                <w:rFonts w:eastAsia="標楷體"/>
                <w:b/>
                <w:color w:val="auto"/>
              </w:rPr>
              <w:t>生</w:t>
            </w:r>
            <w:r w:rsidRPr="008230B3">
              <w:rPr>
                <w:rFonts w:eastAsia="標楷體"/>
                <w:b/>
                <w:color w:val="auto"/>
              </w:rPr>
              <w:t>A-IV-4</w:t>
            </w:r>
          </w:p>
          <w:p w:rsidR="0025182B" w:rsidRPr="008230B3" w:rsidRDefault="0025182B" w:rsidP="00C06D59">
            <w:pPr>
              <w:spacing w:line="260" w:lineRule="exact"/>
              <w:jc w:val="left"/>
              <w:rPr>
                <w:b/>
                <w:color w:val="auto"/>
              </w:rPr>
            </w:pPr>
            <w:r w:rsidRPr="008230B3">
              <w:rPr>
                <w:rFonts w:eastAsia="標楷體"/>
                <w:b/>
                <w:color w:val="auto"/>
              </w:rPr>
              <w:t>生</w:t>
            </w:r>
            <w:r w:rsidRPr="008230B3">
              <w:rPr>
                <w:rFonts w:eastAsia="標楷體"/>
                <w:b/>
                <w:color w:val="auto"/>
              </w:rPr>
              <w:t>P-IV-6</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06D59" w:rsidRPr="008230B3" w:rsidRDefault="00C06D59" w:rsidP="00C06D59">
            <w:pPr>
              <w:spacing w:line="260" w:lineRule="exact"/>
              <w:jc w:val="left"/>
              <w:rPr>
                <w:b/>
                <w:color w:val="auto"/>
              </w:rPr>
            </w:pPr>
            <w:r w:rsidRPr="008230B3">
              <w:rPr>
                <w:rFonts w:eastAsia="標楷體"/>
                <w:b/>
                <w:color w:val="auto"/>
              </w:rPr>
              <w:t>選用適當材料及正確工具的基本知識。</w:t>
            </w:r>
          </w:p>
          <w:p w:rsidR="00C06D59" w:rsidRPr="008230B3" w:rsidRDefault="0025182B" w:rsidP="00C06D59">
            <w:pPr>
              <w:spacing w:line="260" w:lineRule="exact"/>
              <w:jc w:val="left"/>
              <w:rPr>
                <w:b/>
                <w:color w:val="auto"/>
              </w:rPr>
            </w:pPr>
            <w:r w:rsidRPr="008230B3">
              <w:rPr>
                <w:rFonts w:eastAsia="標楷體"/>
                <w:b/>
                <w:color w:val="auto"/>
              </w:rPr>
              <w:t>參與科技實作活動及試探興趣，不受性別</w:t>
            </w:r>
            <w:r w:rsidR="00C06D59" w:rsidRPr="008230B3">
              <w:rPr>
                <w:rFonts w:eastAsia="標楷體"/>
                <w:b/>
                <w:color w:val="auto"/>
              </w:rPr>
              <w:t>限制。</w:t>
            </w:r>
          </w:p>
          <w:p w:rsidR="00C06D59" w:rsidRPr="008230B3" w:rsidRDefault="0025182B" w:rsidP="00C06D59">
            <w:pPr>
              <w:spacing w:line="260" w:lineRule="exact"/>
              <w:jc w:val="left"/>
              <w:rPr>
                <w:rFonts w:eastAsia="標楷體"/>
                <w:b/>
                <w:color w:val="auto"/>
              </w:rPr>
            </w:pPr>
            <w:r w:rsidRPr="008230B3">
              <w:rPr>
                <w:rFonts w:eastAsia="標楷體"/>
                <w:b/>
                <w:color w:val="auto"/>
              </w:rPr>
              <w:t>具備與人溝通、協調、合作能力</w:t>
            </w:r>
          </w:p>
          <w:p w:rsidR="0025182B" w:rsidRPr="008230B3" w:rsidRDefault="0025182B" w:rsidP="00C06D59">
            <w:pPr>
              <w:spacing w:line="260" w:lineRule="exact"/>
              <w:jc w:val="left"/>
              <w:rPr>
                <w:rFonts w:eastAsia="標楷體"/>
                <w:b/>
                <w:color w:val="auto"/>
              </w:rPr>
            </w:pPr>
            <w:r w:rsidRPr="008230B3">
              <w:rPr>
                <w:rFonts w:eastAsia="標楷體"/>
                <w:b/>
                <w:color w:val="auto"/>
              </w:rPr>
              <w:t>設</w:t>
            </w:r>
            <w:r w:rsidRPr="008230B3">
              <w:rPr>
                <w:rFonts w:eastAsia="標楷體"/>
                <w:b/>
                <w:color w:val="auto"/>
              </w:rPr>
              <w:t>k-IV-3</w:t>
            </w:r>
          </w:p>
          <w:p w:rsidR="0025182B" w:rsidRPr="008230B3" w:rsidRDefault="0025182B" w:rsidP="00C06D59">
            <w:pPr>
              <w:spacing w:line="260" w:lineRule="exact"/>
              <w:jc w:val="left"/>
              <w:rPr>
                <w:rFonts w:eastAsia="標楷體"/>
                <w:b/>
                <w:color w:val="auto"/>
              </w:rPr>
            </w:pPr>
            <w:r w:rsidRPr="008230B3">
              <w:rPr>
                <w:rFonts w:eastAsia="標楷體"/>
                <w:b/>
                <w:color w:val="auto"/>
              </w:rPr>
              <w:t>設</w:t>
            </w:r>
            <w:r w:rsidRPr="008230B3">
              <w:rPr>
                <w:rFonts w:eastAsia="標楷體"/>
                <w:b/>
                <w:color w:val="auto"/>
              </w:rPr>
              <w:t>a-IV-1</w:t>
            </w:r>
          </w:p>
          <w:p w:rsidR="0025182B" w:rsidRPr="008230B3" w:rsidRDefault="0025182B" w:rsidP="00C06D59">
            <w:pPr>
              <w:spacing w:line="260" w:lineRule="exact"/>
              <w:jc w:val="left"/>
              <w:rPr>
                <w:b/>
                <w:color w:val="auto"/>
              </w:rPr>
            </w:pPr>
            <w:r w:rsidRPr="008230B3">
              <w:rPr>
                <w:rFonts w:eastAsia="標楷體"/>
                <w:b/>
                <w:color w:val="auto"/>
              </w:rPr>
              <w:t>設</w:t>
            </w:r>
            <w:r w:rsidRPr="008230B3">
              <w:rPr>
                <w:rFonts w:eastAsia="標楷體"/>
                <w:b/>
                <w:color w:val="auto"/>
              </w:rPr>
              <w:t>c-IV-3</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06D59" w:rsidRPr="008230B3" w:rsidRDefault="00C06D59" w:rsidP="0025182B">
            <w:pPr>
              <w:spacing w:line="260" w:lineRule="exact"/>
              <w:ind w:firstLine="0"/>
              <w:jc w:val="left"/>
              <w:rPr>
                <w:b/>
                <w:bCs/>
                <w:snapToGrid w:val="0"/>
                <w:color w:val="auto"/>
              </w:rPr>
            </w:pPr>
            <w:r w:rsidRPr="008230B3">
              <w:rPr>
                <w:rFonts w:eastAsia="標楷體"/>
                <w:b/>
                <w:bCs/>
                <w:snapToGrid w:val="0"/>
                <w:color w:val="auto"/>
              </w:rPr>
              <w:t>認識能源</w:t>
            </w:r>
            <w:r w:rsidR="0025182B" w:rsidRPr="008230B3">
              <w:rPr>
                <w:b/>
                <w:bCs/>
                <w:snapToGrid w:val="0"/>
                <w:color w:val="auto"/>
              </w:rPr>
              <w:t>--</w:t>
            </w:r>
            <w:r w:rsidRPr="008230B3">
              <w:rPr>
                <w:rFonts w:eastAsia="標楷體"/>
                <w:b/>
                <w:bCs/>
                <w:snapToGrid w:val="0"/>
                <w:color w:val="auto"/>
              </w:rPr>
              <w:t>生活中的能源科技</w:t>
            </w:r>
          </w:p>
          <w:p w:rsidR="00C06D59" w:rsidRPr="008230B3" w:rsidRDefault="00C06D59" w:rsidP="00C06D59">
            <w:pPr>
              <w:spacing w:line="260" w:lineRule="exact"/>
              <w:jc w:val="left"/>
              <w:rPr>
                <w:b/>
                <w:noProof/>
                <w:color w:val="auto"/>
              </w:rPr>
            </w:pPr>
            <w:r w:rsidRPr="008230B3">
              <w:rPr>
                <w:rFonts w:eastAsia="標楷體"/>
                <w:b/>
                <w:noProof/>
                <w:color w:val="auto"/>
              </w:rPr>
              <w:t>1.</w:t>
            </w:r>
            <w:r w:rsidRPr="008230B3">
              <w:rPr>
                <w:rFonts w:eastAsia="標楷體"/>
                <w:b/>
                <w:noProof/>
                <w:color w:val="auto"/>
              </w:rPr>
              <w:t>科技產品隨時代演進的變革。</w:t>
            </w:r>
          </w:p>
          <w:p w:rsidR="00C06D59" w:rsidRPr="008230B3" w:rsidRDefault="00C06D59" w:rsidP="00C06D59">
            <w:pPr>
              <w:spacing w:line="260" w:lineRule="exact"/>
              <w:jc w:val="left"/>
              <w:rPr>
                <w:b/>
                <w:noProof/>
                <w:color w:val="auto"/>
              </w:rPr>
            </w:pPr>
            <w:r w:rsidRPr="008230B3">
              <w:rPr>
                <w:rFonts w:eastAsia="標楷體"/>
                <w:b/>
                <w:noProof/>
                <w:color w:val="auto"/>
              </w:rPr>
              <w:t>2.</w:t>
            </w:r>
            <w:r w:rsidRPr="008230B3">
              <w:rPr>
                <w:rFonts w:eastAsia="標楷體"/>
                <w:b/>
                <w:noProof/>
                <w:color w:val="auto"/>
              </w:rPr>
              <w:t>再生能源與非再生能源。</w:t>
            </w:r>
          </w:p>
          <w:p w:rsidR="00C06D59" w:rsidRPr="008230B3" w:rsidRDefault="00C06D59" w:rsidP="00396DAE">
            <w:pPr>
              <w:spacing w:line="260" w:lineRule="exact"/>
              <w:jc w:val="left"/>
              <w:rPr>
                <w:b/>
                <w:noProof/>
                <w:color w:val="auto"/>
              </w:rPr>
            </w:pPr>
            <w:r w:rsidRPr="008230B3">
              <w:rPr>
                <w:rFonts w:eastAsia="標楷體"/>
                <w:b/>
                <w:noProof/>
                <w:color w:val="auto"/>
              </w:rPr>
              <w:t>3.</w:t>
            </w:r>
            <w:r w:rsidRPr="008230B3">
              <w:rPr>
                <w:rFonts w:eastAsia="標楷體"/>
                <w:b/>
                <w:noProof/>
                <w:color w:val="auto"/>
              </w:rPr>
              <w:t>初級能源與次級能源。人類開發的各種能源，大多是利用來產生「電力」以供使用，若缺少電力的話，我們的生活將有怎樣的轉變呢？）</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06D59" w:rsidRPr="008230B3" w:rsidRDefault="00C06D59" w:rsidP="00C06D59">
            <w:pPr>
              <w:spacing w:line="260" w:lineRule="exact"/>
              <w:jc w:val="center"/>
              <w:rPr>
                <w:b/>
                <w:color w:val="auto"/>
              </w:rPr>
            </w:pPr>
            <w:r w:rsidRPr="008230B3">
              <w:rPr>
                <w:rFonts w:eastAsia="標楷體"/>
                <w:b/>
                <w:bCs/>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C06D59" w:rsidRPr="008230B3" w:rsidRDefault="00C06D59" w:rsidP="00C06D59">
            <w:pPr>
              <w:spacing w:line="260" w:lineRule="exact"/>
              <w:jc w:val="left"/>
              <w:rPr>
                <w:b/>
                <w:bCs/>
                <w:snapToGrid w:val="0"/>
                <w:color w:val="auto"/>
              </w:rPr>
            </w:pPr>
            <w:r w:rsidRPr="008230B3">
              <w:rPr>
                <w:rFonts w:eastAsia="標楷體"/>
                <w:b/>
                <w:bCs/>
                <w:snapToGrid w:val="0"/>
                <w:color w:val="auto"/>
              </w:rPr>
              <w:t>1.</w:t>
            </w:r>
            <w:r w:rsidR="008B76C7" w:rsidRPr="008230B3">
              <w:rPr>
                <w:rFonts w:eastAsia="標楷體"/>
                <w:b/>
                <w:bCs/>
                <w:snapToGrid w:val="0"/>
                <w:color w:val="auto"/>
              </w:rPr>
              <w:t xml:space="preserve"> DIY</w:t>
            </w:r>
            <w:r w:rsidR="008B76C7" w:rsidRPr="008230B3">
              <w:rPr>
                <w:rFonts w:eastAsia="標楷體"/>
                <w:b/>
                <w:bCs/>
                <w:snapToGrid w:val="0"/>
                <w:color w:val="auto"/>
              </w:rPr>
              <w:t>實作</w:t>
            </w:r>
          </w:p>
          <w:p w:rsidR="00C06D59" w:rsidRPr="008230B3" w:rsidRDefault="00C06D59" w:rsidP="00C06D59">
            <w:pPr>
              <w:spacing w:line="260" w:lineRule="exact"/>
              <w:jc w:val="left"/>
              <w:rPr>
                <w:b/>
                <w:bCs/>
                <w:snapToGrid w:val="0"/>
                <w:color w:val="auto"/>
              </w:rPr>
            </w:pPr>
            <w:r w:rsidRPr="008230B3">
              <w:rPr>
                <w:rFonts w:eastAsia="標楷體"/>
                <w:b/>
                <w:bCs/>
                <w:snapToGrid w:val="0"/>
                <w:color w:val="auto"/>
              </w:rPr>
              <w:t>2.</w:t>
            </w:r>
            <w:proofErr w:type="gramStart"/>
            <w:r w:rsidRPr="008230B3">
              <w:rPr>
                <w:rFonts w:eastAsia="標楷體"/>
                <w:b/>
                <w:bCs/>
                <w:snapToGrid w:val="0"/>
                <w:color w:val="auto"/>
              </w:rPr>
              <w:t>備課用</w:t>
            </w:r>
            <w:proofErr w:type="gramEnd"/>
            <w:r w:rsidRPr="008230B3">
              <w:rPr>
                <w:rFonts w:eastAsia="標楷體"/>
                <w:b/>
                <w:bCs/>
                <w:snapToGrid w:val="0"/>
                <w:color w:val="auto"/>
              </w:rPr>
              <w:t>書</w:t>
            </w:r>
          </w:p>
          <w:p w:rsidR="00C06D59" w:rsidRPr="008230B3" w:rsidRDefault="00C06D59" w:rsidP="00C06D59">
            <w:pPr>
              <w:spacing w:line="260" w:lineRule="exact"/>
              <w:jc w:val="left"/>
              <w:rPr>
                <w:b/>
                <w:bCs/>
                <w:snapToGrid w:val="0"/>
                <w:color w:val="auto"/>
              </w:rPr>
            </w:pPr>
            <w:r w:rsidRPr="008230B3">
              <w:rPr>
                <w:rFonts w:eastAsia="標楷體"/>
                <w:b/>
                <w:bCs/>
                <w:snapToGrid w:val="0"/>
                <w:color w:val="auto"/>
              </w:rPr>
              <w:t>3.</w:t>
            </w:r>
            <w:proofErr w:type="gramStart"/>
            <w:r w:rsidRPr="008230B3">
              <w:rPr>
                <w:rFonts w:eastAsia="標楷體"/>
                <w:b/>
                <w:bCs/>
                <w:color w:val="auto"/>
              </w:rPr>
              <w:t>教用版</w:t>
            </w:r>
            <w:proofErr w:type="gramEnd"/>
            <w:r w:rsidRPr="008230B3">
              <w:rPr>
                <w:rFonts w:eastAsia="標楷體"/>
                <w:b/>
                <w:bCs/>
                <w:color w:val="auto"/>
              </w:rPr>
              <w:t>電子教科書</w:t>
            </w:r>
          </w:p>
          <w:p w:rsidR="00C06D59" w:rsidRPr="008230B3" w:rsidRDefault="00C06D59" w:rsidP="00C06D59">
            <w:pPr>
              <w:spacing w:line="260" w:lineRule="exact"/>
              <w:jc w:val="left"/>
              <w:rPr>
                <w:b/>
                <w:color w:val="auto"/>
              </w:rPr>
            </w:pPr>
            <w:r w:rsidRPr="008230B3">
              <w:rPr>
                <w:rFonts w:eastAsia="標楷體"/>
                <w:b/>
                <w:color w:val="auto"/>
              </w:rPr>
              <w:t>4.</w:t>
            </w:r>
            <w:r w:rsidRPr="008230B3">
              <w:rPr>
                <w:rFonts w:eastAsia="標楷體"/>
                <w:b/>
                <w:color w:val="auto"/>
              </w:rPr>
              <w:t>筆記型電腦</w:t>
            </w:r>
          </w:p>
          <w:p w:rsidR="00C06D59" w:rsidRPr="008230B3" w:rsidRDefault="00C06D59" w:rsidP="00C06D59">
            <w:pPr>
              <w:spacing w:line="260" w:lineRule="exact"/>
              <w:jc w:val="left"/>
              <w:rPr>
                <w:b/>
                <w:bCs/>
                <w:snapToGrid w:val="0"/>
                <w:color w:val="auto"/>
              </w:rPr>
            </w:pPr>
            <w:r w:rsidRPr="008230B3">
              <w:rPr>
                <w:rFonts w:eastAsia="標楷體"/>
                <w:b/>
                <w:color w:val="auto"/>
              </w:rPr>
              <w:t>5.</w:t>
            </w:r>
            <w:r w:rsidRPr="008230B3">
              <w:rPr>
                <w:rFonts w:eastAsia="標楷體"/>
                <w:b/>
                <w:color w:val="auto"/>
              </w:rPr>
              <w:t>單槍投影機</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06D59" w:rsidRPr="008230B3" w:rsidRDefault="00C06D59" w:rsidP="00C06D59">
            <w:pPr>
              <w:spacing w:line="260" w:lineRule="exact"/>
              <w:jc w:val="left"/>
              <w:rPr>
                <w:b/>
                <w:bCs/>
                <w:snapToGrid w:val="0"/>
                <w:color w:val="auto"/>
              </w:rPr>
            </w:pPr>
            <w:r w:rsidRPr="008230B3">
              <w:rPr>
                <w:rFonts w:eastAsia="標楷體"/>
                <w:b/>
                <w:bCs/>
                <w:snapToGrid w:val="0"/>
                <w:color w:val="auto"/>
              </w:rPr>
              <w:t>1.</w:t>
            </w:r>
            <w:r w:rsidRPr="008230B3">
              <w:rPr>
                <w:rFonts w:eastAsia="標楷體"/>
                <w:b/>
                <w:bCs/>
                <w:snapToGrid w:val="0"/>
                <w:color w:val="auto"/>
              </w:rPr>
              <w:t>發表</w:t>
            </w:r>
          </w:p>
          <w:p w:rsidR="00C06D59" w:rsidRPr="008230B3" w:rsidRDefault="00C06D59" w:rsidP="00C06D59">
            <w:pPr>
              <w:spacing w:line="260" w:lineRule="exact"/>
              <w:jc w:val="left"/>
              <w:rPr>
                <w:b/>
                <w:bCs/>
                <w:snapToGrid w:val="0"/>
                <w:color w:val="auto"/>
              </w:rPr>
            </w:pPr>
            <w:r w:rsidRPr="008230B3">
              <w:rPr>
                <w:rFonts w:eastAsia="標楷體"/>
                <w:b/>
                <w:bCs/>
                <w:snapToGrid w:val="0"/>
                <w:color w:val="auto"/>
              </w:rPr>
              <w:t>2.</w:t>
            </w:r>
            <w:r w:rsidRPr="008230B3">
              <w:rPr>
                <w:rFonts w:eastAsia="標楷體"/>
                <w:b/>
                <w:bCs/>
                <w:snapToGrid w:val="0"/>
                <w:color w:val="auto"/>
              </w:rPr>
              <w:t>口頭討論</w:t>
            </w:r>
          </w:p>
          <w:p w:rsidR="00C06D59" w:rsidRPr="008230B3" w:rsidRDefault="00C06D59" w:rsidP="00C06D59">
            <w:pPr>
              <w:spacing w:line="260" w:lineRule="exact"/>
              <w:jc w:val="left"/>
              <w:rPr>
                <w:b/>
                <w:bCs/>
                <w:snapToGrid w:val="0"/>
                <w:color w:val="auto"/>
              </w:rPr>
            </w:pPr>
            <w:r w:rsidRPr="008230B3">
              <w:rPr>
                <w:rFonts w:eastAsia="標楷體"/>
                <w:b/>
                <w:bCs/>
                <w:snapToGrid w:val="0"/>
                <w:color w:val="auto"/>
              </w:rPr>
              <w:t>3.</w:t>
            </w:r>
            <w:r w:rsidRPr="008230B3">
              <w:rPr>
                <w:rFonts w:eastAsia="標楷體"/>
                <w:b/>
                <w:bCs/>
                <w:snapToGrid w:val="0"/>
                <w:color w:val="auto"/>
              </w:rPr>
              <w:t>上課表現</w:t>
            </w:r>
          </w:p>
          <w:p w:rsidR="00C06D59" w:rsidRPr="008230B3" w:rsidRDefault="00C06D59" w:rsidP="00C06D59">
            <w:pPr>
              <w:spacing w:line="260" w:lineRule="exact"/>
              <w:jc w:val="left"/>
              <w:rPr>
                <w:b/>
                <w:bCs/>
                <w:snapToGrid w:val="0"/>
                <w:color w:val="auto"/>
              </w:rPr>
            </w:pPr>
            <w:r w:rsidRPr="008230B3">
              <w:rPr>
                <w:rFonts w:eastAsia="標楷體"/>
                <w:b/>
                <w:bCs/>
                <w:snapToGrid w:val="0"/>
                <w:color w:val="auto"/>
              </w:rPr>
              <w:t>4.</w:t>
            </w:r>
            <w:r w:rsidRPr="008230B3">
              <w:rPr>
                <w:rFonts w:eastAsia="標楷體"/>
                <w:b/>
                <w:bCs/>
                <w:snapToGrid w:val="0"/>
                <w:color w:val="auto"/>
              </w:rPr>
              <w:t>作業繳交</w:t>
            </w:r>
          </w:p>
          <w:p w:rsidR="00C06D59" w:rsidRPr="008230B3" w:rsidRDefault="00C06D59" w:rsidP="00C06D59">
            <w:pPr>
              <w:spacing w:line="260" w:lineRule="exact"/>
              <w:jc w:val="left"/>
              <w:rPr>
                <w:b/>
                <w:bCs/>
                <w:snapToGrid w:val="0"/>
                <w:color w:val="auto"/>
              </w:rPr>
            </w:pPr>
            <w:r w:rsidRPr="008230B3">
              <w:rPr>
                <w:rFonts w:eastAsia="標楷體"/>
                <w:b/>
                <w:bCs/>
                <w:snapToGrid w:val="0"/>
                <w:color w:val="auto"/>
              </w:rPr>
              <w:t>5.</w:t>
            </w:r>
            <w:r w:rsidRPr="008230B3">
              <w:rPr>
                <w:rFonts w:eastAsia="標楷體"/>
                <w:b/>
                <w:bCs/>
                <w:snapToGrid w:val="0"/>
                <w:color w:val="auto"/>
              </w:rPr>
              <w:t>學習態度</w:t>
            </w:r>
          </w:p>
          <w:p w:rsidR="00C06D59" w:rsidRPr="008230B3" w:rsidRDefault="00C06D59" w:rsidP="00C06D59">
            <w:pPr>
              <w:spacing w:line="260" w:lineRule="exact"/>
              <w:jc w:val="left"/>
              <w:rPr>
                <w:b/>
                <w:color w:val="auto"/>
              </w:rPr>
            </w:pPr>
            <w:r w:rsidRPr="008230B3">
              <w:rPr>
                <w:rFonts w:eastAsia="標楷體"/>
                <w:b/>
                <w:bCs/>
                <w:snapToGrid w:val="0"/>
                <w:color w:val="auto"/>
              </w:rPr>
              <w:t>6.</w:t>
            </w:r>
            <w:r w:rsidRPr="008230B3">
              <w:rPr>
                <w:rFonts w:eastAsia="標楷體"/>
                <w:b/>
                <w:bCs/>
                <w:snapToGrid w:val="0"/>
                <w:color w:val="auto"/>
              </w:rPr>
              <w:t>課堂問答</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06D59" w:rsidRPr="008230B3" w:rsidRDefault="00C06D59" w:rsidP="00C06D59">
            <w:pPr>
              <w:spacing w:line="260" w:lineRule="exact"/>
              <w:jc w:val="left"/>
              <w:rPr>
                <w:b/>
                <w:noProof/>
                <w:color w:val="auto"/>
              </w:rPr>
            </w:pPr>
            <w:r w:rsidRPr="008230B3">
              <w:rPr>
                <w:rFonts w:eastAsia="標楷體"/>
                <w:b/>
                <w:noProof/>
                <w:color w:val="auto"/>
              </w:rPr>
              <w:t>【環境教育】</w:t>
            </w:r>
          </w:p>
          <w:p w:rsidR="00C06D59" w:rsidRPr="008230B3" w:rsidRDefault="00C06D59" w:rsidP="00C06D59">
            <w:pPr>
              <w:spacing w:line="260" w:lineRule="exact"/>
              <w:jc w:val="left"/>
              <w:rPr>
                <w:b/>
                <w:noProof/>
                <w:color w:val="auto"/>
              </w:rPr>
            </w:pPr>
          </w:p>
          <w:p w:rsidR="00C06D59" w:rsidRPr="008230B3" w:rsidRDefault="00C06D59" w:rsidP="00C06D59">
            <w:pPr>
              <w:spacing w:line="260" w:lineRule="exact"/>
              <w:jc w:val="left"/>
              <w:rPr>
                <w:b/>
                <w:noProof/>
                <w:color w:val="auto"/>
              </w:rPr>
            </w:pPr>
            <w:r w:rsidRPr="008230B3">
              <w:rPr>
                <w:rFonts w:eastAsia="標楷體"/>
                <w:b/>
                <w:noProof/>
                <w:color w:val="auto"/>
              </w:rPr>
              <w:t>【能源教育】</w:t>
            </w:r>
          </w:p>
          <w:p w:rsidR="00C06D59" w:rsidRPr="008230B3" w:rsidRDefault="00C06D59" w:rsidP="0025182B">
            <w:pPr>
              <w:spacing w:line="260" w:lineRule="exact"/>
              <w:ind w:firstLine="0"/>
              <w:jc w:val="left"/>
              <w:rPr>
                <w:b/>
                <w:noProof/>
                <w:color w:val="auto"/>
              </w:rPr>
            </w:pPr>
          </w:p>
          <w:p w:rsidR="0025182B" w:rsidRPr="008230B3" w:rsidRDefault="0025182B" w:rsidP="00C06D59">
            <w:pPr>
              <w:spacing w:line="260" w:lineRule="exact"/>
              <w:jc w:val="left"/>
              <w:rPr>
                <w:rFonts w:eastAsia="標楷體"/>
                <w:b/>
                <w:noProof/>
                <w:color w:val="auto"/>
              </w:rPr>
            </w:pPr>
            <w:r w:rsidRPr="008230B3">
              <w:rPr>
                <w:rFonts w:eastAsia="標楷體"/>
                <w:b/>
                <w:noProof/>
                <w:color w:val="auto"/>
              </w:rPr>
              <w:t>環</w:t>
            </w:r>
            <w:r w:rsidRPr="008230B3">
              <w:rPr>
                <w:rFonts w:eastAsia="標楷體"/>
                <w:b/>
                <w:noProof/>
                <w:color w:val="auto"/>
              </w:rPr>
              <w:t>J16</w:t>
            </w:r>
          </w:p>
          <w:p w:rsidR="0025182B" w:rsidRPr="008230B3" w:rsidRDefault="0025182B" w:rsidP="00C06D59">
            <w:pPr>
              <w:spacing w:line="260" w:lineRule="exact"/>
              <w:jc w:val="left"/>
              <w:rPr>
                <w:rFonts w:eastAsia="標楷體"/>
                <w:b/>
                <w:noProof/>
                <w:color w:val="auto"/>
              </w:rPr>
            </w:pPr>
            <w:r w:rsidRPr="008230B3">
              <w:rPr>
                <w:rFonts w:eastAsia="標楷體"/>
                <w:b/>
                <w:noProof/>
                <w:color w:val="auto"/>
              </w:rPr>
              <w:t>能</w:t>
            </w:r>
            <w:r w:rsidRPr="008230B3">
              <w:rPr>
                <w:rFonts w:eastAsia="標楷體"/>
                <w:b/>
                <w:noProof/>
                <w:color w:val="auto"/>
              </w:rPr>
              <w:t>J3</w:t>
            </w:r>
          </w:p>
          <w:p w:rsidR="0025182B" w:rsidRPr="008230B3" w:rsidRDefault="0025182B" w:rsidP="00C06D59">
            <w:pPr>
              <w:spacing w:line="260" w:lineRule="exact"/>
              <w:jc w:val="left"/>
              <w:rPr>
                <w:b/>
                <w:noProof/>
                <w:color w:val="auto"/>
              </w:rPr>
            </w:pPr>
            <w:r w:rsidRPr="008230B3">
              <w:rPr>
                <w:rFonts w:eastAsia="標楷體"/>
                <w:b/>
                <w:noProof/>
                <w:color w:val="auto"/>
              </w:rPr>
              <w:t>能</w:t>
            </w:r>
            <w:r w:rsidRPr="008230B3">
              <w:rPr>
                <w:rFonts w:eastAsia="標楷體"/>
                <w:b/>
                <w:noProof/>
                <w:color w:val="auto"/>
              </w:rPr>
              <w:t>J4</w:t>
            </w:r>
          </w:p>
        </w:tc>
        <w:tc>
          <w:tcPr>
            <w:tcW w:w="1784" w:type="dxa"/>
            <w:tcBorders>
              <w:top w:val="single" w:sz="8" w:space="0" w:color="000000"/>
              <w:bottom w:val="single" w:sz="8" w:space="0" w:color="000000"/>
              <w:right w:val="single" w:sz="8" w:space="0" w:color="000000"/>
            </w:tcBorders>
            <w:vAlign w:val="center"/>
          </w:tcPr>
          <w:p w:rsidR="00C06D59" w:rsidRPr="008230B3" w:rsidRDefault="00C06D59" w:rsidP="00C06D59">
            <w:pPr>
              <w:rPr>
                <w:rFonts w:eastAsia="新細明體"/>
                <w:b/>
                <w:color w:val="auto"/>
                <w:sz w:val="16"/>
                <w:szCs w:val="16"/>
              </w:rPr>
            </w:pPr>
          </w:p>
        </w:tc>
      </w:tr>
      <w:tr w:rsidR="00B73953" w:rsidRPr="008230B3" w:rsidTr="000F15B9">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B73953" w:rsidRPr="008230B3" w:rsidRDefault="00B73953" w:rsidP="00B73953">
            <w:pPr>
              <w:jc w:val="left"/>
              <w:rPr>
                <w:rFonts w:eastAsia="標楷體"/>
                <w:b/>
                <w:color w:val="auto"/>
                <w:sz w:val="24"/>
                <w:szCs w:val="24"/>
              </w:rPr>
            </w:pPr>
            <w:r w:rsidRPr="008230B3">
              <w:rPr>
                <w:rFonts w:eastAsia="標楷體"/>
                <w:b/>
                <w:color w:val="auto"/>
                <w:sz w:val="24"/>
                <w:szCs w:val="24"/>
              </w:rPr>
              <w:t>第二</w:t>
            </w:r>
            <w:proofErr w:type="gramStart"/>
            <w:r w:rsidRPr="008230B3">
              <w:rPr>
                <w:rFonts w:eastAsia="標楷體"/>
                <w:b/>
                <w:color w:val="auto"/>
                <w:sz w:val="24"/>
                <w:szCs w:val="24"/>
              </w:rPr>
              <w:t>週</w:t>
            </w:r>
            <w:proofErr w:type="gramEnd"/>
            <w:r w:rsidRPr="008230B3">
              <w:rPr>
                <w:rFonts w:eastAsia="標楷體"/>
                <w:b/>
                <w:color w:val="auto"/>
                <w:sz w:val="24"/>
                <w:szCs w:val="24"/>
              </w:rPr>
              <w:br/>
              <w:t>9/6~9/12</w:t>
            </w:r>
          </w:p>
        </w:tc>
        <w:tc>
          <w:tcPr>
            <w:tcW w:w="1559" w:type="dxa"/>
            <w:tcBorders>
              <w:top w:val="single" w:sz="8" w:space="0" w:color="000000"/>
              <w:left w:val="single" w:sz="8" w:space="0" w:color="000000"/>
              <w:bottom w:val="single" w:sz="8" w:space="0" w:color="000000"/>
              <w:right w:val="single" w:sz="8" w:space="0" w:color="000000"/>
            </w:tcBorders>
          </w:tcPr>
          <w:p w:rsidR="00B73953" w:rsidRPr="008230B3" w:rsidRDefault="00B73953" w:rsidP="00B73953">
            <w:pPr>
              <w:spacing w:line="260" w:lineRule="exact"/>
              <w:jc w:val="left"/>
              <w:rPr>
                <w:b/>
                <w:color w:val="auto"/>
              </w:rPr>
            </w:pPr>
            <w:r w:rsidRPr="008230B3">
              <w:rPr>
                <w:rFonts w:eastAsia="標楷體"/>
                <w:b/>
                <w:color w:val="auto"/>
              </w:rPr>
              <w:t xml:space="preserve"> </w:t>
            </w:r>
            <w:r w:rsidR="0025182B" w:rsidRPr="008230B3">
              <w:rPr>
                <w:rFonts w:eastAsia="標楷體"/>
                <w:b/>
                <w:color w:val="auto"/>
              </w:rPr>
              <w:t>科技</w:t>
            </w:r>
            <w:r w:rsidRPr="008230B3">
              <w:rPr>
                <w:rFonts w:eastAsia="標楷體"/>
                <w:b/>
                <w:color w:val="auto"/>
              </w:rPr>
              <w:t>系統。</w:t>
            </w:r>
          </w:p>
          <w:p w:rsidR="00B73953" w:rsidRPr="008230B3" w:rsidRDefault="0025182B" w:rsidP="00B73953">
            <w:pPr>
              <w:spacing w:line="260" w:lineRule="exact"/>
              <w:jc w:val="left"/>
              <w:rPr>
                <w:b/>
                <w:color w:val="auto"/>
              </w:rPr>
            </w:pPr>
            <w:r w:rsidRPr="008230B3">
              <w:rPr>
                <w:rFonts w:eastAsia="標楷體"/>
                <w:b/>
                <w:color w:val="auto"/>
              </w:rPr>
              <w:t>科技產品</w:t>
            </w:r>
            <w:r w:rsidR="00B73953" w:rsidRPr="008230B3">
              <w:rPr>
                <w:rFonts w:eastAsia="標楷體"/>
                <w:b/>
                <w:color w:val="auto"/>
              </w:rPr>
              <w:t>能源與動力應用。</w:t>
            </w:r>
          </w:p>
          <w:p w:rsidR="00B73953" w:rsidRPr="008230B3" w:rsidRDefault="0025182B" w:rsidP="00B73953">
            <w:pPr>
              <w:spacing w:line="260" w:lineRule="exact"/>
              <w:jc w:val="left"/>
              <w:rPr>
                <w:rFonts w:eastAsia="標楷體"/>
                <w:b/>
                <w:color w:val="auto"/>
              </w:rPr>
            </w:pPr>
            <w:r w:rsidRPr="008230B3">
              <w:rPr>
                <w:rFonts w:eastAsia="標楷體"/>
                <w:b/>
                <w:color w:val="auto"/>
              </w:rPr>
              <w:t>機具操作使用</w:t>
            </w:r>
          </w:p>
          <w:p w:rsidR="0025182B" w:rsidRPr="008230B3" w:rsidRDefault="0025182B" w:rsidP="00B73953">
            <w:pPr>
              <w:spacing w:line="260" w:lineRule="exact"/>
              <w:jc w:val="left"/>
              <w:rPr>
                <w:rFonts w:eastAsia="標楷體"/>
                <w:b/>
                <w:color w:val="auto"/>
              </w:rPr>
            </w:pPr>
            <w:r w:rsidRPr="008230B3">
              <w:rPr>
                <w:rFonts w:eastAsia="標楷體"/>
                <w:b/>
                <w:color w:val="auto"/>
              </w:rPr>
              <w:t>生</w:t>
            </w:r>
            <w:r w:rsidRPr="008230B3">
              <w:rPr>
                <w:rFonts w:eastAsia="標楷體"/>
                <w:b/>
                <w:color w:val="auto"/>
              </w:rPr>
              <w:t>N-IV-2</w:t>
            </w:r>
          </w:p>
          <w:p w:rsidR="0025182B" w:rsidRPr="008230B3" w:rsidRDefault="0025182B" w:rsidP="00B73953">
            <w:pPr>
              <w:spacing w:line="260" w:lineRule="exact"/>
              <w:jc w:val="left"/>
              <w:rPr>
                <w:rFonts w:eastAsia="標楷體"/>
                <w:b/>
                <w:color w:val="auto"/>
              </w:rPr>
            </w:pPr>
            <w:r w:rsidRPr="008230B3">
              <w:rPr>
                <w:rFonts w:eastAsia="標楷體"/>
                <w:b/>
                <w:color w:val="auto"/>
              </w:rPr>
              <w:t>生</w:t>
            </w:r>
            <w:r w:rsidRPr="008230B3">
              <w:rPr>
                <w:rFonts w:eastAsia="標楷體"/>
                <w:b/>
                <w:color w:val="auto"/>
              </w:rPr>
              <w:t>A-IV-4</w:t>
            </w:r>
          </w:p>
          <w:p w:rsidR="0025182B" w:rsidRPr="008230B3" w:rsidRDefault="0025182B" w:rsidP="00B73953">
            <w:pPr>
              <w:spacing w:line="260" w:lineRule="exact"/>
              <w:jc w:val="left"/>
              <w:rPr>
                <w:b/>
                <w:color w:val="auto"/>
              </w:rPr>
            </w:pPr>
            <w:r w:rsidRPr="008230B3">
              <w:rPr>
                <w:rFonts w:eastAsia="標楷體"/>
                <w:b/>
                <w:color w:val="auto"/>
              </w:rPr>
              <w:t>生</w:t>
            </w:r>
            <w:r w:rsidRPr="008230B3">
              <w:rPr>
                <w:rFonts w:eastAsia="標楷體"/>
                <w:b/>
                <w:color w:val="auto"/>
              </w:rPr>
              <w:t>P-IV-6</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904EF0" w:rsidP="00B73953">
            <w:pPr>
              <w:spacing w:line="260" w:lineRule="exact"/>
              <w:jc w:val="left"/>
              <w:rPr>
                <w:b/>
                <w:noProof/>
                <w:color w:val="auto"/>
              </w:rPr>
            </w:pPr>
            <w:r w:rsidRPr="008230B3">
              <w:rPr>
                <w:rFonts w:eastAsia="標楷體"/>
                <w:b/>
                <w:noProof/>
                <w:color w:val="auto"/>
              </w:rPr>
              <w:t>科技的意涵設計製作</w:t>
            </w:r>
            <w:r w:rsidR="00B73953" w:rsidRPr="008230B3">
              <w:rPr>
                <w:rFonts w:eastAsia="標楷體"/>
                <w:b/>
                <w:noProof/>
                <w:color w:val="auto"/>
              </w:rPr>
              <w:t>基本概念。</w:t>
            </w:r>
          </w:p>
          <w:p w:rsidR="00B73953" w:rsidRPr="008230B3" w:rsidRDefault="00396DAE" w:rsidP="00B73953">
            <w:pPr>
              <w:spacing w:line="260" w:lineRule="exact"/>
              <w:jc w:val="left"/>
              <w:rPr>
                <w:b/>
                <w:color w:val="auto"/>
              </w:rPr>
            </w:pPr>
            <w:r w:rsidRPr="008230B3">
              <w:rPr>
                <w:rFonts w:eastAsia="標楷體"/>
                <w:b/>
                <w:color w:val="auto"/>
              </w:rPr>
              <w:t>選用適當材料及工具</w:t>
            </w:r>
            <w:r w:rsidR="00B73953" w:rsidRPr="008230B3">
              <w:rPr>
                <w:rFonts w:eastAsia="標楷體"/>
                <w:b/>
                <w:color w:val="auto"/>
              </w:rPr>
              <w:t>基本知識。</w:t>
            </w:r>
          </w:p>
          <w:p w:rsidR="00B73953" w:rsidRPr="008230B3" w:rsidRDefault="00396DAE" w:rsidP="00B73953">
            <w:pPr>
              <w:spacing w:line="260" w:lineRule="exact"/>
              <w:jc w:val="left"/>
              <w:rPr>
                <w:rFonts w:eastAsia="標楷體"/>
                <w:b/>
                <w:color w:val="auto"/>
              </w:rPr>
            </w:pPr>
            <w:r w:rsidRPr="008230B3">
              <w:rPr>
                <w:rFonts w:eastAsia="標楷體"/>
                <w:b/>
                <w:color w:val="auto"/>
              </w:rPr>
              <w:t>參與科技實作活動及試探興趣，不受性別</w:t>
            </w:r>
            <w:r w:rsidR="00B73953" w:rsidRPr="008230B3">
              <w:rPr>
                <w:rFonts w:eastAsia="標楷體"/>
                <w:b/>
                <w:color w:val="auto"/>
              </w:rPr>
              <w:t>限制。</w:t>
            </w:r>
          </w:p>
          <w:p w:rsidR="00396DAE" w:rsidRPr="008230B3" w:rsidRDefault="00396DAE" w:rsidP="00B73953">
            <w:pPr>
              <w:spacing w:line="260" w:lineRule="exact"/>
              <w:jc w:val="left"/>
              <w:rPr>
                <w:rFonts w:eastAsia="標楷體"/>
                <w:b/>
                <w:noProof/>
                <w:color w:val="auto"/>
              </w:rPr>
            </w:pPr>
            <w:r w:rsidRPr="008230B3">
              <w:rPr>
                <w:rFonts w:eastAsia="標楷體"/>
                <w:b/>
                <w:noProof/>
                <w:color w:val="auto"/>
              </w:rPr>
              <w:t>設</w:t>
            </w:r>
            <w:r w:rsidRPr="008230B3">
              <w:rPr>
                <w:rFonts w:eastAsia="標楷體"/>
                <w:b/>
                <w:noProof/>
                <w:color w:val="auto"/>
              </w:rPr>
              <w:t>k-IV-1</w:t>
            </w:r>
          </w:p>
          <w:p w:rsidR="00396DAE" w:rsidRPr="008230B3" w:rsidRDefault="00396DAE" w:rsidP="00B73953">
            <w:pPr>
              <w:spacing w:line="260" w:lineRule="exact"/>
              <w:jc w:val="left"/>
              <w:rPr>
                <w:rFonts w:eastAsia="標楷體"/>
                <w:b/>
                <w:color w:val="auto"/>
              </w:rPr>
            </w:pPr>
            <w:r w:rsidRPr="008230B3">
              <w:rPr>
                <w:rFonts w:eastAsia="標楷體"/>
                <w:b/>
                <w:color w:val="auto"/>
              </w:rPr>
              <w:t>設</w:t>
            </w:r>
            <w:r w:rsidRPr="008230B3">
              <w:rPr>
                <w:rFonts w:eastAsia="標楷體"/>
                <w:b/>
                <w:color w:val="auto"/>
              </w:rPr>
              <w:t>k-IV-3</w:t>
            </w:r>
          </w:p>
          <w:p w:rsidR="00396DAE" w:rsidRPr="008230B3" w:rsidRDefault="00396DAE" w:rsidP="00B73953">
            <w:pPr>
              <w:spacing w:line="260" w:lineRule="exact"/>
              <w:jc w:val="left"/>
              <w:rPr>
                <w:b/>
                <w:color w:val="auto"/>
              </w:rPr>
            </w:pPr>
            <w:r w:rsidRPr="008230B3">
              <w:rPr>
                <w:rFonts w:eastAsia="標楷體"/>
                <w:b/>
                <w:color w:val="auto"/>
              </w:rPr>
              <w:t>設</w:t>
            </w:r>
            <w:r w:rsidRPr="008230B3">
              <w:rPr>
                <w:rFonts w:eastAsia="標楷體"/>
                <w:b/>
                <w:color w:val="auto"/>
              </w:rPr>
              <w:t>a-IV-1</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396DAE">
            <w:pPr>
              <w:spacing w:line="260" w:lineRule="exact"/>
              <w:jc w:val="left"/>
              <w:rPr>
                <w:b/>
                <w:bCs/>
                <w:snapToGrid w:val="0"/>
                <w:color w:val="auto"/>
              </w:rPr>
            </w:pPr>
            <w:r w:rsidRPr="008230B3">
              <w:rPr>
                <w:rFonts w:eastAsia="標楷體"/>
                <w:b/>
                <w:bCs/>
                <w:snapToGrid w:val="0"/>
                <w:color w:val="auto"/>
              </w:rPr>
              <w:t>能源科技系統</w:t>
            </w:r>
          </w:p>
          <w:p w:rsidR="00B73953" w:rsidRPr="008230B3" w:rsidRDefault="00B73953" w:rsidP="00B73953">
            <w:pPr>
              <w:spacing w:line="260" w:lineRule="exact"/>
              <w:jc w:val="left"/>
              <w:rPr>
                <w:b/>
                <w:noProof/>
                <w:color w:val="auto"/>
              </w:rPr>
            </w:pPr>
            <w:r w:rsidRPr="008230B3">
              <w:rPr>
                <w:rFonts w:eastAsia="標楷體"/>
                <w:b/>
                <w:noProof/>
                <w:color w:val="auto"/>
              </w:rPr>
              <w:t>1.</w:t>
            </w:r>
            <w:r w:rsidRPr="008230B3">
              <w:rPr>
                <w:rFonts w:eastAsia="標楷體"/>
                <w:b/>
                <w:noProof/>
                <w:color w:val="auto"/>
              </w:rPr>
              <w:t>科技系統的概念。</w:t>
            </w:r>
            <w:r w:rsidR="00396DAE" w:rsidRPr="008230B3">
              <w:rPr>
                <w:rFonts w:eastAsia="標楷體"/>
                <w:b/>
                <w:noProof/>
                <w:color w:val="auto"/>
              </w:rPr>
              <w:t>輸入、處理、輸出、回饋的運作機制</w:t>
            </w:r>
            <w:r w:rsidRPr="008230B3">
              <w:rPr>
                <w:rFonts w:eastAsia="標楷體"/>
                <w:b/>
                <w:noProof/>
                <w:color w:val="auto"/>
              </w:rPr>
              <w:t>。</w:t>
            </w:r>
          </w:p>
          <w:p w:rsidR="00B73953" w:rsidRPr="008230B3" w:rsidRDefault="00B73953" w:rsidP="00396DAE">
            <w:pPr>
              <w:spacing w:line="260" w:lineRule="exact"/>
              <w:jc w:val="left"/>
              <w:rPr>
                <w:b/>
                <w:noProof/>
                <w:color w:val="auto"/>
              </w:rPr>
            </w:pPr>
            <w:r w:rsidRPr="008230B3">
              <w:rPr>
                <w:rFonts w:eastAsia="標楷體"/>
                <w:b/>
                <w:noProof/>
                <w:color w:val="auto"/>
              </w:rPr>
              <w:t>2.</w:t>
            </w:r>
            <w:r w:rsidRPr="008230B3">
              <w:rPr>
                <w:rFonts w:eastAsia="標楷體"/>
                <w:b/>
                <w:noProof/>
                <w:color w:val="auto"/>
              </w:rPr>
              <w:t>家庭中的電從何而來：電網、電度表、無熔絲開關、插座、接地線等。</w:t>
            </w:r>
            <w:r w:rsidR="00396DAE" w:rsidRPr="008230B3">
              <w:rPr>
                <w:rFonts w:eastAsia="標楷體"/>
                <w:b/>
                <w:noProof/>
                <w:color w:val="auto"/>
              </w:rPr>
              <w:t>除了隨手關燈之外，日常生活中還有哪些行為可以更省電呢？</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center"/>
              <w:rPr>
                <w:b/>
                <w:color w:val="auto"/>
              </w:rPr>
            </w:pPr>
            <w:r w:rsidRPr="008230B3">
              <w:rPr>
                <w:rFonts w:eastAsia="標楷體"/>
                <w:b/>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1.</w:t>
            </w:r>
            <w:r w:rsidR="008B76C7" w:rsidRPr="008230B3">
              <w:rPr>
                <w:rFonts w:eastAsia="標楷體"/>
                <w:b/>
                <w:bCs/>
                <w:snapToGrid w:val="0"/>
                <w:color w:val="auto"/>
              </w:rPr>
              <w:t xml:space="preserve"> DIY</w:t>
            </w:r>
            <w:r w:rsidR="008B76C7" w:rsidRPr="008230B3">
              <w:rPr>
                <w:rFonts w:eastAsia="標楷體"/>
                <w:b/>
                <w:bCs/>
                <w:snapToGrid w:val="0"/>
                <w:color w:val="auto"/>
              </w:rPr>
              <w:t>實作</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2.</w:t>
            </w:r>
            <w:proofErr w:type="gramStart"/>
            <w:r w:rsidRPr="008230B3">
              <w:rPr>
                <w:rFonts w:eastAsia="標楷體"/>
                <w:b/>
                <w:bCs/>
                <w:snapToGrid w:val="0"/>
                <w:color w:val="auto"/>
              </w:rPr>
              <w:t>備課用</w:t>
            </w:r>
            <w:proofErr w:type="gramEnd"/>
            <w:r w:rsidRPr="008230B3">
              <w:rPr>
                <w:rFonts w:eastAsia="標楷體"/>
                <w:b/>
                <w:bCs/>
                <w:snapToGrid w:val="0"/>
                <w:color w:val="auto"/>
              </w:rPr>
              <w:t>書</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3.</w:t>
            </w:r>
            <w:proofErr w:type="gramStart"/>
            <w:r w:rsidRPr="008230B3">
              <w:rPr>
                <w:rFonts w:eastAsia="標楷體"/>
                <w:b/>
                <w:bCs/>
                <w:color w:val="auto"/>
              </w:rPr>
              <w:t>教用版</w:t>
            </w:r>
            <w:proofErr w:type="gramEnd"/>
            <w:r w:rsidRPr="008230B3">
              <w:rPr>
                <w:rFonts w:eastAsia="標楷體"/>
                <w:b/>
                <w:bCs/>
                <w:color w:val="auto"/>
              </w:rPr>
              <w:t>電子教科書</w:t>
            </w:r>
          </w:p>
          <w:p w:rsidR="00B73953" w:rsidRPr="008230B3" w:rsidRDefault="00B73953" w:rsidP="00B73953">
            <w:pPr>
              <w:spacing w:line="260" w:lineRule="exact"/>
              <w:jc w:val="left"/>
              <w:rPr>
                <w:b/>
                <w:color w:val="auto"/>
              </w:rPr>
            </w:pPr>
            <w:r w:rsidRPr="008230B3">
              <w:rPr>
                <w:rFonts w:eastAsia="標楷體"/>
                <w:b/>
                <w:color w:val="auto"/>
              </w:rPr>
              <w:t>4.</w:t>
            </w:r>
            <w:r w:rsidRPr="008230B3">
              <w:rPr>
                <w:rFonts w:eastAsia="標楷體"/>
                <w:b/>
                <w:color w:val="auto"/>
              </w:rPr>
              <w:t>筆記型電腦</w:t>
            </w:r>
          </w:p>
          <w:p w:rsidR="00B73953" w:rsidRPr="008230B3" w:rsidRDefault="00B73953" w:rsidP="00B73953">
            <w:pPr>
              <w:spacing w:line="260" w:lineRule="exact"/>
              <w:jc w:val="left"/>
              <w:rPr>
                <w:b/>
                <w:bCs/>
                <w:snapToGrid w:val="0"/>
                <w:color w:val="auto"/>
              </w:rPr>
            </w:pPr>
            <w:r w:rsidRPr="008230B3">
              <w:rPr>
                <w:rFonts w:eastAsia="標楷體"/>
                <w:b/>
                <w:color w:val="auto"/>
              </w:rPr>
              <w:t>5.</w:t>
            </w:r>
            <w:r w:rsidRPr="008230B3">
              <w:rPr>
                <w:rFonts w:eastAsia="標楷體"/>
                <w:b/>
                <w:color w:val="auto"/>
              </w:rPr>
              <w:t>單槍投影機</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1.</w:t>
            </w:r>
            <w:r w:rsidRPr="008230B3">
              <w:rPr>
                <w:rFonts w:eastAsia="標楷體"/>
                <w:b/>
                <w:bCs/>
                <w:snapToGrid w:val="0"/>
                <w:color w:val="auto"/>
              </w:rPr>
              <w:t>發表</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2.</w:t>
            </w:r>
            <w:r w:rsidRPr="008230B3">
              <w:rPr>
                <w:rFonts w:eastAsia="標楷體"/>
                <w:b/>
                <w:bCs/>
                <w:snapToGrid w:val="0"/>
                <w:color w:val="auto"/>
              </w:rPr>
              <w:t>口頭討論</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3.</w:t>
            </w:r>
            <w:r w:rsidRPr="008230B3">
              <w:rPr>
                <w:rFonts w:eastAsia="標楷體"/>
                <w:b/>
                <w:bCs/>
                <w:snapToGrid w:val="0"/>
                <w:color w:val="auto"/>
              </w:rPr>
              <w:t>平時表現</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4.</w:t>
            </w:r>
            <w:r w:rsidRPr="008230B3">
              <w:rPr>
                <w:rFonts w:eastAsia="標楷體"/>
                <w:b/>
                <w:bCs/>
                <w:snapToGrid w:val="0"/>
                <w:color w:val="auto"/>
              </w:rPr>
              <w:t>作業繳交</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5.</w:t>
            </w:r>
            <w:r w:rsidRPr="008230B3">
              <w:rPr>
                <w:rFonts w:eastAsia="標楷體"/>
                <w:b/>
                <w:bCs/>
                <w:snapToGrid w:val="0"/>
                <w:color w:val="auto"/>
              </w:rPr>
              <w:t>學習態度</w:t>
            </w:r>
          </w:p>
          <w:p w:rsidR="00B73953" w:rsidRPr="008230B3" w:rsidRDefault="00B73953" w:rsidP="00B73953">
            <w:pPr>
              <w:spacing w:line="260" w:lineRule="exact"/>
              <w:jc w:val="left"/>
              <w:rPr>
                <w:b/>
                <w:color w:val="auto"/>
              </w:rPr>
            </w:pPr>
            <w:r w:rsidRPr="008230B3">
              <w:rPr>
                <w:rFonts w:eastAsia="標楷體"/>
                <w:b/>
                <w:bCs/>
                <w:snapToGrid w:val="0"/>
                <w:color w:val="auto"/>
              </w:rPr>
              <w:t>6.</w:t>
            </w:r>
            <w:r w:rsidRPr="008230B3">
              <w:rPr>
                <w:rFonts w:eastAsia="標楷體"/>
                <w:b/>
                <w:bCs/>
                <w:snapToGrid w:val="0"/>
                <w:color w:val="auto"/>
              </w:rPr>
              <w:t>課堂問答</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noProof/>
                <w:color w:val="auto"/>
              </w:rPr>
            </w:pPr>
            <w:r w:rsidRPr="008230B3">
              <w:rPr>
                <w:rFonts w:eastAsia="標楷體"/>
                <w:b/>
                <w:noProof/>
                <w:color w:val="auto"/>
              </w:rPr>
              <w:t>【能源教育】</w:t>
            </w:r>
          </w:p>
          <w:p w:rsidR="00B73953" w:rsidRPr="008230B3" w:rsidRDefault="00B73953" w:rsidP="00B73953">
            <w:pPr>
              <w:spacing w:line="260" w:lineRule="exact"/>
              <w:jc w:val="left"/>
              <w:rPr>
                <w:b/>
                <w:noProof/>
                <w:color w:val="auto"/>
              </w:rPr>
            </w:pPr>
            <w:r w:rsidRPr="008230B3">
              <w:rPr>
                <w:rFonts w:eastAsia="標楷體"/>
                <w:b/>
                <w:noProof/>
                <w:color w:val="auto"/>
              </w:rPr>
              <w:t>能</w:t>
            </w:r>
            <w:r w:rsidRPr="008230B3">
              <w:rPr>
                <w:rFonts w:eastAsia="標楷體"/>
                <w:b/>
                <w:noProof/>
                <w:color w:val="auto"/>
              </w:rPr>
              <w:t xml:space="preserve">J1 </w:t>
            </w:r>
          </w:p>
          <w:p w:rsidR="00B73953" w:rsidRPr="008230B3" w:rsidRDefault="00B73953" w:rsidP="00B73953">
            <w:pPr>
              <w:spacing w:line="260" w:lineRule="exact"/>
              <w:jc w:val="left"/>
              <w:rPr>
                <w:b/>
                <w:noProof/>
                <w:color w:val="auto"/>
              </w:rPr>
            </w:pPr>
            <w:r w:rsidRPr="008230B3">
              <w:rPr>
                <w:rFonts w:eastAsia="標楷體"/>
                <w:b/>
                <w:noProof/>
                <w:color w:val="auto"/>
              </w:rPr>
              <w:t>能</w:t>
            </w:r>
            <w:r w:rsidRPr="008230B3">
              <w:rPr>
                <w:rFonts w:eastAsia="標楷體"/>
                <w:b/>
                <w:noProof/>
                <w:color w:val="auto"/>
              </w:rPr>
              <w:t xml:space="preserve">J3 </w:t>
            </w:r>
          </w:p>
          <w:p w:rsidR="00B73953" w:rsidRPr="008230B3" w:rsidRDefault="00B73953" w:rsidP="00B73953">
            <w:pPr>
              <w:spacing w:line="260" w:lineRule="exact"/>
              <w:jc w:val="left"/>
              <w:rPr>
                <w:b/>
                <w:noProof/>
                <w:color w:val="auto"/>
              </w:rPr>
            </w:pPr>
            <w:r w:rsidRPr="008230B3">
              <w:rPr>
                <w:rFonts w:eastAsia="標楷體"/>
                <w:b/>
                <w:noProof/>
                <w:color w:val="auto"/>
              </w:rPr>
              <w:t>能</w:t>
            </w:r>
            <w:r w:rsidRPr="008230B3">
              <w:rPr>
                <w:rFonts w:eastAsia="標楷體"/>
                <w:b/>
                <w:noProof/>
                <w:color w:val="auto"/>
              </w:rPr>
              <w:t xml:space="preserve">J4 </w:t>
            </w:r>
          </w:p>
          <w:p w:rsidR="00B73953" w:rsidRPr="008230B3" w:rsidRDefault="00B73953" w:rsidP="00B73953">
            <w:pPr>
              <w:spacing w:line="260" w:lineRule="exact"/>
              <w:jc w:val="left"/>
              <w:rPr>
                <w:b/>
                <w:noProof/>
                <w:color w:val="auto"/>
              </w:rPr>
            </w:pPr>
            <w:r w:rsidRPr="008230B3">
              <w:rPr>
                <w:rFonts w:eastAsia="標楷體"/>
                <w:b/>
                <w:noProof/>
                <w:color w:val="auto"/>
              </w:rPr>
              <w:t>【安全教育】</w:t>
            </w:r>
          </w:p>
          <w:p w:rsidR="00B73953" w:rsidRPr="008230B3" w:rsidRDefault="00B73953" w:rsidP="00396DAE">
            <w:pPr>
              <w:spacing w:line="260" w:lineRule="exact"/>
              <w:jc w:val="left"/>
              <w:rPr>
                <w:b/>
                <w:color w:val="auto"/>
              </w:rPr>
            </w:pPr>
            <w:r w:rsidRPr="008230B3">
              <w:rPr>
                <w:rFonts w:eastAsia="標楷體"/>
                <w:b/>
                <w:noProof/>
                <w:color w:val="auto"/>
              </w:rPr>
              <w:t>安</w:t>
            </w:r>
            <w:r w:rsidRPr="008230B3">
              <w:rPr>
                <w:rFonts w:eastAsia="標楷體"/>
                <w:b/>
                <w:noProof/>
                <w:color w:val="auto"/>
              </w:rPr>
              <w:t xml:space="preserve">J3 </w:t>
            </w:r>
          </w:p>
        </w:tc>
        <w:tc>
          <w:tcPr>
            <w:tcW w:w="1784" w:type="dxa"/>
            <w:tcBorders>
              <w:top w:val="single" w:sz="8" w:space="0" w:color="000000"/>
              <w:left w:val="single" w:sz="2" w:space="0" w:color="FFFFFF"/>
              <w:bottom w:val="single" w:sz="8" w:space="0" w:color="000000"/>
              <w:right w:val="single" w:sz="8" w:space="0" w:color="000000"/>
            </w:tcBorders>
            <w:shd w:val="clear" w:color="auto" w:fill="auto"/>
          </w:tcPr>
          <w:p w:rsidR="00B73953" w:rsidRPr="008230B3" w:rsidRDefault="00B73953" w:rsidP="00B73953">
            <w:pPr>
              <w:snapToGrid w:val="0"/>
              <w:spacing w:line="0" w:lineRule="atLeast"/>
              <w:ind w:hanging="7"/>
              <w:jc w:val="left"/>
              <w:rPr>
                <w:b/>
                <w:color w:val="auto"/>
              </w:rPr>
            </w:pPr>
            <w:r w:rsidRPr="008230B3">
              <w:rPr>
                <w:rFonts w:eastAsia="標楷體"/>
                <w:b/>
                <w:color w:val="auto"/>
                <w:sz w:val="24"/>
                <w:szCs w:val="24"/>
              </w:rPr>
              <w:t>9/11</w:t>
            </w:r>
            <w:r w:rsidRPr="008230B3">
              <w:rPr>
                <w:rFonts w:eastAsia="標楷體"/>
                <w:b/>
                <w:color w:val="auto"/>
                <w:sz w:val="24"/>
                <w:szCs w:val="24"/>
              </w:rPr>
              <w:t>補</w:t>
            </w:r>
            <w:r w:rsidRPr="008230B3">
              <w:rPr>
                <w:rFonts w:eastAsia="標楷體"/>
                <w:b/>
                <w:color w:val="auto"/>
                <w:sz w:val="24"/>
                <w:szCs w:val="24"/>
              </w:rPr>
              <w:t>9/20(</w:t>
            </w:r>
            <w:proofErr w:type="gramStart"/>
            <w:r w:rsidRPr="008230B3">
              <w:rPr>
                <w:rFonts w:eastAsia="標楷體"/>
                <w:b/>
                <w:color w:val="auto"/>
                <w:sz w:val="24"/>
                <w:szCs w:val="24"/>
              </w:rPr>
              <w:t>一</w:t>
            </w:r>
            <w:proofErr w:type="gramEnd"/>
            <w:r w:rsidRPr="008230B3">
              <w:rPr>
                <w:rFonts w:eastAsia="標楷體"/>
                <w:b/>
                <w:color w:val="auto"/>
                <w:sz w:val="24"/>
                <w:szCs w:val="24"/>
              </w:rPr>
              <w:t>)</w:t>
            </w:r>
            <w:r w:rsidRPr="008230B3">
              <w:rPr>
                <w:rFonts w:eastAsia="標楷體"/>
                <w:b/>
                <w:color w:val="auto"/>
                <w:sz w:val="24"/>
                <w:szCs w:val="24"/>
              </w:rPr>
              <w:t>課程</w:t>
            </w:r>
          </w:p>
          <w:p w:rsidR="00B73953" w:rsidRPr="008230B3" w:rsidRDefault="00B73953" w:rsidP="00B73953">
            <w:pPr>
              <w:snapToGrid w:val="0"/>
              <w:spacing w:line="0" w:lineRule="atLeast"/>
              <w:ind w:hanging="7"/>
              <w:jc w:val="left"/>
              <w:rPr>
                <w:b/>
                <w:color w:val="auto"/>
              </w:rPr>
            </w:pPr>
            <w:r w:rsidRPr="008230B3">
              <w:rPr>
                <w:rFonts w:eastAsia="標楷體"/>
                <w:b/>
                <w:color w:val="auto"/>
                <w:sz w:val="24"/>
                <w:szCs w:val="24"/>
              </w:rPr>
              <w:t>九年級複習考</w:t>
            </w:r>
            <w:r w:rsidRPr="008230B3">
              <w:rPr>
                <w:rFonts w:eastAsia="標楷體"/>
                <w:b/>
                <w:color w:val="auto"/>
                <w:sz w:val="24"/>
                <w:szCs w:val="24"/>
              </w:rPr>
              <w:t>(</w:t>
            </w:r>
            <w:r w:rsidRPr="008230B3">
              <w:rPr>
                <w:rFonts w:eastAsia="標楷體"/>
                <w:b/>
                <w:color w:val="auto"/>
                <w:sz w:val="24"/>
                <w:szCs w:val="24"/>
              </w:rPr>
              <w:t>日期未定</w:t>
            </w:r>
            <w:r w:rsidRPr="008230B3">
              <w:rPr>
                <w:rFonts w:eastAsia="標楷體"/>
                <w:b/>
                <w:color w:val="auto"/>
                <w:sz w:val="24"/>
                <w:szCs w:val="24"/>
              </w:rPr>
              <w:t>)</w:t>
            </w:r>
          </w:p>
        </w:tc>
      </w:tr>
      <w:tr w:rsidR="00B73953" w:rsidRPr="008230B3" w:rsidTr="000F15B9">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B73953" w:rsidRPr="008230B3" w:rsidRDefault="00B73953" w:rsidP="00B73953">
            <w:pPr>
              <w:jc w:val="left"/>
              <w:rPr>
                <w:rFonts w:eastAsia="標楷體"/>
                <w:b/>
                <w:color w:val="auto"/>
                <w:sz w:val="24"/>
                <w:szCs w:val="24"/>
              </w:rPr>
            </w:pPr>
            <w:r w:rsidRPr="008230B3">
              <w:rPr>
                <w:rFonts w:eastAsia="標楷體"/>
                <w:b/>
                <w:color w:val="auto"/>
                <w:sz w:val="24"/>
                <w:szCs w:val="24"/>
              </w:rPr>
              <w:t>第三</w:t>
            </w:r>
            <w:proofErr w:type="gramStart"/>
            <w:r w:rsidRPr="008230B3">
              <w:rPr>
                <w:rFonts w:eastAsia="標楷體"/>
                <w:b/>
                <w:color w:val="auto"/>
                <w:sz w:val="24"/>
                <w:szCs w:val="24"/>
              </w:rPr>
              <w:t>週</w:t>
            </w:r>
            <w:proofErr w:type="gramEnd"/>
            <w:r w:rsidRPr="008230B3">
              <w:rPr>
                <w:rFonts w:eastAsia="標楷體"/>
                <w:b/>
                <w:color w:val="auto"/>
                <w:sz w:val="24"/>
                <w:szCs w:val="24"/>
              </w:rPr>
              <w:br/>
              <w:t>9/13~9/19</w:t>
            </w:r>
          </w:p>
        </w:tc>
        <w:tc>
          <w:tcPr>
            <w:tcW w:w="1559" w:type="dxa"/>
            <w:tcBorders>
              <w:top w:val="single" w:sz="8" w:space="0" w:color="000000"/>
              <w:left w:val="single" w:sz="8" w:space="0" w:color="000000"/>
              <w:bottom w:val="single" w:sz="8" w:space="0" w:color="000000"/>
              <w:right w:val="single" w:sz="8" w:space="0" w:color="000000"/>
            </w:tcBorders>
          </w:tcPr>
          <w:p w:rsidR="00B73953" w:rsidRPr="008230B3" w:rsidRDefault="00B73953" w:rsidP="00B73953">
            <w:pPr>
              <w:spacing w:line="260" w:lineRule="exact"/>
              <w:jc w:val="left"/>
              <w:rPr>
                <w:b/>
                <w:color w:val="auto"/>
              </w:rPr>
            </w:pPr>
            <w:r w:rsidRPr="008230B3">
              <w:rPr>
                <w:rFonts w:eastAsia="標楷體"/>
                <w:b/>
                <w:color w:val="auto"/>
              </w:rPr>
              <w:t>生</w:t>
            </w:r>
            <w:r w:rsidRPr="008230B3">
              <w:rPr>
                <w:rFonts w:eastAsia="標楷體"/>
                <w:b/>
                <w:color w:val="auto"/>
              </w:rPr>
              <w:t xml:space="preserve">N-IV-2 </w:t>
            </w:r>
            <w:r w:rsidRPr="008230B3">
              <w:rPr>
                <w:rFonts w:eastAsia="標楷體"/>
                <w:b/>
                <w:color w:val="auto"/>
              </w:rPr>
              <w:t>科技的系統。</w:t>
            </w:r>
          </w:p>
          <w:p w:rsidR="00B73953" w:rsidRPr="008230B3" w:rsidRDefault="00B73953" w:rsidP="00B73953">
            <w:pPr>
              <w:spacing w:line="260" w:lineRule="exact"/>
              <w:jc w:val="left"/>
              <w:rPr>
                <w:b/>
                <w:color w:val="auto"/>
              </w:rPr>
            </w:pPr>
            <w:r w:rsidRPr="008230B3">
              <w:rPr>
                <w:rFonts w:eastAsia="標楷體"/>
                <w:b/>
                <w:color w:val="auto"/>
              </w:rPr>
              <w:t>生</w:t>
            </w:r>
            <w:r w:rsidRPr="008230B3">
              <w:rPr>
                <w:rFonts w:eastAsia="標楷體"/>
                <w:b/>
                <w:color w:val="auto"/>
              </w:rPr>
              <w:t xml:space="preserve">A-IV-4 </w:t>
            </w:r>
            <w:r w:rsidRPr="008230B3">
              <w:rPr>
                <w:rFonts w:eastAsia="標楷體"/>
                <w:b/>
                <w:color w:val="auto"/>
              </w:rPr>
              <w:t>日常科技產品的能源與動力應用。</w:t>
            </w:r>
          </w:p>
          <w:p w:rsidR="00B73953" w:rsidRPr="008230B3" w:rsidRDefault="00B73953" w:rsidP="00B73953">
            <w:pPr>
              <w:spacing w:line="260" w:lineRule="exact"/>
              <w:jc w:val="left"/>
              <w:rPr>
                <w:b/>
                <w:color w:val="auto"/>
              </w:rPr>
            </w:pPr>
            <w:r w:rsidRPr="008230B3">
              <w:rPr>
                <w:rFonts w:eastAsia="標楷體"/>
                <w:b/>
                <w:color w:val="auto"/>
              </w:rPr>
              <w:t>生</w:t>
            </w:r>
            <w:r w:rsidRPr="008230B3">
              <w:rPr>
                <w:rFonts w:eastAsia="標楷體"/>
                <w:b/>
                <w:color w:val="auto"/>
              </w:rPr>
              <w:t xml:space="preserve">P-IV-6 </w:t>
            </w:r>
            <w:r w:rsidRPr="008230B3">
              <w:rPr>
                <w:rFonts w:eastAsia="標楷體"/>
                <w:b/>
                <w:color w:val="auto"/>
              </w:rPr>
              <w:t>常用的機具操作與使用。</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0A3C1E" w:rsidRPr="008230B3" w:rsidRDefault="00B73953" w:rsidP="000A3C1E">
            <w:pPr>
              <w:spacing w:line="260" w:lineRule="exact"/>
              <w:ind w:firstLine="0"/>
              <w:jc w:val="left"/>
              <w:rPr>
                <w:b/>
                <w:noProof/>
                <w:color w:val="auto"/>
              </w:rPr>
            </w:pPr>
            <w:r w:rsidRPr="008230B3">
              <w:rPr>
                <w:rFonts w:eastAsia="標楷體"/>
                <w:b/>
                <w:noProof/>
                <w:color w:val="auto"/>
              </w:rPr>
              <w:t>日常科技的意涵與設計製作的基本概念。</w:t>
            </w:r>
          </w:p>
          <w:p w:rsidR="00B73953" w:rsidRPr="008230B3" w:rsidRDefault="00B73953" w:rsidP="000A3C1E">
            <w:pPr>
              <w:spacing w:line="260" w:lineRule="exact"/>
              <w:ind w:firstLine="0"/>
              <w:jc w:val="left"/>
              <w:rPr>
                <w:b/>
                <w:noProof/>
                <w:color w:val="auto"/>
              </w:rPr>
            </w:pPr>
            <w:r w:rsidRPr="008230B3">
              <w:rPr>
                <w:rFonts w:eastAsia="標楷體"/>
                <w:b/>
                <w:color w:val="auto"/>
              </w:rPr>
              <w:t>選用適當材料及正確工具的基本知識。</w:t>
            </w:r>
          </w:p>
          <w:p w:rsidR="00B73953" w:rsidRPr="008230B3" w:rsidRDefault="000A3C1E" w:rsidP="000A3C1E">
            <w:pPr>
              <w:spacing w:line="260" w:lineRule="exact"/>
              <w:ind w:firstLine="0"/>
              <w:jc w:val="left"/>
              <w:rPr>
                <w:rFonts w:eastAsia="標楷體"/>
                <w:b/>
                <w:color w:val="auto"/>
              </w:rPr>
            </w:pPr>
            <w:r w:rsidRPr="008230B3">
              <w:rPr>
                <w:rFonts w:eastAsia="標楷體"/>
                <w:b/>
                <w:color w:val="auto"/>
              </w:rPr>
              <w:t>參與科技實作活動及試探興趣，不受性別</w:t>
            </w:r>
            <w:r w:rsidR="00B73953" w:rsidRPr="008230B3">
              <w:rPr>
                <w:rFonts w:eastAsia="標楷體"/>
                <w:b/>
                <w:color w:val="auto"/>
              </w:rPr>
              <w:t>限制。</w:t>
            </w:r>
          </w:p>
          <w:p w:rsidR="000A3C1E" w:rsidRPr="008230B3" w:rsidRDefault="000A3C1E" w:rsidP="000A3C1E">
            <w:pPr>
              <w:spacing w:line="260" w:lineRule="exact"/>
              <w:jc w:val="left"/>
              <w:rPr>
                <w:rFonts w:eastAsia="標楷體"/>
                <w:b/>
                <w:noProof/>
                <w:color w:val="auto"/>
              </w:rPr>
            </w:pPr>
            <w:r w:rsidRPr="008230B3">
              <w:rPr>
                <w:rFonts w:eastAsia="標楷體"/>
                <w:b/>
                <w:noProof/>
                <w:color w:val="auto"/>
              </w:rPr>
              <w:t>設</w:t>
            </w:r>
            <w:r w:rsidRPr="008230B3">
              <w:rPr>
                <w:rFonts w:eastAsia="標楷體"/>
                <w:b/>
                <w:noProof/>
                <w:color w:val="auto"/>
              </w:rPr>
              <w:t>k-IV-1</w:t>
            </w:r>
          </w:p>
          <w:p w:rsidR="000A3C1E" w:rsidRPr="008230B3" w:rsidRDefault="000A3C1E" w:rsidP="000A3C1E">
            <w:pPr>
              <w:spacing w:line="260" w:lineRule="exact"/>
              <w:jc w:val="left"/>
              <w:rPr>
                <w:rFonts w:eastAsia="標楷體"/>
                <w:b/>
                <w:color w:val="auto"/>
              </w:rPr>
            </w:pPr>
            <w:r w:rsidRPr="008230B3">
              <w:rPr>
                <w:rFonts w:eastAsia="標楷體"/>
                <w:b/>
                <w:color w:val="auto"/>
              </w:rPr>
              <w:lastRenderedPageBreak/>
              <w:t>設</w:t>
            </w:r>
            <w:r w:rsidRPr="008230B3">
              <w:rPr>
                <w:rFonts w:eastAsia="標楷體"/>
                <w:b/>
                <w:color w:val="auto"/>
              </w:rPr>
              <w:t>k-IV-3</w:t>
            </w:r>
          </w:p>
          <w:p w:rsidR="000A3C1E" w:rsidRPr="008230B3" w:rsidRDefault="000A3C1E" w:rsidP="000A3C1E">
            <w:pPr>
              <w:spacing w:line="260" w:lineRule="exact"/>
              <w:jc w:val="left"/>
              <w:rPr>
                <w:b/>
                <w:color w:val="auto"/>
              </w:rPr>
            </w:pPr>
            <w:r w:rsidRPr="008230B3">
              <w:rPr>
                <w:rFonts w:eastAsia="標楷體"/>
                <w:b/>
                <w:color w:val="auto"/>
              </w:rPr>
              <w:t>設</w:t>
            </w:r>
            <w:r w:rsidRPr="008230B3">
              <w:rPr>
                <w:rFonts w:eastAsia="標楷體"/>
                <w:b/>
                <w:color w:val="auto"/>
              </w:rPr>
              <w:t>a-IV-1</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0A3C1E">
            <w:pPr>
              <w:spacing w:line="260" w:lineRule="exact"/>
              <w:jc w:val="left"/>
              <w:rPr>
                <w:b/>
                <w:bCs/>
                <w:snapToGrid w:val="0"/>
                <w:color w:val="auto"/>
              </w:rPr>
            </w:pPr>
            <w:r w:rsidRPr="008230B3">
              <w:rPr>
                <w:rFonts w:eastAsia="標楷體"/>
                <w:b/>
                <w:bCs/>
                <w:snapToGrid w:val="0"/>
                <w:color w:val="auto"/>
              </w:rPr>
              <w:lastRenderedPageBreak/>
              <w:t>能源科技系統</w:t>
            </w:r>
          </w:p>
          <w:p w:rsidR="000A3C1E" w:rsidRPr="008230B3" w:rsidRDefault="00B73953" w:rsidP="000A3C1E">
            <w:pPr>
              <w:pStyle w:val="aff0"/>
              <w:numPr>
                <w:ilvl w:val="0"/>
                <w:numId w:val="35"/>
              </w:numPr>
              <w:spacing w:line="260" w:lineRule="exact"/>
              <w:ind w:leftChars="0"/>
              <w:jc w:val="left"/>
              <w:rPr>
                <w:rFonts w:eastAsia="標楷體"/>
                <w:b/>
                <w:noProof/>
                <w:color w:val="auto"/>
              </w:rPr>
            </w:pPr>
            <w:r w:rsidRPr="008230B3">
              <w:rPr>
                <w:rFonts w:eastAsia="標楷體"/>
                <w:b/>
                <w:noProof/>
                <w:color w:val="auto"/>
              </w:rPr>
              <w:t>電從何而來，包含：電網、電度表、無熔絲開關、插座、接地線等。</w:t>
            </w:r>
          </w:p>
          <w:p w:rsidR="00B73953" w:rsidRPr="008230B3" w:rsidRDefault="00B73953" w:rsidP="000A3C1E">
            <w:pPr>
              <w:spacing w:line="260" w:lineRule="exact"/>
              <w:ind w:left="23" w:firstLine="0"/>
              <w:jc w:val="left"/>
              <w:rPr>
                <w:b/>
                <w:noProof/>
                <w:color w:val="auto"/>
              </w:rPr>
            </w:pPr>
            <w:r w:rsidRPr="008230B3">
              <w:rPr>
                <w:rFonts w:eastAsia="標楷體"/>
                <w:b/>
                <w:noProof/>
                <w:color w:val="auto"/>
              </w:rPr>
              <w:t>「跳電」是發生在</w:t>
            </w:r>
            <w:r w:rsidR="000A3C1E" w:rsidRPr="008230B3">
              <w:rPr>
                <w:rFonts w:eastAsia="標楷體"/>
                <w:b/>
                <w:noProof/>
                <w:color w:val="auto"/>
              </w:rPr>
              <w:t>單獨使用一個電器時、同時使用多項電器時，</w:t>
            </w:r>
          </w:p>
          <w:p w:rsidR="00B73953" w:rsidRPr="008230B3" w:rsidRDefault="00B73953" w:rsidP="00B73953">
            <w:pPr>
              <w:spacing w:line="260" w:lineRule="exact"/>
              <w:jc w:val="left"/>
              <w:rPr>
                <w:b/>
                <w:noProof/>
                <w:color w:val="auto"/>
              </w:rPr>
            </w:pPr>
            <w:r w:rsidRPr="008230B3">
              <w:rPr>
                <w:rFonts w:eastAsia="標楷體"/>
                <w:b/>
                <w:noProof/>
                <w:color w:val="auto"/>
              </w:rPr>
              <w:t>2.</w:t>
            </w:r>
            <w:r w:rsidRPr="008230B3">
              <w:rPr>
                <w:rFonts w:eastAsia="標楷體"/>
                <w:b/>
                <w:noProof/>
                <w:color w:val="auto"/>
              </w:rPr>
              <w:t>智慧電網的特性，包含電力配送、智慧電度表等，了解智慧電表在未來世界的重要性。</w:t>
            </w:r>
          </w:p>
          <w:p w:rsidR="00B73953" w:rsidRPr="008230B3" w:rsidRDefault="00B73953" w:rsidP="00B73953">
            <w:pPr>
              <w:spacing w:line="260" w:lineRule="exact"/>
              <w:jc w:val="left"/>
              <w:rPr>
                <w:b/>
                <w:noProof/>
                <w:color w:val="auto"/>
              </w:rPr>
            </w:pPr>
            <w:r w:rsidRPr="008230B3">
              <w:rPr>
                <w:rFonts w:eastAsia="標楷體"/>
                <w:b/>
                <w:noProof/>
                <w:color w:val="auto"/>
              </w:rPr>
              <w:lastRenderedPageBreak/>
              <w:t>3.</w:t>
            </w:r>
            <w:r w:rsidRPr="008230B3">
              <w:rPr>
                <w:rFonts w:eastAsia="標楷體"/>
                <w:b/>
                <w:noProof/>
                <w:color w:val="auto"/>
              </w:rPr>
              <w:t>生活電能知多少，讓學生進行討論，以完成此一任務。</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center"/>
              <w:rPr>
                <w:b/>
                <w:color w:val="auto"/>
              </w:rPr>
            </w:pPr>
            <w:r w:rsidRPr="008230B3">
              <w:rPr>
                <w:rFonts w:eastAsia="標楷體"/>
                <w:b/>
                <w:color w:val="auto"/>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1.</w:t>
            </w:r>
            <w:r w:rsidR="008B76C7" w:rsidRPr="008230B3">
              <w:rPr>
                <w:rFonts w:eastAsia="標楷體"/>
                <w:b/>
                <w:bCs/>
                <w:snapToGrid w:val="0"/>
                <w:color w:val="auto"/>
              </w:rPr>
              <w:t xml:space="preserve"> DIY</w:t>
            </w:r>
            <w:r w:rsidR="008B76C7" w:rsidRPr="008230B3">
              <w:rPr>
                <w:rFonts w:eastAsia="標楷體"/>
                <w:b/>
                <w:bCs/>
                <w:snapToGrid w:val="0"/>
                <w:color w:val="auto"/>
              </w:rPr>
              <w:t>實作</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2.</w:t>
            </w:r>
            <w:proofErr w:type="gramStart"/>
            <w:r w:rsidRPr="008230B3">
              <w:rPr>
                <w:rFonts w:eastAsia="標楷體"/>
                <w:b/>
                <w:bCs/>
                <w:snapToGrid w:val="0"/>
                <w:color w:val="auto"/>
              </w:rPr>
              <w:t>備課用</w:t>
            </w:r>
            <w:proofErr w:type="gramEnd"/>
            <w:r w:rsidRPr="008230B3">
              <w:rPr>
                <w:rFonts w:eastAsia="標楷體"/>
                <w:b/>
                <w:bCs/>
                <w:snapToGrid w:val="0"/>
                <w:color w:val="auto"/>
              </w:rPr>
              <w:t>書</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3.</w:t>
            </w:r>
            <w:proofErr w:type="gramStart"/>
            <w:r w:rsidRPr="008230B3">
              <w:rPr>
                <w:rFonts w:eastAsia="標楷體"/>
                <w:b/>
                <w:bCs/>
                <w:color w:val="auto"/>
              </w:rPr>
              <w:t>教用版</w:t>
            </w:r>
            <w:proofErr w:type="gramEnd"/>
            <w:r w:rsidRPr="008230B3">
              <w:rPr>
                <w:rFonts w:eastAsia="標楷體"/>
                <w:b/>
                <w:bCs/>
                <w:color w:val="auto"/>
              </w:rPr>
              <w:t>電子教科書</w:t>
            </w:r>
          </w:p>
          <w:p w:rsidR="00B73953" w:rsidRPr="008230B3" w:rsidRDefault="00B73953" w:rsidP="00B73953">
            <w:pPr>
              <w:spacing w:line="260" w:lineRule="exact"/>
              <w:jc w:val="left"/>
              <w:rPr>
                <w:b/>
                <w:color w:val="auto"/>
              </w:rPr>
            </w:pPr>
            <w:r w:rsidRPr="008230B3">
              <w:rPr>
                <w:rFonts w:eastAsia="標楷體"/>
                <w:b/>
                <w:color w:val="auto"/>
              </w:rPr>
              <w:t>4.</w:t>
            </w:r>
            <w:r w:rsidRPr="008230B3">
              <w:rPr>
                <w:rFonts w:eastAsia="標楷體"/>
                <w:b/>
                <w:color w:val="auto"/>
              </w:rPr>
              <w:t>筆記型電腦</w:t>
            </w:r>
          </w:p>
          <w:p w:rsidR="00B73953" w:rsidRPr="008230B3" w:rsidRDefault="00B73953" w:rsidP="00B73953">
            <w:pPr>
              <w:spacing w:line="260" w:lineRule="exact"/>
              <w:jc w:val="left"/>
              <w:rPr>
                <w:b/>
                <w:bCs/>
                <w:snapToGrid w:val="0"/>
                <w:color w:val="auto"/>
              </w:rPr>
            </w:pPr>
            <w:r w:rsidRPr="008230B3">
              <w:rPr>
                <w:rFonts w:eastAsia="標楷體"/>
                <w:b/>
                <w:color w:val="auto"/>
              </w:rPr>
              <w:t>5.</w:t>
            </w:r>
            <w:r w:rsidRPr="008230B3">
              <w:rPr>
                <w:rFonts w:eastAsia="標楷體"/>
                <w:b/>
                <w:color w:val="auto"/>
              </w:rPr>
              <w:t>單槍投影機</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1.</w:t>
            </w:r>
            <w:r w:rsidRPr="008230B3">
              <w:rPr>
                <w:rFonts w:eastAsia="標楷體"/>
                <w:b/>
                <w:bCs/>
                <w:snapToGrid w:val="0"/>
                <w:color w:val="auto"/>
              </w:rPr>
              <w:t>發表</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2.</w:t>
            </w:r>
            <w:r w:rsidRPr="008230B3">
              <w:rPr>
                <w:rFonts w:eastAsia="標楷體"/>
                <w:b/>
                <w:bCs/>
                <w:snapToGrid w:val="0"/>
                <w:color w:val="auto"/>
              </w:rPr>
              <w:t>口頭討論</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3.</w:t>
            </w:r>
            <w:r w:rsidRPr="008230B3">
              <w:rPr>
                <w:rFonts w:eastAsia="標楷體"/>
                <w:b/>
                <w:bCs/>
                <w:snapToGrid w:val="0"/>
                <w:color w:val="auto"/>
              </w:rPr>
              <w:t>上課表現</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4.</w:t>
            </w:r>
            <w:r w:rsidRPr="008230B3">
              <w:rPr>
                <w:rFonts w:eastAsia="標楷體"/>
                <w:b/>
                <w:bCs/>
                <w:snapToGrid w:val="0"/>
                <w:color w:val="auto"/>
              </w:rPr>
              <w:t>作業繳交</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5.</w:t>
            </w:r>
            <w:r w:rsidRPr="008230B3">
              <w:rPr>
                <w:rFonts w:eastAsia="標楷體"/>
                <w:b/>
                <w:bCs/>
                <w:snapToGrid w:val="0"/>
                <w:color w:val="auto"/>
              </w:rPr>
              <w:t>學習態度</w:t>
            </w:r>
          </w:p>
          <w:p w:rsidR="00B73953" w:rsidRPr="008230B3" w:rsidRDefault="00B73953" w:rsidP="00B73953">
            <w:pPr>
              <w:spacing w:line="260" w:lineRule="exact"/>
              <w:jc w:val="left"/>
              <w:rPr>
                <w:b/>
                <w:color w:val="auto"/>
              </w:rPr>
            </w:pPr>
            <w:r w:rsidRPr="008230B3">
              <w:rPr>
                <w:rFonts w:eastAsia="標楷體"/>
                <w:b/>
                <w:bCs/>
                <w:snapToGrid w:val="0"/>
                <w:color w:val="auto"/>
              </w:rPr>
              <w:t>6.</w:t>
            </w:r>
            <w:r w:rsidRPr="008230B3">
              <w:rPr>
                <w:rFonts w:eastAsia="標楷體"/>
                <w:b/>
                <w:bCs/>
                <w:snapToGrid w:val="0"/>
                <w:color w:val="auto"/>
              </w:rPr>
              <w:t>課堂問答</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noProof/>
                <w:color w:val="auto"/>
              </w:rPr>
            </w:pPr>
            <w:r w:rsidRPr="008230B3">
              <w:rPr>
                <w:rFonts w:eastAsia="標楷體"/>
                <w:b/>
                <w:noProof/>
                <w:color w:val="auto"/>
              </w:rPr>
              <w:t>【能源教育】</w:t>
            </w:r>
          </w:p>
          <w:p w:rsidR="00B73953" w:rsidRPr="008230B3" w:rsidRDefault="00B73953" w:rsidP="00B73953">
            <w:pPr>
              <w:spacing w:line="260" w:lineRule="exact"/>
              <w:jc w:val="left"/>
              <w:rPr>
                <w:b/>
                <w:noProof/>
                <w:color w:val="auto"/>
              </w:rPr>
            </w:pPr>
            <w:r w:rsidRPr="008230B3">
              <w:rPr>
                <w:rFonts w:eastAsia="標楷體"/>
                <w:b/>
                <w:noProof/>
                <w:color w:val="auto"/>
              </w:rPr>
              <w:t>能</w:t>
            </w:r>
            <w:r w:rsidRPr="008230B3">
              <w:rPr>
                <w:rFonts w:eastAsia="標楷體"/>
                <w:b/>
                <w:noProof/>
                <w:color w:val="auto"/>
              </w:rPr>
              <w:t xml:space="preserve">J1 </w:t>
            </w:r>
          </w:p>
          <w:p w:rsidR="00B73953" w:rsidRPr="008230B3" w:rsidRDefault="00B73953" w:rsidP="00B73953">
            <w:pPr>
              <w:spacing w:line="260" w:lineRule="exact"/>
              <w:jc w:val="left"/>
              <w:rPr>
                <w:b/>
                <w:noProof/>
                <w:color w:val="auto"/>
              </w:rPr>
            </w:pPr>
            <w:r w:rsidRPr="008230B3">
              <w:rPr>
                <w:rFonts w:eastAsia="標楷體"/>
                <w:b/>
                <w:noProof/>
                <w:color w:val="auto"/>
              </w:rPr>
              <w:t>能</w:t>
            </w:r>
            <w:r w:rsidRPr="008230B3">
              <w:rPr>
                <w:rFonts w:eastAsia="標楷體"/>
                <w:b/>
                <w:noProof/>
                <w:color w:val="auto"/>
              </w:rPr>
              <w:t xml:space="preserve">J3 </w:t>
            </w:r>
          </w:p>
          <w:p w:rsidR="00B73953" w:rsidRPr="008230B3" w:rsidRDefault="00B73953" w:rsidP="00B73953">
            <w:pPr>
              <w:spacing w:line="260" w:lineRule="exact"/>
              <w:jc w:val="left"/>
              <w:rPr>
                <w:b/>
                <w:noProof/>
                <w:color w:val="auto"/>
              </w:rPr>
            </w:pPr>
            <w:r w:rsidRPr="008230B3">
              <w:rPr>
                <w:rFonts w:eastAsia="標楷體"/>
                <w:b/>
                <w:noProof/>
                <w:color w:val="auto"/>
              </w:rPr>
              <w:t>能</w:t>
            </w:r>
            <w:r w:rsidRPr="008230B3">
              <w:rPr>
                <w:rFonts w:eastAsia="標楷體"/>
                <w:b/>
                <w:noProof/>
                <w:color w:val="auto"/>
              </w:rPr>
              <w:t xml:space="preserve">J4 </w:t>
            </w:r>
          </w:p>
          <w:p w:rsidR="00B73953" w:rsidRPr="008230B3" w:rsidRDefault="00B73953" w:rsidP="00B73953">
            <w:pPr>
              <w:spacing w:line="260" w:lineRule="exact"/>
              <w:jc w:val="left"/>
              <w:rPr>
                <w:b/>
                <w:noProof/>
                <w:color w:val="auto"/>
              </w:rPr>
            </w:pPr>
            <w:r w:rsidRPr="008230B3">
              <w:rPr>
                <w:rFonts w:eastAsia="標楷體"/>
                <w:b/>
                <w:noProof/>
                <w:color w:val="auto"/>
              </w:rPr>
              <w:t>【安全教育】</w:t>
            </w:r>
          </w:p>
          <w:p w:rsidR="00B73953" w:rsidRPr="008230B3" w:rsidRDefault="00B73953" w:rsidP="00165182">
            <w:pPr>
              <w:spacing w:line="260" w:lineRule="exact"/>
              <w:jc w:val="left"/>
              <w:rPr>
                <w:b/>
                <w:color w:val="auto"/>
              </w:rPr>
            </w:pPr>
            <w:r w:rsidRPr="008230B3">
              <w:rPr>
                <w:rFonts w:eastAsia="標楷體"/>
                <w:b/>
                <w:noProof/>
                <w:color w:val="auto"/>
              </w:rPr>
              <w:t>安</w:t>
            </w:r>
            <w:r w:rsidRPr="008230B3">
              <w:rPr>
                <w:rFonts w:eastAsia="標楷體"/>
                <w:b/>
                <w:noProof/>
                <w:color w:val="auto"/>
              </w:rPr>
              <w:t xml:space="preserve">J3 </w:t>
            </w:r>
          </w:p>
        </w:tc>
        <w:tc>
          <w:tcPr>
            <w:tcW w:w="1784" w:type="dxa"/>
            <w:tcBorders>
              <w:top w:val="single" w:sz="8" w:space="0" w:color="000000"/>
              <w:left w:val="single" w:sz="2" w:space="0" w:color="FFFFFF"/>
              <w:bottom w:val="single" w:sz="8" w:space="0" w:color="000000"/>
              <w:right w:val="single" w:sz="8" w:space="0" w:color="000000"/>
            </w:tcBorders>
            <w:shd w:val="clear" w:color="auto" w:fill="auto"/>
          </w:tcPr>
          <w:p w:rsidR="00B73953" w:rsidRPr="008230B3" w:rsidRDefault="00B73953" w:rsidP="00B73953">
            <w:pPr>
              <w:snapToGrid w:val="0"/>
              <w:spacing w:line="0" w:lineRule="atLeast"/>
              <w:ind w:hanging="7"/>
              <w:jc w:val="left"/>
              <w:rPr>
                <w:rFonts w:eastAsia="標楷體"/>
                <w:b/>
                <w:color w:val="auto"/>
                <w:sz w:val="24"/>
                <w:szCs w:val="24"/>
              </w:rPr>
            </w:pPr>
          </w:p>
        </w:tc>
      </w:tr>
      <w:tr w:rsidR="00B73953" w:rsidRPr="008230B3" w:rsidTr="000F15B9">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B73953" w:rsidRPr="008230B3" w:rsidRDefault="00B73953" w:rsidP="00B73953">
            <w:pPr>
              <w:jc w:val="left"/>
              <w:rPr>
                <w:rFonts w:eastAsia="標楷體"/>
                <w:b/>
                <w:color w:val="000000" w:themeColor="text1"/>
                <w:sz w:val="24"/>
                <w:szCs w:val="24"/>
              </w:rPr>
            </w:pPr>
            <w:r w:rsidRPr="008230B3">
              <w:rPr>
                <w:rFonts w:eastAsia="標楷體"/>
                <w:b/>
                <w:color w:val="000000" w:themeColor="text1"/>
                <w:sz w:val="24"/>
                <w:szCs w:val="24"/>
              </w:rPr>
              <w:lastRenderedPageBreak/>
              <w:t>第四</w:t>
            </w:r>
            <w:proofErr w:type="gramStart"/>
            <w:r w:rsidRPr="008230B3">
              <w:rPr>
                <w:rFonts w:eastAsia="標楷體"/>
                <w:b/>
                <w:color w:val="000000" w:themeColor="text1"/>
                <w:sz w:val="24"/>
                <w:szCs w:val="24"/>
              </w:rPr>
              <w:t>週</w:t>
            </w:r>
            <w:proofErr w:type="gramEnd"/>
            <w:r w:rsidRPr="008230B3">
              <w:rPr>
                <w:rFonts w:eastAsia="標楷體"/>
                <w:b/>
                <w:color w:val="000000" w:themeColor="text1"/>
                <w:sz w:val="24"/>
                <w:szCs w:val="24"/>
              </w:rPr>
              <w:br/>
              <w:t>9/20~9/26</w:t>
            </w:r>
          </w:p>
        </w:tc>
        <w:tc>
          <w:tcPr>
            <w:tcW w:w="1559" w:type="dxa"/>
            <w:tcBorders>
              <w:top w:val="single" w:sz="8" w:space="0" w:color="000000"/>
              <w:left w:val="single" w:sz="8" w:space="0" w:color="000000"/>
              <w:bottom w:val="single" w:sz="8" w:space="0" w:color="000000"/>
              <w:right w:val="single" w:sz="8" w:space="0" w:color="000000"/>
            </w:tcBorders>
          </w:tcPr>
          <w:p w:rsidR="00B73953" w:rsidRPr="008230B3" w:rsidRDefault="00B73953" w:rsidP="00B73953">
            <w:pPr>
              <w:spacing w:line="260" w:lineRule="exact"/>
              <w:jc w:val="left"/>
              <w:rPr>
                <w:b/>
                <w:color w:val="000000" w:themeColor="text1"/>
              </w:rPr>
            </w:pPr>
            <w:r w:rsidRPr="008230B3">
              <w:rPr>
                <w:rFonts w:eastAsia="標楷體"/>
                <w:b/>
                <w:color w:val="000000" w:themeColor="text1"/>
              </w:rPr>
              <w:t>科技產品的能源與動力應用。</w:t>
            </w:r>
          </w:p>
          <w:p w:rsidR="00B73953" w:rsidRPr="008230B3" w:rsidRDefault="00B73953" w:rsidP="00B73953">
            <w:pPr>
              <w:spacing w:line="260" w:lineRule="exact"/>
              <w:jc w:val="left"/>
              <w:rPr>
                <w:b/>
                <w:color w:val="000000" w:themeColor="text1"/>
              </w:rPr>
            </w:pPr>
            <w:r w:rsidRPr="008230B3">
              <w:rPr>
                <w:rFonts w:eastAsia="標楷體"/>
                <w:b/>
                <w:color w:val="000000" w:themeColor="text1"/>
              </w:rPr>
              <w:t>機具操作與使用。</w:t>
            </w:r>
          </w:p>
          <w:p w:rsidR="00B73953" w:rsidRPr="008230B3" w:rsidRDefault="00B73953" w:rsidP="00B73953">
            <w:pPr>
              <w:spacing w:line="260" w:lineRule="exact"/>
              <w:jc w:val="left"/>
              <w:rPr>
                <w:rFonts w:eastAsia="標楷體"/>
                <w:b/>
                <w:noProof/>
                <w:color w:val="000000" w:themeColor="text1"/>
              </w:rPr>
            </w:pPr>
            <w:r w:rsidRPr="008230B3">
              <w:rPr>
                <w:rFonts w:eastAsia="標楷體"/>
                <w:b/>
                <w:noProof/>
                <w:color w:val="000000" w:themeColor="text1"/>
              </w:rPr>
              <w:t>科技對社會與環境的影響。</w:t>
            </w:r>
          </w:p>
          <w:p w:rsidR="00CF47D3" w:rsidRPr="008230B3" w:rsidRDefault="00CF47D3" w:rsidP="00CF47D3">
            <w:pPr>
              <w:ind w:firstLine="0"/>
              <w:rPr>
                <w:rFonts w:eastAsia="標楷體"/>
                <w:b/>
                <w:color w:val="auto"/>
              </w:rPr>
            </w:pPr>
            <w:r w:rsidRPr="008230B3">
              <w:rPr>
                <w:rFonts w:eastAsia="標楷體"/>
                <w:b/>
                <w:color w:val="auto"/>
              </w:rPr>
              <w:t>生</w:t>
            </w:r>
            <w:r w:rsidRPr="008230B3">
              <w:rPr>
                <w:rFonts w:eastAsia="標楷體"/>
                <w:b/>
                <w:color w:val="auto"/>
              </w:rPr>
              <w:t>A-IV-4</w:t>
            </w:r>
          </w:p>
          <w:p w:rsidR="00CF47D3" w:rsidRPr="008230B3" w:rsidRDefault="00CF47D3" w:rsidP="00CF47D3">
            <w:pPr>
              <w:ind w:firstLine="0"/>
              <w:rPr>
                <w:rFonts w:eastAsia="標楷體"/>
                <w:b/>
                <w:color w:val="auto"/>
              </w:rPr>
            </w:pPr>
            <w:r w:rsidRPr="008230B3">
              <w:rPr>
                <w:rFonts w:eastAsia="標楷體"/>
                <w:b/>
                <w:color w:val="auto"/>
              </w:rPr>
              <w:t>生</w:t>
            </w:r>
            <w:r w:rsidRPr="008230B3">
              <w:rPr>
                <w:rFonts w:eastAsia="標楷體"/>
                <w:b/>
                <w:color w:val="auto"/>
              </w:rPr>
              <w:t>P-IV-6</w:t>
            </w:r>
          </w:p>
          <w:p w:rsidR="00CF47D3" w:rsidRPr="008230B3" w:rsidRDefault="00CF47D3" w:rsidP="00CF47D3">
            <w:pPr>
              <w:ind w:firstLine="0"/>
              <w:rPr>
                <w:rFonts w:eastAsia="標楷體"/>
                <w:b/>
                <w:color w:val="auto"/>
                <w:kern w:val="2"/>
                <w:sz w:val="24"/>
                <w:szCs w:val="22"/>
              </w:rPr>
            </w:pPr>
            <w:r w:rsidRPr="008230B3">
              <w:rPr>
                <w:rFonts w:eastAsia="標楷體"/>
                <w:b/>
                <w:noProof/>
                <w:color w:val="auto"/>
              </w:rPr>
              <w:t>生</w:t>
            </w:r>
            <w:r w:rsidRPr="008230B3">
              <w:rPr>
                <w:rFonts w:eastAsia="標楷體"/>
                <w:b/>
                <w:noProof/>
                <w:color w:val="auto"/>
              </w:rPr>
              <w:t>S-IV-2</w:t>
            </w:r>
          </w:p>
          <w:p w:rsidR="00CF47D3" w:rsidRPr="008230B3" w:rsidRDefault="00CF47D3" w:rsidP="00B73953">
            <w:pPr>
              <w:spacing w:line="260" w:lineRule="exact"/>
              <w:jc w:val="left"/>
              <w:rPr>
                <w:b/>
                <w:color w:val="000000" w:themeColor="text1"/>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C13683" w:rsidP="00B73953">
            <w:pPr>
              <w:spacing w:line="260" w:lineRule="exact"/>
              <w:jc w:val="left"/>
              <w:rPr>
                <w:b/>
                <w:noProof/>
                <w:color w:val="000000" w:themeColor="text1"/>
              </w:rPr>
            </w:pPr>
            <w:r w:rsidRPr="008230B3">
              <w:rPr>
                <w:rFonts w:eastAsia="標楷體"/>
                <w:b/>
                <w:noProof/>
                <w:color w:val="000000" w:themeColor="text1"/>
              </w:rPr>
              <w:t>科技產品的基本原理、發展歷程</w:t>
            </w:r>
            <w:r w:rsidR="00B73953" w:rsidRPr="008230B3">
              <w:rPr>
                <w:rFonts w:eastAsia="標楷體"/>
                <w:b/>
                <w:noProof/>
                <w:color w:val="000000" w:themeColor="text1"/>
              </w:rPr>
              <w:t>與創新關鍵。</w:t>
            </w:r>
          </w:p>
          <w:p w:rsidR="00B73953" w:rsidRPr="008230B3" w:rsidRDefault="00C13683" w:rsidP="00B73953">
            <w:pPr>
              <w:spacing w:line="260" w:lineRule="exact"/>
              <w:jc w:val="left"/>
              <w:rPr>
                <w:b/>
                <w:noProof/>
                <w:color w:val="000000" w:themeColor="text1"/>
              </w:rPr>
            </w:pPr>
            <w:r w:rsidRPr="008230B3">
              <w:rPr>
                <w:rFonts w:eastAsia="標楷體"/>
                <w:b/>
                <w:noProof/>
                <w:color w:val="000000" w:themeColor="text1"/>
              </w:rPr>
              <w:t>選用適當材料及工具</w:t>
            </w:r>
            <w:r w:rsidR="00B73953" w:rsidRPr="008230B3">
              <w:rPr>
                <w:rFonts w:eastAsia="標楷體"/>
                <w:b/>
                <w:noProof/>
                <w:color w:val="000000" w:themeColor="text1"/>
              </w:rPr>
              <w:t>基本知識。</w:t>
            </w:r>
          </w:p>
          <w:p w:rsidR="00B73953" w:rsidRPr="008230B3" w:rsidRDefault="00C13683" w:rsidP="00B73953">
            <w:pPr>
              <w:spacing w:line="260" w:lineRule="exact"/>
              <w:jc w:val="left"/>
              <w:rPr>
                <w:rFonts w:eastAsia="標楷體"/>
                <w:b/>
                <w:noProof/>
                <w:color w:val="000000" w:themeColor="text1"/>
              </w:rPr>
            </w:pPr>
            <w:r w:rsidRPr="008230B3">
              <w:rPr>
                <w:rFonts w:eastAsia="標楷體"/>
                <w:b/>
                <w:noProof/>
                <w:color w:val="000000" w:themeColor="text1"/>
              </w:rPr>
              <w:t>參與科技實作活動及試探興趣，不受性別</w:t>
            </w:r>
            <w:r w:rsidR="00B73953" w:rsidRPr="008230B3">
              <w:rPr>
                <w:rFonts w:eastAsia="標楷體"/>
                <w:b/>
                <w:noProof/>
                <w:color w:val="000000" w:themeColor="text1"/>
              </w:rPr>
              <w:t>限制。</w:t>
            </w:r>
          </w:p>
          <w:p w:rsidR="00C13683" w:rsidRPr="008230B3" w:rsidRDefault="00C13683" w:rsidP="00C13683">
            <w:pPr>
              <w:spacing w:line="260" w:lineRule="exact"/>
              <w:jc w:val="left"/>
              <w:rPr>
                <w:rFonts w:eastAsia="標楷體"/>
                <w:b/>
                <w:noProof/>
                <w:color w:val="000000" w:themeColor="text1"/>
              </w:rPr>
            </w:pPr>
            <w:r w:rsidRPr="008230B3">
              <w:rPr>
                <w:rFonts w:eastAsia="標楷體"/>
                <w:b/>
                <w:noProof/>
                <w:color w:val="000000" w:themeColor="text1"/>
              </w:rPr>
              <w:t>設</w:t>
            </w:r>
            <w:r w:rsidRPr="008230B3">
              <w:rPr>
                <w:rFonts w:eastAsia="標楷體"/>
                <w:b/>
                <w:noProof/>
                <w:color w:val="000000" w:themeColor="text1"/>
              </w:rPr>
              <w:t>k-IV-1</w:t>
            </w:r>
          </w:p>
          <w:p w:rsidR="00C13683" w:rsidRPr="008230B3" w:rsidRDefault="00C13683" w:rsidP="00C13683">
            <w:pPr>
              <w:spacing w:line="260" w:lineRule="exact"/>
              <w:jc w:val="left"/>
              <w:rPr>
                <w:rFonts w:eastAsia="標楷體"/>
                <w:b/>
                <w:color w:val="000000" w:themeColor="text1"/>
              </w:rPr>
            </w:pPr>
            <w:r w:rsidRPr="008230B3">
              <w:rPr>
                <w:rFonts w:eastAsia="標楷體"/>
                <w:b/>
                <w:color w:val="000000" w:themeColor="text1"/>
              </w:rPr>
              <w:t>設</w:t>
            </w:r>
            <w:r w:rsidRPr="008230B3">
              <w:rPr>
                <w:rFonts w:eastAsia="標楷體"/>
                <w:b/>
                <w:color w:val="000000" w:themeColor="text1"/>
              </w:rPr>
              <w:t>k-IV-2</w:t>
            </w:r>
          </w:p>
          <w:p w:rsidR="00C13683" w:rsidRPr="008230B3" w:rsidRDefault="00C13683" w:rsidP="00C13683">
            <w:pPr>
              <w:spacing w:line="260" w:lineRule="exact"/>
              <w:jc w:val="left"/>
              <w:rPr>
                <w:rFonts w:eastAsia="標楷體"/>
                <w:b/>
                <w:color w:val="000000" w:themeColor="text1"/>
              </w:rPr>
            </w:pPr>
            <w:r w:rsidRPr="008230B3">
              <w:rPr>
                <w:rFonts w:eastAsia="標楷體"/>
                <w:b/>
                <w:color w:val="000000" w:themeColor="text1"/>
              </w:rPr>
              <w:t>設</w:t>
            </w:r>
            <w:r w:rsidRPr="008230B3">
              <w:rPr>
                <w:rFonts w:eastAsia="標楷體"/>
                <w:b/>
                <w:color w:val="000000" w:themeColor="text1"/>
              </w:rPr>
              <w:t>k-IV-3</w:t>
            </w:r>
          </w:p>
          <w:p w:rsidR="00C13683" w:rsidRPr="008230B3" w:rsidRDefault="00C13683" w:rsidP="00C13683">
            <w:pPr>
              <w:spacing w:line="260" w:lineRule="exact"/>
              <w:jc w:val="left"/>
              <w:rPr>
                <w:b/>
                <w:noProof/>
                <w:color w:val="000000" w:themeColor="text1"/>
              </w:rPr>
            </w:pPr>
            <w:r w:rsidRPr="008230B3">
              <w:rPr>
                <w:rFonts w:eastAsia="標楷體"/>
                <w:b/>
                <w:color w:val="000000" w:themeColor="text1"/>
              </w:rPr>
              <w:t>設</w:t>
            </w:r>
            <w:r w:rsidRPr="008230B3">
              <w:rPr>
                <w:rFonts w:eastAsia="標楷體"/>
                <w:b/>
                <w:color w:val="000000" w:themeColor="text1"/>
              </w:rPr>
              <w:t>a-IV-1</w:t>
            </w:r>
          </w:p>
          <w:p w:rsidR="00C13683" w:rsidRPr="008230B3" w:rsidRDefault="00B73953" w:rsidP="00B73953">
            <w:pPr>
              <w:spacing w:line="260" w:lineRule="exact"/>
              <w:jc w:val="left"/>
              <w:rPr>
                <w:rFonts w:eastAsia="標楷體"/>
                <w:b/>
                <w:noProof/>
                <w:color w:val="000000" w:themeColor="text1"/>
              </w:rPr>
            </w:pPr>
            <w:r w:rsidRPr="008230B3">
              <w:rPr>
                <w:rFonts w:eastAsia="標楷體"/>
                <w:b/>
                <w:noProof/>
                <w:color w:val="000000" w:themeColor="text1"/>
              </w:rPr>
              <w:t>設</w:t>
            </w:r>
            <w:r w:rsidRPr="008230B3">
              <w:rPr>
                <w:rFonts w:eastAsia="標楷體"/>
                <w:b/>
                <w:noProof/>
                <w:color w:val="000000" w:themeColor="text1"/>
              </w:rPr>
              <w:t xml:space="preserve">a-IV-3 </w:t>
            </w:r>
          </w:p>
          <w:p w:rsidR="00C13683" w:rsidRPr="008230B3" w:rsidRDefault="00C13683" w:rsidP="00B73953">
            <w:pPr>
              <w:spacing w:line="260" w:lineRule="exact"/>
              <w:jc w:val="left"/>
              <w:rPr>
                <w:rFonts w:eastAsia="標楷體"/>
                <w:b/>
                <w:noProof/>
                <w:color w:val="000000" w:themeColor="text1"/>
              </w:rPr>
            </w:pPr>
          </w:p>
          <w:p w:rsidR="00B73953" w:rsidRPr="008230B3" w:rsidRDefault="00B73953" w:rsidP="00B73953">
            <w:pPr>
              <w:spacing w:line="260" w:lineRule="exact"/>
              <w:jc w:val="left"/>
              <w:rPr>
                <w:b/>
                <w:noProof/>
                <w:color w:val="000000" w:themeColor="text1"/>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C13683">
            <w:pPr>
              <w:spacing w:line="260" w:lineRule="exact"/>
              <w:jc w:val="left"/>
              <w:rPr>
                <w:b/>
                <w:bCs/>
                <w:snapToGrid w:val="0"/>
                <w:color w:val="000000" w:themeColor="text1"/>
              </w:rPr>
            </w:pPr>
            <w:r w:rsidRPr="008230B3">
              <w:rPr>
                <w:rFonts w:eastAsia="標楷體"/>
                <w:b/>
                <w:bCs/>
                <w:snapToGrid w:val="0"/>
                <w:color w:val="000000" w:themeColor="text1"/>
              </w:rPr>
              <w:t>能源應用我最行</w:t>
            </w:r>
          </w:p>
          <w:p w:rsidR="00B73953" w:rsidRPr="008230B3" w:rsidRDefault="00B73953" w:rsidP="00904EF0">
            <w:pPr>
              <w:spacing w:line="260" w:lineRule="exact"/>
              <w:jc w:val="left"/>
              <w:rPr>
                <w:b/>
                <w:noProof/>
                <w:color w:val="000000" w:themeColor="text1"/>
              </w:rPr>
            </w:pPr>
            <w:r w:rsidRPr="008230B3">
              <w:rPr>
                <w:rFonts w:eastAsia="標楷體"/>
                <w:b/>
                <w:noProof/>
                <w:color w:val="000000" w:themeColor="text1"/>
              </w:rPr>
              <w:t>1.</w:t>
            </w:r>
            <w:r w:rsidRPr="008230B3">
              <w:rPr>
                <w:rFonts w:eastAsia="標楷體"/>
                <w:b/>
                <w:noProof/>
                <w:color w:val="000000" w:themeColor="text1"/>
              </w:rPr>
              <w:t>介紹不同能源的應用，包含水力能、風力能、太陽能、地熱能、生質能、海洋能等。</w:t>
            </w:r>
            <w:r w:rsidR="00C13683" w:rsidRPr="008230B3">
              <w:rPr>
                <w:rFonts w:eastAsia="標楷體"/>
                <w:b/>
                <w:noProof/>
                <w:color w:val="000000" w:themeColor="text1"/>
              </w:rPr>
              <w:t>說明能源的特性，利用創意思考，想像其應用方式</w:t>
            </w:r>
            <w:r w:rsidRPr="008230B3">
              <w:rPr>
                <w:rFonts w:eastAsia="標楷體"/>
                <w:b/>
                <w:noProof/>
                <w:color w:val="000000" w:themeColor="text1"/>
              </w:rPr>
              <w:t>，並對世界現行較主流能源應用與轉換方式說明其對生活的影響。</w:t>
            </w:r>
            <w:r w:rsidR="00C13683" w:rsidRPr="008230B3">
              <w:rPr>
                <w:rFonts w:eastAsia="標楷體"/>
                <w:b/>
                <w:noProof/>
                <w:color w:val="000000" w:themeColor="text1"/>
              </w:rPr>
              <w:t>發揮</w:t>
            </w:r>
            <w:r w:rsidRPr="008230B3">
              <w:rPr>
                <w:rFonts w:eastAsia="標楷體"/>
                <w:b/>
                <w:noProof/>
                <w:color w:val="000000" w:themeColor="text1"/>
              </w:rPr>
              <w:t>想像力，</w:t>
            </w:r>
            <w:r w:rsidR="00904EF0" w:rsidRPr="008230B3">
              <w:rPr>
                <w:rFonts w:eastAsia="標楷體"/>
                <w:b/>
                <w:noProof/>
                <w:color w:val="000000" w:themeColor="text1"/>
              </w:rPr>
              <w:t>用反射的原理來將太陽光集中</w:t>
            </w:r>
            <w:r w:rsidRPr="008230B3">
              <w:rPr>
                <w:rFonts w:eastAsia="標楷體"/>
                <w:b/>
                <w:noProof/>
                <w:color w:val="000000" w:themeColor="text1"/>
              </w:rPr>
              <w:t>並利用呢？）</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center"/>
              <w:rPr>
                <w:b/>
                <w:color w:val="000000" w:themeColor="text1"/>
              </w:rPr>
            </w:pPr>
            <w:r w:rsidRPr="008230B3">
              <w:rPr>
                <w:rFonts w:eastAsia="標楷體"/>
                <w:b/>
                <w:color w:val="000000" w:themeColor="text1"/>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bCs/>
                <w:snapToGrid w:val="0"/>
                <w:color w:val="000000" w:themeColor="text1"/>
              </w:rPr>
            </w:pPr>
            <w:r w:rsidRPr="008230B3">
              <w:rPr>
                <w:rFonts w:eastAsia="標楷體"/>
                <w:b/>
                <w:bCs/>
                <w:snapToGrid w:val="0"/>
                <w:color w:val="000000" w:themeColor="text1"/>
              </w:rPr>
              <w:t>1.</w:t>
            </w:r>
            <w:r w:rsidR="008B76C7" w:rsidRPr="008230B3">
              <w:rPr>
                <w:rFonts w:eastAsia="標楷體"/>
                <w:b/>
                <w:bCs/>
                <w:snapToGrid w:val="0"/>
                <w:color w:val="auto"/>
              </w:rPr>
              <w:t xml:space="preserve"> DIY</w:t>
            </w:r>
            <w:r w:rsidR="008B76C7" w:rsidRPr="008230B3">
              <w:rPr>
                <w:rFonts w:eastAsia="標楷體"/>
                <w:b/>
                <w:bCs/>
                <w:snapToGrid w:val="0"/>
                <w:color w:val="auto"/>
              </w:rPr>
              <w:t>實作</w:t>
            </w:r>
          </w:p>
          <w:p w:rsidR="00B73953" w:rsidRPr="008230B3" w:rsidRDefault="00B73953" w:rsidP="00B73953">
            <w:pPr>
              <w:spacing w:line="260" w:lineRule="exact"/>
              <w:jc w:val="left"/>
              <w:rPr>
                <w:b/>
                <w:bCs/>
                <w:snapToGrid w:val="0"/>
                <w:color w:val="000000" w:themeColor="text1"/>
              </w:rPr>
            </w:pPr>
            <w:r w:rsidRPr="008230B3">
              <w:rPr>
                <w:rFonts w:eastAsia="標楷體"/>
                <w:b/>
                <w:bCs/>
                <w:snapToGrid w:val="0"/>
                <w:color w:val="000000" w:themeColor="text1"/>
              </w:rPr>
              <w:t>2.</w:t>
            </w:r>
            <w:proofErr w:type="gramStart"/>
            <w:r w:rsidRPr="008230B3">
              <w:rPr>
                <w:rFonts w:eastAsia="標楷體"/>
                <w:b/>
                <w:bCs/>
                <w:snapToGrid w:val="0"/>
                <w:color w:val="000000" w:themeColor="text1"/>
              </w:rPr>
              <w:t>備課用</w:t>
            </w:r>
            <w:proofErr w:type="gramEnd"/>
            <w:r w:rsidRPr="008230B3">
              <w:rPr>
                <w:rFonts w:eastAsia="標楷體"/>
                <w:b/>
                <w:bCs/>
                <w:snapToGrid w:val="0"/>
                <w:color w:val="000000" w:themeColor="text1"/>
              </w:rPr>
              <w:t>書</w:t>
            </w:r>
          </w:p>
          <w:p w:rsidR="00B73953" w:rsidRPr="008230B3" w:rsidRDefault="00B73953" w:rsidP="00B73953">
            <w:pPr>
              <w:spacing w:line="260" w:lineRule="exact"/>
              <w:jc w:val="left"/>
              <w:rPr>
                <w:b/>
                <w:bCs/>
                <w:snapToGrid w:val="0"/>
                <w:color w:val="000000" w:themeColor="text1"/>
              </w:rPr>
            </w:pPr>
            <w:r w:rsidRPr="008230B3">
              <w:rPr>
                <w:rFonts w:eastAsia="標楷體"/>
                <w:b/>
                <w:bCs/>
                <w:snapToGrid w:val="0"/>
                <w:color w:val="000000" w:themeColor="text1"/>
              </w:rPr>
              <w:t>3.</w:t>
            </w:r>
            <w:proofErr w:type="gramStart"/>
            <w:r w:rsidRPr="008230B3">
              <w:rPr>
                <w:rFonts w:eastAsia="標楷體"/>
                <w:b/>
                <w:bCs/>
                <w:color w:val="000000" w:themeColor="text1"/>
              </w:rPr>
              <w:t>教用版</w:t>
            </w:r>
            <w:proofErr w:type="gramEnd"/>
            <w:r w:rsidRPr="008230B3">
              <w:rPr>
                <w:rFonts w:eastAsia="標楷體"/>
                <w:b/>
                <w:bCs/>
                <w:color w:val="000000" w:themeColor="text1"/>
              </w:rPr>
              <w:t>電子教科書</w:t>
            </w:r>
          </w:p>
          <w:p w:rsidR="00B73953" w:rsidRPr="008230B3" w:rsidRDefault="00B73953" w:rsidP="00B73953">
            <w:pPr>
              <w:spacing w:line="260" w:lineRule="exact"/>
              <w:jc w:val="left"/>
              <w:rPr>
                <w:b/>
                <w:color w:val="000000" w:themeColor="text1"/>
              </w:rPr>
            </w:pPr>
            <w:r w:rsidRPr="008230B3">
              <w:rPr>
                <w:rFonts w:eastAsia="標楷體"/>
                <w:b/>
                <w:color w:val="000000" w:themeColor="text1"/>
              </w:rPr>
              <w:t>4.</w:t>
            </w:r>
            <w:r w:rsidRPr="008230B3">
              <w:rPr>
                <w:rFonts w:eastAsia="標楷體"/>
                <w:b/>
                <w:color w:val="000000" w:themeColor="text1"/>
              </w:rPr>
              <w:t>筆記型電腦</w:t>
            </w:r>
          </w:p>
          <w:p w:rsidR="00B73953" w:rsidRPr="008230B3" w:rsidRDefault="00B73953" w:rsidP="00B73953">
            <w:pPr>
              <w:spacing w:line="260" w:lineRule="exact"/>
              <w:jc w:val="left"/>
              <w:rPr>
                <w:b/>
                <w:bCs/>
                <w:snapToGrid w:val="0"/>
                <w:color w:val="000000" w:themeColor="text1"/>
              </w:rPr>
            </w:pPr>
            <w:r w:rsidRPr="008230B3">
              <w:rPr>
                <w:rFonts w:eastAsia="標楷體"/>
                <w:b/>
                <w:color w:val="000000" w:themeColor="text1"/>
              </w:rPr>
              <w:t>5.</w:t>
            </w:r>
            <w:r w:rsidRPr="008230B3">
              <w:rPr>
                <w:rFonts w:eastAsia="標楷體"/>
                <w:b/>
                <w:color w:val="000000" w:themeColor="text1"/>
              </w:rPr>
              <w:t>單槍投影機</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bCs/>
                <w:snapToGrid w:val="0"/>
                <w:color w:val="000000" w:themeColor="text1"/>
              </w:rPr>
            </w:pPr>
            <w:r w:rsidRPr="008230B3">
              <w:rPr>
                <w:rFonts w:eastAsia="標楷體"/>
                <w:b/>
                <w:bCs/>
                <w:snapToGrid w:val="0"/>
                <w:color w:val="000000" w:themeColor="text1"/>
              </w:rPr>
              <w:t>1.</w:t>
            </w:r>
            <w:r w:rsidRPr="008230B3">
              <w:rPr>
                <w:rFonts w:eastAsia="標楷體"/>
                <w:b/>
                <w:bCs/>
                <w:snapToGrid w:val="0"/>
                <w:color w:val="000000" w:themeColor="text1"/>
              </w:rPr>
              <w:t>發表</w:t>
            </w:r>
          </w:p>
          <w:p w:rsidR="00B73953" w:rsidRPr="008230B3" w:rsidRDefault="00B73953" w:rsidP="00B73953">
            <w:pPr>
              <w:spacing w:line="260" w:lineRule="exact"/>
              <w:jc w:val="left"/>
              <w:rPr>
                <w:b/>
                <w:bCs/>
                <w:snapToGrid w:val="0"/>
                <w:color w:val="000000" w:themeColor="text1"/>
              </w:rPr>
            </w:pPr>
            <w:r w:rsidRPr="008230B3">
              <w:rPr>
                <w:rFonts w:eastAsia="標楷體"/>
                <w:b/>
                <w:bCs/>
                <w:snapToGrid w:val="0"/>
                <w:color w:val="000000" w:themeColor="text1"/>
              </w:rPr>
              <w:t>2.</w:t>
            </w:r>
            <w:r w:rsidRPr="008230B3">
              <w:rPr>
                <w:rFonts w:eastAsia="標楷體"/>
                <w:b/>
                <w:bCs/>
                <w:snapToGrid w:val="0"/>
                <w:color w:val="000000" w:themeColor="text1"/>
              </w:rPr>
              <w:t>口頭討論</w:t>
            </w:r>
          </w:p>
          <w:p w:rsidR="00B73953" w:rsidRPr="008230B3" w:rsidRDefault="00B73953" w:rsidP="00B73953">
            <w:pPr>
              <w:spacing w:line="260" w:lineRule="exact"/>
              <w:jc w:val="left"/>
              <w:rPr>
                <w:b/>
                <w:bCs/>
                <w:snapToGrid w:val="0"/>
                <w:color w:val="000000" w:themeColor="text1"/>
              </w:rPr>
            </w:pPr>
            <w:r w:rsidRPr="008230B3">
              <w:rPr>
                <w:rFonts w:eastAsia="標楷體"/>
                <w:b/>
                <w:bCs/>
                <w:snapToGrid w:val="0"/>
                <w:color w:val="000000" w:themeColor="text1"/>
              </w:rPr>
              <w:t>3.</w:t>
            </w:r>
            <w:r w:rsidRPr="008230B3">
              <w:rPr>
                <w:rFonts w:eastAsia="標楷體"/>
                <w:b/>
                <w:bCs/>
                <w:snapToGrid w:val="0"/>
                <w:color w:val="000000" w:themeColor="text1"/>
              </w:rPr>
              <w:t>上課表現</w:t>
            </w:r>
          </w:p>
          <w:p w:rsidR="00B73953" w:rsidRPr="008230B3" w:rsidRDefault="00B73953" w:rsidP="00B73953">
            <w:pPr>
              <w:spacing w:line="260" w:lineRule="exact"/>
              <w:jc w:val="left"/>
              <w:rPr>
                <w:b/>
                <w:bCs/>
                <w:snapToGrid w:val="0"/>
                <w:color w:val="000000" w:themeColor="text1"/>
              </w:rPr>
            </w:pPr>
            <w:r w:rsidRPr="008230B3">
              <w:rPr>
                <w:rFonts w:eastAsia="標楷體"/>
                <w:b/>
                <w:bCs/>
                <w:snapToGrid w:val="0"/>
                <w:color w:val="000000" w:themeColor="text1"/>
              </w:rPr>
              <w:t>4.</w:t>
            </w:r>
            <w:r w:rsidRPr="008230B3">
              <w:rPr>
                <w:rFonts w:eastAsia="標楷體"/>
                <w:b/>
                <w:bCs/>
                <w:snapToGrid w:val="0"/>
                <w:color w:val="000000" w:themeColor="text1"/>
              </w:rPr>
              <w:t>作業繳交</w:t>
            </w:r>
          </w:p>
          <w:p w:rsidR="00B73953" w:rsidRPr="008230B3" w:rsidRDefault="00B73953" w:rsidP="00B73953">
            <w:pPr>
              <w:spacing w:line="260" w:lineRule="exact"/>
              <w:jc w:val="left"/>
              <w:rPr>
                <w:b/>
                <w:bCs/>
                <w:snapToGrid w:val="0"/>
                <w:color w:val="000000" w:themeColor="text1"/>
              </w:rPr>
            </w:pPr>
            <w:r w:rsidRPr="008230B3">
              <w:rPr>
                <w:rFonts w:eastAsia="標楷體"/>
                <w:b/>
                <w:bCs/>
                <w:snapToGrid w:val="0"/>
                <w:color w:val="000000" w:themeColor="text1"/>
              </w:rPr>
              <w:t>5.</w:t>
            </w:r>
            <w:r w:rsidRPr="008230B3">
              <w:rPr>
                <w:rFonts w:eastAsia="標楷體"/>
                <w:b/>
                <w:bCs/>
                <w:snapToGrid w:val="0"/>
                <w:color w:val="000000" w:themeColor="text1"/>
              </w:rPr>
              <w:t>學習態度</w:t>
            </w:r>
          </w:p>
          <w:p w:rsidR="00B73953" w:rsidRPr="008230B3" w:rsidRDefault="00B73953" w:rsidP="00B73953">
            <w:pPr>
              <w:spacing w:line="260" w:lineRule="exact"/>
              <w:jc w:val="left"/>
              <w:rPr>
                <w:b/>
                <w:color w:val="000000" w:themeColor="text1"/>
              </w:rPr>
            </w:pPr>
            <w:r w:rsidRPr="008230B3">
              <w:rPr>
                <w:rFonts w:eastAsia="標楷體"/>
                <w:b/>
                <w:bCs/>
                <w:snapToGrid w:val="0"/>
                <w:color w:val="000000" w:themeColor="text1"/>
              </w:rPr>
              <w:t>6.</w:t>
            </w:r>
            <w:r w:rsidRPr="008230B3">
              <w:rPr>
                <w:rFonts w:eastAsia="標楷體"/>
                <w:b/>
                <w:bCs/>
                <w:snapToGrid w:val="0"/>
                <w:color w:val="000000" w:themeColor="text1"/>
              </w:rPr>
              <w:t>課堂問答</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noProof/>
                <w:color w:val="000000" w:themeColor="text1"/>
              </w:rPr>
            </w:pPr>
            <w:r w:rsidRPr="008230B3">
              <w:rPr>
                <w:rFonts w:eastAsia="標楷體"/>
                <w:b/>
                <w:noProof/>
                <w:color w:val="000000" w:themeColor="text1"/>
              </w:rPr>
              <w:t>【環境教育】</w:t>
            </w:r>
          </w:p>
          <w:p w:rsidR="00B73953" w:rsidRPr="008230B3" w:rsidRDefault="00B73953" w:rsidP="00B73953">
            <w:pPr>
              <w:spacing w:line="260" w:lineRule="exact"/>
              <w:jc w:val="left"/>
              <w:rPr>
                <w:b/>
                <w:noProof/>
                <w:color w:val="000000" w:themeColor="text1"/>
              </w:rPr>
            </w:pPr>
            <w:r w:rsidRPr="008230B3">
              <w:rPr>
                <w:rFonts w:eastAsia="標楷體"/>
                <w:b/>
                <w:noProof/>
                <w:color w:val="000000" w:themeColor="text1"/>
              </w:rPr>
              <w:t>環</w:t>
            </w:r>
            <w:r w:rsidRPr="008230B3">
              <w:rPr>
                <w:rFonts w:eastAsia="標楷體"/>
                <w:b/>
                <w:noProof/>
                <w:color w:val="000000" w:themeColor="text1"/>
              </w:rPr>
              <w:t xml:space="preserve">J16 </w:t>
            </w:r>
          </w:p>
          <w:p w:rsidR="00B73953" w:rsidRPr="008230B3" w:rsidRDefault="00B73953" w:rsidP="00B73953">
            <w:pPr>
              <w:spacing w:line="260" w:lineRule="exact"/>
              <w:jc w:val="left"/>
              <w:rPr>
                <w:b/>
                <w:noProof/>
                <w:color w:val="000000" w:themeColor="text1"/>
              </w:rPr>
            </w:pPr>
            <w:r w:rsidRPr="008230B3">
              <w:rPr>
                <w:rFonts w:eastAsia="標楷體"/>
                <w:b/>
                <w:noProof/>
                <w:color w:val="000000" w:themeColor="text1"/>
              </w:rPr>
              <w:t>【能源教育】</w:t>
            </w:r>
          </w:p>
          <w:p w:rsidR="00B73953" w:rsidRPr="008230B3" w:rsidRDefault="00B73953" w:rsidP="00B73953">
            <w:pPr>
              <w:spacing w:line="260" w:lineRule="exact"/>
              <w:jc w:val="left"/>
              <w:rPr>
                <w:b/>
                <w:noProof/>
                <w:color w:val="000000" w:themeColor="text1"/>
              </w:rPr>
            </w:pPr>
            <w:r w:rsidRPr="008230B3">
              <w:rPr>
                <w:rFonts w:eastAsia="標楷體"/>
                <w:b/>
                <w:noProof/>
                <w:color w:val="000000" w:themeColor="text1"/>
              </w:rPr>
              <w:t>能</w:t>
            </w:r>
            <w:r w:rsidRPr="008230B3">
              <w:rPr>
                <w:rFonts w:eastAsia="標楷體"/>
                <w:b/>
                <w:noProof/>
                <w:color w:val="000000" w:themeColor="text1"/>
              </w:rPr>
              <w:t xml:space="preserve">J3 </w:t>
            </w:r>
          </w:p>
          <w:p w:rsidR="00B73953" w:rsidRPr="008230B3" w:rsidRDefault="00B73953" w:rsidP="00B73953">
            <w:pPr>
              <w:spacing w:line="260" w:lineRule="exact"/>
              <w:jc w:val="left"/>
              <w:rPr>
                <w:b/>
                <w:noProof/>
                <w:color w:val="000000" w:themeColor="text1"/>
              </w:rPr>
            </w:pPr>
            <w:r w:rsidRPr="008230B3">
              <w:rPr>
                <w:rFonts w:eastAsia="標楷體"/>
                <w:b/>
                <w:noProof/>
                <w:color w:val="000000" w:themeColor="text1"/>
              </w:rPr>
              <w:t>能</w:t>
            </w:r>
            <w:r w:rsidRPr="008230B3">
              <w:rPr>
                <w:rFonts w:eastAsia="標楷體"/>
                <w:b/>
                <w:noProof/>
                <w:color w:val="000000" w:themeColor="text1"/>
              </w:rPr>
              <w:t xml:space="preserve">J4 </w:t>
            </w:r>
          </w:p>
          <w:p w:rsidR="00B73953" w:rsidRDefault="00B73953" w:rsidP="00C13683">
            <w:pPr>
              <w:spacing w:line="260" w:lineRule="exact"/>
              <w:jc w:val="left"/>
              <w:rPr>
                <w:rFonts w:eastAsia="標楷體"/>
                <w:b/>
                <w:noProof/>
                <w:color w:val="000000" w:themeColor="text1"/>
              </w:rPr>
            </w:pPr>
            <w:r w:rsidRPr="008230B3">
              <w:rPr>
                <w:rFonts w:eastAsia="標楷體"/>
                <w:b/>
                <w:noProof/>
                <w:color w:val="000000" w:themeColor="text1"/>
              </w:rPr>
              <w:t>能</w:t>
            </w:r>
            <w:r w:rsidRPr="008230B3">
              <w:rPr>
                <w:rFonts w:eastAsia="標楷體"/>
                <w:b/>
                <w:noProof/>
                <w:color w:val="000000" w:themeColor="text1"/>
              </w:rPr>
              <w:t xml:space="preserve">J8 </w:t>
            </w:r>
          </w:p>
          <w:p w:rsidR="008230B3" w:rsidRDefault="008230B3" w:rsidP="008230B3">
            <w:pPr>
              <w:spacing w:line="260" w:lineRule="exact"/>
              <w:jc w:val="left"/>
              <w:rPr>
                <w:rFonts w:eastAsia="標楷體"/>
                <w:b/>
                <w:noProof/>
                <w:color w:val="FF0000"/>
              </w:rPr>
            </w:pPr>
            <w:r>
              <w:rPr>
                <w:rFonts w:eastAsia="標楷體" w:hint="eastAsia"/>
                <w:b/>
                <w:noProof/>
                <w:color w:val="FF0000"/>
              </w:rPr>
              <w:t>【生涯規劃教育】</w:t>
            </w:r>
          </w:p>
          <w:p w:rsidR="008230B3" w:rsidRDefault="008230B3" w:rsidP="008230B3">
            <w:pPr>
              <w:spacing w:line="260" w:lineRule="exact"/>
              <w:jc w:val="left"/>
              <w:rPr>
                <w:rFonts w:eastAsia="標楷體"/>
                <w:b/>
                <w:noProof/>
                <w:color w:val="FF0000"/>
              </w:rPr>
            </w:pPr>
            <w:r>
              <w:rPr>
                <w:rFonts w:eastAsia="標楷體" w:hint="eastAsia"/>
                <w:b/>
                <w:noProof/>
                <w:color w:val="FF0000"/>
              </w:rPr>
              <w:t>涯</w:t>
            </w:r>
            <w:r>
              <w:rPr>
                <w:rFonts w:eastAsia="標楷體"/>
                <w:b/>
                <w:noProof/>
                <w:color w:val="FF0000"/>
              </w:rPr>
              <w:t xml:space="preserve">J3 </w:t>
            </w:r>
          </w:p>
          <w:p w:rsidR="008230B3" w:rsidRPr="008230B3" w:rsidRDefault="008230B3" w:rsidP="008230B3">
            <w:pPr>
              <w:spacing w:line="260" w:lineRule="exact"/>
              <w:jc w:val="left"/>
              <w:rPr>
                <w:b/>
                <w:noProof/>
                <w:color w:val="000000" w:themeColor="text1"/>
              </w:rPr>
            </w:pPr>
            <w:r>
              <w:rPr>
                <w:rFonts w:eastAsia="標楷體" w:hint="eastAsia"/>
                <w:b/>
                <w:noProof/>
                <w:color w:val="FF0000"/>
              </w:rPr>
              <w:t>涯</w:t>
            </w:r>
            <w:r>
              <w:rPr>
                <w:rFonts w:eastAsia="標楷體"/>
                <w:b/>
                <w:noProof/>
                <w:color w:val="FF0000"/>
              </w:rPr>
              <w:t xml:space="preserve">J7 </w:t>
            </w:r>
          </w:p>
        </w:tc>
        <w:tc>
          <w:tcPr>
            <w:tcW w:w="1784" w:type="dxa"/>
            <w:tcBorders>
              <w:top w:val="single" w:sz="8" w:space="0" w:color="000000"/>
              <w:left w:val="single" w:sz="2" w:space="0" w:color="FFFFFF"/>
              <w:bottom w:val="single" w:sz="8" w:space="0" w:color="000000"/>
              <w:right w:val="single" w:sz="8" w:space="0" w:color="000000"/>
            </w:tcBorders>
            <w:shd w:val="clear" w:color="auto" w:fill="auto"/>
          </w:tcPr>
          <w:p w:rsidR="00B73953" w:rsidRPr="008230B3" w:rsidRDefault="00B73953" w:rsidP="00B73953">
            <w:pPr>
              <w:snapToGrid w:val="0"/>
              <w:spacing w:line="0" w:lineRule="atLeast"/>
              <w:ind w:hanging="7"/>
              <w:jc w:val="left"/>
              <w:rPr>
                <w:rFonts w:eastAsia="標楷體"/>
                <w:b/>
                <w:color w:val="000000" w:themeColor="text1"/>
                <w:sz w:val="24"/>
                <w:szCs w:val="24"/>
              </w:rPr>
            </w:pPr>
            <w:r w:rsidRPr="008230B3">
              <w:rPr>
                <w:rFonts w:eastAsia="標楷體"/>
                <w:b/>
                <w:color w:val="000000" w:themeColor="text1"/>
                <w:sz w:val="24"/>
                <w:szCs w:val="24"/>
              </w:rPr>
              <w:t>9/20</w:t>
            </w:r>
            <w:r w:rsidRPr="008230B3">
              <w:rPr>
                <w:rFonts w:eastAsia="標楷體"/>
                <w:b/>
                <w:color w:val="000000" w:themeColor="text1"/>
                <w:sz w:val="24"/>
                <w:szCs w:val="24"/>
              </w:rPr>
              <w:t>、</w:t>
            </w:r>
            <w:r w:rsidRPr="008230B3">
              <w:rPr>
                <w:rFonts w:eastAsia="標楷體"/>
                <w:b/>
                <w:color w:val="000000" w:themeColor="text1"/>
                <w:sz w:val="24"/>
                <w:szCs w:val="24"/>
              </w:rPr>
              <w:t>21</w:t>
            </w:r>
            <w:r w:rsidRPr="008230B3">
              <w:rPr>
                <w:rFonts w:eastAsia="標楷體"/>
                <w:b/>
                <w:color w:val="000000" w:themeColor="text1"/>
                <w:sz w:val="24"/>
                <w:szCs w:val="24"/>
              </w:rPr>
              <w:t>放假</w:t>
            </w:r>
          </w:p>
        </w:tc>
      </w:tr>
      <w:tr w:rsidR="00B73953" w:rsidRPr="008230B3" w:rsidTr="000F15B9">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B73953" w:rsidRPr="008230B3" w:rsidRDefault="00B73953" w:rsidP="00B73953">
            <w:pPr>
              <w:jc w:val="left"/>
              <w:rPr>
                <w:rFonts w:eastAsia="標楷體"/>
                <w:b/>
                <w:color w:val="auto"/>
                <w:sz w:val="24"/>
                <w:szCs w:val="24"/>
              </w:rPr>
            </w:pPr>
            <w:r w:rsidRPr="008230B3">
              <w:rPr>
                <w:rFonts w:eastAsia="標楷體"/>
                <w:b/>
                <w:color w:val="auto"/>
                <w:sz w:val="24"/>
                <w:szCs w:val="24"/>
              </w:rPr>
              <w:t>第五</w:t>
            </w:r>
            <w:proofErr w:type="gramStart"/>
            <w:r w:rsidRPr="008230B3">
              <w:rPr>
                <w:rFonts w:eastAsia="標楷體"/>
                <w:b/>
                <w:color w:val="auto"/>
                <w:sz w:val="24"/>
                <w:szCs w:val="24"/>
              </w:rPr>
              <w:t>週</w:t>
            </w:r>
            <w:proofErr w:type="gramEnd"/>
            <w:r w:rsidRPr="008230B3">
              <w:rPr>
                <w:rFonts w:eastAsia="標楷體"/>
                <w:b/>
                <w:color w:val="auto"/>
                <w:sz w:val="24"/>
                <w:szCs w:val="24"/>
              </w:rPr>
              <w:br/>
              <w:t>9/27~10/3</w:t>
            </w:r>
          </w:p>
        </w:tc>
        <w:tc>
          <w:tcPr>
            <w:tcW w:w="1559" w:type="dxa"/>
            <w:tcBorders>
              <w:top w:val="single" w:sz="8" w:space="0" w:color="000000"/>
              <w:left w:val="single" w:sz="8" w:space="0" w:color="000000"/>
              <w:bottom w:val="single" w:sz="8" w:space="0" w:color="000000"/>
              <w:right w:val="single" w:sz="8" w:space="0" w:color="000000"/>
            </w:tcBorders>
          </w:tcPr>
          <w:p w:rsidR="00B73953" w:rsidRPr="008230B3" w:rsidRDefault="00B73953" w:rsidP="00CF47D3">
            <w:pPr>
              <w:spacing w:line="260" w:lineRule="exact"/>
              <w:ind w:firstLine="0"/>
              <w:jc w:val="left"/>
              <w:rPr>
                <w:b/>
                <w:color w:val="auto"/>
              </w:rPr>
            </w:pPr>
            <w:r w:rsidRPr="008230B3">
              <w:rPr>
                <w:rFonts w:eastAsia="標楷體"/>
                <w:b/>
                <w:color w:val="auto"/>
              </w:rPr>
              <w:t>日常科技產品的能源與動力應用。</w:t>
            </w:r>
          </w:p>
          <w:p w:rsidR="00B73953" w:rsidRPr="008230B3" w:rsidRDefault="00B73953" w:rsidP="00B73953">
            <w:pPr>
              <w:spacing w:line="260" w:lineRule="exact"/>
              <w:jc w:val="left"/>
              <w:rPr>
                <w:b/>
                <w:color w:val="auto"/>
              </w:rPr>
            </w:pPr>
            <w:r w:rsidRPr="008230B3">
              <w:rPr>
                <w:rFonts w:eastAsia="標楷體"/>
                <w:b/>
                <w:color w:val="auto"/>
              </w:rPr>
              <w:t>機具操作與使用。</w:t>
            </w:r>
          </w:p>
          <w:p w:rsidR="00B73953" w:rsidRPr="008230B3" w:rsidRDefault="00B73953" w:rsidP="00B73953">
            <w:pPr>
              <w:spacing w:line="260" w:lineRule="exact"/>
              <w:jc w:val="left"/>
              <w:rPr>
                <w:rFonts w:eastAsia="標楷體"/>
                <w:b/>
                <w:noProof/>
                <w:color w:val="auto"/>
              </w:rPr>
            </w:pPr>
            <w:r w:rsidRPr="008230B3">
              <w:rPr>
                <w:rFonts w:eastAsia="標楷體"/>
                <w:b/>
                <w:noProof/>
                <w:color w:val="auto"/>
              </w:rPr>
              <w:t>科技對社會與環境的影響。</w:t>
            </w:r>
          </w:p>
          <w:p w:rsidR="00D070E1" w:rsidRPr="008230B3" w:rsidRDefault="00D070E1" w:rsidP="00D070E1">
            <w:pPr>
              <w:widowControl w:val="0"/>
              <w:ind w:firstLine="0"/>
              <w:jc w:val="left"/>
              <w:rPr>
                <w:rFonts w:eastAsia="標楷體"/>
                <w:color w:val="auto"/>
                <w:kern w:val="2"/>
                <w:sz w:val="24"/>
                <w:szCs w:val="22"/>
              </w:rPr>
            </w:pPr>
            <w:r w:rsidRPr="008230B3">
              <w:rPr>
                <w:rFonts w:eastAsia="標楷體"/>
                <w:color w:val="auto"/>
                <w:kern w:val="2"/>
                <w:sz w:val="24"/>
                <w:szCs w:val="22"/>
              </w:rPr>
              <w:t>社區資源。</w:t>
            </w:r>
          </w:p>
          <w:p w:rsidR="009F5934" w:rsidRPr="008230B3" w:rsidRDefault="009F5934" w:rsidP="009F5934">
            <w:pPr>
              <w:rPr>
                <w:rFonts w:eastAsia="標楷體"/>
                <w:color w:val="auto"/>
                <w:kern w:val="2"/>
                <w:sz w:val="24"/>
                <w:szCs w:val="22"/>
              </w:rPr>
            </w:pPr>
            <w:r w:rsidRPr="008230B3">
              <w:rPr>
                <w:rFonts w:eastAsia="標楷體"/>
                <w:color w:val="auto"/>
                <w:kern w:val="2"/>
                <w:sz w:val="24"/>
                <w:szCs w:val="22"/>
              </w:rPr>
              <w:t>警報感應器</w:t>
            </w:r>
          </w:p>
          <w:p w:rsidR="00E72F39" w:rsidRPr="008230B3" w:rsidRDefault="00E72F39" w:rsidP="00E72F39">
            <w:pPr>
              <w:rPr>
                <w:rFonts w:eastAsia="標楷體"/>
                <w:color w:val="auto"/>
                <w:kern w:val="2"/>
                <w:sz w:val="24"/>
                <w:szCs w:val="22"/>
              </w:rPr>
            </w:pPr>
            <w:r w:rsidRPr="008230B3">
              <w:rPr>
                <w:rFonts w:eastAsia="標楷體"/>
                <w:color w:val="auto"/>
                <w:kern w:val="2"/>
                <w:sz w:val="24"/>
                <w:szCs w:val="22"/>
              </w:rPr>
              <w:t>APP</w:t>
            </w:r>
            <w:r w:rsidRPr="008230B3">
              <w:rPr>
                <w:rFonts w:eastAsia="標楷體"/>
                <w:color w:val="auto"/>
                <w:kern w:val="2"/>
                <w:sz w:val="24"/>
                <w:szCs w:val="22"/>
              </w:rPr>
              <w:t>連結</w:t>
            </w:r>
            <w:r w:rsidRPr="008230B3">
              <w:rPr>
                <w:rFonts w:eastAsia="標楷體"/>
                <w:color w:val="auto"/>
                <w:kern w:val="2"/>
                <w:sz w:val="24"/>
                <w:szCs w:val="22"/>
              </w:rPr>
              <w:t>113</w:t>
            </w:r>
          </w:p>
          <w:p w:rsidR="00E72F39" w:rsidRPr="008230B3" w:rsidRDefault="00E72F39" w:rsidP="009F5934">
            <w:pPr>
              <w:rPr>
                <w:rFonts w:eastAsia="標楷體"/>
                <w:b/>
                <w:color w:val="auto"/>
                <w:kern w:val="2"/>
                <w:sz w:val="24"/>
                <w:szCs w:val="22"/>
              </w:rPr>
            </w:pPr>
          </w:p>
          <w:p w:rsidR="009F5934" w:rsidRPr="008230B3" w:rsidRDefault="009F5934" w:rsidP="00D070E1">
            <w:pPr>
              <w:widowControl w:val="0"/>
              <w:ind w:firstLine="0"/>
              <w:jc w:val="left"/>
              <w:rPr>
                <w:rFonts w:eastAsia="標楷體"/>
                <w:b/>
                <w:color w:val="auto"/>
                <w:kern w:val="2"/>
                <w:sz w:val="24"/>
                <w:szCs w:val="22"/>
              </w:rPr>
            </w:pPr>
          </w:p>
          <w:p w:rsidR="00CF47D3" w:rsidRPr="008230B3" w:rsidRDefault="00CF47D3" w:rsidP="00CF47D3">
            <w:pPr>
              <w:ind w:firstLine="0"/>
              <w:rPr>
                <w:rFonts w:eastAsia="標楷體"/>
                <w:b/>
                <w:color w:val="auto"/>
              </w:rPr>
            </w:pPr>
            <w:r w:rsidRPr="008230B3">
              <w:rPr>
                <w:rFonts w:eastAsia="標楷體"/>
                <w:b/>
                <w:color w:val="auto"/>
              </w:rPr>
              <w:lastRenderedPageBreak/>
              <w:t>生</w:t>
            </w:r>
            <w:r w:rsidRPr="008230B3">
              <w:rPr>
                <w:rFonts w:eastAsia="標楷體"/>
                <w:b/>
                <w:color w:val="auto"/>
              </w:rPr>
              <w:t>A-IV-4</w:t>
            </w:r>
          </w:p>
          <w:p w:rsidR="00CF47D3" w:rsidRPr="008230B3" w:rsidRDefault="00CF47D3" w:rsidP="00CF47D3">
            <w:pPr>
              <w:ind w:firstLine="0"/>
              <w:rPr>
                <w:rFonts w:eastAsia="標楷體"/>
                <w:b/>
                <w:color w:val="auto"/>
              </w:rPr>
            </w:pPr>
            <w:r w:rsidRPr="008230B3">
              <w:rPr>
                <w:rFonts w:eastAsia="標楷體"/>
                <w:b/>
                <w:color w:val="auto"/>
              </w:rPr>
              <w:t>生</w:t>
            </w:r>
            <w:r w:rsidRPr="008230B3">
              <w:rPr>
                <w:rFonts w:eastAsia="標楷體"/>
                <w:b/>
                <w:color w:val="auto"/>
              </w:rPr>
              <w:t>P-IV-6</w:t>
            </w:r>
          </w:p>
          <w:p w:rsidR="00CF47D3" w:rsidRPr="008230B3" w:rsidRDefault="00CF47D3" w:rsidP="00CF47D3">
            <w:pPr>
              <w:ind w:firstLine="0"/>
              <w:rPr>
                <w:rFonts w:eastAsia="標楷體"/>
                <w:b/>
                <w:color w:val="auto"/>
                <w:kern w:val="2"/>
                <w:sz w:val="24"/>
                <w:szCs w:val="22"/>
              </w:rPr>
            </w:pPr>
            <w:r w:rsidRPr="008230B3">
              <w:rPr>
                <w:rFonts w:eastAsia="標楷體"/>
                <w:b/>
                <w:noProof/>
                <w:color w:val="auto"/>
              </w:rPr>
              <w:t>生</w:t>
            </w:r>
            <w:r w:rsidRPr="008230B3">
              <w:rPr>
                <w:rFonts w:eastAsia="標楷體"/>
                <w:b/>
                <w:noProof/>
                <w:color w:val="auto"/>
              </w:rPr>
              <w:t>S-IV-2</w:t>
            </w:r>
          </w:p>
          <w:p w:rsidR="00D070E1" w:rsidRPr="008230B3" w:rsidRDefault="00D070E1" w:rsidP="00B73953">
            <w:pPr>
              <w:spacing w:line="260" w:lineRule="exact"/>
              <w:jc w:val="left"/>
              <w:rPr>
                <w:b/>
                <w:color w:val="auto"/>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9F5934" w:rsidP="00B73953">
            <w:pPr>
              <w:spacing w:line="260" w:lineRule="exact"/>
              <w:jc w:val="left"/>
              <w:rPr>
                <w:rFonts w:eastAsia="標楷體"/>
                <w:b/>
                <w:noProof/>
                <w:color w:val="auto"/>
              </w:rPr>
            </w:pPr>
            <w:r w:rsidRPr="008230B3">
              <w:rPr>
                <w:rFonts w:eastAsia="標楷體"/>
                <w:b/>
                <w:noProof/>
                <w:color w:val="auto"/>
              </w:rPr>
              <w:lastRenderedPageBreak/>
              <w:t>科技產品</w:t>
            </w:r>
            <w:r w:rsidR="00B73953" w:rsidRPr="008230B3">
              <w:rPr>
                <w:rFonts w:eastAsia="標楷體"/>
                <w:b/>
                <w:noProof/>
                <w:color w:val="auto"/>
              </w:rPr>
              <w:t>基本原理、發展歷程、與創新關鍵。</w:t>
            </w:r>
          </w:p>
          <w:p w:rsidR="00B73953" w:rsidRPr="008230B3" w:rsidRDefault="00B73953" w:rsidP="00B73953">
            <w:pPr>
              <w:spacing w:line="260" w:lineRule="exact"/>
              <w:jc w:val="left"/>
              <w:rPr>
                <w:rFonts w:eastAsia="標楷體"/>
                <w:b/>
                <w:noProof/>
                <w:color w:val="auto"/>
              </w:rPr>
            </w:pPr>
            <w:r w:rsidRPr="008230B3">
              <w:rPr>
                <w:rFonts w:eastAsia="標楷體"/>
                <w:b/>
                <w:noProof/>
                <w:color w:val="auto"/>
              </w:rPr>
              <w:t>選用適當材料及正確工具的基本知識。</w:t>
            </w:r>
          </w:p>
          <w:p w:rsidR="00B73953" w:rsidRPr="008230B3" w:rsidRDefault="009F5934" w:rsidP="00B73953">
            <w:pPr>
              <w:spacing w:line="260" w:lineRule="exact"/>
              <w:jc w:val="left"/>
              <w:rPr>
                <w:rFonts w:eastAsia="標楷體"/>
                <w:b/>
                <w:noProof/>
                <w:color w:val="auto"/>
              </w:rPr>
            </w:pPr>
            <w:r w:rsidRPr="008230B3">
              <w:rPr>
                <w:rFonts w:eastAsia="標楷體"/>
                <w:b/>
                <w:noProof/>
                <w:color w:val="auto"/>
              </w:rPr>
              <w:t>參與科技實作活動及試探興趣，不受性別</w:t>
            </w:r>
            <w:r w:rsidR="00B73953" w:rsidRPr="008230B3">
              <w:rPr>
                <w:rFonts w:eastAsia="標楷體"/>
                <w:b/>
                <w:noProof/>
                <w:color w:val="auto"/>
              </w:rPr>
              <w:t>限制。</w:t>
            </w:r>
          </w:p>
          <w:p w:rsidR="00B73953" w:rsidRPr="008230B3" w:rsidRDefault="00E72F39" w:rsidP="00B73953">
            <w:pPr>
              <w:spacing w:line="260" w:lineRule="exact"/>
              <w:jc w:val="left"/>
              <w:rPr>
                <w:rFonts w:eastAsia="標楷體"/>
                <w:b/>
                <w:noProof/>
                <w:color w:val="auto"/>
              </w:rPr>
            </w:pPr>
            <w:r w:rsidRPr="008230B3">
              <w:rPr>
                <w:rFonts w:eastAsia="標楷體"/>
                <w:b/>
                <w:noProof/>
                <w:color w:val="auto"/>
              </w:rPr>
              <w:t>關注人與科技、社會環境</w:t>
            </w:r>
            <w:r w:rsidR="00B73953" w:rsidRPr="008230B3">
              <w:rPr>
                <w:rFonts w:eastAsia="標楷體"/>
                <w:b/>
                <w:noProof/>
                <w:color w:val="auto"/>
              </w:rPr>
              <w:t>關係。</w:t>
            </w:r>
          </w:p>
          <w:p w:rsidR="009F5934" w:rsidRPr="008230B3" w:rsidRDefault="009F5934" w:rsidP="008230B3">
            <w:pPr>
              <w:jc w:val="left"/>
              <w:rPr>
                <w:rFonts w:eastAsia="標楷體"/>
                <w:b/>
                <w:noProof/>
                <w:color w:val="auto"/>
              </w:rPr>
            </w:pPr>
            <w:r w:rsidRPr="008230B3">
              <w:rPr>
                <w:rFonts w:eastAsia="標楷體"/>
                <w:b/>
                <w:noProof/>
                <w:color w:val="auto"/>
              </w:rPr>
              <w:t>警報感應器使用。</w:t>
            </w:r>
          </w:p>
          <w:p w:rsidR="00E72F39" w:rsidRPr="008230B3" w:rsidRDefault="00E72F39" w:rsidP="00E72F39">
            <w:pPr>
              <w:ind w:firstLine="0"/>
              <w:rPr>
                <w:rFonts w:eastAsia="標楷體"/>
                <w:b/>
                <w:noProof/>
                <w:color w:val="auto"/>
              </w:rPr>
            </w:pPr>
            <w:r w:rsidRPr="008230B3">
              <w:rPr>
                <w:rFonts w:eastAsia="標楷體"/>
                <w:b/>
                <w:noProof/>
                <w:color w:val="auto"/>
              </w:rPr>
              <w:lastRenderedPageBreak/>
              <w:t>APP</w:t>
            </w:r>
            <w:r w:rsidRPr="008230B3">
              <w:rPr>
                <w:rFonts w:eastAsia="標楷體"/>
                <w:b/>
                <w:noProof/>
                <w:color w:val="auto"/>
              </w:rPr>
              <w:t>連結</w:t>
            </w:r>
            <w:r w:rsidRPr="008230B3">
              <w:rPr>
                <w:rFonts w:eastAsia="標楷體"/>
                <w:b/>
                <w:noProof/>
                <w:color w:val="auto"/>
              </w:rPr>
              <w:t>113</w:t>
            </w:r>
            <w:r w:rsidRPr="008230B3">
              <w:rPr>
                <w:rFonts w:eastAsia="標楷體"/>
                <w:b/>
                <w:noProof/>
                <w:color w:val="auto"/>
              </w:rPr>
              <w:t>家暴防治</w:t>
            </w:r>
          </w:p>
          <w:p w:rsidR="00E72F39" w:rsidRPr="008230B3" w:rsidRDefault="00E72F39" w:rsidP="009F5934">
            <w:pPr>
              <w:rPr>
                <w:rFonts w:eastAsia="標楷體"/>
                <w:b/>
                <w:noProof/>
                <w:color w:val="auto"/>
              </w:rPr>
            </w:pPr>
          </w:p>
          <w:p w:rsidR="009F5934" w:rsidRPr="008230B3" w:rsidRDefault="009F5934" w:rsidP="009F5934">
            <w:pPr>
              <w:rPr>
                <w:rFonts w:eastAsia="標楷體"/>
                <w:b/>
                <w:noProof/>
                <w:color w:val="auto"/>
              </w:rPr>
            </w:pPr>
            <w:r w:rsidRPr="008230B3">
              <w:rPr>
                <w:rFonts w:eastAsia="標楷體"/>
                <w:b/>
                <w:noProof/>
                <w:color w:val="auto"/>
              </w:rPr>
              <w:t>設</w:t>
            </w:r>
            <w:r w:rsidRPr="008230B3">
              <w:rPr>
                <w:rFonts w:eastAsia="標楷體"/>
                <w:b/>
                <w:noProof/>
                <w:color w:val="auto"/>
              </w:rPr>
              <w:t>k-IV-2</w:t>
            </w:r>
          </w:p>
          <w:p w:rsidR="009F5934" w:rsidRPr="008230B3" w:rsidRDefault="009F5934" w:rsidP="009F5934">
            <w:pPr>
              <w:rPr>
                <w:rFonts w:eastAsia="標楷體"/>
                <w:b/>
                <w:noProof/>
                <w:color w:val="auto"/>
              </w:rPr>
            </w:pPr>
            <w:r w:rsidRPr="008230B3">
              <w:rPr>
                <w:rFonts w:eastAsia="標楷體"/>
                <w:b/>
                <w:noProof/>
                <w:color w:val="auto"/>
              </w:rPr>
              <w:t>設</w:t>
            </w:r>
            <w:r w:rsidRPr="008230B3">
              <w:rPr>
                <w:rFonts w:eastAsia="標楷體"/>
                <w:b/>
                <w:noProof/>
                <w:color w:val="auto"/>
              </w:rPr>
              <w:t>k-IV-3</w:t>
            </w:r>
          </w:p>
          <w:p w:rsidR="009F5934" w:rsidRPr="008230B3" w:rsidRDefault="009F5934" w:rsidP="009F5934">
            <w:pPr>
              <w:rPr>
                <w:rFonts w:eastAsia="標楷體"/>
                <w:b/>
                <w:noProof/>
                <w:color w:val="auto"/>
              </w:rPr>
            </w:pPr>
            <w:r w:rsidRPr="008230B3">
              <w:rPr>
                <w:rFonts w:eastAsia="標楷體"/>
                <w:b/>
                <w:noProof/>
                <w:color w:val="auto"/>
              </w:rPr>
              <w:t>設</w:t>
            </w:r>
            <w:r w:rsidRPr="008230B3">
              <w:rPr>
                <w:rFonts w:eastAsia="標楷體"/>
                <w:b/>
                <w:noProof/>
                <w:color w:val="auto"/>
              </w:rPr>
              <w:t>a-IV-1</w:t>
            </w:r>
          </w:p>
          <w:p w:rsidR="009F5934" w:rsidRPr="008230B3" w:rsidRDefault="009F5934" w:rsidP="009F5934">
            <w:pPr>
              <w:rPr>
                <w:rFonts w:eastAsia="標楷體"/>
                <w:b/>
                <w:noProof/>
                <w:color w:val="auto"/>
              </w:rPr>
            </w:pPr>
            <w:r w:rsidRPr="008230B3">
              <w:rPr>
                <w:rFonts w:eastAsia="標楷體"/>
                <w:b/>
                <w:noProof/>
                <w:color w:val="auto"/>
              </w:rPr>
              <w:t>設</w:t>
            </w:r>
            <w:r w:rsidRPr="008230B3">
              <w:rPr>
                <w:rFonts w:eastAsia="標楷體"/>
                <w:b/>
                <w:noProof/>
                <w:color w:val="auto"/>
              </w:rPr>
              <w:t>a-IV-3</w:t>
            </w:r>
          </w:p>
          <w:p w:rsidR="009F5934" w:rsidRPr="008230B3" w:rsidRDefault="009F5934" w:rsidP="00B73953">
            <w:pPr>
              <w:spacing w:line="260" w:lineRule="exact"/>
              <w:jc w:val="left"/>
              <w:rPr>
                <w:rFonts w:eastAsia="標楷體"/>
                <w:b/>
                <w:noProof/>
                <w:color w:val="auto"/>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211E7E">
            <w:pPr>
              <w:spacing w:line="260" w:lineRule="exact"/>
              <w:jc w:val="left"/>
              <w:rPr>
                <w:b/>
                <w:bCs/>
                <w:snapToGrid w:val="0"/>
                <w:color w:val="auto"/>
              </w:rPr>
            </w:pPr>
            <w:r w:rsidRPr="008230B3">
              <w:rPr>
                <w:rFonts w:eastAsia="標楷體"/>
                <w:b/>
                <w:bCs/>
                <w:snapToGrid w:val="0"/>
                <w:color w:val="auto"/>
              </w:rPr>
              <w:lastRenderedPageBreak/>
              <w:t>能源應用我最行</w:t>
            </w:r>
          </w:p>
          <w:p w:rsidR="00B73953" w:rsidRPr="008230B3" w:rsidRDefault="00B73953" w:rsidP="00B73953">
            <w:pPr>
              <w:spacing w:line="260" w:lineRule="exact"/>
              <w:jc w:val="left"/>
              <w:rPr>
                <w:b/>
                <w:noProof/>
                <w:color w:val="auto"/>
              </w:rPr>
            </w:pPr>
            <w:r w:rsidRPr="008230B3">
              <w:rPr>
                <w:rFonts w:eastAsia="標楷體"/>
                <w:b/>
                <w:noProof/>
                <w:color w:val="auto"/>
              </w:rPr>
              <w:t>1.</w:t>
            </w:r>
            <w:r w:rsidRPr="008230B3">
              <w:rPr>
                <w:rFonts w:eastAsia="標楷體"/>
                <w:b/>
                <w:noProof/>
                <w:color w:val="auto"/>
              </w:rPr>
              <w:t>說明電如何影響我們的生活，簡易介紹能源的轉換及應用。</w:t>
            </w:r>
          </w:p>
          <w:p w:rsidR="00904EF0" w:rsidRPr="008230B3" w:rsidRDefault="00B73953" w:rsidP="00B73953">
            <w:pPr>
              <w:spacing w:line="260" w:lineRule="exact"/>
              <w:jc w:val="left"/>
              <w:rPr>
                <w:rFonts w:eastAsia="標楷體"/>
                <w:b/>
                <w:noProof/>
                <w:color w:val="auto"/>
              </w:rPr>
            </w:pPr>
            <w:r w:rsidRPr="008230B3">
              <w:rPr>
                <w:rFonts w:eastAsia="標楷體"/>
                <w:b/>
                <w:noProof/>
                <w:color w:val="auto"/>
              </w:rPr>
              <w:t>2.</w:t>
            </w:r>
            <w:r w:rsidRPr="008230B3">
              <w:rPr>
                <w:rFonts w:eastAsia="標楷體"/>
                <w:b/>
                <w:noProof/>
                <w:color w:val="auto"/>
              </w:rPr>
              <w:t>介紹生活中常見的電池。</w:t>
            </w:r>
          </w:p>
          <w:p w:rsidR="00B73953" w:rsidRPr="008230B3" w:rsidRDefault="00B73953" w:rsidP="00B73953">
            <w:pPr>
              <w:spacing w:line="260" w:lineRule="exact"/>
              <w:jc w:val="left"/>
              <w:rPr>
                <w:b/>
                <w:noProof/>
                <w:color w:val="auto"/>
              </w:rPr>
            </w:pPr>
            <w:r w:rsidRPr="008230B3">
              <w:rPr>
                <w:rFonts w:eastAsia="標楷體"/>
                <w:b/>
                <w:noProof/>
                <w:color w:val="auto"/>
              </w:rPr>
              <w:t>使用過「電池」的經驗嗎？是在</w:t>
            </w:r>
            <w:r w:rsidR="00904EF0" w:rsidRPr="008230B3">
              <w:rPr>
                <w:rFonts w:eastAsia="標楷體"/>
                <w:b/>
                <w:noProof/>
                <w:color w:val="auto"/>
              </w:rPr>
              <w:t>什麼產品當中看到電池的呢？生活當中需要電池的產品可能有哪些呢？</w:t>
            </w:r>
          </w:p>
          <w:p w:rsidR="00B73953" w:rsidRPr="008230B3" w:rsidRDefault="00B73953" w:rsidP="00B73953">
            <w:pPr>
              <w:spacing w:line="260" w:lineRule="exact"/>
              <w:jc w:val="left"/>
              <w:rPr>
                <w:b/>
                <w:noProof/>
                <w:color w:val="auto"/>
              </w:rPr>
            </w:pPr>
            <w:r w:rsidRPr="008230B3">
              <w:rPr>
                <w:rFonts w:eastAsia="標楷體"/>
                <w:b/>
                <w:noProof/>
                <w:color w:val="auto"/>
              </w:rPr>
              <w:t>3.</w:t>
            </w:r>
            <w:r w:rsidRPr="008230B3">
              <w:rPr>
                <w:rFonts w:eastAsia="標楷體"/>
                <w:b/>
                <w:noProof/>
                <w:color w:val="auto"/>
              </w:rPr>
              <w:t>讓學生認識製作本作品會用到的電子元件，包含</w:t>
            </w:r>
            <w:r w:rsidRPr="008230B3">
              <w:rPr>
                <w:rFonts w:eastAsia="標楷體"/>
                <w:b/>
                <w:noProof/>
                <w:color w:val="auto"/>
              </w:rPr>
              <w:t xml:space="preserve"> LED </w:t>
            </w:r>
            <w:r w:rsidRPr="008230B3">
              <w:rPr>
                <w:rFonts w:eastAsia="標楷體"/>
                <w:b/>
                <w:noProof/>
                <w:color w:val="auto"/>
              </w:rPr>
              <w:t>燈、電線、電組、電池、開關、</w:t>
            </w:r>
            <w:r w:rsidRPr="008230B3">
              <w:rPr>
                <w:rFonts w:eastAsia="標楷體"/>
                <w:b/>
                <w:noProof/>
                <w:color w:val="auto"/>
              </w:rPr>
              <w:t>TT</w:t>
            </w:r>
            <w:r w:rsidR="00904EF0" w:rsidRPr="008230B3">
              <w:rPr>
                <w:rFonts w:eastAsia="標楷體"/>
                <w:b/>
                <w:noProof/>
                <w:color w:val="auto"/>
              </w:rPr>
              <w:t>馬達、電池盒</w:t>
            </w:r>
            <w:r w:rsidRPr="008230B3">
              <w:rPr>
                <w:rFonts w:eastAsia="標楷體"/>
                <w:b/>
                <w:noProof/>
                <w:color w:val="auto"/>
              </w:rPr>
              <w:t>、電容、二極體等。</w:t>
            </w:r>
          </w:p>
          <w:p w:rsidR="00B73953" w:rsidRPr="008230B3" w:rsidRDefault="00B73953" w:rsidP="00B73953">
            <w:pPr>
              <w:spacing w:line="260" w:lineRule="exact"/>
              <w:jc w:val="left"/>
              <w:rPr>
                <w:rFonts w:eastAsia="標楷體"/>
                <w:b/>
                <w:noProof/>
                <w:color w:val="auto"/>
              </w:rPr>
            </w:pPr>
            <w:r w:rsidRPr="008230B3">
              <w:rPr>
                <w:rFonts w:eastAsia="標楷體"/>
                <w:b/>
                <w:noProof/>
                <w:color w:val="auto"/>
              </w:rPr>
              <w:t>4.</w:t>
            </w:r>
            <w:r w:rsidRPr="008230B3">
              <w:rPr>
                <w:rFonts w:eastAsia="標楷體"/>
                <w:b/>
                <w:noProof/>
                <w:color w:val="auto"/>
              </w:rPr>
              <w:t>認識本作品會用到的電路原理，並試著綜合應用。</w:t>
            </w:r>
          </w:p>
          <w:p w:rsidR="00D070E1" w:rsidRPr="008230B3" w:rsidRDefault="00D070E1" w:rsidP="008230B3">
            <w:pPr>
              <w:spacing w:line="260" w:lineRule="exact"/>
              <w:jc w:val="left"/>
              <w:rPr>
                <w:rFonts w:eastAsia="標楷體"/>
                <w:b/>
                <w:bCs/>
                <w:snapToGrid w:val="0"/>
                <w:color w:val="auto"/>
              </w:rPr>
            </w:pPr>
            <w:r w:rsidRPr="008230B3">
              <w:rPr>
                <w:rFonts w:eastAsia="標楷體"/>
                <w:b/>
                <w:bCs/>
                <w:snapToGrid w:val="0"/>
                <w:color w:val="auto"/>
              </w:rPr>
              <w:lastRenderedPageBreak/>
              <w:t>5.</w:t>
            </w:r>
            <w:r w:rsidRPr="008230B3">
              <w:rPr>
                <w:rFonts w:eastAsia="標楷體"/>
                <w:b/>
                <w:bCs/>
                <w:snapToGrid w:val="0"/>
                <w:color w:val="auto"/>
              </w:rPr>
              <w:t>家庭生活善用社區資源。</w:t>
            </w:r>
          </w:p>
          <w:p w:rsidR="009F5934" w:rsidRPr="008230B3" w:rsidRDefault="009F5934" w:rsidP="008230B3">
            <w:pPr>
              <w:spacing w:line="260" w:lineRule="exact"/>
              <w:jc w:val="left"/>
              <w:rPr>
                <w:rFonts w:eastAsia="標楷體"/>
                <w:b/>
                <w:bCs/>
                <w:snapToGrid w:val="0"/>
                <w:color w:val="auto"/>
              </w:rPr>
            </w:pPr>
            <w:r w:rsidRPr="008230B3">
              <w:rPr>
                <w:rFonts w:eastAsia="標楷體"/>
                <w:b/>
                <w:bCs/>
                <w:snapToGrid w:val="0"/>
                <w:color w:val="auto"/>
              </w:rPr>
              <w:t>6</w:t>
            </w:r>
            <w:r w:rsidRPr="008230B3">
              <w:rPr>
                <w:rFonts w:eastAsia="標楷體"/>
                <w:b/>
                <w:bCs/>
                <w:snapToGrid w:val="0"/>
                <w:color w:val="auto"/>
              </w:rPr>
              <w:t>運用警報感應器解決防衛性侵害與</w:t>
            </w:r>
            <w:proofErr w:type="gramStart"/>
            <w:r w:rsidRPr="008230B3">
              <w:rPr>
                <w:rFonts w:eastAsia="標楷體"/>
                <w:b/>
                <w:bCs/>
                <w:snapToGrid w:val="0"/>
                <w:color w:val="auto"/>
              </w:rPr>
              <w:t>性霸凌。</w:t>
            </w:r>
            <w:proofErr w:type="gramEnd"/>
          </w:p>
          <w:p w:rsidR="00E72F39" w:rsidRPr="008230B3" w:rsidRDefault="00E72F39" w:rsidP="008230B3">
            <w:pPr>
              <w:spacing w:line="260" w:lineRule="exact"/>
              <w:jc w:val="left"/>
              <w:rPr>
                <w:rFonts w:eastAsia="標楷體"/>
                <w:b/>
                <w:bCs/>
                <w:snapToGrid w:val="0"/>
                <w:color w:val="auto"/>
              </w:rPr>
            </w:pPr>
            <w:r w:rsidRPr="008230B3">
              <w:rPr>
                <w:rFonts w:eastAsia="標楷體"/>
                <w:b/>
                <w:bCs/>
                <w:snapToGrid w:val="0"/>
                <w:color w:val="auto"/>
              </w:rPr>
              <w:t>7</w:t>
            </w:r>
            <w:r w:rsidRPr="008230B3">
              <w:rPr>
                <w:rFonts w:eastAsia="標楷體"/>
                <w:b/>
                <w:bCs/>
                <w:snapToGrid w:val="0"/>
                <w:color w:val="auto"/>
              </w:rPr>
              <w:t>正當使用手機</w:t>
            </w:r>
            <w:r w:rsidRPr="008230B3">
              <w:rPr>
                <w:rFonts w:eastAsia="標楷體"/>
                <w:b/>
                <w:bCs/>
                <w:snapToGrid w:val="0"/>
                <w:color w:val="auto"/>
              </w:rPr>
              <w:t>APP</w:t>
            </w:r>
            <w:r w:rsidRPr="008230B3">
              <w:rPr>
                <w:rFonts w:eastAsia="標楷體"/>
                <w:b/>
                <w:bCs/>
                <w:snapToGrid w:val="0"/>
                <w:color w:val="auto"/>
              </w:rPr>
              <w:t>連結</w:t>
            </w:r>
            <w:r w:rsidRPr="008230B3">
              <w:rPr>
                <w:rFonts w:eastAsia="標楷體"/>
                <w:b/>
                <w:bCs/>
                <w:snapToGrid w:val="0"/>
                <w:color w:val="auto"/>
              </w:rPr>
              <w:t>113</w:t>
            </w:r>
            <w:r w:rsidRPr="008230B3">
              <w:rPr>
                <w:rFonts w:eastAsia="標楷體"/>
                <w:b/>
                <w:bCs/>
                <w:snapToGrid w:val="0"/>
                <w:color w:val="auto"/>
              </w:rPr>
              <w:t>家庭暴力防治</w:t>
            </w:r>
          </w:p>
          <w:p w:rsidR="00E72F39" w:rsidRPr="008230B3" w:rsidRDefault="00E72F39" w:rsidP="009F5934">
            <w:pPr>
              <w:rPr>
                <w:rFonts w:eastAsia="標楷體"/>
                <w:color w:val="auto"/>
                <w:kern w:val="2"/>
                <w:sz w:val="24"/>
                <w:szCs w:val="22"/>
              </w:rPr>
            </w:pPr>
          </w:p>
          <w:p w:rsidR="009F5934" w:rsidRPr="008230B3" w:rsidRDefault="009F5934" w:rsidP="009F5934">
            <w:pPr>
              <w:rPr>
                <w:rFonts w:eastAsia="標楷體"/>
                <w:b/>
                <w:color w:val="auto"/>
                <w:kern w:val="2"/>
                <w:sz w:val="24"/>
                <w:szCs w:val="22"/>
              </w:rPr>
            </w:pPr>
          </w:p>
          <w:p w:rsidR="009F5934" w:rsidRPr="008230B3" w:rsidRDefault="009F5934" w:rsidP="00D070E1">
            <w:pPr>
              <w:widowControl w:val="0"/>
              <w:ind w:firstLine="0"/>
              <w:jc w:val="left"/>
              <w:rPr>
                <w:rFonts w:eastAsia="標楷體"/>
                <w:b/>
                <w:color w:val="auto"/>
                <w:kern w:val="2"/>
                <w:sz w:val="24"/>
                <w:szCs w:val="22"/>
              </w:rPr>
            </w:pPr>
          </w:p>
          <w:p w:rsidR="00D070E1" w:rsidRPr="008230B3" w:rsidRDefault="00D070E1" w:rsidP="00B73953">
            <w:pPr>
              <w:spacing w:line="260" w:lineRule="exact"/>
              <w:jc w:val="left"/>
              <w:rPr>
                <w:b/>
                <w:noProof/>
                <w:color w:val="auto"/>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center"/>
              <w:rPr>
                <w:b/>
                <w:color w:val="auto"/>
              </w:rPr>
            </w:pPr>
            <w:r w:rsidRPr="008230B3">
              <w:rPr>
                <w:rFonts w:eastAsia="標楷體"/>
                <w:b/>
                <w:color w:val="auto"/>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1.</w:t>
            </w:r>
            <w:r w:rsidR="008B76C7" w:rsidRPr="008230B3">
              <w:rPr>
                <w:rFonts w:eastAsia="標楷體"/>
                <w:b/>
                <w:bCs/>
                <w:snapToGrid w:val="0"/>
                <w:color w:val="auto"/>
              </w:rPr>
              <w:t xml:space="preserve"> DIY</w:t>
            </w:r>
            <w:r w:rsidR="008B76C7" w:rsidRPr="008230B3">
              <w:rPr>
                <w:rFonts w:eastAsia="標楷體"/>
                <w:b/>
                <w:bCs/>
                <w:snapToGrid w:val="0"/>
                <w:color w:val="auto"/>
              </w:rPr>
              <w:t>實作</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2.</w:t>
            </w:r>
            <w:proofErr w:type="gramStart"/>
            <w:r w:rsidRPr="008230B3">
              <w:rPr>
                <w:rFonts w:eastAsia="標楷體"/>
                <w:b/>
                <w:bCs/>
                <w:snapToGrid w:val="0"/>
                <w:color w:val="auto"/>
              </w:rPr>
              <w:t>備課用</w:t>
            </w:r>
            <w:proofErr w:type="gramEnd"/>
            <w:r w:rsidRPr="008230B3">
              <w:rPr>
                <w:rFonts w:eastAsia="標楷體"/>
                <w:b/>
                <w:bCs/>
                <w:snapToGrid w:val="0"/>
                <w:color w:val="auto"/>
              </w:rPr>
              <w:t>書</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3.</w:t>
            </w:r>
            <w:proofErr w:type="gramStart"/>
            <w:r w:rsidRPr="008230B3">
              <w:rPr>
                <w:rFonts w:eastAsia="標楷體"/>
                <w:b/>
                <w:bCs/>
                <w:color w:val="auto"/>
              </w:rPr>
              <w:t>教用版</w:t>
            </w:r>
            <w:proofErr w:type="gramEnd"/>
            <w:r w:rsidRPr="008230B3">
              <w:rPr>
                <w:rFonts w:eastAsia="標楷體"/>
                <w:b/>
                <w:bCs/>
                <w:color w:val="auto"/>
              </w:rPr>
              <w:t>電子教科書</w:t>
            </w:r>
          </w:p>
          <w:p w:rsidR="00B73953" w:rsidRPr="008230B3" w:rsidRDefault="00B73953" w:rsidP="00B73953">
            <w:pPr>
              <w:spacing w:line="260" w:lineRule="exact"/>
              <w:jc w:val="left"/>
              <w:rPr>
                <w:b/>
                <w:color w:val="auto"/>
              </w:rPr>
            </w:pPr>
            <w:r w:rsidRPr="008230B3">
              <w:rPr>
                <w:rFonts w:eastAsia="標楷體"/>
                <w:b/>
                <w:color w:val="auto"/>
              </w:rPr>
              <w:t>4.</w:t>
            </w:r>
            <w:r w:rsidRPr="008230B3">
              <w:rPr>
                <w:rFonts w:eastAsia="標楷體"/>
                <w:b/>
                <w:color w:val="auto"/>
              </w:rPr>
              <w:t>筆記型電腦</w:t>
            </w:r>
          </w:p>
          <w:p w:rsidR="00B73953" w:rsidRPr="008230B3" w:rsidRDefault="00B73953" w:rsidP="00B73953">
            <w:pPr>
              <w:spacing w:line="260" w:lineRule="exact"/>
              <w:jc w:val="left"/>
              <w:rPr>
                <w:b/>
                <w:bCs/>
                <w:snapToGrid w:val="0"/>
                <w:color w:val="auto"/>
              </w:rPr>
            </w:pPr>
            <w:r w:rsidRPr="008230B3">
              <w:rPr>
                <w:rFonts w:eastAsia="標楷體"/>
                <w:b/>
                <w:color w:val="auto"/>
              </w:rPr>
              <w:t>5.</w:t>
            </w:r>
            <w:r w:rsidRPr="008230B3">
              <w:rPr>
                <w:rFonts w:eastAsia="標楷體"/>
                <w:b/>
                <w:color w:val="auto"/>
              </w:rPr>
              <w:t>單槍投影機</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1.</w:t>
            </w:r>
            <w:r w:rsidRPr="008230B3">
              <w:rPr>
                <w:rFonts w:eastAsia="標楷體"/>
                <w:b/>
                <w:bCs/>
                <w:snapToGrid w:val="0"/>
                <w:color w:val="auto"/>
              </w:rPr>
              <w:t>發表</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2.</w:t>
            </w:r>
            <w:r w:rsidRPr="008230B3">
              <w:rPr>
                <w:rFonts w:eastAsia="標楷體"/>
                <w:b/>
                <w:bCs/>
                <w:snapToGrid w:val="0"/>
                <w:color w:val="auto"/>
              </w:rPr>
              <w:t>口頭討論</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3.</w:t>
            </w:r>
            <w:r w:rsidRPr="008230B3">
              <w:rPr>
                <w:rFonts w:eastAsia="標楷體"/>
                <w:b/>
                <w:bCs/>
                <w:snapToGrid w:val="0"/>
                <w:color w:val="auto"/>
              </w:rPr>
              <w:t>平時上課表現</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4.</w:t>
            </w:r>
            <w:r w:rsidRPr="008230B3">
              <w:rPr>
                <w:rFonts w:eastAsia="標楷體"/>
                <w:b/>
                <w:bCs/>
                <w:snapToGrid w:val="0"/>
                <w:color w:val="auto"/>
              </w:rPr>
              <w:t>作業繳交</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5.</w:t>
            </w:r>
            <w:r w:rsidRPr="008230B3">
              <w:rPr>
                <w:rFonts w:eastAsia="標楷體"/>
                <w:b/>
                <w:bCs/>
                <w:snapToGrid w:val="0"/>
                <w:color w:val="auto"/>
              </w:rPr>
              <w:t>學習態度</w:t>
            </w:r>
          </w:p>
          <w:p w:rsidR="00B73953" w:rsidRPr="008230B3" w:rsidRDefault="00B73953" w:rsidP="00B73953">
            <w:pPr>
              <w:spacing w:line="260" w:lineRule="exact"/>
              <w:jc w:val="left"/>
              <w:rPr>
                <w:b/>
                <w:color w:val="auto"/>
              </w:rPr>
            </w:pPr>
            <w:r w:rsidRPr="008230B3">
              <w:rPr>
                <w:rFonts w:eastAsia="標楷體"/>
                <w:b/>
                <w:bCs/>
                <w:snapToGrid w:val="0"/>
                <w:color w:val="auto"/>
              </w:rPr>
              <w:t>6.</w:t>
            </w:r>
            <w:r w:rsidRPr="008230B3">
              <w:rPr>
                <w:rFonts w:eastAsia="標楷體"/>
                <w:b/>
                <w:bCs/>
                <w:snapToGrid w:val="0"/>
                <w:color w:val="auto"/>
              </w:rPr>
              <w:t>課堂問答</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noProof/>
                <w:color w:val="auto"/>
              </w:rPr>
            </w:pPr>
            <w:r w:rsidRPr="008230B3">
              <w:rPr>
                <w:rFonts w:eastAsia="標楷體"/>
                <w:b/>
                <w:noProof/>
                <w:color w:val="auto"/>
              </w:rPr>
              <w:t>【環境教育】</w:t>
            </w:r>
          </w:p>
          <w:p w:rsidR="00B73953" w:rsidRPr="008230B3" w:rsidRDefault="00B73953" w:rsidP="00B73953">
            <w:pPr>
              <w:spacing w:line="260" w:lineRule="exact"/>
              <w:jc w:val="left"/>
              <w:rPr>
                <w:b/>
                <w:noProof/>
                <w:color w:val="auto"/>
              </w:rPr>
            </w:pPr>
            <w:r w:rsidRPr="008230B3">
              <w:rPr>
                <w:rFonts w:eastAsia="標楷體"/>
                <w:b/>
                <w:noProof/>
                <w:color w:val="auto"/>
              </w:rPr>
              <w:t>環</w:t>
            </w:r>
            <w:r w:rsidRPr="008230B3">
              <w:rPr>
                <w:rFonts w:eastAsia="標楷體"/>
                <w:b/>
                <w:noProof/>
                <w:color w:val="auto"/>
              </w:rPr>
              <w:t xml:space="preserve">J16 </w:t>
            </w:r>
          </w:p>
          <w:p w:rsidR="00B73953" w:rsidRPr="008230B3" w:rsidRDefault="00B73953" w:rsidP="00B73953">
            <w:pPr>
              <w:spacing w:line="260" w:lineRule="exact"/>
              <w:jc w:val="left"/>
              <w:rPr>
                <w:b/>
                <w:noProof/>
                <w:color w:val="auto"/>
              </w:rPr>
            </w:pPr>
            <w:r w:rsidRPr="008230B3">
              <w:rPr>
                <w:rFonts w:eastAsia="標楷體"/>
                <w:b/>
                <w:noProof/>
                <w:color w:val="auto"/>
              </w:rPr>
              <w:t>【能源教育】</w:t>
            </w:r>
          </w:p>
          <w:p w:rsidR="00B73953" w:rsidRPr="008230B3" w:rsidRDefault="00B73953" w:rsidP="00B73953">
            <w:pPr>
              <w:spacing w:line="260" w:lineRule="exact"/>
              <w:jc w:val="left"/>
              <w:rPr>
                <w:b/>
                <w:noProof/>
                <w:color w:val="auto"/>
              </w:rPr>
            </w:pPr>
            <w:r w:rsidRPr="008230B3">
              <w:rPr>
                <w:rFonts w:eastAsia="標楷體"/>
                <w:b/>
                <w:noProof/>
                <w:color w:val="auto"/>
              </w:rPr>
              <w:t>能</w:t>
            </w:r>
            <w:r w:rsidRPr="008230B3">
              <w:rPr>
                <w:rFonts w:eastAsia="標楷體"/>
                <w:b/>
                <w:noProof/>
                <w:color w:val="auto"/>
              </w:rPr>
              <w:t xml:space="preserve">J3 </w:t>
            </w:r>
          </w:p>
          <w:p w:rsidR="00B73953" w:rsidRPr="008230B3" w:rsidRDefault="00B73953" w:rsidP="00B73953">
            <w:pPr>
              <w:spacing w:line="260" w:lineRule="exact"/>
              <w:jc w:val="left"/>
              <w:rPr>
                <w:b/>
                <w:noProof/>
                <w:color w:val="auto"/>
              </w:rPr>
            </w:pPr>
            <w:r w:rsidRPr="008230B3">
              <w:rPr>
                <w:rFonts w:eastAsia="標楷體"/>
                <w:b/>
                <w:noProof/>
                <w:color w:val="auto"/>
              </w:rPr>
              <w:t>能</w:t>
            </w:r>
            <w:r w:rsidRPr="008230B3">
              <w:rPr>
                <w:rFonts w:eastAsia="標楷體"/>
                <w:b/>
                <w:noProof/>
                <w:color w:val="auto"/>
              </w:rPr>
              <w:t xml:space="preserve">J4 </w:t>
            </w:r>
          </w:p>
          <w:p w:rsidR="00B73953" w:rsidRPr="008230B3" w:rsidRDefault="00B73953" w:rsidP="00B73953">
            <w:pPr>
              <w:spacing w:line="260" w:lineRule="exact"/>
              <w:jc w:val="left"/>
              <w:rPr>
                <w:rFonts w:eastAsia="標楷體"/>
                <w:b/>
                <w:noProof/>
                <w:color w:val="auto"/>
              </w:rPr>
            </w:pPr>
            <w:r w:rsidRPr="008230B3">
              <w:rPr>
                <w:rFonts w:eastAsia="標楷體"/>
                <w:b/>
                <w:noProof/>
                <w:color w:val="auto"/>
              </w:rPr>
              <w:t>能</w:t>
            </w:r>
            <w:r w:rsidRPr="008230B3">
              <w:rPr>
                <w:rFonts w:eastAsia="標楷體"/>
                <w:b/>
                <w:noProof/>
                <w:color w:val="auto"/>
              </w:rPr>
              <w:t xml:space="preserve">J8 </w:t>
            </w:r>
          </w:p>
          <w:p w:rsidR="00211E7E" w:rsidRPr="008230B3" w:rsidRDefault="00211E7E" w:rsidP="00211E7E">
            <w:pPr>
              <w:spacing w:line="260" w:lineRule="exact"/>
              <w:jc w:val="left"/>
              <w:rPr>
                <w:b/>
                <w:noProof/>
                <w:color w:val="auto"/>
              </w:rPr>
            </w:pPr>
            <w:r w:rsidRPr="008230B3">
              <w:rPr>
                <w:rFonts w:eastAsia="標楷體"/>
                <w:b/>
                <w:noProof/>
                <w:color w:val="auto"/>
              </w:rPr>
              <w:t>【家庭教育】</w:t>
            </w:r>
          </w:p>
          <w:p w:rsidR="00D070E1" w:rsidRPr="008230B3" w:rsidRDefault="00D070E1" w:rsidP="008230B3">
            <w:pPr>
              <w:spacing w:line="260" w:lineRule="exact"/>
              <w:jc w:val="left"/>
              <w:rPr>
                <w:rFonts w:eastAsia="標楷體"/>
                <w:b/>
                <w:noProof/>
                <w:color w:val="auto"/>
              </w:rPr>
            </w:pPr>
            <w:r w:rsidRPr="008230B3">
              <w:rPr>
                <w:rFonts w:eastAsia="標楷體"/>
                <w:b/>
                <w:noProof/>
                <w:color w:val="auto"/>
              </w:rPr>
              <w:t>家</w:t>
            </w:r>
            <w:r w:rsidRPr="008230B3">
              <w:rPr>
                <w:rFonts w:eastAsia="標楷體"/>
                <w:b/>
                <w:noProof/>
                <w:color w:val="auto"/>
              </w:rPr>
              <w:t xml:space="preserve">J12 </w:t>
            </w:r>
          </w:p>
          <w:p w:rsidR="005531D8" w:rsidRPr="008230B3" w:rsidRDefault="005531D8" w:rsidP="005531D8">
            <w:pPr>
              <w:spacing w:line="260" w:lineRule="exact"/>
              <w:jc w:val="left"/>
              <w:rPr>
                <w:rFonts w:eastAsia="標楷體"/>
                <w:b/>
                <w:noProof/>
                <w:color w:val="auto"/>
              </w:rPr>
            </w:pPr>
            <w:r w:rsidRPr="008230B3">
              <w:rPr>
                <w:rFonts w:eastAsia="標楷體"/>
                <w:b/>
                <w:noProof/>
                <w:color w:val="auto"/>
              </w:rPr>
              <w:t>【性侵害防治教育】</w:t>
            </w:r>
          </w:p>
          <w:p w:rsidR="009F5934" w:rsidRPr="008230B3" w:rsidRDefault="009F5934" w:rsidP="008230B3">
            <w:pPr>
              <w:spacing w:line="260" w:lineRule="exact"/>
              <w:jc w:val="left"/>
              <w:rPr>
                <w:rFonts w:eastAsia="標楷體"/>
                <w:b/>
                <w:noProof/>
                <w:color w:val="auto"/>
              </w:rPr>
            </w:pPr>
            <w:r w:rsidRPr="008230B3">
              <w:rPr>
                <w:rFonts w:eastAsia="標楷體"/>
                <w:b/>
                <w:noProof/>
                <w:color w:val="auto"/>
              </w:rPr>
              <w:t>性</w:t>
            </w:r>
            <w:r w:rsidRPr="008230B3">
              <w:rPr>
                <w:rFonts w:eastAsia="標楷體"/>
                <w:b/>
                <w:noProof/>
                <w:color w:val="auto"/>
              </w:rPr>
              <w:t xml:space="preserve">J5 </w:t>
            </w:r>
          </w:p>
          <w:p w:rsidR="00E72F39" w:rsidRPr="008230B3" w:rsidRDefault="00E72F39" w:rsidP="00E72F39">
            <w:pPr>
              <w:spacing w:line="260" w:lineRule="exact"/>
              <w:jc w:val="left"/>
              <w:rPr>
                <w:rFonts w:eastAsia="標楷體"/>
                <w:b/>
                <w:noProof/>
                <w:color w:val="auto"/>
              </w:rPr>
            </w:pPr>
            <w:r w:rsidRPr="008230B3">
              <w:rPr>
                <w:rFonts w:eastAsia="標楷體"/>
                <w:b/>
                <w:noProof/>
                <w:color w:val="auto"/>
              </w:rPr>
              <w:t>【家暴防治教育】</w:t>
            </w:r>
          </w:p>
          <w:p w:rsidR="008230B3" w:rsidRDefault="008230B3" w:rsidP="008230B3">
            <w:pPr>
              <w:spacing w:line="260" w:lineRule="exact"/>
              <w:jc w:val="left"/>
              <w:rPr>
                <w:rFonts w:eastAsia="標楷體"/>
                <w:b/>
                <w:noProof/>
                <w:color w:val="FF0000"/>
              </w:rPr>
            </w:pPr>
            <w:r>
              <w:rPr>
                <w:rFonts w:eastAsia="標楷體" w:hint="eastAsia"/>
                <w:b/>
                <w:noProof/>
                <w:color w:val="FF0000"/>
              </w:rPr>
              <w:lastRenderedPageBreak/>
              <w:t>【生涯規劃教育】</w:t>
            </w:r>
          </w:p>
          <w:p w:rsidR="008230B3" w:rsidRDefault="008230B3" w:rsidP="008230B3">
            <w:pPr>
              <w:spacing w:line="260" w:lineRule="exact"/>
              <w:jc w:val="left"/>
              <w:rPr>
                <w:rFonts w:eastAsia="標楷體"/>
                <w:b/>
                <w:noProof/>
                <w:color w:val="FF0000"/>
              </w:rPr>
            </w:pPr>
            <w:r>
              <w:rPr>
                <w:rFonts w:eastAsia="標楷體" w:hint="eastAsia"/>
                <w:b/>
                <w:noProof/>
                <w:color w:val="FF0000"/>
              </w:rPr>
              <w:t>涯</w:t>
            </w:r>
            <w:r>
              <w:rPr>
                <w:rFonts w:eastAsia="標楷體"/>
                <w:b/>
                <w:noProof/>
                <w:color w:val="FF0000"/>
              </w:rPr>
              <w:t xml:space="preserve">J3 </w:t>
            </w:r>
          </w:p>
          <w:p w:rsidR="00D070E1" w:rsidRPr="008230B3" w:rsidRDefault="008230B3" w:rsidP="008230B3">
            <w:pPr>
              <w:spacing w:line="260" w:lineRule="exact"/>
              <w:jc w:val="left"/>
              <w:rPr>
                <w:b/>
                <w:noProof/>
                <w:color w:val="auto"/>
              </w:rPr>
            </w:pPr>
            <w:r>
              <w:rPr>
                <w:rFonts w:eastAsia="標楷體" w:hint="eastAsia"/>
                <w:b/>
                <w:noProof/>
                <w:color w:val="FF0000"/>
              </w:rPr>
              <w:t>涯</w:t>
            </w:r>
            <w:r>
              <w:rPr>
                <w:rFonts w:eastAsia="標楷體"/>
                <w:b/>
                <w:noProof/>
                <w:color w:val="FF0000"/>
              </w:rPr>
              <w:t xml:space="preserve">J7 </w:t>
            </w:r>
          </w:p>
        </w:tc>
        <w:tc>
          <w:tcPr>
            <w:tcW w:w="1784" w:type="dxa"/>
            <w:tcBorders>
              <w:top w:val="single" w:sz="8" w:space="0" w:color="000000"/>
              <w:bottom w:val="single" w:sz="8" w:space="0" w:color="000000"/>
              <w:right w:val="single" w:sz="8" w:space="0" w:color="000000"/>
            </w:tcBorders>
            <w:vAlign w:val="center"/>
          </w:tcPr>
          <w:p w:rsidR="00B73953" w:rsidRPr="008230B3" w:rsidRDefault="00B73953" w:rsidP="00EB21C4">
            <w:pPr>
              <w:ind w:firstLine="0"/>
              <w:rPr>
                <w:rFonts w:eastAsia="新細明體"/>
                <w:b/>
                <w:color w:val="auto"/>
                <w:sz w:val="16"/>
                <w:szCs w:val="16"/>
              </w:rPr>
            </w:pPr>
          </w:p>
        </w:tc>
      </w:tr>
      <w:tr w:rsidR="00B73953" w:rsidRPr="008230B3" w:rsidTr="000F15B9">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B73953" w:rsidRPr="008230B3" w:rsidRDefault="00B73953" w:rsidP="00B73953">
            <w:pPr>
              <w:jc w:val="left"/>
              <w:rPr>
                <w:rFonts w:eastAsia="標楷體"/>
                <w:b/>
                <w:color w:val="auto"/>
                <w:sz w:val="24"/>
                <w:szCs w:val="24"/>
              </w:rPr>
            </w:pPr>
            <w:r w:rsidRPr="008230B3">
              <w:rPr>
                <w:rFonts w:eastAsia="標楷體"/>
                <w:b/>
                <w:color w:val="auto"/>
                <w:sz w:val="24"/>
                <w:szCs w:val="24"/>
              </w:rPr>
              <w:lastRenderedPageBreak/>
              <w:t>第六</w:t>
            </w:r>
            <w:proofErr w:type="gramStart"/>
            <w:r w:rsidRPr="008230B3">
              <w:rPr>
                <w:rFonts w:eastAsia="標楷體"/>
                <w:b/>
                <w:color w:val="auto"/>
                <w:sz w:val="24"/>
                <w:szCs w:val="24"/>
              </w:rPr>
              <w:t>週</w:t>
            </w:r>
            <w:proofErr w:type="gramEnd"/>
            <w:r w:rsidRPr="008230B3">
              <w:rPr>
                <w:rFonts w:eastAsia="標楷體"/>
                <w:b/>
                <w:color w:val="auto"/>
                <w:sz w:val="24"/>
                <w:szCs w:val="24"/>
              </w:rPr>
              <w:br/>
              <w:t>10/4~10/10</w:t>
            </w:r>
          </w:p>
        </w:tc>
        <w:tc>
          <w:tcPr>
            <w:tcW w:w="1559" w:type="dxa"/>
            <w:tcBorders>
              <w:top w:val="single" w:sz="8" w:space="0" w:color="000000"/>
              <w:left w:val="single" w:sz="8" w:space="0" w:color="000000"/>
              <w:bottom w:val="single" w:sz="8" w:space="0" w:color="000000"/>
              <w:right w:val="single" w:sz="8" w:space="0" w:color="000000"/>
            </w:tcBorders>
          </w:tcPr>
          <w:p w:rsidR="00B73953" w:rsidRPr="008230B3" w:rsidRDefault="00B73953" w:rsidP="00B73953">
            <w:pPr>
              <w:spacing w:line="260" w:lineRule="exact"/>
              <w:jc w:val="left"/>
              <w:rPr>
                <w:b/>
                <w:color w:val="auto"/>
              </w:rPr>
            </w:pPr>
            <w:r w:rsidRPr="008230B3">
              <w:rPr>
                <w:rFonts w:eastAsia="標楷體"/>
                <w:b/>
                <w:color w:val="auto"/>
              </w:rPr>
              <w:t>科技產品的能</w:t>
            </w:r>
            <w:r w:rsidR="00CF47D3" w:rsidRPr="008230B3">
              <w:rPr>
                <w:rFonts w:eastAsia="標楷體"/>
                <w:b/>
                <w:color w:val="auto"/>
              </w:rPr>
              <w:t>源與動力應用</w:t>
            </w:r>
          </w:p>
          <w:p w:rsidR="00B73953" w:rsidRPr="008230B3" w:rsidRDefault="00CF47D3" w:rsidP="00B73953">
            <w:pPr>
              <w:spacing w:line="260" w:lineRule="exact"/>
              <w:jc w:val="left"/>
              <w:rPr>
                <w:b/>
                <w:color w:val="auto"/>
              </w:rPr>
            </w:pPr>
            <w:r w:rsidRPr="008230B3">
              <w:rPr>
                <w:rFonts w:eastAsia="標楷體"/>
                <w:b/>
                <w:color w:val="auto"/>
              </w:rPr>
              <w:t>機具操作使用</w:t>
            </w:r>
          </w:p>
          <w:p w:rsidR="00B73953" w:rsidRPr="008230B3" w:rsidRDefault="00B73953" w:rsidP="00B73953">
            <w:pPr>
              <w:spacing w:line="260" w:lineRule="exact"/>
              <w:jc w:val="left"/>
              <w:rPr>
                <w:rFonts w:eastAsia="標楷體"/>
                <w:b/>
                <w:noProof/>
                <w:color w:val="auto"/>
              </w:rPr>
            </w:pPr>
            <w:r w:rsidRPr="008230B3">
              <w:rPr>
                <w:rFonts w:eastAsia="標楷體"/>
                <w:b/>
                <w:noProof/>
                <w:color w:val="auto"/>
              </w:rPr>
              <w:t>科技對社會與環境的影響。</w:t>
            </w:r>
          </w:p>
          <w:p w:rsidR="00D070E1" w:rsidRPr="008230B3" w:rsidRDefault="00D070E1" w:rsidP="00B73953">
            <w:pPr>
              <w:spacing w:line="260" w:lineRule="exact"/>
              <w:jc w:val="left"/>
              <w:rPr>
                <w:rFonts w:eastAsia="標楷體"/>
                <w:b/>
                <w:noProof/>
                <w:color w:val="auto"/>
              </w:rPr>
            </w:pPr>
          </w:p>
          <w:p w:rsidR="00D070E1" w:rsidRPr="008230B3" w:rsidRDefault="00D070E1" w:rsidP="00D070E1">
            <w:pPr>
              <w:widowControl w:val="0"/>
              <w:ind w:firstLine="0"/>
              <w:jc w:val="left"/>
              <w:rPr>
                <w:rFonts w:eastAsia="標楷體"/>
                <w:b/>
                <w:color w:val="auto"/>
                <w:kern w:val="2"/>
                <w:sz w:val="24"/>
                <w:szCs w:val="22"/>
              </w:rPr>
            </w:pPr>
            <w:r w:rsidRPr="008230B3">
              <w:rPr>
                <w:rFonts w:eastAsia="標楷體"/>
                <w:b/>
                <w:color w:val="auto"/>
                <w:kern w:val="2"/>
                <w:sz w:val="24"/>
                <w:szCs w:val="22"/>
              </w:rPr>
              <w:t>家庭生活與社區資源。</w:t>
            </w:r>
          </w:p>
          <w:p w:rsidR="00CF47D3" w:rsidRPr="008230B3" w:rsidRDefault="00CF47D3" w:rsidP="00D070E1">
            <w:pPr>
              <w:widowControl w:val="0"/>
              <w:ind w:firstLine="0"/>
              <w:jc w:val="left"/>
              <w:rPr>
                <w:rFonts w:eastAsia="標楷體"/>
                <w:b/>
                <w:color w:val="auto"/>
                <w:kern w:val="2"/>
                <w:sz w:val="24"/>
                <w:szCs w:val="22"/>
              </w:rPr>
            </w:pPr>
          </w:p>
          <w:p w:rsidR="005531D8" w:rsidRPr="008230B3" w:rsidRDefault="005531D8" w:rsidP="005531D8">
            <w:pPr>
              <w:rPr>
                <w:rFonts w:eastAsia="標楷體"/>
                <w:b/>
                <w:color w:val="auto"/>
                <w:kern w:val="2"/>
                <w:sz w:val="24"/>
                <w:szCs w:val="22"/>
              </w:rPr>
            </w:pPr>
            <w:r w:rsidRPr="008230B3">
              <w:rPr>
                <w:rFonts w:eastAsia="標楷體"/>
                <w:b/>
                <w:color w:val="auto"/>
                <w:kern w:val="2"/>
                <w:sz w:val="24"/>
                <w:szCs w:val="22"/>
              </w:rPr>
              <w:t>運用警報感應器</w:t>
            </w:r>
          </w:p>
          <w:p w:rsidR="00E72F39" w:rsidRPr="008230B3" w:rsidRDefault="00E72F39" w:rsidP="00E72F39">
            <w:pPr>
              <w:ind w:firstLine="0"/>
              <w:rPr>
                <w:rFonts w:eastAsia="標楷體"/>
                <w:b/>
                <w:color w:val="auto"/>
                <w:kern w:val="2"/>
                <w:sz w:val="24"/>
                <w:szCs w:val="22"/>
              </w:rPr>
            </w:pPr>
            <w:r w:rsidRPr="008230B3">
              <w:rPr>
                <w:rFonts w:eastAsia="標楷體"/>
                <w:b/>
                <w:color w:val="auto"/>
                <w:kern w:val="2"/>
                <w:sz w:val="24"/>
                <w:szCs w:val="22"/>
              </w:rPr>
              <w:t>APP</w:t>
            </w:r>
            <w:r w:rsidRPr="008230B3">
              <w:rPr>
                <w:rFonts w:eastAsia="標楷體"/>
                <w:b/>
                <w:color w:val="auto"/>
                <w:kern w:val="2"/>
                <w:sz w:val="24"/>
                <w:szCs w:val="22"/>
              </w:rPr>
              <w:t>連結</w:t>
            </w:r>
            <w:r w:rsidRPr="008230B3">
              <w:rPr>
                <w:rFonts w:eastAsia="標楷體"/>
                <w:b/>
                <w:color w:val="auto"/>
                <w:kern w:val="2"/>
                <w:sz w:val="24"/>
                <w:szCs w:val="22"/>
              </w:rPr>
              <w:t>113</w:t>
            </w:r>
          </w:p>
          <w:p w:rsidR="00CF47D3" w:rsidRPr="008230B3" w:rsidRDefault="00CF47D3" w:rsidP="00E72F39">
            <w:pPr>
              <w:ind w:firstLine="0"/>
              <w:rPr>
                <w:rFonts w:eastAsia="標楷體"/>
                <w:b/>
                <w:color w:val="auto"/>
                <w:kern w:val="2"/>
                <w:sz w:val="24"/>
                <w:szCs w:val="22"/>
              </w:rPr>
            </w:pPr>
          </w:p>
          <w:p w:rsidR="00CF47D3" w:rsidRPr="008230B3" w:rsidRDefault="00CF47D3" w:rsidP="00E72F39">
            <w:pPr>
              <w:ind w:firstLine="0"/>
              <w:rPr>
                <w:rFonts w:eastAsia="標楷體"/>
                <w:b/>
                <w:color w:val="auto"/>
              </w:rPr>
            </w:pPr>
            <w:r w:rsidRPr="008230B3">
              <w:rPr>
                <w:rFonts w:eastAsia="標楷體"/>
                <w:b/>
                <w:color w:val="auto"/>
              </w:rPr>
              <w:t>生</w:t>
            </w:r>
            <w:r w:rsidRPr="008230B3">
              <w:rPr>
                <w:rFonts w:eastAsia="標楷體"/>
                <w:b/>
                <w:color w:val="auto"/>
              </w:rPr>
              <w:t>A-IV-4</w:t>
            </w:r>
          </w:p>
          <w:p w:rsidR="00CF47D3" w:rsidRPr="008230B3" w:rsidRDefault="00CF47D3" w:rsidP="00E72F39">
            <w:pPr>
              <w:ind w:firstLine="0"/>
              <w:rPr>
                <w:rFonts w:eastAsia="標楷體"/>
                <w:b/>
                <w:color w:val="auto"/>
              </w:rPr>
            </w:pPr>
            <w:r w:rsidRPr="008230B3">
              <w:rPr>
                <w:rFonts w:eastAsia="標楷體"/>
                <w:b/>
                <w:color w:val="auto"/>
              </w:rPr>
              <w:t>生</w:t>
            </w:r>
            <w:r w:rsidRPr="008230B3">
              <w:rPr>
                <w:rFonts w:eastAsia="標楷體"/>
                <w:b/>
                <w:color w:val="auto"/>
              </w:rPr>
              <w:t>P-IV-6</w:t>
            </w:r>
          </w:p>
          <w:p w:rsidR="00CF47D3" w:rsidRPr="008230B3" w:rsidRDefault="00CF47D3" w:rsidP="00E72F39">
            <w:pPr>
              <w:ind w:firstLine="0"/>
              <w:rPr>
                <w:rFonts w:eastAsia="標楷體"/>
                <w:b/>
                <w:color w:val="auto"/>
                <w:kern w:val="2"/>
                <w:sz w:val="24"/>
                <w:szCs w:val="22"/>
              </w:rPr>
            </w:pPr>
            <w:r w:rsidRPr="008230B3">
              <w:rPr>
                <w:rFonts w:eastAsia="標楷體"/>
                <w:b/>
                <w:noProof/>
                <w:color w:val="auto"/>
              </w:rPr>
              <w:t>生</w:t>
            </w:r>
            <w:r w:rsidRPr="008230B3">
              <w:rPr>
                <w:rFonts w:eastAsia="標楷體"/>
                <w:b/>
                <w:noProof/>
                <w:color w:val="auto"/>
              </w:rPr>
              <w:t>S-IV-2</w:t>
            </w:r>
          </w:p>
          <w:p w:rsidR="005531D8" w:rsidRPr="008230B3" w:rsidRDefault="005531D8" w:rsidP="00D070E1">
            <w:pPr>
              <w:widowControl w:val="0"/>
              <w:ind w:firstLine="0"/>
              <w:jc w:val="left"/>
              <w:rPr>
                <w:rFonts w:eastAsia="標楷體"/>
                <w:b/>
                <w:color w:val="auto"/>
                <w:kern w:val="2"/>
                <w:sz w:val="24"/>
                <w:szCs w:val="22"/>
              </w:rPr>
            </w:pPr>
          </w:p>
          <w:p w:rsidR="00D070E1" w:rsidRPr="008230B3" w:rsidRDefault="00D070E1" w:rsidP="00B73953">
            <w:pPr>
              <w:spacing w:line="260" w:lineRule="exact"/>
              <w:jc w:val="left"/>
              <w:rPr>
                <w:b/>
                <w:color w:val="auto"/>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5531D8" w:rsidP="00B73953">
            <w:pPr>
              <w:spacing w:line="260" w:lineRule="exact"/>
              <w:jc w:val="left"/>
              <w:rPr>
                <w:b/>
                <w:noProof/>
                <w:color w:val="auto"/>
              </w:rPr>
            </w:pPr>
            <w:r w:rsidRPr="008230B3">
              <w:rPr>
                <w:rFonts w:eastAsia="標楷體"/>
                <w:b/>
                <w:noProof/>
                <w:color w:val="auto"/>
              </w:rPr>
              <w:t>科技產品的基本原理、發展歷程</w:t>
            </w:r>
            <w:r w:rsidR="00B73953" w:rsidRPr="008230B3">
              <w:rPr>
                <w:rFonts w:eastAsia="標楷體"/>
                <w:b/>
                <w:noProof/>
                <w:color w:val="auto"/>
              </w:rPr>
              <w:t>與創新關鍵。</w:t>
            </w:r>
          </w:p>
          <w:p w:rsidR="00B73953" w:rsidRPr="008230B3" w:rsidRDefault="005531D8" w:rsidP="00B73953">
            <w:pPr>
              <w:spacing w:line="260" w:lineRule="exact"/>
              <w:jc w:val="left"/>
              <w:rPr>
                <w:b/>
                <w:noProof/>
                <w:color w:val="auto"/>
              </w:rPr>
            </w:pPr>
            <w:r w:rsidRPr="008230B3">
              <w:rPr>
                <w:rFonts w:eastAsia="標楷體"/>
                <w:b/>
                <w:noProof/>
                <w:color w:val="auto"/>
              </w:rPr>
              <w:t>適當材料及正確工具</w:t>
            </w:r>
            <w:r w:rsidR="00B73953" w:rsidRPr="008230B3">
              <w:rPr>
                <w:rFonts w:eastAsia="標楷體"/>
                <w:b/>
                <w:noProof/>
                <w:color w:val="auto"/>
              </w:rPr>
              <w:t>基本知識。</w:t>
            </w:r>
          </w:p>
          <w:p w:rsidR="00B73953" w:rsidRPr="008230B3" w:rsidRDefault="00B73953" w:rsidP="00B73953">
            <w:pPr>
              <w:spacing w:line="260" w:lineRule="exact"/>
              <w:jc w:val="left"/>
              <w:rPr>
                <w:b/>
                <w:noProof/>
                <w:color w:val="auto"/>
              </w:rPr>
            </w:pPr>
            <w:r w:rsidRPr="008230B3">
              <w:rPr>
                <w:rFonts w:eastAsia="標楷體"/>
                <w:b/>
                <w:noProof/>
                <w:color w:val="auto"/>
              </w:rPr>
              <w:t>科技實作活動及試探興趣，不受性別的限制。</w:t>
            </w:r>
          </w:p>
          <w:p w:rsidR="00B73953" w:rsidRPr="008230B3" w:rsidRDefault="005531D8" w:rsidP="00B73953">
            <w:pPr>
              <w:spacing w:line="260" w:lineRule="exact"/>
              <w:jc w:val="left"/>
              <w:rPr>
                <w:rFonts w:eastAsia="標楷體"/>
                <w:b/>
                <w:noProof/>
                <w:color w:val="auto"/>
              </w:rPr>
            </w:pPr>
            <w:r w:rsidRPr="008230B3">
              <w:rPr>
                <w:rFonts w:eastAsia="標楷體"/>
                <w:b/>
                <w:noProof/>
                <w:color w:val="auto"/>
              </w:rPr>
              <w:t>關注人與科技、社會環境</w:t>
            </w:r>
            <w:r w:rsidR="00B73953" w:rsidRPr="008230B3">
              <w:rPr>
                <w:rFonts w:eastAsia="標楷體"/>
                <w:b/>
                <w:noProof/>
                <w:color w:val="auto"/>
              </w:rPr>
              <w:t>關係。</w:t>
            </w:r>
          </w:p>
          <w:p w:rsidR="00D070E1" w:rsidRPr="008230B3" w:rsidRDefault="00211E7E" w:rsidP="008230B3">
            <w:pPr>
              <w:spacing w:line="260" w:lineRule="exact"/>
              <w:jc w:val="left"/>
              <w:rPr>
                <w:rFonts w:eastAsia="標楷體"/>
                <w:b/>
                <w:noProof/>
                <w:color w:val="auto"/>
              </w:rPr>
            </w:pPr>
            <w:r w:rsidRPr="008230B3">
              <w:rPr>
                <w:rFonts w:eastAsia="標楷體"/>
                <w:b/>
                <w:noProof/>
                <w:color w:val="auto"/>
              </w:rPr>
              <w:t>家庭生活與社區的關係</w:t>
            </w:r>
            <w:r w:rsidR="00D070E1" w:rsidRPr="008230B3">
              <w:rPr>
                <w:rFonts w:eastAsia="標楷體"/>
                <w:b/>
                <w:noProof/>
                <w:color w:val="auto"/>
              </w:rPr>
              <w:t>。</w:t>
            </w:r>
          </w:p>
          <w:p w:rsidR="005531D8" w:rsidRPr="008230B3" w:rsidRDefault="005531D8" w:rsidP="008230B3">
            <w:pPr>
              <w:spacing w:line="260" w:lineRule="exact"/>
              <w:jc w:val="left"/>
              <w:rPr>
                <w:rFonts w:eastAsia="標楷體"/>
                <w:b/>
                <w:noProof/>
                <w:color w:val="auto"/>
              </w:rPr>
            </w:pPr>
            <w:r w:rsidRPr="008230B3">
              <w:rPr>
                <w:rFonts w:eastAsia="標楷體"/>
                <w:b/>
                <w:noProof/>
                <w:color w:val="auto"/>
              </w:rPr>
              <w:t>警報感應器防衛性侵害與性霸凌。</w:t>
            </w:r>
          </w:p>
          <w:p w:rsidR="00E72F39" w:rsidRPr="008230B3" w:rsidRDefault="00E72F39" w:rsidP="008230B3">
            <w:pPr>
              <w:spacing w:line="260" w:lineRule="exact"/>
              <w:jc w:val="left"/>
              <w:rPr>
                <w:rFonts w:eastAsia="標楷體"/>
                <w:b/>
                <w:noProof/>
                <w:color w:val="auto"/>
              </w:rPr>
            </w:pPr>
            <w:r w:rsidRPr="008230B3">
              <w:rPr>
                <w:rFonts w:eastAsia="標楷體"/>
                <w:b/>
                <w:noProof/>
                <w:color w:val="auto"/>
              </w:rPr>
              <w:t>APP 113</w:t>
            </w:r>
            <w:r w:rsidRPr="008230B3">
              <w:rPr>
                <w:rFonts w:eastAsia="標楷體"/>
                <w:b/>
                <w:noProof/>
                <w:color w:val="auto"/>
              </w:rPr>
              <w:t>家暴防治</w:t>
            </w:r>
          </w:p>
          <w:p w:rsidR="005531D8" w:rsidRPr="008230B3" w:rsidRDefault="005531D8" w:rsidP="005531D8">
            <w:pPr>
              <w:rPr>
                <w:rFonts w:eastAsia="標楷體"/>
                <w:b/>
                <w:noProof/>
                <w:color w:val="auto"/>
              </w:rPr>
            </w:pPr>
            <w:r w:rsidRPr="008230B3">
              <w:rPr>
                <w:rFonts w:eastAsia="標楷體"/>
                <w:b/>
                <w:noProof/>
                <w:color w:val="auto"/>
              </w:rPr>
              <w:t>設</w:t>
            </w:r>
            <w:r w:rsidRPr="008230B3">
              <w:rPr>
                <w:rFonts w:eastAsia="標楷體"/>
                <w:b/>
                <w:noProof/>
                <w:color w:val="auto"/>
              </w:rPr>
              <w:t>k-IV-2</w:t>
            </w:r>
          </w:p>
          <w:p w:rsidR="005531D8" w:rsidRPr="008230B3" w:rsidRDefault="005531D8" w:rsidP="005531D8">
            <w:pPr>
              <w:rPr>
                <w:rFonts w:eastAsia="標楷體"/>
                <w:b/>
                <w:noProof/>
                <w:color w:val="auto"/>
              </w:rPr>
            </w:pPr>
            <w:r w:rsidRPr="008230B3">
              <w:rPr>
                <w:rFonts w:eastAsia="標楷體"/>
                <w:b/>
                <w:noProof/>
                <w:color w:val="auto"/>
              </w:rPr>
              <w:t>設</w:t>
            </w:r>
            <w:r w:rsidRPr="008230B3">
              <w:rPr>
                <w:rFonts w:eastAsia="標楷體"/>
                <w:b/>
                <w:noProof/>
                <w:color w:val="auto"/>
              </w:rPr>
              <w:t>k-IV-3</w:t>
            </w:r>
          </w:p>
          <w:p w:rsidR="005531D8" w:rsidRPr="008230B3" w:rsidRDefault="005531D8" w:rsidP="005531D8">
            <w:pPr>
              <w:rPr>
                <w:rFonts w:eastAsia="標楷體"/>
                <w:b/>
                <w:noProof/>
                <w:color w:val="auto"/>
              </w:rPr>
            </w:pPr>
            <w:r w:rsidRPr="008230B3">
              <w:rPr>
                <w:rFonts w:eastAsia="標楷體"/>
                <w:b/>
                <w:noProof/>
                <w:color w:val="auto"/>
              </w:rPr>
              <w:t>設</w:t>
            </w:r>
            <w:r w:rsidRPr="008230B3">
              <w:rPr>
                <w:rFonts w:eastAsia="標楷體"/>
                <w:b/>
                <w:noProof/>
                <w:color w:val="auto"/>
              </w:rPr>
              <w:t>a-IV-1</w:t>
            </w:r>
          </w:p>
          <w:p w:rsidR="005531D8" w:rsidRPr="008230B3" w:rsidRDefault="005531D8" w:rsidP="005531D8">
            <w:pPr>
              <w:rPr>
                <w:rFonts w:eastAsia="標楷體"/>
                <w:b/>
                <w:color w:val="auto"/>
                <w:kern w:val="2"/>
                <w:sz w:val="24"/>
                <w:szCs w:val="22"/>
              </w:rPr>
            </w:pPr>
            <w:r w:rsidRPr="008230B3">
              <w:rPr>
                <w:rFonts w:eastAsia="標楷體"/>
                <w:b/>
                <w:noProof/>
                <w:color w:val="auto"/>
              </w:rPr>
              <w:t>設</w:t>
            </w:r>
            <w:r w:rsidRPr="008230B3">
              <w:rPr>
                <w:rFonts w:eastAsia="標楷體"/>
                <w:b/>
                <w:noProof/>
                <w:color w:val="auto"/>
              </w:rPr>
              <w:t>a-IV-3</w:t>
            </w:r>
          </w:p>
          <w:p w:rsidR="005531D8" w:rsidRPr="008230B3" w:rsidRDefault="005531D8" w:rsidP="005531D8">
            <w:pPr>
              <w:ind w:firstLine="0"/>
              <w:rPr>
                <w:rFonts w:eastAsia="標楷體"/>
                <w:b/>
                <w:color w:val="auto"/>
                <w:kern w:val="2"/>
                <w:sz w:val="24"/>
                <w:szCs w:val="22"/>
              </w:rPr>
            </w:pPr>
          </w:p>
          <w:p w:rsidR="005531D8" w:rsidRPr="008230B3" w:rsidRDefault="005531D8" w:rsidP="00D070E1">
            <w:pPr>
              <w:widowControl w:val="0"/>
              <w:ind w:firstLine="0"/>
              <w:jc w:val="left"/>
              <w:rPr>
                <w:rFonts w:eastAsia="標楷體"/>
                <w:b/>
                <w:color w:val="auto"/>
                <w:kern w:val="2"/>
                <w:sz w:val="24"/>
                <w:szCs w:val="22"/>
              </w:rPr>
            </w:pPr>
          </w:p>
          <w:p w:rsidR="00D070E1" w:rsidRPr="008230B3" w:rsidRDefault="00D070E1" w:rsidP="00B73953">
            <w:pPr>
              <w:spacing w:line="260" w:lineRule="exact"/>
              <w:jc w:val="left"/>
              <w:rPr>
                <w:b/>
                <w:noProof/>
                <w:color w:val="auto"/>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認識能源</w:t>
            </w:r>
          </w:p>
          <w:p w:rsidR="00B73953" w:rsidRPr="008230B3" w:rsidRDefault="00B73953" w:rsidP="00B73953">
            <w:pPr>
              <w:spacing w:line="260" w:lineRule="exact"/>
              <w:ind w:leftChars="17" w:left="35" w:hanging="1"/>
              <w:jc w:val="left"/>
              <w:rPr>
                <w:b/>
                <w:bCs/>
                <w:snapToGrid w:val="0"/>
                <w:color w:val="auto"/>
              </w:rPr>
            </w:pPr>
            <w:r w:rsidRPr="008230B3">
              <w:rPr>
                <w:rFonts w:eastAsia="標楷體"/>
                <w:b/>
                <w:bCs/>
                <w:snapToGrid w:val="0"/>
                <w:color w:val="auto"/>
              </w:rPr>
              <w:t>能源應用我最行</w:t>
            </w:r>
          </w:p>
          <w:p w:rsidR="00B73953" w:rsidRPr="008230B3" w:rsidRDefault="00B73953" w:rsidP="00B73953">
            <w:pPr>
              <w:spacing w:line="260" w:lineRule="exact"/>
              <w:jc w:val="left"/>
              <w:rPr>
                <w:b/>
                <w:noProof/>
                <w:color w:val="auto"/>
              </w:rPr>
            </w:pPr>
            <w:r w:rsidRPr="008230B3">
              <w:rPr>
                <w:rFonts w:eastAsia="標楷體"/>
                <w:b/>
                <w:noProof/>
                <w:color w:val="auto"/>
              </w:rPr>
              <w:t>1.</w:t>
            </w:r>
            <w:r w:rsidR="00CF47D3" w:rsidRPr="008230B3">
              <w:rPr>
                <w:rFonts w:eastAsia="標楷體"/>
                <w:b/>
                <w:noProof/>
                <w:color w:val="auto"/>
              </w:rPr>
              <w:t>說明手搖發電手電筒</w:t>
            </w:r>
          </w:p>
          <w:p w:rsidR="00B73953" w:rsidRPr="008230B3" w:rsidRDefault="00B73953" w:rsidP="00B73953">
            <w:pPr>
              <w:spacing w:line="260" w:lineRule="exact"/>
              <w:jc w:val="left"/>
              <w:rPr>
                <w:b/>
                <w:noProof/>
                <w:color w:val="auto"/>
              </w:rPr>
            </w:pPr>
            <w:r w:rsidRPr="008230B3">
              <w:rPr>
                <w:rFonts w:eastAsia="標楷體"/>
                <w:b/>
                <w:noProof/>
                <w:color w:val="auto"/>
              </w:rPr>
              <w:t>2.</w:t>
            </w:r>
            <w:r w:rsidRPr="008230B3">
              <w:rPr>
                <w:rFonts w:eastAsia="標楷體"/>
                <w:b/>
                <w:noProof/>
                <w:color w:val="auto"/>
              </w:rPr>
              <w:t>簡單說明</w:t>
            </w:r>
            <w:r w:rsidRPr="008230B3">
              <w:rPr>
                <w:rFonts w:eastAsia="標楷體"/>
                <w:b/>
                <w:noProof/>
                <w:color w:val="auto"/>
              </w:rPr>
              <w:t>LED</w:t>
            </w:r>
            <w:r w:rsidRPr="008230B3">
              <w:rPr>
                <w:rFonts w:eastAsia="標楷體"/>
                <w:b/>
                <w:noProof/>
                <w:color w:val="auto"/>
              </w:rPr>
              <w:t>燈裝設、手搖發電位置設計、開關位置設計，此部分可稍微討論到產品的設計面，以什麼想法設計發電位置及開關位置，關乎產品在實際使用時的體驗與方便，亦可以蒐集大量資料與學生討論包含開關、控制鈕等位置的設計可用性。</w:t>
            </w:r>
          </w:p>
          <w:p w:rsidR="00B73953" w:rsidRPr="008230B3" w:rsidRDefault="00B73953" w:rsidP="00B73953">
            <w:pPr>
              <w:spacing w:line="260" w:lineRule="exact"/>
              <w:jc w:val="left"/>
              <w:rPr>
                <w:rFonts w:eastAsia="標楷體"/>
                <w:b/>
                <w:noProof/>
                <w:color w:val="auto"/>
              </w:rPr>
            </w:pPr>
            <w:r w:rsidRPr="008230B3">
              <w:rPr>
                <w:rFonts w:eastAsia="標楷體"/>
                <w:b/>
                <w:noProof/>
                <w:color w:val="auto"/>
              </w:rPr>
              <w:t>3.</w:t>
            </w:r>
            <w:r w:rsidRPr="008230B3">
              <w:rPr>
                <w:rFonts w:eastAsia="標楷體"/>
                <w:b/>
                <w:noProof/>
                <w:color w:val="auto"/>
              </w:rPr>
              <w:t>手搖</w:t>
            </w:r>
            <w:r w:rsidRPr="008230B3">
              <w:rPr>
                <w:rFonts w:eastAsia="標楷體"/>
                <w:b/>
                <w:noProof/>
                <w:color w:val="auto"/>
              </w:rPr>
              <w:t>LED</w:t>
            </w:r>
            <w:r w:rsidR="00CF47D3" w:rsidRPr="008230B3">
              <w:rPr>
                <w:rFonts w:eastAsia="標楷體"/>
                <w:b/>
                <w:noProof/>
                <w:color w:val="auto"/>
              </w:rPr>
              <w:t>警報感應器</w:t>
            </w:r>
            <w:r w:rsidRPr="008230B3">
              <w:rPr>
                <w:rFonts w:eastAsia="標楷體"/>
                <w:b/>
                <w:noProof/>
                <w:color w:val="auto"/>
              </w:rPr>
              <w:t>。</w:t>
            </w:r>
          </w:p>
          <w:p w:rsidR="00B73953" w:rsidRPr="008230B3" w:rsidRDefault="00B73953" w:rsidP="00B73953">
            <w:pPr>
              <w:spacing w:line="260" w:lineRule="exact"/>
              <w:jc w:val="left"/>
              <w:rPr>
                <w:rFonts w:eastAsia="標楷體"/>
                <w:b/>
                <w:noProof/>
                <w:color w:val="auto"/>
              </w:rPr>
            </w:pPr>
            <w:r w:rsidRPr="008230B3">
              <w:rPr>
                <w:rFonts w:eastAsia="標楷體"/>
                <w:b/>
                <w:noProof/>
                <w:color w:val="auto"/>
              </w:rPr>
              <w:t>4.</w:t>
            </w:r>
            <w:r w:rsidR="00CF47D3" w:rsidRPr="008230B3">
              <w:rPr>
                <w:rFonts w:eastAsia="標楷體"/>
                <w:b/>
                <w:noProof/>
                <w:color w:val="auto"/>
              </w:rPr>
              <w:t>「動手」做科技問題解決製作</w:t>
            </w:r>
          </w:p>
          <w:p w:rsidR="00B73953" w:rsidRPr="008230B3" w:rsidRDefault="00D070E1" w:rsidP="008230B3">
            <w:pPr>
              <w:spacing w:line="260" w:lineRule="exact"/>
              <w:jc w:val="left"/>
              <w:rPr>
                <w:rFonts w:eastAsia="標楷體"/>
                <w:b/>
                <w:noProof/>
                <w:color w:val="auto"/>
              </w:rPr>
            </w:pPr>
            <w:r w:rsidRPr="008230B3">
              <w:rPr>
                <w:rFonts w:eastAsia="標楷體"/>
                <w:b/>
                <w:noProof/>
                <w:color w:val="auto"/>
              </w:rPr>
              <w:t xml:space="preserve">5. </w:t>
            </w:r>
            <w:r w:rsidRPr="008230B3">
              <w:rPr>
                <w:rFonts w:eastAsia="標楷體"/>
                <w:b/>
                <w:noProof/>
                <w:color w:val="auto"/>
              </w:rPr>
              <w:t>家庭生活與社區的關係</w:t>
            </w:r>
          </w:p>
          <w:p w:rsidR="005531D8" w:rsidRPr="008230B3" w:rsidRDefault="005531D8" w:rsidP="008230B3">
            <w:pPr>
              <w:spacing w:line="260" w:lineRule="exact"/>
              <w:jc w:val="left"/>
              <w:rPr>
                <w:rFonts w:eastAsia="標楷體"/>
                <w:b/>
                <w:noProof/>
                <w:color w:val="auto"/>
              </w:rPr>
            </w:pPr>
            <w:r w:rsidRPr="008230B3">
              <w:rPr>
                <w:rFonts w:eastAsia="標楷體"/>
                <w:b/>
                <w:noProof/>
                <w:color w:val="auto"/>
              </w:rPr>
              <w:t>6</w:t>
            </w:r>
            <w:r w:rsidRPr="008230B3">
              <w:rPr>
                <w:rFonts w:eastAsia="標楷體"/>
                <w:b/>
                <w:noProof/>
                <w:color w:val="auto"/>
              </w:rPr>
              <w:t>運用警報感應器解決防衛性侵害與性霸凌。</w:t>
            </w:r>
          </w:p>
          <w:p w:rsidR="00E72F39" w:rsidRPr="008230B3" w:rsidRDefault="00E72F39" w:rsidP="008230B3">
            <w:pPr>
              <w:spacing w:line="260" w:lineRule="exact"/>
              <w:jc w:val="left"/>
              <w:rPr>
                <w:rFonts w:eastAsia="標楷體"/>
                <w:b/>
                <w:noProof/>
                <w:color w:val="auto"/>
              </w:rPr>
            </w:pPr>
            <w:r w:rsidRPr="008230B3">
              <w:rPr>
                <w:rFonts w:eastAsia="標楷體"/>
                <w:b/>
                <w:noProof/>
                <w:color w:val="auto"/>
              </w:rPr>
              <w:t>7</w:t>
            </w:r>
            <w:r w:rsidRPr="008230B3">
              <w:rPr>
                <w:rFonts w:eastAsia="標楷體"/>
                <w:b/>
                <w:noProof/>
                <w:color w:val="auto"/>
              </w:rPr>
              <w:t>正當使用手機</w:t>
            </w:r>
            <w:r w:rsidRPr="008230B3">
              <w:rPr>
                <w:rFonts w:eastAsia="標楷體"/>
                <w:b/>
                <w:noProof/>
                <w:color w:val="auto"/>
              </w:rPr>
              <w:t>APP</w:t>
            </w:r>
            <w:r w:rsidRPr="008230B3">
              <w:rPr>
                <w:rFonts w:eastAsia="標楷體"/>
                <w:b/>
                <w:noProof/>
                <w:color w:val="auto"/>
              </w:rPr>
              <w:t>連結</w:t>
            </w:r>
            <w:r w:rsidRPr="008230B3">
              <w:rPr>
                <w:rFonts w:eastAsia="標楷體"/>
                <w:b/>
                <w:noProof/>
                <w:color w:val="auto"/>
              </w:rPr>
              <w:t>113</w:t>
            </w:r>
            <w:r w:rsidRPr="008230B3">
              <w:rPr>
                <w:rFonts w:eastAsia="標楷體"/>
                <w:b/>
                <w:noProof/>
                <w:color w:val="auto"/>
              </w:rPr>
              <w:t>家庭暴力防治</w:t>
            </w:r>
          </w:p>
          <w:p w:rsidR="005531D8" w:rsidRPr="008230B3" w:rsidRDefault="005531D8" w:rsidP="008230B3">
            <w:pPr>
              <w:spacing w:line="260" w:lineRule="exact"/>
              <w:jc w:val="left"/>
              <w:rPr>
                <w:rFonts w:eastAsia="標楷體"/>
                <w:b/>
                <w:noProof/>
                <w:color w:val="auto"/>
              </w:rPr>
            </w:pPr>
          </w:p>
          <w:p w:rsidR="00B73953" w:rsidRPr="008230B3" w:rsidRDefault="00B73953" w:rsidP="00B73953">
            <w:pPr>
              <w:spacing w:line="260" w:lineRule="exact"/>
              <w:jc w:val="left"/>
              <w:rPr>
                <w:rFonts w:eastAsia="標楷體"/>
                <w:b/>
                <w:noProof/>
                <w:color w:val="auto"/>
              </w:rPr>
            </w:pPr>
          </w:p>
          <w:p w:rsidR="00B73953" w:rsidRPr="008230B3" w:rsidRDefault="00B73953" w:rsidP="00B73953">
            <w:pPr>
              <w:spacing w:line="260" w:lineRule="exact"/>
              <w:jc w:val="left"/>
              <w:rPr>
                <w:b/>
                <w:noProof/>
                <w:color w:val="auto"/>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center"/>
              <w:rPr>
                <w:b/>
                <w:color w:val="auto"/>
              </w:rPr>
            </w:pPr>
            <w:r w:rsidRPr="008230B3">
              <w:rPr>
                <w:rFonts w:eastAsia="標楷體"/>
                <w:b/>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1.</w:t>
            </w:r>
            <w:r w:rsidR="008B76C7" w:rsidRPr="008230B3">
              <w:rPr>
                <w:rFonts w:eastAsia="標楷體"/>
                <w:b/>
                <w:bCs/>
                <w:snapToGrid w:val="0"/>
                <w:color w:val="auto"/>
              </w:rPr>
              <w:t xml:space="preserve"> DIY</w:t>
            </w:r>
            <w:r w:rsidR="008B76C7" w:rsidRPr="008230B3">
              <w:rPr>
                <w:rFonts w:eastAsia="標楷體"/>
                <w:b/>
                <w:bCs/>
                <w:snapToGrid w:val="0"/>
                <w:color w:val="auto"/>
              </w:rPr>
              <w:t>實作</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2.</w:t>
            </w:r>
            <w:proofErr w:type="gramStart"/>
            <w:r w:rsidRPr="008230B3">
              <w:rPr>
                <w:rFonts w:eastAsia="標楷體"/>
                <w:b/>
                <w:bCs/>
                <w:snapToGrid w:val="0"/>
                <w:color w:val="auto"/>
              </w:rPr>
              <w:t>備課用</w:t>
            </w:r>
            <w:proofErr w:type="gramEnd"/>
            <w:r w:rsidRPr="008230B3">
              <w:rPr>
                <w:rFonts w:eastAsia="標楷體"/>
                <w:b/>
                <w:bCs/>
                <w:snapToGrid w:val="0"/>
                <w:color w:val="auto"/>
              </w:rPr>
              <w:t>書</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3.</w:t>
            </w:r>
            <w:proofErr w:type="gramStart"/>
            <w:r w:rsidRPr="008230B3">
              <w:rPr>
                <w:rFonts w:eastAsia="標楷體"/>
                <w:b/>
                <w:bCs/>
                <w:color w:val="auto"/>
              </w:rPr>
              <w:t>教用版</w:t>
            </w:r>
            <w:proofErr w:type="gramEnd"/>
            <w:r w:rsidRPr="008230B3">
              <w:rPr>
                <w:rFonts w:eastAsia="標楷體"/>
                <w:b/>
                <w:bCs/>
                <w:color w:val="auto"/>
              </w:rPr>
              <w:t>電子教科書</w:t>
            </w:r>
          </w:p>
          <w:p w:rsidR="00B73953" w:rsidRPr="008230B3" w:rsidRDefault="00B73953" w:rsidP="00B73953">
            <w:pPr>
              <w:spacing w:line="260" w:lineRule="exact"/>
              <w:jc w:val="left"/>
              <w:rPr>
                <w:b/>
                <w:color w:val="auto"/>
              </w:rPr>
            </w:pPr>
            <w:r w:rsidRPr="008230B3">
              <w:rPr>
                <w:rFonts w:eastAsia="標楷體"/>
                <w:b/>
                <w:color w:val="auto"/>
              </w:rPr>
              <w:t>4.</w:t>
            </w:r>
            <w:r w:rsidRPr="008230B3">
              <w:rPr>
                <w:rFonts w:eastAsia="標楷體"/>
                <w:b/>
                <w:color w:val="auto"/>
              </w:rPr>
              <w:t>筆記型電腦</w:t>
            </w:r>
          </w:p>
          <w:p w:rsidR="00B73953" w:rsidRPr="008230B3" w:rsidRDefault="00B73953" w:rsidP="00B73953">
            <w:pPr>
              <w:spacing w:line="260" w:lineRule="exact"/>
              <w:jc w:val="left"/>
              <w:rPr>
                <w:b/>
                <w:bCs/>
                <w:snapToGrid w:val="0"/>
                <w:color w:val="auto"/>
              </w:rPr>
            </w:pPr>
            <w:r w:rsidRPr="008230B3">
              <w:rPr>
                <w:rFonts w:eastAsia="標楷體"/>
                <w:b/>
                <w:color w:val="auto"/>
              </w:rPr>
              <w:t>5.</w:t>
            </w:r>
            <w:r w:rsidRPr="008230B3">
              <w:rPr>
                <w:rFonts w:eastAsia="標楷體"/>
                <w:b/>
                <w:color w:val="auto"/>
              </w:rPr>
              <w:t>單槍投影機</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1.</w:t>
            </w:r>
            <w:r w:rsidRPr="008230B3">
              <w:rPr>
                <w:rFonts w:eastAsia="標楷體"/>
                <w:b/>
                <w:bCs/>
                <w:snapToGrid w:val="0"/>
                <w:color w:val="auto"/>
              </w:rPr>
              <w:t>發表</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2.</w:t>
            </w:r>
            <w:r w:rsidRPr="008230B3">
              <w:rPr>
                <w:rFonts w:eastAsia="標楷體"/>
                <w:b/>
                <w:bCs/>
                <w:snapToGrid w:val="0"/>
                <w:color w:val="auto"/>
              </w:rPr>
              <w:t>口頭討論</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3.</w:t>
            </w:r>
            <w:r w:rsidRPr="008230B3">
              <w:rPr>
                <w:rFonts w:eastAsia="標楷體"/>
                <w:b/>
                <w:bCs/>
                <w:snapToGrid w:val="0"/>
                <w:color w:val="auto"/>
              </w:rPr>
              <w:t>平時上課表現</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4.</w:t>
            </w:r>
            <w:r w:rsidRPr="008230B3">
              <w:rPr>
                <w:rFonts w:eastAsia="標楷體"/>
                <w:b/>
                <w:bCs/>
                <w:snapToGrid w:val="0"/>
                <w:color w:val="auto"/>
              </w:rPr>
              <w:t>作業繳交</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5.</w:t>
            </w:r>
            <w:r w:rsidRPr="008230B3">
              <w:rPr>
                <w:rFonts w:eastAsia="標楷體"/>
                <w:b/>
                <w:bCs/>
                <w:snapToGrid w:val="0"/>
                <w:color w:val="auto"/>
              </w:rPr>
              <w:t>學習態度</w:t>
            </w:r>
          </w:p>
          <w:p w:rsidR="00B73953" w:rsidRPr="008230B3" w:rsidRDefault="00B73953" w:rsidP="00B73953">
            <w:pPr>
              <w:spacing w:line="260" w:lineRule="exact"/>
              <w:jc w:val="left"/>
              <w:rPr>
                <w:b/>
                <w:color w:val="auto"/>
              </w:rPr>
            </w:pPr>
            <w:r w:rsidRPr="008230B3">
              <w:rPr>
                <w:rFonts w:eastAsia="標楷體"/>
                <w:b/>
                <w:bCs/>
                <w:snapToGrid w:val="0"/>
                <w:color w:val="auto"/>
              </w:rPr>
              <w:t>6.</w:t>
            </w:r>
            <w:r w:rsidRPr="008230B3">
              <w:rPr>
                <w:rFonts w:eastAsia="標楷體"/>
                <w:b/>
                <w:bCs/>
                <w:snapToGrid w:val="0"/>
                <w:color w:val="auto"/>
              </w:rPr>
              <w:t>課堂問答</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noProof/>
                <w:color w:val="auto"/>
              </w:rPr>
            </w:pPr>
            <w:r w:rsidRPr="008230B3">
              <w:rPr>
                <w:rFonts w:eastAsia="標楷體"/>
                <w:b/>
                <w:noProof/>
                <w:color w:val="auto"/>
              </w:rPr>
              <w:t>【環境教育】</w:t>
            </w:r>
          </w:p>
          <w:p w:rsidR="00B73953" w:rsidRPr="008230B3" w:rsidRDefault="00B73953" w:rsidP="00B73953">
            <w:pPr>
              <w:spacing w:line="260" w:lineRule="exact"/>
              <w:jc w:val="left"/>
              <w:rPr>
                <w:b/>
                <w:noProof/>
                <w:color w:val="auto"/>
              </w:rPr>
            </w:pPr>
            <w:r w:rsidRPr="008230B3">
              <w:rPr>
                <w:rFonts w:eastAsia="標楷體"/>
                <w:b/>
                <w:noProof/>
                <w:color w:val="auto"/>
              </w:rPr>
              <w:t>環</w:t>
            </w:r>
            <w:r w:rsidRPr="008230B3">
              <w:rPr>
                <w:rFonts w:eastAsia="標楷體"/>
                <w:b/>
                <w:noProof/>
                <w:color w:val="auto"/>
              </w:rPr>
              <w:t xml:space="preserve">J16 </w:t>
            </w:r>
          </w:p>
          <w:p w:rsidR="00B73953" w:rsidRPr="008230B3" w:rsidRDefault="00B73953" w:rsidP="00B73953">
            <w:pPr>
              <w:spacing w:line="260" w:lineRule="exact"/>
              <w:jc w:val="left"/>
              <w:rPr>
                <w:b/>
                <w:noProof/>
                <w:color w:val="auto"/>
              </w:rPr>
            </w:pPr>
            <w:r w:rsidRPr="008230B3">
              <w:rPr>
                <w:rFonts w:eastAsia="標楷體"/>
                <w:b/>
                <w:noProof/>
                <w:color w:val="auto"/>
              </w:rPr>
              <w:t>【能源教育】</w:t>
            </w:r>
          </w:p>
          <w:p w:rsidR="00B73953" w:rsidRPr="008230B3" w:rsidRDefault="00B73953" w:rsidP="00B73953">
            <w:pPr>
              <w:spacing w:line="260" w:lineRule="exact"/>
              <w:jc w:val="left"/>
              <w:rPr>
                <w:b/>
                <w:noProof/>
                <w:color w:val="auto"/>
              </w:rPr>
            </w:pPr>
            <w:r w:rsidRPr="008230B3">
              <w:rPr>
                <w:rFonts w:eastAsia="標楷體"/>
                <w:b/>
                <w:noProof/>
                <w:color w:val="auto"/>
              </w:rPr>
              <w:t>能</w:t>
            </w:r>
            <w:r w:rsidRPr="008230B3">
              <w:rPr>
                <w:rFonts w:eastAsia="標楷體"/>
                <w:b/>
                <w:noProof/>
                <w:color w:val="auto"/>
              </w:rPr>
              <w:t xml:space="preserve">J3 </w:t>
            </w:r>
          </w:p>
          <w:p w:rsidR="00B73953" w:rsidRPr="008230B3" w:rsidRDefault="00B73953" w:rsidP="00B73953">
            <w:pPr>
              <w:spacing w:line="260" w:lineRule="exact"/>
              <w:jc w:val="left"/>
              <w:rPr>
                <w:b/>
                <w:noProof/>
                <w:color w:val="auto"/>
              </w:rPr>
            </w:pPr>
            <w:r w:rsidRPr="008230B3">
              <w:rPr>
                <w:rFonts w:eastAsia="標楷體"/>
                <w:b/>
                <w:noProof/>
                <w:color w:val="auto"/>
              </w:rPr>
              <w:t>能</w:t>
            </w:r>
            <w:r w:rsidRPr="008230B3">
              <w:rPr>
                <w:rFonts w:eastAsia="標楷體"/>
                <w:b/>
                <w:noProof/>
                <w:color w:val="auto"/>
              </w:rPr>
              <w:t xml:space="preserve">J4 </w:t>
            </w:r>
          </w:p>
          <w:p w:rsidR="00B73953" w:rsidRPr="008230B3" w:rsidRDefault="00B73953" w:rsidP="00B73953">
            <w:pPr>
              <w:spacing w:line="260" w:lineRule="exact"/>
              <w:jc w:val="left"/>
              <w:rPr>
                <w:rFonts w:eastAsia="標楷體"/>
                <w:b/>
                <w:noProof/>
                <w:color w:val="auto"/>
              </w:rPr>
            </w:pPr>
            <w:r w:rsidRPr="008230B3">
              <w:rPr>
                <w:rFonts w:eastAsia="標楷體"/>
                <w:b/>
                <w:noProof/>
                <w:color w:val="auto"/>
              </w:rPr>
              <w:t>能</w:t>
            </w:r>
            <w:r w:rsidRPr="008230B3">
              <w:rPr>
                <w:rFonts w:eastAsia="標楷體"/>
                <w:b/>
                <w:noProof/>
                <w:color w:val="auto"/>
              </w:rPr>
              <w:t xml:space="preserve">J8 </w:t>
            </w:r>
          </w:p>
          <w:p w:rsidR="00211E7E" w:rsidRPr="008230B3" w:rsidRDefault="00211E7E" w:rsidP="00211E7E">
            <w:pPr>
              <w:spacing w:line="260" w:lineRule="exact"/>
              <w:jc w:val="left"/>
              <w:rPr>
                <w:b/>
                <w:noProof/>
                <w:color w:val="auto"/>
              </w:rPr>
            </w:pPr>
            <w:r w:rsidRPr="008230B3">
              <w:rPr>
                <w:rFonts w:eastAsia="標楷體"/>
                <w:b/>
                <w:noProof/>
                <w:color w:val="auto"/>
              </w:rPr>
              <w:t>【家庭教育】</w:t>
            </w:r>
          </w:p>
          <w:p w:rsidR="00D070E1" w:rsidRPr="008230B3" w:rsidRDefault="00D070E1" w:rsidP="008230B3">
            <w:pPr>
              <w:spacing w:line="260" w:lineRule="exact"/>
              <w:jc w:val="left"/>
              <w:rPr>
                <w:rFonts w:eastAsia="標楷體"/>
                <w:b/>
                <w:noProof/>
                <w:color w:val="auto"/>
              </w:rPr>
            </w:pPr>
            <w:r w:rsidRPr="008230B3">
              <w:rPr>
                <w:rFonts w:eastAsia="標楷體"/>
                <w:b/>
                <w:noProof/>
                <w:color w:val="auto"/>
              </w:rPr>
              <w:t>家</w:t>
            </w:r>
            <w:r w:rsidRPr="008230B3">
              <w:rPr>
                <w:rFonts w:eastAsia="標楷體"/>
                <w:b/>
                <w:noProof/>
                <w:color w:val="auto"/>
              </w:rPr>
              <w:t xml:space="preserve">J12 </w:t>
            </w:r>
          </w:p>
          <w:p w:rsidR="005531D8" w:rsidRPr="008230B3" w:rsidRDefault="005531D8" w:rsidP="005531D8">
            <w:pPr>
              <w:spacing w:line="260" w:lineRule="exact"/>
              <w:jc w:val="left"/>
              <w:rPr>
                <w:rFonts w:eastAsia="標楷體"/>
                <w:b/>
                <w:noProof/>
                <w:color w:val="auto"/>
              </w:rPr>
            </w:pPr>
            <w:r w:rsidRPr="008230B3">
              <w:rPr>
                <w:rFonts w:eastAsia="標楷體"/>
                <w:b/>
                <w:noProof/>
                <w:color w:val="auto"/>
              </w:rPr>
              <w:t>【性侵害防治教育】</w:t>
            </w:r>
          </w:p>
          <w:p w:rsidR="005531D8" w:rsidRPr="008230B3" w:rsidRDefault="005531D8" w:rsidP="008230B3">
            <w:pPr>
              <w:spacing w:line="260" w:lineRule="exact"/>
              <w:jc w:val="left"/>
              <w:rPr>
                <w:rFonts w:eastAsia="標楷體"/>
                <w:b/>
                <w:noProof/>
                <w:color w:val="auto"/>
              </w:rPr>
            </w:pPr>
            <w:r w:rsidRPr="008230B3">
              <w:rPr>
                <w:rFonts w:eastAsia="標楷體"/>
                <w:b/>
                <w:noProof/>
                <w:color w:val="auto"/>
              </w:rPr>
              <w:t>性</w:t>
            </w:r>
            <w:r w:rsidRPr="008230B3">
              <w:rPr>
                <w:rFonts w:eastAsia="標楷體"/>
                <w:b/>
                <w:noProof/>
                <w:color w:val="auto"/>
              </w:rPr>
              <w:t xml:space="preserve">J5 </w:t>
            </w:r>
          </w:p>
          <w:p w:rsidR="00E72F39" w:rsidRPr="008230B3" w:rsidRDefault="00E72F39" w:rsidP="00E72F39">
            <w:pPr>
              <w:spacing w:line="260" w:lineRule="exact"/>
              <w:jc w:val="left"/>
              <w:rPr>
                <w:rFonts w:eastAsia="標楷體"/>
                <w:b/>
                <w:noProof/>
                <w:color w:val="auto"/>
              </w:rPr>
            </w:pPr>
            <w:r w:rsidRPr="008230B3">
              <w:rPr>
                <w:rFonts w:eastAsia="標楷體"/>
                <w:b/>
                <w:noProof/>
                <w:color w:val="auto"/>
              </w:rPr>
              <w:t>【家暴防治教育】</w:t>
            </w:r>
          </w:p>
          <w:p w:rsidR="008230B3" w:rsidRDefault="008230B3" w:rsidP="008230B3">
            <w:pPr>
              <w:spacing w:line="260" w:lineRule="exact"/>
              <w:jc w:val="left"/>
              <w:rPr>
                <w:rFonts w:eastAsia="標楷體"/>
                <w:b/>
                <w:noProof/>
                <w:color w:val="FF0000"/>
              </w:rPr>
            </w:pPr>
            <w:r>
              <w:rPr>
                <w:rFonts w:eastAsia="標楷體" w:hint="eastAsia"/>
                <w:b/>
                <w:noProof/>
                <w:color w:val="FF0000"/>
              </w:rPr>
              <w:t>【生涯規劃教育】</w:t>
            </w:r>
          </w:p>
          <w:p w:rsidR="008230B3" w:rsidRDefault="008230B3" w:rsidP="008230B3">
            <w:pPr>
              <w:spacing w:line="260" w:lineRule="exact"/>
              <w:jc w:val="left"/>
              <w:rPr>
                <w:rFonts w:eastAsia="標楷體"/>
                <w:b/>
                <w:noProof/>
                <w:color w:val="FF0000"/>
              </w:rPr>
            </w:pPr>
            <w:r>
              <w:rPr>
                <w:rFonts w:eastAsia="標楷體" w:hint="eastAsia"/>
                <w:b/>
                <w:noProof/>
                <w:color w:val="FF0000"/>
              </w:rPr>
              <w:t>涯</w:t>
            </w:r>
            <w:r>
              <w:rPr>
                <w:rFonts w:eastAsia="標楷體"/>
                <w:b/>
                <w:noProof/>
                <w:color w:val="FF0000"/>
              </w:rPr>
              <w:t xml:space="preserve">J3 </w:t>
            </w:r>
          </w:p>
          <w:p w:rsidR="00D070E1" w:rsidRPr="008230B3" w:rsidRDefault="008230B3" w:rsidP="008230B3">
            <w:pPr>
              <w:spacing w:line="260" w:lineRule="exact"/>
              <w:jc w:val="left"/>
              <w:rPr>
                <w:b/>
                <w:noProof/>
                <w:color w:val="auto"/>
              </w:rPr>
            </w:pPr>
            <w:r>
              <w:rPr>
                <w:rFonts w:eastAsia="標楷體" w:hint="eastAsia"/>
                <w:b/>
                <w:noProof/>
                <w:color w:val="FF0000"/>
              </w:rPr>
              <w:t>涯</w:t>
            </w:r>
            <w:r>
              <w:rPr>
                <w:rFonts w:eastAsia="標楷體"/>
                <w:b/>
                <w:noProof/>
                <w:color w:val="FF0000"/>
              </w:rPr>
              <w:t xml:space="preserve">J7 </w:t>
            </w:r>
          </w:p>
        </w:tc>
        <w:tc>
          <w:tcPr>
            <w:tcW w:w="1784" w:type="dxa"/>
            <w:tcBorders>
              <w:top w:val="single" w:sz="8" w:space="0" w:color="000000"/>
              <w:bottom w:val="single" w:sz="8" w:space="0" w:color="000000"/>
              <w:right w:val="single" w:sz="8" w:space="0" w:color="000000"/>
            </w:tcBorders>
            <w:vAlign w:val="center"/>
          </w:tcPr>
          <w:p w:rsidR="00B73953" w:rsidRPr="008230B3" w:rsidRDefault="00B73953" w:rsidP="00B73953">
            <w:pPr>
              <w:rPr>
                <w:rFonts w:eastAsia="新細明體"/>
                <w:b/>
                <w:color w:val="auto"/>
                <w:sz w:val="16"/>
                <w:szCs w:val="16"/>
              </w:rPr>
            </w:pPr>
          </w:p>
        </w:tc>
      </w:tr>
      <w:tr w:rsidR="00B73953" w:rsidRPr="008230B3" w:rsidTr="000F15B9">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B73953" w:rsidRPr="008230B3" w:rsidRDefault="00B73953" w:rsidP="00B73953">
            <w:pPr>
              <w:jc w:val="left"/>
              <w:rPr>
                <w:rFonts w:eastAsia="標楷體"/>
                <w:b/>
                <w:color w:val="auto"/>
                <w:sz w:val="24"/>
                <w:szCs w:val="24"/>
              </w:rPr>
            </w:pPr>
            <w:r w:rsidRPr="008230B3">
              <w:rPr>
                <w:rFonts w:eastAsia="標楷體"/>
                <w:b/>
                <w:color w:val="auto"/>
                <w:sz w:val="24"/>
                <w:szCs w:val="24"/>
              </w:rPr>
              <w:lastRenderedPageBreak/>
              <w:t>第七</w:t>
            </w:r>
            <w:proofErr w:type="gramStart"/>
            <w:r w:rsidRPr="008230B3">
              <w:rPr>
                <w:rFonts w:eastAsia="標楷體"/>
                <w:b/>
                <w:color w:val="auto"/>
                <w:sz w:val="24"/>
                <w:szCs w:val="24"/>
              </w:rPr>
              <w:t>週</w:t>
            </w:r>
            <w:proofErr w:type="gramEnd"/>
            <w:r w:rsidRPr="008230B3">
              <w:rPr>
                <w:rFonts w:eastAsia="標楷體"/>
                <w:b/>
                <w:color w:val="auto"/>
                <w:sz w:val="24"/>
                <w:szCs w:val="24"/>
              </w:rPr>
              <w:br/>
              <w:t>10/11~10/17</w:t>
            </w:r>
          </w:p>
        </w:tc>
        <w:tc>
          <w:tcPr>
            <w:tcW w:w="1559" w:type="dxa"/>
            <w:tcBorders>
              <w:top w:val="single" w:sz="8" w:space="0" w:color="000000"/>
              <w:left w:val="single" w:sz="8" w:space="0" w:color="000000"/>
              <w:bottom w:val="single" w:sz="8" w:space="0" w:color="000000"/>
              <w:right w:val="single" w:sz="8" w:space="0" w:color="000000"/>
            </w:tcBorders>
          </w:tcPr>
          <w:p w:rsidR="00B73953" w:rsidRPr="008230B3" w:rsidRDefault="00B73953" w:rsidP="00B73953">
            <w:pPr>
              <w:spacing w:line="260" w:lineRule="exact"/>
              <w:jc w:val="left"/>
              <w:rPr>
                <w:b/>
                <w:color w:val="auto"/>
              </w:rPr>
            </w:pPr>
            <w:r w:rsidRPr="008230B3">
              <w:rPr>
                <w:rFonts w:eastAsia="標楷體"/>
                <w:b/>
                <w:color w:val="auto"/>
              </w:rPr>
              <w:t>科技產品的能源與動力應用。</w:t>
            </w:r>
          </w:p>
          <w:p w:rsidR="00B73953" w:rsidRPr="008230B3" w:rsidRDefault="00B73953" w:rsidP="00B73953">
            <w:pPr>
              <w:spacing w:line="260" w:lineRule="exact"/>
              <w:jc w:val="left"/>
              <w:rPr>
                <w:b/>
                <w:color w:val="auto"/>
              </w:rPr>
            </w:pPr>
            <w:r w:rsidRPr="008230B3">
              <w:rPr>
                <w:rFonts w:eastAsia="標楷體"/>
                <w:b/>
                <w:color w:val="auto"/>
              </w:rPr>
              <w:t>機具操作與使用。</w:t>
            </w:r>
          </w:p>
          <w:p w:rsidR="00B73953" w:rsidRPr="008230B3" w:rsidRDefault="00B73953" w:rsidP="00B73953">
            <w:pPr>
              <w:spacing w:line="260" w:lineRule="exact"/>
              <w:jc w:val="left"/>
              <w:rPr>
                <w:rFonts w:eastAsia="標楷體"/>
                <w:b/>
                <w:noProof/>
                <w:color w:val="auto"/>
              </w:rPr>
            </w:pPr>
            <w:r w:rsidRPr="008230B3">
              <w:rPr>
                <w:rFonts w:eastAsia="標楷體"/>
                <w:b/>
                <w:noProof/>
                <w:color w:val="auto"/>
              </w:rPr>
              <w:t>科技對社會與環境的影響。</w:t>
            </w:r>
          </w:p>
          <w:p w:rsidR="001B1E55" w:rsidRPr="008230B3" w:rsidRDefault="001B1E55" w:rsidP="00B73953">
            <w:pPr>
              <w:spacing w:line="260" w:lineRule="exact"/>
              <w:jc w:val="left"/>
              <w:rPr>
                <w:rFonts w:eastAsia="標楷體"/>
                <w:b/>
                <w:noProof/>
                <w:color w:val="auto"/>
              </w:rPr>
            </w:pPr>
          </w:p>
          <w:p w:rsidR="001B1E55" w:rsidRPr="008230B3" w:rsidRDefault="001B1E55" w:rsidP="001B1E55">
            <w:pPr>
              <w:ind w:firstLine="0"/>
              <w:rPr>
                <w:rFonts w:eastAsia="標楷體"/>
                <w:b/>
                <w:color w:val="auto"/>
              </w:rPr>
            </w:pPr>
            <w:r w:rsidRPr="008230B3">
              <w:rPr>
                <w:rFonts w:eastAsia="標楷體"/>
                <w:b/>
                <w:color w:val="auto"/>
              </w:rPr>
              <w:t>生</w:t>
            </w:r>
            <w:r w:rsidRPr="008230B3">
              <w:rPr>
                <w:rFonts w:eastAsia="標楷體"/>
                <w:b/>
                <w:color w:val="auto"/>
              </w:rPr>
              <w:t>A-IV-4</w:t>
            </w:r>
          </w:p>
          <w:p w:rsidR="001B1E55" w:rsidRPr="008230B3" w:rsidRDefault="001B1E55" w:rsidP="001B1E55">
            <w:pPr>
              <w:ind w:firstLine="0"/>
              <w:rPr>
                <w:rFonts w:eastAsia="標楷體"/>
                <w:b/>
                <w:color w:val="auto"/>
              </w:rPr>
            </w:pPr>
            <w:r w:rsidRPr="008230B3">
              <w:rPr>
                <w:rFonts w:eastAsia="標楷體"/>
                <w:b/>
                <w:color w:val="auto"/>
              </w:rPr>
              <w:t>生</w:t>
            </w:r>
            <w:r w:rsidRPr="008230B3">
              <w:rPr>
                <w:rFonts w:eastAsia="標楷體"/>
                <w:b/>
                <w:color w:val="auto"/>
              </w:rPr>
              <w:t>P-IV-6</w:t>
            </w:r>
          </w:p>
          <w:p w:rsidR="001B1E55" w:rsidRPr="008230B3" w:rsidRDefault="001B1E55" w:rsidP="001B1E55">
            <w:pPr>
              <w:ind w:firstLine="0"/>
              <w:rPr>
                <w:rFonts w:eastAsia="標楷體"/>
                <w:b/>
                <w:color w:val="auto"/>
                <w:kern w:val="2"/>
                <w:sz w:val="24"/>
                <w:szCs w:val="22"/>
              </w:rPr>
            </w:pPr>
            <w:r w:rsidRPr="008230B3">
              <w:rPr>
                <w:rFonts w:eastAsia="標楷體"/>
                <w:b/>
                <w:noProof/>
                <w:color w:val="auto"/>
              </w:rPr>
              <w:t>生</w:t>
            </w:r>
            <w:r w:rsidRPr="008230B3">
              <w:rPr>
                <w:rFonts w:eastAsia="標楷體"/>
                <w:b/>
                <w:noProof/>
                <w:color w:val="auto"/>
              </w:rPr>
              <w:t>S-IV-2</w:t>
            </w:r>
          </w:p>
          <w:p w:rsidR="001B1E55" w:rsidRPr="008230B3" w:rsidRDefault="001B1E55" w:rsidP="00B73953">
            <w:pPr>
              <w:spacing w:line="260" w:lineRule="exact"/>
              <w:jc w:val="left"/>
              <w:rPr>
                <w:b/>
                <w:color w:val="auto"/>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noProof/>
                <w:color w:val="auto"/>
              </w:rPr>
            </w:pPr>
            <w:r w:rsidRPr="008230B3">
              <w:rPr>
                <w:rFonts w:eastAsia="標楷體"/>
                <w:b/>
                <w:noProof/>
                <w:color w:val="auto"/>
              </w:rPr>
              <w:t>科技產品的基本原理、發展歷程、與創新關鍵。</w:t>
            </w:r>
          </w:p>
          <w:p w:rsidR="00B73953" w:rsidRPr="008230B3" w:rsidRDefault="00B32156" w:rsidP="00B73953">
            <w:pPr>
              <w:spacing w:line="260" w:lineRule="exact"/>
              <w:jc w:val="left"/>
              <w:rPr>
                <w:b/>
                <w:noProof/>
                <w:color w:val="auto"/>
              </w:rPr>
            </w:pPr>
            <w:r w:rsidRPr="008230B3">
              <w:rPr>
                <w:rFonts w:eastAsia="標楷體"/>
                <w:b/>
                <w:noProof/>
                <w:color w:val="auto"/>
              </w:rPr>
              <w:t>選用適當材料及工具</w:t>
            </w:r>
            <w:r w:rsidR="00B73953" w:rsidRPr="008230B3">
              <w:rPr>
                <w:rFonts w:eastAsia="標楷體"/>
                <w:b/>
                <w:noProof/>
                <w:color w:val="auto"/>
              </w:rPr>
              <w:t>基本知識。</w:t>
            </w:r>
          </w:p>
          <w:p w:rsidR="00B73953" w:rsidRPr="008230B3" w:rsidRDefault="00B73953" w:rsidP="00B73953">
            <w:pPr>
              <w:spacing w:line="260" w:lineRule="exact"/>
              <w:jc w:val="left"/>
              <w:rPr>
                <w:b/>
                <w:noProof/>
                <w:color w:val="auto"/>
              </w:rPr>
            </w:pPr>
            <w:r w:rsidRPr="008230B3">
              <w:rPr>
                <w:rFonts w:eastAsia="標楷體"/>
                <w:b/>
                <w:noProof/>
                <w:color w:val="auto"/>
              </w:rPr>
              <w:t>參與科技實作活動及試探興趣，不受性別限制。</w:t>
            </w:r>
          </w:p>
          <w:p w:rsidR="00B73953" w:rsidRPr="008230B3" w:rsidRDefault="00B32156" w:rsidP="00B73953">
            <w:pPr>
              <w:spacing w:line="260" w:lineRule="exact"/>
              <w:jc w:val="left"/>
              <w:rPr>
                <w:rFonts w:eastAsia="標楷體"/>
                <w:b/>
                <w:noProof/>
                <w:color w:val="auto"/>
              </w:rPr>
            </w:pPr>
            <w:r w:rsidRPr="008230B3">
              <w:rPr>
                <w:rFonts w:eastAsia="標楷體"/>
                <w:b/>
                <w:noProof/>
                <w:color w:val="auto"/>
              </w:rPr>
              <w:t>關注人與科技、社會環境</w:t>
            </w:r>
            <w:r w:rsidR="00B73953" w:rsidRPr="008230B3">
              <w:rPr>
                <w:rFonts w:eastAsia="標楷體"/>
                <w:b/>
                <w:noProof/>
                <w:color w:val="auto"/>
              </w:rPr>
              <w:t>關係。</w:t>
            </w:r>
          </w:p>
          <w:p w:rsidR="001B1E55" w:rsidRPr="008230B3" w:rsidRDefault="001B1E55" w:rsidP="001B1E55">
            <w:pPr>
              <w:rPr>
                <w:rFonts w:eastAsia="標楷體"/>
                <w:b/>
                <w:noProof/>
                <w:color w:val="auto"/>
              </w:rPr>
            </w:pPr>
            <w:r w:rsidRPr="008230B3">
              <w:rPr>
                <w:rFonts w:eastAsia="標楷體"/>
                <w:b/>
                <w:noProof/>
                <w:color w:val="auto"/>
              </w:rPr>
              <w:t>設</w:t>
            </w:r>
            <w:r w:rsidRPr="008230B3">
              <w:rPr>
                <w:rFonts w:eastAsia="標楷體"/>
                <w:b/>
                <w:noProof/>
                <w:color w:val="auto"/>
              </w:rPr>
              <w:t>k-IV-2</w:t>
            </w:r>
          </w:p>
          <w:p w:rsidR="001B1E55" w:rsidRPr="008230B3" w:rsidRDefault="001B1E55" w:rsidP="001B1E55">
            <w:pPr>
              <w:rPr>
                <w:rFonts w:eastAsia="標楷體"/>
                <w:b/>
                <w:noProof/>
                <w:color w:val="auto"/>
              </w:rPr>
            </w:pPr>
            <w:r w:rsidRPr="008230B3">
              <w:rPr>
                <w:rFonts w:eastAsia="標楷體"/>
                <w:b/>
                <w:noProof/>
                <w:color w:val="auto"/>
              </w:rPr>
              <w:t>設</w:t>
            </w:r>
            <w:r w:rsidRPr="008230B3">
              <w:rPr>
                <w:rFonts w:eastAsia="標楷體"/>
                <w:b/>
                <w:noProof/>
                <w:color w:val="auto"/>
              </w:rPr>
              <w:t>k-IV-3</w:t>
            </w:r>
          </w:p>
          <w:p w:rsidR="001B1E55" w:rsidRPr="008230B3" w:rsidRDefault="001B1E55" w:rsidP="001B1E55">
            <w:pPr>
              <w:rPr>
                <w:rFonts w:eastAsia="標楷體"/>
                <w:b/>
                <w:noProof/>
                <w:color w:val="auto"/>
              </w:rPr>
            </w:pPr>
            <w:r w:rsidRPr="008230B3">
              <w:rPr>
                <w:rFonts w:eastAsia="標楷體"/>
                <w:b/>
                <w:noProof/>
                <w:color w:val="auto"/>
              </w:rPr>
              <w:t>設</w:t>
            </w:r>
            <w:r w:rsidRPr="008230B3">
              <w:rPr>
                <w:rFonts w:eastAsia="標楷體"/>
                <w:b/>
                <w:noProof/>
                <w:color w:val="auto"/>
              </w:rPr>
              <w:t>a-IV-1</w:t>
            </w:r>
          </w:p>
          <w:p w:rsidR="001B1E55" w:rsidRPr="008230B3" w:rsidRDefault="001B1E55" w:rsidP="001B1E55">
            <w:pPr>
              <w:rPr>
                <w:rFonts w:eastAsia="標楷體"/>
                <w:b/>
                <w:color w:val="auto"/>
                <w:kern w:val="2"/>
                <w:sz w:val="24"/>
                <w:szCs w:val="22"/>
              </w:rPr>
            </w:pPr>
            <w:r w:rsidRPr="008230B3">
              <w:rPr>
                <w:rFonts w:eastAsia="標楷體"/>
                <w:b/>
                <w:noProof/>
                <w:color w:val="auto"/>
              </w:rPr>
              <w:t>設</w:t>
            </w:r>
            <w:r w:rsidRPr="008230B3">
              <w:rPr>
                <w:rFonts w:eastAsia="標楷體"/>
                <w:b/>
                <w:noProof/>
                <w:color w:val="auto"/>
              </w:rPr>
              <w:t>a-IV-3</w:t>
            </w:r>
          </w:p>
          <w:p w:rsidR="001B1E55" w:rsidRPr="008230B3" w:rsidRDefault="001B1E55" w:rsidP="00B73953">
            <w:pPr>
              <w:spacing w:line="260" w:lineRule="exact"/>
              <w:jc w:val="left"/>
              <w:rPr>
                <w:b/>
                <w:noProof/>
                <w:color w:val="auto"/>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認識能源</w:t>
            </w:r>
          </w:p>
          <w:p w:rsidR="00B73953" w:rsidRPr="008230B3" w:rsidRDefault="00B73953" w:rsidP="00B73953">
            <w:pPr>
              <w:spacing w:line="260" w:lineRule="exact"/>
              <w:ind w:leftChars="17" w:left="35" w:hanging="1"/>
              <w:jc w:val="left"/>
              <w:rPr>
                <w:b/>
                <w:bCs/>
                <w:snapToGrid w:val="0"/>
                <w:color w:val="auto"/>
              </w:rPr>
            </w:pPr>
            <w:r w:rsidRPr="008230B3">
              <w:rPr>
                <w:rFonts w:eastAsia="標楷體"/>
                <w:b/>
                <w:bCs/>
                <w:snapToGrid w:val="0"/>
                <w:color w:val="auto"/>
              </w:rPr>
              <w:t>能源應用我最行</w:t>
            </w:r>
          </w:p>
          <w:p w:rsidR="00B73953" w:rsidRPr="008230B3" w:rsidRDefault="00B73953" w:rsidP="00B73953">
            <w:pPr>
              <w:spacing w:line="260" w:lineRule="exact"/>
              <w:jc w:val="left"/>
              <w:rPr>
                <w:b/>
                <w:noProof/>
                <w:color w:val="auto"/>
              </w:rPr>
            </w:pPr>
            <w:r w:rsidRPr="008230B3">
              <w:rPr>
                <w:rFonts w:eastAsia="標楷體"/>
                <w:b/>
                <w:noProof/>
                <w:color w:val="auto"/>
              </w:rPr>
              <w:t>1.</w:t>
            </w:r>
            <w:r w:rsidRPr="008230B3">
              <w:rPr>
                <w:rFonts w:eastAsia="標楷體"/>
                <w:b/>
                <w:noProof/>
                <w:color w:val="auto"/>
              </w:rPr>
              <w:t>發電「動手」做的科</w:t>
            </w:r>
            <w:r w:rsidR="00B32156" w:rsidRPr="008230B3">
              <w:rPr>
                <w:rFonts w:eastAsia="標楷體"/>
                <w:b/>
                <w:noProof/>
                <w:color w:val="auto"/>
              </w:rPr>
              <w:t>技問題解決歷程</w:t>
            </w:r>
            <w:r w:rsidRPr="008230B3">
              <w:rPr>
                <w:rFonts w:eastAsia="標楷體"/>
                <w:b/>
                <w:noProof/>
                <w:color w:val="auto"/>
              </w:rPr>
              <w:t>製作。</w:t>
            </w:r>
          </w:p>
          <w:p w:rsidR="00B73953" w:rsidRPr="008230B3" w:rsidRDefault="00B32156" w:rsidP="00B73953">
            <w:pPr>
              <w:spacing w:line="260" w:lineRule="exact"/>
              <w:jc w:val="left"/>
              <w:rPr>
                <w:b/>
                <w:noProof/>
                <w:color w:val="auto"/>
              </w:rPr>
            </w:pPr>
            <w:r w:rsidRPr="008230B3">
              <w:rPr>
                <w:rFonts w:eastAsia="標楷體"/>
                <w:b/>
                <w:noProof/>
                <w:color w:val="auto"/>
              </w:rPr>
              <w:t>2</w:t>
            </w:r>
            <w:r w:rsidRPr="008230B3">
              <w:rPr>
                <w:rFonts w:eastAsia="標楷體"/>
                <w:b/>
                <w:noProof/>
                <w:color w:val="auto"/>
              </w:rPr>
              <w:t>學生表達自己的構想</w:t>
            </w:r>
          </w:p>
          <w:p w:rsidR="00B73953" w:rsidRPr="008230B3" w:rsidRDefault="00B32156" w:rsidP="00B73953">
            <w:pPr>
              <w:spacing w:line="260" w:lineRule="exact"/>
              <w:jc w:val="left"/>
              <w:rPr>
                <w:b/>
                <w:noProof/>
                <w:color w:val="auto"/>
              </w:rPr>
            </w:pPr>
            <w:r w:rsidRPr="008230B3">
              <w:rPr>
                <w:rFonts w:eastAsia="標楷體"/>
                <w:b/>
                <w:noProof/>
                <w:color w:val="auto"/>
              </w:rPr>
              <w:t>3</w:t>
            </w:r>
            <w:r w:rsidR="00B73953" w:rsidRPr="008230B3">
              <w:rPr>
                <w:rFonts w:eastAsia="標楷體"/>
                <w:b/>
                <w:noProof/>
                <w:color w:val="auto"/>
              </w:rPr>
              <w:t>挑選最佳方案進行評估，</w:t>
            </w:r>
            <w:r w:rsidRPr="008230B3">
              <w:rPr>
                <w:rFonts w:eastAsia="標楷體"/>
                <w:b/>
                <w:noProof/>
                <w:color w:val="auto"/>
              </w:rPr>
              <w:t>解決問題</w:t>
            </w:r>
            <w:r w:rsidR="00B73953" w:rsidRPr="008230B3">
              <w:rPr>
                <w:rFonts w:eastAsia="標楷體"/>
                <w:b/>
                <w:noProof/>
                <w:color w:val="auto"/>
              </w:rPr>
              <w:t>。</w:t>
            </w:r>
          </w:p>
          <w:p w:rsidR="00B73953" w:rsidRPr="008230B3" w:rsidRDefault="00B32156" w:rsidP="00B32156">
            <w:pPr>
              <w:spacing w:line="260" w:lineRule="exact"/>
              <w:jc w:val="left"/>
              <w:rPr>
                <w:b/>
                <w:noProof/>
                <w:color w:val="auto"/>
              </w:rPr>
            </w:pPr>
            <w:r w:rsidRPr="008230B3">
              <w:rPr>
                <w:rFonts w:eastAsia="標楷體"/>
                <w:b/>
                <w:noProof/>
                <w:color w:val="auto"/>
              </w:rPr>
              <w:t>4</w:t>
            </w:r>
            <w:r w:rsidR="00B73953" w:rsidRPr="008230B3">
              <w:rPr>
                <w:rFonts w:eastAsia="標楷體"/>
                <w:b/>
                <w:noProof/>
                <w:color w:val="auto"/>
              </w:rPr>
              <w:t>學生依據最佳解決問題方案進行施工規畫，過程中的安全注意事項，待確認所有學生都能夠了解之後，再將材料發給學生，並請學生開始製作。</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center"/>
              <w:rPr>
                <w:b/>
                <w:color w:val="auto"/>
              </w:rPr>
            </w:pPr>
            <w:r w:rsidRPr="008230B3">
              <w:rPr>
                <w:rFonts w:eastAsia="標楷體"/>
                <w:b/>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1.</w:t>
            </w:r>
            <w:r w:rsidR="008B76C7" w:rsidRPr="008230B3">
              <w:rPr>
                <w:rFonts w:eastAsia="標楷體"/>
                <w:b/>
                <w:bCs/>
                <w:snapToGrid w:val="0"/>
                <w:color w:val="auto"/>
              </w:rPr>
              <w:t xml:space="preserve"> DIY</w:t>
            </w:r>
            <w:r w:rsidR="008B76C7" w:rsidRPr="008230B3">
              <w:rPr>
                <w:rFonts w:eastAsia="標楷體"/>
                <w:b/>
                <w:bCs/>
                <w:snapToGrid w:val="0"/>
                <w:color w:val="auto"/>
              </w:rPr>
              <w:t>實作</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2.</w:t>
            </w:r>
            <w:proofErr w:type="gramStart"/>
            <w:r w:rsidRPr="008230B3">
              <w:rPr>
                <w:rFonts w:eastAsia="標楷體"/>
                <w:b/>
                <w:bCs/>
                <w:snapToGrid w:val="0"/>
                <w:color w:val="auto"/>
              </w:rPr>
              <w:t>備課用</w:t>
            </w:r>
            <w:proofErr w:type="gramEnd"/>
            <w:r w:rsidRPr="008230B3">
              <w:rPr>
                <w:rFonts w:eastAsia="標楷體"/>
                <w:b/>
                <w:bCs/>
                <w:snapToGrid w:val="0"/>
                <w:color w:val="auto"/>
              </w:rPr>
              <w:t>書</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3.</w:t>
            </w:r>
            <w:proofErr w:type="gramStart"/>
            <w:r w:rsidRPr="008230B3">
              <w:rPr>
                <w:rFonts w:eastAsia="標楷體"/>
                <w:b/>
                <w:bCs/>
                <w:color w:val="auto"/>
              </w:rPr>
              <w:t>教用版</w:t>
            </w:r>
            <w:proofErr w:type="gramEnd"/>
            <w:r w:rsidRPr="008230B3">
              <w:rPr>
                <w:rFonts w:eastAsia="標楷體"/>
                <w:b/>
                <w:bCs/>
                <w:color w:val="auto"/>
              </w:rPr>
              <w:t>電子教科書</w:t>
            </w:r>
          </w:p>
          <w:p w:rsidR="00B73953" w:rsidRPr="008230B3" w:rsidRDefault="00B73953" w:rsidP="00B73953">
            <w:pPr>
              <w:spacing w:line="260" w:lineRule="exact"/>
              <w:jc w:val="left"/>
              <w:rPr>
                <w:b/>
                <w:color w:val="auto"/>
              </w:rPr>
            </w:pPr>
            <w:r w:rsidRPr="008230B3">
              <w:rPr>
                <w:rFonts w:eastAsia="標楷體"/>
                <w:b/>
                <w:color w:val="auto"/>
              </w:rPr>
              <w:t>4.</w:t>
            </w:r>
            <w:r w:rsidR="001B1E55" w:rsidRPr="008230B3">
              <w:rPr>
                <w:rFonts w:eastAsia="標楷體"/>
                <w:b/>
                <w:color w:val="auto"/>
              </w:rPr>
              <w:t>手機</w:t>
            </w:r>
          </w:p>
          <w:p w:rsidR="00B73953" w:rsidRPr="008230B3" w:rsidRDefault="00B73953" w:rsidP="00B73953">
            <w:pPr>
              <w:spacing w:line="260" w:lineRule="exact"/>
              <w:jc w:val="left"/>
              <w:rPr>
                <w:b/>
                <w:bCs/>
                <w:snapToGrid w:val="0"/>
                <w:color w:val="auto"/>
              </w:rPr>
            </w:pPr>
            <w:r w:rsidRPr="008230B3">
              <w:rPr>
                <w:rFonts w:eastAsia="標楷體"/>
                <w:b/>
                <w:color w:val="auto"/>
              </w:rPr>
              <w:t>5.</w:t>
            </w:r>
            <w:r w:rsidRPr="008230B3">
              <w:rPr>
                <w:rFonts w:eastAsia="標楷體"/>
                <w:b/>
                <w:color w:val="auto"/>
              </w:rPr>
              <w:t>單槍投影機</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1.</w:t>
            </w:r>
            <w:r w:rsidRPr="008230B3">
              <w:rPr>
                <w:rFonts w:eastAsia="標楷體"/>
                <w:b/>
                <w:bCs/>
                <w:snapToGrid w:val="0"/>
                <w:color w:val="auto"/>
              </w:rPr>
              <w:t>發表</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2.</w:t>
            </w:r>
            <w:r w:rsidRPr="008230B3">
              <w:rPr>
                <w:rFonts w:eastAsia="標楷體"/>
                <w:b/>
                <w:bCs/>
                <w:snapToGrid w:val="0"/>
                <w:color w:val="auto"/>
              </w:rPr>
              <w:t>口頭討論</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3.</w:t>
            </w:r>
            <w:r w:rsidRPr="008230B3">
              <w:rPr>
                <w:rFonts w:eastAsia="標楷體"/>
                <w:b/>
                <w:bCs/>
                <w:snapToGrid w:val="0"/>
                <w:color w:val="auto"/>
              </w:rPr>
              <w:t>平時表現</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4.</w:t>
            </w:r>
            <w:r w:rsidR="00B32156" w:rsidRPr="008230B3">
              <w:rPr>
                <w:rFonts w:eastAsia="標楷體"/>
                <w:b/>
                <w:bCs/>
                <w:snapToGrid w:val="0"/>
                <w:color w:val="auto"/>
              </w:rPr>
              <w:t>作品</w:t>
            </w:r>
            <w:r w:rsidRPr="008230B3">
              <w:rPr>
                <w:rFonts w:eastAsia="標楷體"/>
                <w:b/>
                <w:bCs/>
                <w:snapToGrid w:val="0"/>
                <w:color w:val="auto"/>
              </w:rPr>
              <w:t>繳交</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5.</w:t>
            </w:r>
            <w:r w:rsidRPr="008230B3">
              <w:rPr>
                <w:rFonts w:eastAsia="標楷體"/>
                <w:b/>
                <w:bCs/>
                <w:snapToGrid w:val="0"/>
                <w:color w:val="auto"/>
              </w:rPr>
              <w:t>學習態度</w:t>
            </w:r>
          </w:p>
          <w:p w:rsidR="00B73953" w:rsidRPr="008230B3" w:rsidRDefault="00B73953" w:rsidP="00B73953">
            <w:pPr>
              <w:spacing w:line="260" w:lineRule="exact"/>
              <w:jc w:val="left"/>
              <w:rPr>
                <w:b/>
                <w:color w:val="auto"/>
              </w:rPr>
            </w:pPr>
            <w:r w:rsidRPr="008230B3">
              <w:rPr>
                <w:rFonts w:eastAsia="標楷體"/>
                <w:b/>
                <w:bCs/>
                <w:snapToGrid w:val="0"/>
                <w:color w:val="auto"/>
              </w:rPr>
              <w:t>6.</w:t>
            </w:r>
            <w:r w:rsidRPr="008230B3">
              <w:rPr>
                <w:rFonts w:eastAsia="標楷體"/>
                <w:b/>
                <w:bCs/>
                <w:snapToGrid w:val="0"/>
                <w:color w:val="auto"/>
              </w:rPr>
              <w:t>課堂問答</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noProof/>
                <w:color w:val="auto"/>
              </w:rPr>
            </w:pPr>
            <w:r w:rsidRPr="008230B3">
              <w:rPr>
                <w:rFonts w:eastAsia="標楷體"/>
                <w:b/>
                <w:noProof/>
                <w:color w:val="auto"/>
              </w:rPr>
              <w:t>【環境教育】</w:t>
            </w:r>
          </w:p>
          <w:p w:rsidR="00B73953" w:rsidRPr="008230B3" w:rsidRDefault="00B73953" w:rsidP="00B73953">
            <w:pPr>
              <w:spacing w:line="260" w:lineRule="exact"/>
              <w:jc w:val="left"/>
              <w:rPr>
                <w:b/>
                <w:noProof/>
                <w:color w:val="auto"/>
              </w:rPr>
            </w:pPr>
            <w:r w:rsidRPr="008230B3">
              <w:rPr>
                <w:rFonts w:eastAsia="標楷體"/>
                <w:b/>
                <w:noProof/>
                <w:color w:val="auto"/>
              </w:rPr>
              <w:t>環</w:t>
            </w:r>
            <w:r w:rsidRPr="008230B3">
              <w:rPr>
                <w:rFonts w:eastAsia="標楷體"/>
                <w:b/>
                <w:noProof/>
                <w:color w:val="auto"/>
              </w:rPr>
              <w:t xml:space="preserve">J16 </w:t>
            </w:r>
          </w:p>
          <w:p w:rsidR="00B73953" w:rsidRPr="008230B3" w:rsidRDefault="00B73953" w:rsidP="00B73953">
            <w:pPr>
              <w:spacing w:line="260" w:lineRule="exact"/>
              <w:jc w:val="left"/>
              <w:rPr>
                <w:b/>
                <w:noProof/>
                <w:color w:val="auto"/>
              </w:rPr>
            </w:pPr>
            <w:r w:rsidRPr="008230B3">
              <w:rPr>
                <w:rFonts w:eastAsia="標楷體"/>
                <w:b/>
                <w:noProof/>
                <w:color w:val="auto"/>
              </w:rPr>
              <w:t>【能源教育】</w:t>
            </w:r>
          </w:p>
          <w:p w:rsidR="00B73953" w:rsidRPr="008230B3" w:rsidRDefault="00B73953" w:rsidP="00B73953">
            <w:pPr>
              <w:spacing w:line="260" w:lineRule="exact"/>
              <w:jc w:val="left"/>
              <w:rPr>
                <w:b/>
                <w:noProof/>
                <w:color w:val="auto"/>
              </w:rPr>
            </w:pPr>
            <w:r w:rsidRPr="008230B3">
              <w:rPr>
                <w:rFonts w:eastAsia="標楷體"/>
                <w:b/>
                <w:noProof/>
                <w:color w:val="auto"/>
              </w:rPr>
              <w:t>能</w:t>
            </w:r>
            <w:r w:rsidRPr="008230B3">
              <w:rPr>
                <w:rFonts w:eastAsia="標楷體"/>
                <w:b/>
                <w:noProof/>
                <w:color w:val="auto"/>
              </w:rPr>
              <w:t xml:space="preserve">J3 </w:t>
            </w:r>
          </w:p>
          <w:p w:rsidR="00B73953" w:rsidRPr="008230B3" w:rsidRDefault="00B73953" w:rsidP="00B73953">
            <w:pPr>
              <w:spacing w:line="260" w:lineRule="exact"/>
              <w:jc w:val="left"/>
              <w:rPr>
                <w:b/>
                <w:noProof/>
                <w:color w:val="auto"/>
              </w:rPr>
            </w:pPr>
            <w:r w:rsidRPr="008230B3">
              <w:rPr>
                <w:rFonts w:eastAsia="標楷體"/>
                <w:b/>
                <w:noProof/>
                <w:color w:val="auto"/>
              </w:rPr>
              <w:t>能</w:t>
            </w:r>
            <w:r w:rsidRPr="008230B3">
              <w:rPr>
                <w:rFonts w:eastAsia="標楷體"/>
                <w:b/>
                <w:noProof/>
                <w:color w:val="auto"/>
              </w:rPr>
              <w:t xml:space="preserve">J4 </w:t>
            </w:r>
          </w:p>
          <w:p w:rsidR="00B73953" w:rsidRPr="008230B3" w:rsidRDefault="00B73953" w:rsidP="00B32156">
            <w:pPr>
              <w:spacing w:line="260" w:lineRule="exact"/>
              <w:jc w:val="left"/>
              <w:rPr>
                <w:b/>
                <w:noProof/>
                <w:color w:val="auto"/>
              </w:rPr>
            </w:pPr>
            <w:r w:rsidRPr="008230B3">
              <w:rPr>
                <w:rFonts w:eastAsia="標楷體"/>
                <w:b/>
                <w:noProof/>
                <w:color w:val="auto"/>
              </w:rPr>
              <w:t>能</w:t>
            </w:r>
            <w:r w:rsidRPr="008230B3">
              <w:rPr>
                <w:rFonts w:eastAsia="標楷體"/>
                <w:b/>
                <w:noProof/>
                <w:color w:val="auto"/>
              </w:rPr>
              <w:t xml:space="preserve">J8 </w:t>
            </w:r>
          </w:p>
        </w:tc>
        <w:tc>
          <w:tcPr>
            <w:tcW w:w="1784" w:type="dxa"/>
            <w:tcBorders>
              <w:top w:val="single" w:sz="8" w:space="0" w:color="000000"/>
              <w:left w:val="single" w:sz="2" w:space="0" w:color="FFFFFF"/>
              <w:bottom w:val="single" w:sz="8" w:space="0" w:color="000000"/>
              <w:right w:val="single" w:sz="8" w:space="0" w:color="000000"/>
            </w:tcBorders>
            <w:shd w:val="clear" w:color="auto" w:fill="auto"/>
          </w:tcPr>
          <w:p w:rsidR="00B73953" w:rsidRPr="008230B3" w:rsidRDefault="00B73953" w:rsidP="00B73953">
            <w:pPr>
              <w:jc w:val="left"/>
              <w:rPr>
                <w:b/>
                <w:color w:val="auto"/>
                <w:sz w:val="24"/>
                <w:szCs w:val="24"/>
              </w:rPr>
            </w:pPr>
            <w:r w:rsidRPr="008230B3">
              <w:rPr>
                <w:b/>
                <w:color w:val="auto"/>
                <w:sz w:val="24"/>
                <w:szCs w:val="24"/>
              </w:rPr>
              <w:t>第一次定期評量</w:t>
            </w:r>
            <w:r w:rsidRPr="008230B3">
              <w:rPr>
                <w:b/>
                <w:color w:val="auto"/>
                <w:sz w:val="24"/>
                <w:szCs w:val="24"/>
              </w:rPr>
              <w:t>(</w:t>
            </w:r>
            <w:r w:rsidRPr="008230B3">
              <w:rPr>
                <w:b/>
                <w:color w:val="auto"/>
                <w:sz w:val="24"/>
                <w:szCs w:val="24"/>
              </w:rPr>
              <w:t>暫</w:t>
            </w:r>
            <w:r w:rsidRPr="008230B3">
              <w:rPr>
                <w:b/>
                <w:color w:val="auto"/>
                <w:sz w:val="24"/>
                <w:szCs w:val="24"/>
              </w:rPr>
              <w:t>)</w:t>
            </w:r>
          </w:p>
          <w:p w:rsidR="00B73953" w:rsidRPr="008230B3" w:rsidRDefault="00B73953" w:rsidP="00B73953">
            <w:pPr>
              <w:snapToGrid w:val="0"/>
              <w:spacing w:line="0" w:lineRule="atLeast"/>
              <w:ind w:hanging="7"/>
              <w:jc w:val="left"/>
              <w:rPr>
                <w:rFonts w:eastAsia="標楷體"/>
                <w:b/>
                <w:color w:val="auto"/>
                <w:sz w:val="24"/>
                <w:szCs w:val="24"/>
              </w:rPr>
            </w:pPr>
          </w:p>
        </w:tc>
      </w:tr>
      <w:tr w:rsidR="00B73953" w:rsidRPr="008230B3" w:rsidTr="000F15B9">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B73953" w:rsidRPr="008230B3" w:rsidRDefault="00B73953" w:rsidP="00B73953">
            <w:pPr>
              <w:jc w:val="left"/>
              <w:rPr>
                <w:rFonts w:eastAsia="標楷體"/>
                <w:b/>
                <w:color w:val="auto"/>
                <w:sz w:val="24"/>
                <w:szCs w:val="24"/>
              </w:rPr>
            </w:pPr>
            <w:r w:rsidRPr="008230B3">
              <w:rPr>
                <w:rFonts w:eastAsia="標楷體"/>
                <w:b/>
                <w:color w:val="auto"/>
                <w:sz w:val="24"/>
                <w:szCs w:val="24"/>
              </w:rPr>
              <w:t>第八</w:t>
            </w:r>
            <w:proofErr w:type="gramStart"/>
            <w:r w:rsidRPr="008230B3">
              <w:rPr>
                <w:rFonts w:eastAsia="標楷體"/>
                <w:b/>
                <w:color w:val="auto"/>
                <w:sz w:val="24"/>
                <w:szCs w:val="24"/>
              </w:rPr>
              <w:t>週</w:t>
            </w:r>
            <w:proofErr w:type="gramEnd"/>
            <w:r w:rsidRPr="008230B3">
              <w:rPr>
                <w:rFonts w:eastAsia="標楷體"/>
                <w:b/>
                <w:color w:val="auto"/>
                <w:sz w:val="24"/>
                <w:szCs w:val="24"/>
              </w:rPr>
              <w:br/>
              <w:t>10/18~10/24</w:t>
            </w:r>
          </w:p>
        </w:tc>
        <w:tc>
          <w:tcPr>
            <w:tcW w:w="1559" w:type="dxa"/>
            <w:tcBorders>
              <w:top w:val="single" w:sz="8" w:space="0" w:color="000000"/>
              <w:left w:val="single" w:sz="8" w:space="0" w:color="000000"/>
              <w:bottom w:val="single" w:sz="8" w:space="0" w:color="000000"/>
              <w:right w:val="single" w:sz="8" w:space="0" w:color="000000"/>
            </w:tcBorders>
          </w:tcPr>
          <w:p w:rsidR="00B73953" w:rsidRPr="008230B3" w:rsidRDefault="00B32156" w:rsidP="00B73953">
            <w:pPr>
              <w:spacing w:line="260" w:lineRule="exact"/>
              <w:jc w:val="left"/>
              <w:rPr>
                <w:rFonts w:eastAsia="標楷體"/>
                <w:b/>
                <w:color w:val="auto"/>
              </w:rPr>
            </w:pPr>
            <w:r w:rsidRPr="008230B3">
              <w:rPr>
                <w:rFonts w:eastAsia="標楷體"/>
                <w:b/>
                <w:color w:val="auto"/>
              </w:rPr>
              <w:t>科技產品的能源與動力應用</w:t>
            </w:r>
          </w:p>
          <w:p w:rsidR="00B32156" w:rsidRPr="008230B3" w:rsidRDefault="00B32156" w:rsidP="00B73953">
            <w:pPr>
              <w:spacing w:line="260" w:lineRule="exact"/>
              <w:jc w:val="left"/>
              <w:rPr>
                <w:b/>
                <w:color w:val="auto"/>
              </w:rPr>
            </w:pPr>
          </w:p>
          <w:p w:rsidR="00B73953" w:rsidRPr="008230B3" w:rsidRDefault="00B32156" w:rsidP="00B73953">
            <w:pPr>
              <w:spacing w:line="260" w:lineRule="exact"/>
              <w:jc w:val="left"/>
              <w:rPr>
                <w:rFonts w:eastAsia="標楷體"/>
                <w:b/>
                <w:color w:val="auto"/>
              </w:rPr>
            </w:pPr>
            <w:r w:rsidRPr="008230B3">
              <w:rPr>
                <w:rFonts w:eastAsia="標楷體"/>
                <w:b/>
                <w:color w:val="auto"/>
              </w:rPr>
              <w:t>機具操作使用</w:t>
            </w:r>
          </w:p>
          <w:p w:rsidR="00B32156" w:rsidRPr="008230B3" w:rsidRDefault="00B32156" w:rsidP="00B73953">
            <w:pPr>
              <w:spacing w:line="260" w:lineRule="exact"/>
              <w:jc w:val="left"/>
              <w:rPr>
                <w:b/>
                <w:color w:val="auto"/>
              </w:rPr>
            </w:pPr>
          </w:p>
          <w:p w:rsidR="00B73953" w:rsidRPr="008230B3" w:rsidRDefault="00B73953" w:rsidP="00B73953">
            <w:pPr>
              <w:spacing w:line="260" w:lineRule="exact"/>
              <w:jc w:val="left"/>
              <w:rPr>
                <w:rFonts w:eastAsia="標楷體"/>
                <w:b/>
                <w:noProof/>
                <w:color w:val="auto"/>
              </w:rPr>
            </w:pPr>
            <w:r w:rsidRPr="008230B3">
              <w:rPr>
                <w:rFonts w:eastAsia="標楷體"/>
                <w:b/>
                <w:noProof/>
                <w:color w:val="auto"/>
              </w:rPr>
              <w:t>社會與環境的影響。</w:t>
            </w:r>
          </w:p>
          <w:p w:rsidR="00B32156" w:rsidRPr="008230B3" w:rsidRDefault="00B32156" w:rsidP="00B73953">
            <w:pPr>
              <w:spacing w:line="260" w:lineRule="exact"/>
              <w:jc w:val="left"/>
              <w:rPr>
                <w:rFonts w:eastAsia="標楷體"/>
                <w:b/>
                <w:noProof/>
                <w:color w:val="auto"/>
              </w:rPr>
            </w:pPr>
          </w:p>
          <w:p w:rsidR="00B32156" w:rsidRPr="008230B3" w:rsidRDefault="00B32156" w:rsidP="00B32156">
            <w:pPr>
              <w:ind w:firstLine="0"/>
              <w:rPr>
                <w:rFonts w:eastAsia="標楷體"/>
                <w:b/>
                <w:color w:val="auto"/>
              </w:rPr>
            </w:pPr>
            <w:r w:rsidRPr="008230B3">
              <w:rPr>
                <w:rFonts w:eastAsia="標楷體"/>
                <w:b/>
                <w:color w:val="auto"/>
              </w:rPr>
              <w:t>生</w:t>
            </w:r>
            <w:r w:rsidRPr="008230B3">
              <w:rPr>
                <w:rFonts w:eastAsia="標楷體"/>
                <w:b/>
                <w:color w:val="auto"/>
              </w:rPr>
              <w:t>A-IV-4</w:t>
            </w:r>
          </w:p>
          <w:p w:rsidR="00B32156" w:rsidRPr="008230B3" w:rsidRDefault="00B32156" w:rsidP="00B32156">
            <w:pPr>
              <w:ind w:firstLine="0"/>
              <w:rPr>
                <w:rFonts w:eastAsia="標楷體"/>
                <w:b/>
                <w:color w:val="auto"/>
              </w:rPr>
            </w:pPr>
            <w:r w:rsidRPr="008230B3">
              <w:rPr>
                <w:rFonts w:eastAsia="標楷體"/>
                <w:b/>
                <w:color w:val="auto"/>
              </w:rPr>
              <w:t>生</w:t>
            </w:r>
            <w:r w:rsidRPr="008230B3">
              <w:rPr>
                <w:rFonts w:eastAsia="標楷體"/>
                <w:b/>
                <w:color w:val="auto"/>
              </w:rPr>
              <w:t>P-IV-6</w:t>
            </w:r>
          </w:p>
          <w:p w:rsidR="00B32156" w:rsidRPr="008230B3" w:rsidRDefault="00B32156" w:rsidP="00B32156">
            <w:pPr>
              <w:ind w:firstLine="0"/>
              <w:rPr>
                <w:rFonts w:eastAsia="標楷體"/>
                <w:b/>
                <w:color w:val="auto"/>
                <w:kern w:val="2"/>
                <w:sz w:val="24"/>
                <w:szCs w:val="22"/>
              </w:rPr>
            </w:pPr>
            <w:r w:rsidRPr="008230B3">
              <w:rPr>
                <w:rFonts w:eastAsia="標楷體"/>
                <w:b/>
                <w:noProof/>
                <w:color w:val="auto"/>
              </w:rPr>
              <w:t>生</w:t>
            </w:r>
            <w:r w:rsidRPr="008230B3">
              <w:rPr>
                <w:rFonts w:eastAsia="標楷體"/>
                <w:b/>
                <w:noProof/>
                <w:color w:val="auto"/>
              </w:rPr>
              <w:t>S-IV-2</w:t>
            </w:r>
          </w:p>
          <w:p w:rsidR="00B32156" w:rsidRPr="008230B3" w:rsidRDefault="00B32156" w:rsidP="00B73953">
            <w:pPr>
              <w:spacing w:line="260" w:lineRule="exact"/>
              <w:jc w:val="left"/>
              <w:rPr>
                <w:b/>
                <w:color w:val="auto"/>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32156" w:rsidP="00B73953">
            <w:pPr>
              <w:spacing w:line="260" w:lineRule="exact"/>
              <w:jc w:val="left"/>
              <w:rPr>
                <w:b/>
                <w:noProof/>
                <w:color w:val="auto"/>
              </w:rPr>
            </w:pPr>
            <w:r w:rsidRPr="008230B3">
              <w:rPr>
                <w:rFonts w:eastAsia="標楷體"/>
                <w:b/>
                <w:noProof/>
                <w:color w:val="auto"/>
              </w:rPr>
              <w:t>科技產品的基本原理、發展歷程</w:t>
            </w:r>
            <w:r w:rsidR="00B73953" w:rsidRPr="008230B3">
              <w:rPr>
                <w:rFonts w:eastAsia="標楷體"/>
                <w:b/>
                <w:noProof/>
                <w:color w:val="auto"/>
              </w:rPr>
              <w:t>與創新關鍵。</w:t>
            </w:r>
          </w:p>
          <w:p w:rsidR="00B73953" w:rsidRPr="008230B3" w:rsidRDefault="00B73953" w:rsidP="00B73953">
            <w:pPr>
              <w:spacing w:line="260" w:lineRule="exact"/>
              <w:jc w:val="left"/>
              <w:rPr>
                <w:rFonts w:eastAsia="標楷體"/>
                <w:b/>
                <w:noProof/>
                <w:color w:val="auto"/>
              </w:rPr>
            </w:pPr>
            <w:r w:rsidRPr="008230B3">
              <w:rPr>
                <w:rFonts w:eastAsia="標楷體"/>
                <w:b/>
                <w:noProof/>
                <w:color w:val="auto"/>
              </w:rPr>
              <w:t>選用適當材料及正確工具的基本知識。</w:t>
            </w:r>
          </w:p>
          <w:p w:rsidR="00B32156" w:rsidRPr="008230B3" w:rsidRDefault="00B32156" w:rsidP="00B73953">
            <w:pPr>
              <w:spacing w:line="260" w:lineRule="exact"/>
              <w:jc w:val="left"/>
              <w:rPr>
                <w:b/>
                <w:noProof/>
                <w:color w:val="auto"/>
              </w:rPr>
            </w:pPr>
            <w:r w:rsidRPr="008230B3">
              <w:rPr>
                <w:rFonts w:eastAsia="標楷體"/>
                <w:b/>
                <w:noProof/>
                <w:color w:val="auto"/>
              </w:rPr>
              <w:t>設</w:t>
            </w:r>
            <w:r w:rsidRPr="008230B3">
              <w:rPr>
                <w:rFonts w:eastAsia="標楷體"/>
                <w:b/>
                <w:noProof/>
                <w:color w:val="auto"/>
              </w:rPr>
              <w:t>k-IV-2</w:t>
            </w:r>
          </w:p>
          <w:p w:rsidR="00B73953" w:rsidRPr="008230B3" w:rsidRDefault="00B73953" w:rsidP="00B73953">
            <w:pPr>
              <w:spacing w:line="260" w:lineRule="exact"/>
              <w:jc w:val="left"/>
              <w:rPr>
                <w:b/>
                <w:noProof/>
                <w:color w:val="auto"/>
              </w:rPr>
            </w:pPr>
            <w:r w:rsidRPr="008230B3">
              <w:rPr>
                <w:rFonts w:eastAsia="標楷體"/>
                <w:b/>
                <w:noProof/>
                <w:color w:val="auto"/>
              </w:rPr>
              <w:t>設</w:t>
            </w:r>
            <w:r w:rsidRPr="008230B3">
              <w:rPr>
                <w:rFonts w:eastAsia="標楷體"/>
                <w:b/>
                <w:noProof/>
                <w:color w:val="auto"/>
              </w:rPr>
              <w:t xml:space="preserve">a-IV-1 </w:t>
            </w:r>
          </w:p>
          <w:p w:rsidR="00B73953" w:rsidRPr="008230B3" w:rsidRDefault="00B73953" w:rsidP="00B73953">
            <w:pPr>
              <w:spacing w:line="260" w:lineRule="exact"/>
              <w:jc w:val="left"/>
              <w:rPr>
                <w:b/>
                <w:noProof/>
                <w:color w:val="auto"/>
              </w:rPr>
            </w:pPr>
            <w:r w:rsidRPr="008230B3">
              <w:rPr>
                <w:rFonts w:eastAsia="標楷體"/>
                <w:b/>
                <w:noProof/>
                <w:color w:val="auto"/>
              </w:rPr>
              <w:t>設</w:t>
            </w:r>
            <w:r w:rsidRPr="008230B3">
              <w:rPr>
                <w:rFonts w:eastAsia="標楷體"/>
                <w:b/>
                <w:noProof/>
                <w:color w:val="auto"/>
              </w:rPr>
              <w:t xml:space="preserve">a-IV-3 </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認識能源</w:t>
            </w:r>
          </w:p>
          <w:p w:rsidR="00B73953" w:rsidRPr="008230B3" w:rsidRDefault="00B73953" w:rsidP="00B73953">
            <w:pPr>
              <w:spacing w:line="260" w:lineRule="exact"/>
              <w:ind w:leftChars="17" w:left="35" w:hanging="1"/>
              <w:jc w:val="left"/>
              <w:rPr>
                <w:b/>
                <w:bCs/>
                <w:snapToGrid w:val="0"/>
                <w:color w:val="auto"/>
              </w:rPr>
            </w:pPr>
            <w:r w:rsidRPr="008230B3">
              <w:rPr>
                <w:rFonts w:eastAsia="標楷體"/>
                <w:b/>
                <w:bCs/>
                <w:snapToGrid w:val="0"/>
                <w:color w:val="auto"/>
              </w:rPr>
              <w:t>能源應用我最行</w:t>
            </w:r>
          </w:p>
          <w:p w:rsidR="00B73953" w:rsidRPr="008230B3" w:rsidRDefault="00B73953" w:rsidP="00B32156">
            <w:pPr>
              <w:spacing w:line="260" w:lineRule="exact"/>
              <w:jc w:val="left"/>
              <w:rPr>
                <w:b/>
                <w:noProof/>
                <w:color w:val="auto"/>
              </w:rPr>
            </w:pPr>
            <w:r w:rsidRPr="008230B3">
              <w:rPr>
                <w:rFonts w:eastAsia="標楷體"/>
                <w:b/>
                <w:noProof/>
                <w:color w:val="auto"/>
              </w:rPr>
              <w:t>1.</w:t>
            </w:r>
            <w:r w:rsidR="00B32156" w:rsidRPr="008230B3">
              <w:rPr>
                <w:rFonts w:eastAsia="標楷體"/>
                <w:b/>
                <w:noProof/>
                <w:color w:val="auto"/>
              </w:rPr>
              <w:t>學生</w:t>
            </w:r>
            <w:r w:rsidRPr="008230B3">
              <w:rPr>
                <w:rFonts w:eastAsia="標楷體"/>
                <w:b/>
                <w:noProof/>
                <w:color w:val="auto"/>
              </w:rPr>
              <w:t>發電「動手」做的科技問題解決進行設計與製作。將完成的作品實際進行測試，並依據測試的結果進行修正與調整。</w:t>
            </w:r>
          </w:p>
          <w:p w:rsidR="00B73953" w:rsidRPr="008230B3" w:rsidRDefault="00B73953" w:rsidP="008B76C7">
            <w:pPr>
              <w:spacing w:line="260" w:lineRule="exact"/>
              <w:jc w:val="left"/>
              <w:rPr>
                <w:b/>
                <w:noProof/>
                <w:color w:val="auto"/>
              </w:rPr>
            </w:pPr>
            <w:r w:rsidRPr="008230B3">
              <w:rPr>
                <w:rFonts w:eastAsia="標楷體"/>
                <w:b/>
                <w:noProof/>
                <w:color w:val="auto"/>
              </w:rPr>
              <w:t>2.</w:t>
            </w:r>
            <w:r w:rsidRPr="008230B3">
              <w:rPr>
                <w:rFonts w:eastAsia="標楷體"/>
                <w:b/>
                <w:noProof/>
                <w:color w:val="auto"/>
              </w:rPr>
              <w:t>進行活動反思與改善：</w:t>
            </w:r>
            <w:r w:rsidR="008B76C7" w:rsidRPr="008230B3">
              <w:rPr>
                <w:rFonts w:eastAsia="標楷體"/>
                <w:b/>
                <w:noProof/>
                <w:color w:val="auto"/>
              </w:rPr>
              <w:t>思考發電「動手」做的整個歷程，</w:t>
            </w:r>
            <w:r w:rsidRPr="008230B3">
              <w:rPr>
                <w:rFonts w:eastAsia="標楷體"/>
                <w:b/>
                <w:noProof/>
                <w:color w:val="auto"/>
              </w:rPr>
              <w:t>科技問題解決歷程的七個步驟進行反思，再提出未來進行科技問題解決實作活動的改善建議。</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center"/>
              <w:rPr>
                <w:b/>
                <w:color w:val="auto"/>
              </w:rPr>
            </w:pPr>
            <w:r w:rsidRPr="008230B3">
              <w:rPr>
                <w:rFonts w:eastAsia="標楷體"/>
                <w:b/>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1.</w:t>
            </w:r>
            <w:r w:rsidR="008B76C7" w:rsidRPr="008230B3">
              <w:rPr>
                <w:rFonts w:eastAsia="標楷體"/>
                <w:b/>
                <w:bCs/>
                <w:snapToGrid w:val="0"/>
                <w:color w:val="auto"/>
              </w:rPr>
              <w:t xml:space="preserve"> DIY</w:t>
            </w:r>
            <w:r w:rsidR="008B76C7" w:rsidRPr="008230B3">
              <w:rPr>
                <w:rFonts w:eastAsia="標楷體"/>
                <w:b/>
                <w:bCs/>
                <w:snapToGrid w:val="0"/>
                <w:color w:val="auto"/>
              </w:rPr>
              <w:t>實作</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2.</w:t>
            </w:r>
            <w:proofErr w:type="gramStart"/>
            <w:r w:rsidRPr="008230B3">
              <w:rPr>
                <w:rFonts w:eastAsia="標楷體"/>
                <w:b/>
                <w:bCs/>
                <w:snapToGrid w:val="0"/>
                <w:color w:val="auto"/>
              </w:rPr>
              <w:t>備課用</w:t>
            </w:r>
            <w:proofErr w:type="gramEnd"/>
            <w:r w:rsidRPr="008230B3">
              <w:rPr>
                <w:rFonts w:eastAsia="標楷體"/>
                <w:b/>
                <w:bCs/>
                <w:snapToGrid w:val="0"/>
                <w:color w:val="auto"/>
              </w:rPr>
              <w:t>書</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3.</w:t>
            </w:r>
            <w:proofErr w:type="gramStart"/>
            <w:r w:rsidRPr="008230B3">
              <w:rPr>
                <w:rFonts w:eastAsia="標楷體"/>
                <w:b/>
                <w:bCs/>
                <w:color w:val="auto"/>
              </w:rPr>
              <w:t>教用版</w:t>
            </w:r>
            <w:proofErr w:type="gramEnd"/>
            <w:r w:rsidRPr="008230B3">
              <w:rPr>
                <w:rFonts w:eastAsia="標楷體"/>
                <w:b/>
                <w:bCs/>
                <w:color w:val="auto"/>
              </w:rPr>
              <w:t>電子教科書</w:t>
            </w:r>
          </w:p>
          <w:p w:rsidR="00B73953" w:rsidRPr="008230B3" w:rsidRDefault="00B73953" w:rsidP="00B73953">
            <w:pPr>
              <w:spacing w:line="260" w:lineRule="exact"/>
              <w:jc w:val="left"/>
              <w:rPr>
                <w:b/>
                <w:color w:val="auto"/>
              </w:rPr>
            </w:pPr>
            <w:r w:rsidRPr="008230B3">
              <w:rPr>
                <w:rFonts w:eastAsia="標楷體"/>
                <w:b/>
                <w:color w:val="auto"/>
              </w:rPr>
              <w:t>4.</w:t>
            </w:r>
            <w:r w:rsidRPr="008230B3">
              <w:rPr>
                <w:rFonts w:eastAsia="標楷體"/>
                <w:b/>
                <w:color w:val="auto"/>
              </w:rPr>
              <w:t>筆記型電腦</w:t>
            </w:r>
          </w:p>
          <w:p w:rsidR="00B73953" w:rsidRPr="008230B3" w:rsidRDefault="00B73953" w:rsidP="00B73953">
            <w:pPr>
              <w:spacing w:line="260" w:lineRule="exact"/>
              <w:jc w:val="left"/>
              <w:rPr>
                <w:b/>
                <w:bCs/>
                <w:snapToGrid w:val="0"/>
                <w:color w:val="auto"/>
              </w:rPr>
            </w:pPr>
            <w:r w:rsidRPr="008230B3">
              <w:rPr>
                <w:rFonts w:eastAsia="標楷體"/>
                <w:b/>
                <w:color w:val="auto"/>
              </w:rPr>
              <w:t>5.</w:t>
            </w:r>
            <w:r w:rsidRPr="008230B3">
              <w:rPr>
                <w:rFonts w:eastAsia="標楷體"/>
                <w:b/>
                <w:color w:val="auto"/>
              </w:rPr>
              <w:t>單槍投影機</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1.</w:t>
            </w:r>
            <w:r w:rsidRPr="008230B3">
              <w:rPr>
                <w:rFonts w:eastAsia="標楷體"/>
                <w:b/>
                <w:bCs/>
                <w:snapToGrid w:val="0"/>
                <w:color w:val="auto"/>
              </w:rPr>
              <w:t>發表</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2.</w:t>
            </w:r>
            <w:r w:rsidRPr="008230B3">
              <w:rPr>
                <w:rFonts w:eastAsia="標楷體"/>
                <w:b/>
                <w:bCs/>
                <w:snapToGrid w:val="0"/>
                <w:color w:val="auto"/>
              </w:rPr>
              <w:t>口頭討論</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3.</w:t>
            </w:r>
            <w:r w:rsidRPr="008230B3">
              <w:rPr>
                <w:rFonts w:eastAsia="標楷體"/>
                <w:b/>
                <w:bCs/>
                <w:snapToGrid w:val="0"/>
                <w:color w:val="auto"/>
              </w:rPr>
              <w:t>平時上課表現</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4.</w:t>
            </w:r>
            <w:r w:rsidRPr="008230B3">
              <w:rPr>
                <w:rFonts w:eastAsia="標楷體"/>
                <w:b/>
                <w:bCs/>
                <w:snapToGrid w:val="0"/>
                <w:color w:val="auto"/>
              </w:rPr>
              <w:t>作業繳交</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5.</w:t>
            </w:r>
            <w:r w:rsidRPr="008230B3">
              <w:rPr>
                <w:rFonts w:eastAsia="標楷體"/>
                <w:b/>
                <w:bCs/>
                <w:snapToGrid w:val="0"/>
                <w:color w:val="auto"/>
              </w:rPr>
              <w:t>學習態度</w:t>
            </w:r>
          </w:p>
          <w:p w:rsidR="00B73953" w:rsidRPr="008230B3" w:rsidRDefault="00B73953" w:rsidP="00B73953">
            <w:pPr>
              <w:spacing w:line="260" w:lineRule="exact"/>
              <w:jc w:val="left"/>
              <w:rPr>
                <w:b/>
                <w:color w:val="auto"/>
              </w:rPr>
            </w:pPr>
            <w:r w:rsidRPr="008230B3">
              <w:rPr>
                <w:rFonts w:eastAsia="標楷體"/>
                <w:b/>
                <w:bCs/>
                <w:snapToGrid w:val="0"/>
                <w:color w:val="auto"/>
              </w:rPr>
              <w:t>6.</w:t>
            </w:r>
            <w:r w:rsidRPr="008230B3">
              <w:rPr>
                <w:rFonts w:eastAsia="標楷體"/>
                <w:b/>
                <w:bCs/>
                <w:snapToGrid w:val="0"/>
                <w:color w:val="auto"/>
              </w:rPr>
              <w:t>課堂問答</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noProof/>
                <w:color w:val="auto"/>
              </w:rPr>
            </w:pPr>
            <w:r w:rsidRPr="008230B3">
              <w:rPr>
                <w:rFonts w:eastAsia="標楷體"/>
                <w:b/>
                <w:noProof/>
                <w:color w:val="auto"/>
              </w:rPr>
              <w:t>【環境教育】</w:t>
            </w:r>
          </w:p>
          <w:p w:rsidR="00B73953" w:rsidRPr="008230B3" w:rsidRDefault="00B73953" w:rsidP="00B73953">
            <w:pPr>
              <w:spacing w:line="260" w:lineRule="exact"/>
              <w:jc w:val="left"/>
              <w:rPr>
                <w:b/>
                <w:noProof/>
                <w:color w:val="auto"/>
              </w:rPr>
            </w:pPr>
            <w:r w:rsidRPr="008230B3">
              <w:rPr>
                <w:rFonts w:eastAsia="標楷體"/>
                <w:b/>
                <w:noProof/>
                <w:color w:val="auto"/>
              </w:rPr>
              <w:t>環</w:t>
            </w:r>
            <w:r w:rsidRPr="008230B3">
              <w:rPr>
                <w:rFonts w:eastAsia="標楷體"/>
                <w:b/>
                <w:noProof/>
                <w:color w:val="auto"/>
              </w:rPr>
              <w:t xml:space="preserve">J16 </w:t>
            </w:r>
          </w:p>
          <w:p w:rsidR="00B73953" w:rsidRPr="008230B3" w:rsidRDefault="00B73953" w:rsidP="00B73953">
            <w:pPr>
              <w:spacing w:line="260" w:lineRule="exact"/>
              <w:jc w:val="left"/>
              <w:rPr>
                <w:b/>
                <w:noProof/>
                <w:color w:val="auto"/>
              </w:rPr>
            </w:pPr>
            <w:r w:rsidRPr="008230B3">
              <w:rPr>
                <w:rFonts w:eastAsia="標楷體"/>
                <w:b/>
                <w:noProof/>
                <w:color w:val="auto"/>
              </w:rPr>
              <w:t>【能源教育】</w:t>
            </w:r>
          </w:p>
          <w:p w:rsidR="00B73953" w:rsidRPr="008230B3" w:rsidRDefault="00B73953" w:rsidP="00B73953">
            <w:pPr>
              <w:spacing w:line="260" w:lineRule="exact"/>
              <w:jc w:val="left"/>
              <w:rPr>
                <w:b/>
                <w:noProof/>
                <w:color w:val="auto"/>
              </w:rPr>
            </w:pPr>
            <w:r w:rsidRPr="008230B3">
              <w:rPr>
                <w:rFonts w:eastAsia="標楷體"/>
                <w:b/>
                <w:noProof/>
                <w:color w:val="auto"/>
              </w:rPr>
              <w:t>能</w:t>
            </w:r>
            <w:r w:rsidRPr="008230B3">
              <w:rPr>
                <w:rFonts w:eastAsia="標楷體"/>
                <w:b/>
                <w:noProof/>
                <w:color w:val="auto"/>
              </w:rPr>
              <w:t xml:space="preserve">J3 </w:t>
            </w:r>
          </w:p>
          <w:p w:rsidR="00B73953" w:rsidRPr="008230B3" w:rsidRDefault="00B73953" w:rsidP="00B73953">
            <w:pPr>
              <w:spacing w:line="260" w:lineRule="exact"/>
              <w:jc w:val="left"/>
              <w:rPr>
                <w:b/>
                <w:noProof/>
                <w:color w:val="auto"/>
              </w:rPr>
            </w:pPr>
            <w:r w:rsidRPr="008230B3">
              <w:rPr>
                <w:rFonts w:eastAsia="標楷體"/>
                <w:b/>
                <w:noProof/>
                <w:color w:val="auto"/>
              </w:rPr>
              <w:t>能</w:t>
            </w:r>
            <w:r w:rsidRPr="008230B3">
              <w:rPr>
                <w:rFonts w:eastAsia="標楷體"/>
                <w:b/>
                <w:noProof/>
                <w:color w:val="auto"/>
              </w:rPr>
              <w:t xml:space="preserve">J4 </w:t>
            </w:r>
          </w:p>
          <w:p w:rsidR="00B73953" w:rsidRPr="008230B3" w:rsidRDefault="00B73953" w:rsidP="00B73953">
            <w:pPr>
              <w:spacing w:line="260" w:lineRule="exact"/>
              <w:jc w:val="left"/>
              <w:rPr>
                <w:b/>
                <w:noProof/>
                <w:color w:val="auto"/>
              </w:rPr>
            </w:pPr>
            <w:r w:rsidRPr="008230B3">
              <w:rPr>
                <w:rFonts w:eastAsia="標楷體"/>
                <w:b/>
                <w:noProof/>
                <w:color w:val="auto"/>
              </w:rPr>
              <w:t>能</w:t>
            </w:r>
            <w:r w:rsidRPr="008230B3">
              <w:rPr>
                <w:rFonts w:eastAsia="標楷體"/>
                <w:b/>
                <w:noProof/>
                <w:color w:val="auto"/>
              </w:rPr>
              <w:t xml:space="preserve">J8 </w:t>
            </w:r>
          </w:p>
        </w:tc>
        <w:tc>
          <w:tcPr>
            <w:tcW w:w="1784" w:type="dxa"/>
            <w:tcBorders>
              <w:top w:val="single" w:sz="8" w:space="0" w:color="000000"/>
              <w:left w:val="single" w:sz="2" w:space="0" w:color="FFFFFF"/>
              <w:bottom w:val="single" w:sz="8" w:space="0" w:color="000000"/>
              <w:right w:val="single" w:sz="8" w:space="0" w:color="000000"/>
            </w:tcBorders>
            <w:shd w:val="clear" w:color="auto" w:fill="auto"/>
          </w:tcPr>
          <w:p w:rsidR="00B73953" w:rsidRPr="008230B3" w:rsidRDefault="00B73953" w:rsidP="00B73953">
            <w:pPr>
              <w:snapToGrid w:val="0"/>
              <w:spacing w:line="0" w:lineRule="atLeast"/>
              <w:ind w:hanging="7"/>
              <w:jc w:val="left"/>
              <w:rPr>
                <w:b/>
                <w:color w:val="auto"/>
              </w:rPr>
            </w:pPr>
            <w:r w:rsidRPr="008230B3">
              <w:rPr>
                <w:rFonts w:eastAsia="標楷體"/>
                <w:b/>
                <w:color w:val="auto"/>
                <w:sz w:val="24"/>
                <w:szCs w:val="24"/>
              </w:rPr>
              <w:t>10/20~21</w:t>
            </w:r>
            <w:proofErr w:type="gramStart"/>
            <w:r w:rsidRPr="008230B3">
              <w:rPr>
                <w:rFonts w:eastAsia="標楷體"/>
                <w:b/>
                <w:color w:val="auto"/>
                <w:sz w:val="24"/>
                <w:szCs w:val="24"/>
              </w:rPr>
              <w:t>八年級隔宿</w:t>
            </w:r>
            <w:proofErr w:type="gramEnd"/>
            <w:r w:rsidRPr="008230B3">
              <w:rPr>
                <w:rFonts w:eastAsia="標楷體"/>
                <w:b/>
                <w:color w:val="auto"/>
                <w:sz w:val="24"/>
                <w:szCs w:val="24"/>
              </w:rPr>
              <w:t>(</w:t>
            </w:r>
            <w:r w:rsidRPr="008230B3">
              <w:rPr>
                <w:rFonts w:eastAsia="標楷體"/>
                <w:b/>
                <w:color w:val="auto"/>
                <w:sz w:val="24"/>
                <w:szCs w:val="24"/>
              </w:rPr>
              <w:t>暫</w:t>
            </w:r>
            <w:r w:rsidRPr="008230B3">
              <w:rPr>
                <w:rFonts w:eastAsia="標楷體"/>
                <w:b/>
                <w:color w:val="auto"/>
                <w:sz w:val="24"/>
                <w:szCs w:val="24"/>
              </w:rPr>
              <w:t>)</w:t>
            </w:r>
          </w:p>
        </w:tc>
      </w:tr>
      <w:tr w:rsidR="00B73953" w:rsidRPr="008230B3" w:rsidTr="000F15B9">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B73953" w:rsidRPr="008230B3" w:rsidRDefault="00B73953" w:rsidP="00B73953">
            <w:pPr>
              <w:jc w:val="left"/>
              <w:rPr>
                <w:rFonts w:eastAsia="標楷體"/>
                <w:b/>
                <w:color w:val="auto"/>
                <w:sz w:val="24"/>
                <w:szCs w:val="24"/>
              </w:rPr>
            </w:pPr>
            <w:r w:rsidRPr="008230B3">
              <w:rPr>
                <w:rFonts w:eastAsia="標楷體"/>
                <w:b/>
                <w:color w:val="auto"/>
                <w:sz w:val="24"/>
                <w:szCs w:val="24"/>
              </w:rPr>
              <w:t>第九</w:t>
            </w:r>
            <w:proofErr w:type="gramStart"/>
            <w:r w:rsidRPr="008230B3">
              <w:rPr>
                <w:rFonts w:eastAsia="標楷體"/>
                <w:b/>
                <w:color w:val="auto"/>
                <w:sz w:val="24"/>
                <w:szCs w:val="24"/>
              </w:rPr>
              <w:t>週</w:t>
            </w:r>
            <w:proofErr w:type="gramEnd"/>
            <w:r w:rsidRPr="008230B3">
              <w:rPr>
                <w:rFonts w:eastAsia="標楷體"/>
                <w:b/>
                <w:color w:val="auto"/>
                <w:sz w:val="24"/>
                <w:szCs w:val="24"/>
              </w:rPr>
              <w:br/>
              <w:t>10/25~10/31</w:t>
            </w:r>
          </w:p>
        </w:tc>
        <w:tc>
          <w:tcPr>
            <w:tcW w:w="1559" w:type="dxa"/>
            <w:tcBorders>
              <w:top w:val="single" w:sz="8" w:space="0" w:color="000000"/>
              <w:left w:val="single" w:sz="8" w:space="0" w:color="000000"/>
              <w:bottom w:val="single" w:sz="8" w:space="0" w:color="000000"/>
              <w:right w:val="single" w:sz="8" w:space="0" w:color="000000"/>
            </w:tcBorders>
          </w:tcPr>
          <w:p w:rsidR="00B73953" w:rsidRPr="008230B3" w:rsidRDefault="00B73953" w:rsidP="00B73953">
            <w:pPr>
              <w:spacing w:line="260" w:lineRule="exact"/>
              <w:jc w:val="left"/>
              <w:rPr>
                <w:b/>
                <w:noProof/>
                <w:color w:val="auto"/>
              </w:rPr>
            </w:pPr>
            <w:r w:rsidRPr="008230B3">
              <w:rPr>
                <w:rFonts w:eastAsia="標楷體"/>
                <w:b/>
                <w:noProof/>
                <w:color w:val="auto"/>
              </w:rPr>
              <w:t>生</w:t>
            </w:r>
            <w:r w:rsidRPr="008230B3">
              <w:rPr>
                <w:rFonts w:eastAsia="標楷體"/>
                <w:b/>
                <w:noProof/>
                <w:color w:val="auto"/>
              </w:rPr>
              <w:t xml:space="preserve">P-IV-4 </w:t>
            </w:r>
            <w:r w:rsidRPr="008230B3">
              <w:rPr>
                <w:rFonts w:eastAsia="標楷體"/>
                <w:b/>
                <w:noProof/>
                <w:color w:val="auto"/>
              </w:rPr>
              <w:t>設計的流程。</w:t>
            </w:r>
          </w:p>
          <w:p w:rsidR="00B73953" w:rsidRPr="008230B3" w:rsidRDefault="00B73953" w:rsidP="00B73953">
            <w:pPr>
              <w:spacing w:line="260" w:lineRule="exact"/>
              <w:jc w:val="left"/>
              <w:rPr>
                <w:b/>
                <w:noProof/>
                <w:color w:val="auto"/>
              </w:rPr>
            </w:pPr>
            <w:r w:rsidRPr="008230B3">
              <w:rPr>
                <w:rFonts w:eastAsia="標楷體"/>
                <w:b/>
                <w:noProof/>
                <w:color w:val="auto"/>
              </w:rPr>
              <w:lastRenderedPageBreak/>
              <w:t>生</w:t>
            </w:r>
            <w:r w:rsidRPr="008230B3">
              <w:rPr>
                <w:rFonts w:eastAsia="標楷體"/>
                <w:b/>
                <w:noProof/>
                <w:color w:val="auto"/>
              </w:rPr>
              <w:t xml:space="preserve">P-IV-5 </w:t>
            </w:r>
            <w:r w:rsidRPr="008230B3">
              <w:rPr>
                <w:rFonts w:eastAsia="標楷體"/>
                <w:b/>
                <w:noProof/>
                <w:color w:val="auto"/>
              </w:rPr>
              <w:t>材料的選用與加工處理。</w:t>
            </w:r>
          </w:p>
          <w:p w:rsidR="00B73953" w:rsidRPr="008230B3" w:rsidRDefault="00B73953" w:rsidP="00B73953">
            <w:pPr>
              <w:spacing w:line="260" w:lineRule="exact"/>
              <w:jc w:val="left"/>
              <w:rPr>
                <w:b/>
                <w:noProof/>
                <w:color w:val="auto"/>
              </w:rPr>
            </w:pPr>
            <w:r w:rsidRPr="008230B3">
              <w:rPr>
                <w:rFonts w:eastAsia="標楷體"/>
                <w:b/>
                <w:noProof/>
                <w:color w:val="auto"/>
              </w:rPr>
              <w:t>生</w:t>
            </w:r>
            <w:r w:rsidRPr="008230B3">
              <w:rPr>
                <w:rFonts w:eastAsia="標楷體"/>
                <w:b/>
                <w:noProof/>
                <w:color w:val="auto"/>
              </w:rPr>
              <w:t xml:space="preserve">P-IV-6 </w:t>
            </w:r>
            <w:r w:rsidRPr="008230B3">
              <w:rPr>
                <w:rFonts w:eastAsia="標楷體"/>
                <w:b/>
                <w:noProof/>
                <w:color w:val="auto"/>
              </w:rPr>
              <w:t>常用的機具操作與使用。</w:t>
            </w:r>
          </w:p>
          <w:p w:rsidR="00B73953" w:rsidRPr="008230B3" w:rsidRDefault="00B73953" w:rsidP="00B73953">
            <w:pPr>
              <w:spacing w:line="260" w:lineRule="exact"/>
              <w:jc w:val="left"/>
              <w:rPr>
                <w:b/>
                <w:noProof/>
                <w:color w:val="auto"/>
              </w:rPr>
            </w:pPr>
            <w:r w:rsidRPr="008230B3">
              <w:rPr>
                <w:rFonts w:eastAsia="標楷體"/>
                <w:b/>
                <w:noProof/>
                <w:color w:val="auto"/>
              </w:rPr>
              <w:t>生</w:t>
            </w:r>
            <w:r w:rsidRPr="008230B3">
              <w:rPr>
                <w:rFonts w:eastAsia="標楷體"/>
                <w:b/>
                <w:noProof/>
                <w:color w:val="auto"/>
              </w:rPr>
              <w:t xml:space="preserve">A-IV-4 </w:t>
            </w:r>
            <w:r w:rsidRPr="008230B3">
              <w:rPr>
                <w:rFonts w:eastAsia="標楷體"/>
                <w:b/>
                <w:noProof/>
                <w:color w:val="auto"/>
              </w:rPr>
              <w:t>日常科技產品的能源與動力應用。</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8B76C7" w:rsidP="00B73953">
            <w:pPr>
              <w:spacing w:line="260" w:lineRule="exact"/>
              <w:jc w:val="left"/>
              <w:rPr>
                <w:b/>
                <w:noProof/>
                <w:color w:val="auto"/>
              </w:rPr>
            </w:pPr>
            <w:r w:rsidRPr="008230B3">
              <w:rPr>
                <w:rFonts w:eastAsia="標楷體"/>
                <w:b/>
                <w:noProof/>
                <w:color w:val="auto"/>
              </w:rPr>
              <w:lastRenderedPageBreak/>
              <w:t>科技的意涵與設計製作基本概念</w:t>
            </w:r>
          </w:p>
          <w:p w:rsidR="00B73953" w:rsidRPr="008230B3" w:rsidRDefault="00B73953" w:rsidP="00B73953">
            <w:pPr>
              <w:spacing w:line="260" w:lineRule="exact"/>
              <w:jc w:val="left"/>
              <w:rPr>
                <w:b/>
                <w:noProof/>
                <w:color w:val="auto"/>
              </w:rPr>
            </w:pPr>
            <w:r w:rsidRPr="008230B3">
              <w:rPr>
                <w:rFonts w:eastAsia="標楷體"/>
                <w:b/>
                <w:noProof/>
                <w:color w:val="auto"/>
              </w:rPr>
              <w:lastRenderedPageBreak/>
              <w:t>選用適當材料及正確工具的基本知識。</w:t>
            </w:r>
          </w:p>
          <w:p w:rsidR="00B73953" w:rsidRPr="008230B3" w:rsidRDefault="008B76C7" w:rsidP="00B73953">
            <w:pPr>
              <w:spacing w:line="260" w:lineRule="exact"/>
              <w:jc w:val="left"/>
              <w:rPr>
                <w:b/>
                <w:noProof/>
                <w:color w:val="auto"/>
              </w:rPr>
            </w:pPr>
            <w:r w:rsidRPr="008230B3">
              <w:rPr>
                <w:rFonts w:eastAsia="標楷體"/>
                <w:b/>
                <w:noProof/>
                <w:color w:val="auto"/>
              </w:rPr>
              <w:t>參與科技實作活動及試探興趣，不受性別</w:t>
            </w:r>
            <w:r w:rsidR="00B73953" w:rsidRPr="008230B3">
              <w:rPr>
                <w:rFonts w:eastAsia="標楷體"/>
                <w:b/>
                <w:noProof/>
                <w:color w:val="auto"/>
              </w:rPr>
              <w:t>限制。</w:t>
            </w:r>
          </w:p>
          <w:p w:rsidR="00B73953" w:rsidRPr="008230B3" w:rsidRDefault="00B73953" w:rsidP="00B73953">
            <w:pPr>
              <w:spacing w:line="260" w:lineRule="exact"/>
              <w:jc w:val="left"/>
              <w:rPr>
                <w:b/>
                <w:noProof/>
                <w:color w:val="auto"/>
              </w:rPr>
            </w:pPr>
            <w:r w:rsidRPr="008230B3">
              <w:rPr>
                <w:rFonts w:eastAsia="標楷體"/>
                <w:b/>
                <w:noProof/>
                <w:color w:val="auto"/>
              </w:rPr>
              <w:t>繪製可正確傳達設計理念的平面或立體設計圖。</w:t>
            </w:r>
          </w:p>
          <w:p w:rsidR="008B76C7" w:rsidRPr="008230B3" w:rsidRDefault="00B73953" w:rsidP="00B73953">
            <w:pPr>
              <w:spacing w:line="260" w:lineRule="exact"/>
              <w:jc w:val="left"/>
              <w:rPr>
                <w:rFonts w:eastAsia="標楷體"/>
                <w:b/>
                <w:noProof/>
                <w:color w:val="auto"/>
              </w:rPr>
            </w:pPr>
            <w:r w:rsidRPr="008230B3">
              <w:rPr>
                <w:rFonts w:eastAsia="標楷體"/>
                <w:b/>
                <w:noProof/>
                <w:color w:val="auto"/>
              </w:rPr>
              <w:t>運用基本工具進行材</w:t>
            </w:r>
          </w:p>
          <w:p w:rsidR="00B73953" w:rsidRPr="008230B3" w:rsidRDefault="008B76C7" w:rsidP="00B73953">
            <w:pPr>
              <w:spacing w:line="260" w:lineRule="exact"/>
              <w:jc w:val="left"/>
              <w:rPr>
                <w:rFonts w:eastAsia="標楷體"/>
                <w:b/>
                <w:noProof/>
                <w:color w:val="auto"/>
              </w:rPr>
            </w:pPr>
            <w:r w:rsidRPr="008230B3">
              <w:rPr>
                <w:rFonts w:eastAsia="標楷體"/>
                <w:b/>
                <w:noProof/>
                <w:color w:val="auto"/>
              </w:rPr>
              <w:t>設</w:t>
            </w:r>
            <w:r w:rsidRPr="008230B3">
              <w:rPr>
                <w:rFonts w:eastAsia="標楷體"/>
                <w:b/>
                <w:noProof/>
                <w:color w:val="auto"/>
              </w:rPr>
              <w:t>k-IV-1</w:t>
            </w:r>
          </w:p>
          <w:p w:rsidR="008B76C7" w:rsidRPr="008230B3" w:rsidRDefault="008B76C7" w:rsidP="00B73953">
            <w:pPr>
              <w:spacing w:line="260" w:lineRule="exact"/>
              <w:jc w:val="left"/>
              <w:rPr>
                <w:rFonts w:eastAsia="標楷體"/>
                <w:b/>
                <w:noProof/>
                <w:color w:val="auto"/>
              </w:rPr>
            </w:pPr>
            <w:r w:rsidRPr="008230B3">
              <w:rPr>
                <w:rFonts w:eastAsia="標楷體"/>
                <w:b/>
                <w:noProof/>
                <w:color w:val="auto"/>
              </w:rPr>
              <w:t>設</w:t>
            </w:r>
            <w:r w:rsidRPr="008230B3">
              <w:rPr>
                <w:rFonts w:eastAsia="標楷體"/>
                <w:b/>
                <w:noProof/>
                <w:color w:val="auto"/>
              </w:rPr>
              <w:t>k-IV-3</w:t>
            </w:r>
          </w:p>
          <w:p w:rsidR="008B76C7" w:rsidRPr="008230B3" w:rsidRDefault="008B76C7" w:rsidP="00B73953">
            <w:pPr>
              <w:spacing w:line="260" w:lineRule="exact"/>
              <w:jc w:val="left"/>
              <w:rPr>
                <w:rFonts w:eastAsia="標楷體"/>
                <w:b/>
                <w:noProof/>
                <w:color w:val="auto"/>
              </w:rPr>
            </w:pPr>
            <w:r w:rsidRPr="008230B3">
              <w:rPr>
                <w:rFonts w:eastAsia="標楷體"/>
                <w:b/>
                <w:noProof/>
                <w:color w:val="auto"/>
              </w:rPr>
              <w:t>設</w:t>
            </w:r>
            <w:r w:rsidRPr="008230B3">
              <w:rPr>
                <w:rFonts w:eastAsia="標楷體"/>
                <w:b/>
                <w:noProof/>
                <w:color w:val="auto"/>
              </w:rPr>
              <w:t>a-IV-1</w:t>
            </w:r>
          </w:p>
          <w:p w:rsidR="008B76C7" w:rsidRPr="008230B3" w:rsidRDefault="008B76C7" w:rsidP="00B73953">
            <w:pPr>
              <w:spacing w:line="260" w:lineRule="exact"/>
              <w:jc w:val="left"/>
              <w:rPr>
                <w:rFonts w:eastAsia="標楷體"/>
                <w:b/>
                <w:noProof/>
                <w:color w:val="auto"/>
              </w:rPr>
            </w:pPr>
            <w:r w:rsidRPr="008230B3">
              <w:rPr>
                <w:rFonts w:eastAsia="標楷體"/>
                <w:b/>
                <w:noProof/>
                <w:color w:val="auto"/>
              </w:rPr>
              <w:t>設</w:t>
            </w:r>
            <w:r w:rsidRPr="008230B3">
              <w:rPr>
                <w:rFonts w:eastAsia="標楷體"/>
                <w:b/>
                <w:noProof/>
                <w:color w:val="auto"/>
              </w:rPr>
              <w:t>s-IV-1</w:t>
            </w:r>
          </w:p>
          <w:p w:rsidR="008B76C7" w:rsidRPr="008230B3" w:rsidRDefault="008B76C7" w:rsidP="00B73953">
            <w:pPr>
              <w:spacing w:line="260" w:lineRule="exact"/>
              <w:jc w:val="left"/>
              <w:rPr>
                <w:b/>
                <w:noProof/>
                <w:color w:val="auto"/>
              </w:rPr>
            </w:pPr>
            <w:r w:rsidRPr="008230B3">
              <w:rPr>
                <w:rFonts w:eastAsia="標楷體"/>
                <w:b/>
                <w:noProof/>
                <w:color w:val="auto"/>
              </w:rPr>
              <w:t>設</w:t>
            </w:r>
            <w:r w:rsidRPr="008230B3">
              <w:rPr>
                <w:rFonts w:eastAsia="標楷體"/>
                <w:b/>
                <w:noProof/>
                <w:color w:val="auto"/>
              </w:rPr>
              <w:t>s-IV-2</w:t>
            </w:r>
          </w:p>
          <w:p w:rsidR="00B73953" w:rsidRPr="008230B3" w:rsidRDefault="00B73953" w:rsidP="00B73953">
            <w:pPr>
              <w:spacing w:line="260" w:lineRule="exact"/>
              <w:jc w:val="left"/>
              <w:rPr>
                <w:b/>
                <w:noProof/>
                <w:color w:val="auto"/>
              </w:rPr>
            </w:pPr>
            <w:r w:rsidRPr="008230B3">
              <w:rPr>
                <w:rFonts w:eastAsia="標楷體"/>
                <w:b/>
                <w:noProof/>
                <w:color w:val="auto"/>
              </w:rPr>
              <w:t>設</w:t>
            </w:r>
            <w:r w:rsidRPr="008230B3">
              <w:rPr>
                <w:rFonts w:eastAsia="標楷體"/>
                <w:b/>
                <w:noProof/>
                <w:color w:val="auto"/>
              </w:rPr>
              <w:t xml:space="preserve">c-IV-1 </w:t>
            </w:r>
          </w:p>
          <w:p w:rsidR="00B73953" w:rsidRPr="008230B3" w:rsidRDefault="00B73953" w:rsidP="00B73953">
            <w:pPr>
              <w:spacing w:line="260" w:lineRule="exact"/>
              <w:jc w:val="left"/>
              <w:rPr>
                <w:b/>
                <w:noProof/>
                <w:color w:val="auto"/>
              </w:rPr>
            </w:pPr>
            <w:r w:rsidRPr="008230B3">
              <w:rPr>
                <w:rFonts w:eastAsia="標楷體"/>
                <w:b/>
                <w:noProof/>
                <w:color w:val="auto"/>
              </w:rPr>
              <w:t>設</w:t>
            </w:r>
            <w:r w:rsidRPr="008230B3">
              <w:rPr>
                <w:rFonts w:eastAsia="標楷體"/>
                <w:b/>
                <w:noProof/>
                <w:color w:val="auto"/>
              </w:rPr>
              <w:t xml:space="preserve">c-IV-2 </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8B76C7">
            <w:pPr>
              <w:spacing w:line="260" w:lineRule="exact"/>
              <w:jc w:val="left"/>
              <w:rPr>
                <w:b/>
                <w:color w:val="auto"/>
              </w:rPr>
            </w:pPr>
            <w:r w:rsidRPr="008230B3">
              <w:rPr>
                <w:rFonts w:eastAsia="標楷體"/>
                <w:b/>
                <w:noProof/>
                <w:color w:val="auto"/>
              </w:rPr>
              <w:lastRenderedPageBreak/>
              <w:t>創意線控仿生獸設計</w:t>
            </w:r>
          </w:p>
          <w:p w:rsidR="00B73953" w:rsidRPr="008230B3" w:rsidRDefault="00B73953" w:rsidP="00B73953">
            <w:pPr>
              <w:spacing w:line="260" w:lineRule="exact"/>
              <w:ind w:right="30"/>
              <w:jc w:val="left"/>
              <w:rPr>
                <w:b/>
                <w:bCs/>
                <w:color w:val="auto"/>
              </w:rPr>
            </w:pPr>
            <w:r w:rsidRPr="008230B3">
              <w:rPr>
                <w:rFonts w:eastAsia="標楷體"/>
                <w:b/>
                <w:bCs/>
                <w:color w:val="auto"/>
              </w:rPr>
              <w:t>1.</w:t>
            </w:r>
            <w:r w:rsidRPr="008230B3">
              <w:rPr>
                <w:rFonts w:eastAsia="標楷體"/>
                <w:b/>
                <w:bCs/>
                <w:color w:val="auto"/>
              </w:rPr>
              <w:t>建構學習情境、引起動機：介紹各種機器人以及</w:t>
            </w:r>
            <w:proofErr w:type="gramStart"/>
            <w:r w:rsidRPr="008230B3">
              <w:rPr>
                <w:rFonts w:eastAsia="標楷體"/>
                <w:b/>
                <w:bCs/>
                <w:color w:val="auto"/>
              </w:rPr>
              <w:t>仿生獸</w:t>
            </w:r>
            <w:proofErr w:type="gramEnd"/>
            <w:r w:rsidRPr="008230B3">
              <w:rPr>
                <w:rFonts w:eastAsia="標楷體"/>
                <w:b/>
                <w:bCs/>
                <w:color w:val="auto"/>
              </w:rPr>
              <w:t>的形態</w:t>
            </w:r>
            <w:proofErr w:type="gramStart"/>
            <w:r w:rsidRPr="008230B3">
              <w:rPr>
                <w:rFonts w:eastAsia="標楷體"/>
                <w:b/>
                <w:bCs/>
                <w:color w:val="auto"/>
              </w:rPr>
              <w:t>（</w:t>
            </w:r>
            <w:proofErr w:type="gramEnd"/>
            <w:r w:rsidRPr="008230B3">
              <w:rPr>
                <w:rFonts w:eastAsia="標楷體"/>
                <w:b/>
                <w:bCs/>
                <w:color w:val="auto"/>
              </w:rPr>
              <w:t>例如：機器人大賽、</w:t>
            </w:r>
            <w:proofErr w:type="gramStart"/>
            <w:r w:rsidRPr="008230B3">
              <w:rPr>
                <w:rFonts w:eastAsia="標楷體"/>
                <w:b/>
                <w:bCs/>
                <w:color w:val="auto"/>
              </w:rPr>
              <w:t>泰奧楊森</w:t>
            </w:r>
            <w:proofErr w:type="gramEnd"/>
            <w:r w:rsidRPr="008230B3">
              <w:rPr>
                <w:rFonts w:eastAsia="標楷體"/>
                <w:b/>
                <w:bCs/>
                <w:color w:val="auto"/>
              </w:rPr>
              <w:lastRenderedPageBreak/>
              <w:t>的</w:t>
            </w:r>
            <w:proofErr w:type="gramStart"/>
            <w:r w:rsidRPr="008230B3">
              <w:rPr>
                <w:rFonts w:eastAsia="標楷體"/>
                <w:b/>
                <w:bCs/>
                <w:color w:val="auto"/>
              </w:rPr>
              <w:t>仿生獸等）</w:t>
            </w:r>
            <w:proofErr w:type="gramEnd"/>
            <w:r w:rsidRPr="008230B3">
              <w:rPr>
                <w:rFonts w:eastAsia="標楷體"/>
                <w:b/>
                <w:bCs/>
                <w:color w:val="auto"/>
              </w:rPr>
              <w:t>，吸引學生的興趣。</w:t>
            </w:r>
          </w:p>
          <w:p w:rsidR="00B73953" w:rsidRPr="008230B3" w:rsidRDefault="00B73953" w:rsidP="00B73953">
            <w:pPr>
              <w:spacing w:line="260" w:lineRule="exact"/>
              <w:ind w:right="30"/>
              <w:jc w:val="left"/>
              <w:rPr>
                <w:b/>
                <w:bCs/>
                <w:color w:val="auto"/>
              </w:rPr>
            </w:pPr>
            <w:r w:rsidRPr="008230B3">
              <w:rPr>
                <w:rFonts w:eastAsia="標楷體"/>
                <w:b/>
                <w:bCs/>
                <w:color w:val="auto"/>
              </w:rPr>
              <w:t>2.</w:t>
            </w:r>
            <w:r w:rsidRPr="008230B3">
              <w:rPr>
                <w:rFonts w:eastAsia="標楷體"/>
                <w:b/>
                <w:bCs/>
                <w:color w:val="auto"/>
              </w:rPr>
              <w:t>講解專題任務規範及評分標準：</w:t>
            </w:r>
          </w:p>
          <w:p w:rsidR="00B73953" w:rsidRPr="008230B3" w:rsidRDefault="00B73953" w:rsidP="00B73953">
            <w:pPr>
              <w:spacing w:line="260" w:lineRule="exact"/>
              <w:ind w:right="30"/>
              <w:jc w:val="left"/>
              <w:rPr>
                <w:b/>
                <w:bCs/>
                <w:color w:val="auto"/>
              </w:rPr>
            </w:pPr>
            <w:r w:rsidRPr="008230B3">
              <w:rPr>
                <w:rFonts w:eastAsia="標楷體"/>
                <w:b/>
                <w:bCs/>
                <w:color w:val="auto"/>
              </w:rPr>
              <w:t>(1)</w:t>
            </w:r>
            <w:r w:rsidRPr="008230B3">
              <w:rPr>
                <w:rFonts w:eastAsia="標楷體"/>
                <w:b/>
                <w:bCs/>
                <w:color w:val="auto"/>
              </w:rPr>
              <w:t>講解專題活動內容與規範。</w:t>
            </w:r>
          </w:p>
          <w:p w:rsidR="00B73953" w:rsidRPr="008230B3" w:rsidRDefault="00B73953" w:rsidP="00B73953">
            <w:pPr>
              <w:spacing w:line="260" w:lineRule="exact"/>
              <w:ind w:right="30"/>
              <w:jc w:val="left"/>
              <w:rPr>
                <w:b/>
                <w:bCs/>
                <w:color w:val="auto"/>
              </w:rPr>
            </w:pPr>
            <w:r w:rsidRPr="008230B3">
              <w:rPr>
                <w:rFonts w:eastAsia="標楷體"/>
                <w:b/>
                <w:bCs/>
                <w:color w:val="auto"/>
              </w:rPr>
              <w:t>(2)</w:t>
            </w:r>
            <w:r w:rsidRPr="008230B3">
              <w:rPr>
                <w:rFonts w:eastAsia="標楷體"/>
                <w:b/>
                <w:bCs/>
                <w:color w:val="auto"/>
              </w:rPr>
              <w:t>說明本次專題活動的評分注意事項。</w:t>
            </w:r>
          </w:p>
          <w:p w:rsidR="00B73953" w:rsidRPr="008230B3" w:rsidRDefault="00B73953" w:rsidP="00B73953">
            <w:pPr>
              <w:spacing w:line="260" w:lineRule="exact"/>
              <w:ind w:right="30"/>
              <w:jc w:val="left"/>
              <w:rPr>
                <w:b/>
                <w:bCs/>
                <w:color w:val="auto"/>
              </w:rPr>
            </w:pPr>
            <w:r w:rsidRPr="008230B3">
              <w:rPr>
                <w:rFonts w:eastAsia="標楷體"/>
                <w:b/>
                <w:bCs/>
                <w:color w:val="auto"/>
              </w:rPr>
              <w:t>(3)</w:t>
            </w:r>
            <w:proofErr w:type="gramStart"/>
            <w:r w:rsidRPr="008230B3">
              <w:rPr>
                <w:rFonts w:eastAsia="標楷體"/>
                <w:b/>
                <w:bCs/>
                <w:color w:val="auto"/>
              </w:rPr>
              <w:t>以仿生獸</w:t>
            </w:r>
            <w:proofErr w:type="gramEnd"/>
            <w:r w:rsidRPr="008230B3">
              <w:rPr>
                <w:rFonts w:eastAsia="標楷體"/>
                <w:b/>
                <w:bCs/>
                <w:color w:val="auto"/>
              </w:rPr>
              <w:t>設計為範例，回顧設計與問題解決的程序，喚起舊經驗。</w:t>
            </w:r>
          </w:p>
          <w:p w:rsidR="00B73953" w:rsidRPr="008230B3" w:rsidRDefault="00B73953" w:rsidP="00B73953">
            <w:pPr>
              <w:spacing w:line="260" w:lineRule="exact"/>
              <w:ind w:right="30"/>
              <w:jc w:val="left"/>
              <w:rPr>
                <w:b/>
                <w:bCs/>
                <w:color w:val="auto"/>
              </w:rPr>
            </w:pPr>
            <w:r w:rsidRPr="008230B3">
              <w:rPr>
                <w:rFonts w:eastAsia="標楷體"/>
                <w:b/>
                <w:bCs/>
                <w:color w:val="auto"/>
              </w:rPr>
              <w:t>3.</w:t>
            </w:r>
            <w:r w:rsidR="008B76C7" w:rsidRPr="008230B3">
              <w:rPr>
                <w:rFonts w:eastAsia="標楷體"/>
                <w:b/>
                <w:bCs/>
                <w:color w:val="auto"/>
              </w:rPr>
              <w:t>蒐集資料：教師說明</w:t>
            </w:r>
            <w:r w:rsidRPr="008230B3">
              <w:rPr>
                <w:rFonts w:eastAsia="標楷體"/>
                <w:b/>
                <w:bCs/>
                <w:color w:val="auto"/>
              </w:rPr>
              <w:t>活動中的關鍵概念，讓學生從中更進一步進行資料蒐集與探討。</w:t>
            </w:r>
          </w:p>
          <w:p w:rsidR="00B73953" w:rsidRPr="008230B3" w:rsidRDefault="00B73953" w:rsidP="008B76C7">
            <w:pPr>
              <w:spacing w:line="260" w:lineRule="exact"/>
              <w:ind w:right="30" w:firstLineChars="200" w:firstLine="400"/>
              <w:jc w:val="left"/>
              <w:rPr>
                <w:b/>
                <w:bCs/>
                <w:color w:val="auto"/>
              </w:rPr>
            </w:pPr>
            <w:r w:rsidRPr="008230B3">
              <w:rPr>
                <w:rFonts w:eastAsia="標楷體"/>
                <w:b/>
                <w:bCs/>
                <w:color w:val="auto"/>
              </w:rPr>
              <w:t>TT</w:t>
            </w:r>
            <w:r w:rsidRPr="008230B3">
              <w:rPr>
                <w:rFonts w:eastAsia="標楷體"/>
                <w:b/>
                <w:bCs/>
                <w:color w:val="auto"/>
              </w:rPr>
              <w:t>馬達介紹。</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center"/>
              <w:rPr>
                <w:b/>
                <w:color w:val="auto"/>
              </w:rPr>
            </w:pPr>
            <w:r w:rsidRPr="008230B3">
              <w:rPr>
                <w:rFonts w:eastAsia="標楷體"/>
                <w:b/>
                <w:color w:val="auto"/>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1.</w:t>
            </w:r>
            <w:r w:rsidR="008B76C7" w:rsidRPr="008230B3">
              <w:rPr>
                <w:rFonts w:eastAsia="標楷體"/>
                <w:b/>
                <w:bCs/>
                <w:snapToGrid w:val="0"/>
                <w:color w:val="auto"/>
              </w:rPr>
              <w:t>DIY</w:t>
            </w:r>
            <w:r w:rsidR="008B76C7" w:rsidRPr="008230B3">
              <w:rPr>
                <w:rFonts w:eastAsia="標楷體"/>
                <w:b/>
                <w:bCs/>
                <w:snapToGrid w:val="0"/>
                <w:color w:val="auto"/>
              </w:rPr>
              <w:t>實</w:t>
            </w:r>
            <w:r w:rsidRPr="008230B3">
              <w:rPr>
                <w:rFonts w:eastAsia="標楷體"/>
                <w:b/>
                <w:bCs/>
                <w:snapToGrid w:val="0"/>
                <w:color w:val="auto"/>
              </w:rPr>
              <w:t>作</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2.</w:t>
            </w:r>
            <w:proofErr w:type="gramStart"/>
            <w:r w:rsidRPr="008230B3">
              <w:rPr>
                <w:rFonts w:eastAsia="標楷體"/>
                <w:b/>
                <w:bCs/>
                <w:snapToGrid w:val="0"/>
                <w:color w:val="auto"/>
              </w:rPr>
              <w:t>備課用</w:t>
            </w:r>
            <w:proofErr w:type="gramEnd"/>
            <w:r w:rsidRPr="008230B3">
              <w:rPr>
                <w:rFonts w:eastAsia="標楷體"/>
                <w:b/>
                <w:bCs/>
                <w:snapToGrid w:val="0"/>
                <w:color w:val="auto"/>
              </w:rPr>
              <w:t>書</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3.</w:t>
            </w:r>
            <w:proofErr w:type="gramStart"/>
            <w:r w:rsidRPr="008230B3">
              <w:rPr>
                <w:rFonts w:eastAsia="標楷體"/>
                <w:b/>
                <w:bCs/>
                <w:color w:val="auto"/>
              </w:rPr>
              <w:t>教用版</w:t>
            </w:r>
            <w:proofErr w:type="gramEnd"/>
            <w:r w:rsidRPr="008230B3">
              <w:rPr>
                <w:rFonts w:eastAsia="標楷體"/>
                <w:b/>
                <w:bCs/>
                <w:color w:val="auto"/>
              </w:rPr>
              <w:t>電子教科書</w:t>
            </w:r>
          </w:p>
          <w:p w:rsidR="00B73953" w:rsidRPr="008230B3" w:rsidRDefault="00B73953" w:rsidP="00B73953">
            <w:pPr>
              <w:spacing w:line="260" w:lineRule="exact"/>
              <w:jc w:val="left"/>
              <w:rPr>
                <w:b/>
                <w:color w:val="auto"/>
              </w:rPr>
            </w:pPr>
            <w:r w:rsidRPr="008230B3">
              <w:rPr>
                <w:rFonts w:eastAsia="標楷體"/>
                <w:b/>
                <w:color w:val="auto"/>
              </w:rPr>
              <w:t>4.</w:t>
            </w:r>
            <w:r w:rsidRPr="008230B3">
              <w:rPr>
                <w:rFonts w:eastAsia="標楷體"/>
                <w:b/>
                <w:color w:val="auto"/>
              </w:rPr>
              <w:t>筆記型電腦</w:t>
            </w:r>
          </w:p>
          <w:p w:rsidR="00B73953" w:rsidRPr="008230B3" w:rsidRDefault="00B73953" w:rsidP="00B73953">
            <w:pPr>
              <w:spacing w:line="260" w:lineRule="exact"/>
              <w:jc w:val="left"/>
              <w:rPr>
                <w:b/>
                <w:bCs/>
                <w:snapToGrid w:val="0"/>
                <w:color w:val="auto"/>
              </w:rPr>
            </w:pPr>
            <w:r w:rsidRPr="008230B3">
              <w:rPr>
                <w:rFonts w:eastAsia="標楷體"/>
                <w:b/>
                <w:color w:val="auto"/>
              </w:rPr>
              <w:lastRenderedPageBreak/>
              <w:t>5.</w:t>
            </w:r>
            <w:r w:rsidRPr="008230B3">
              <w:rPr>
                <w:rFonts w:eastAsia="標楷體"/>
                <w:b/>
                <w:color w:val="auto"/>
              </w:rPr>
              <w:t>單槍投影機</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lastRenderedPageBreak/>
              <w:t>1.</w:t>
            </w:r>
            <w:r w:rsidRPr="008230B3">
              <w:rPr>
                <w:rFonts w:eastAsia="標楷體"/>
                <w:b/>
                <w:bCs/>
                <w:snapToGrid w:val="0"/>
                <w:color w:val="auto"/>
              </w:rPr>
              <w:t>發表</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2.</w:t>
            </w:r>
            <w:r w:rsidRPr="008230B3">
              <w:rPr>
                <w:rFonts w:eastAsia="標楷體"/>
                <w:b/>
                <w:bCs/>
                <w:snapToGrid w:val="0"/>
                <w:color w:val="auto"/>
              </w:rPr>
              <w:t>口頭討論</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3.</w:t>
            </w:r>
            <w:r w:rsidRPr="008230B3">
              <w:rPr>
                <w:rFonts w:eastAsia="標楷體"/>
                <w:b/>
                <w:bCs/>
                <w:snapToGrid w:val="0"/>
                <w:color w:val="auto"/>
              </w:rPr>
              <w:t>平時上課表現</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4.</w:t>
            </w:r>
            <w:r w:rsidRPr="008230B3">
              <w:rPr>
                <w:rFonts w:eastAsia="標楷體"/>
                <w:b/>
                <w:bCs/>
                <w:snapToGrid w:val="0"/>
                <w:color w:val="auto"/>
              </w:rPr>
              <w:t>作業繳交</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lastRenderedPageBreak/>
              <w:t>5.</w:t>
            </w:r>
            <w:r w:rsidRPr="008230B3">
              <w:rPr>
                <w:rFonts w:eastAsia="標楷體"/>
                <w:b/>
                <w:bCs/>
                <w:snapToGrid w:val="0"/>
                <w:color w:val="auto"/>
              </w:rPr>
              <w:t>學習態度</w:t>
            </w:r>
          </w:p>
          <w:p w:rsidR="00B73953" w:rsidRPr="008230B3" w:rsidRDefault="00B73953" w:rsidP="00B73953">
            <w:pPr>
              <w:spacing w:line="260" w:lineRule="exact"/>
              <w:jc w:val="left"/>
              <w:rPr>
                <w:b/>
                <w:color w:val="auto"/>
              </w:rPr>
            </w:pPr>
            <w:r w:rsidRPr="008230B3">
              <w:rPr>
                <w:rFonts w:eastAsia="標楷體"/>
                <w:b/>
                <w:bCs/>
                <w:snapToGrid w:val="0"/>
                <w:color w:val="auto"/>
              </w:rPr>
              <w:t>6.</w:t>
            </w:r>
            <w:r w:rsidRPr="008230B3">
              <w:rPr>
                <w:rFonts w:eastAsia="標楷體"/>
                <w:b/>
                <w:bCs/>
                <w:snapToGrid w:val="0"/>
                <w:color w:val="auto"/>
              </w:rPr>
              <w:t>課堂問答</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color w:val="auto"/>
              </w:rPr>
            </w:pPr>
            <w:r w:rsidRPr="008230B3">
              <w:rPr>
                <w:rFonts w:eastAsia="標楷體"/>
                <w:b/>
                <w:color w:val="auto"/>
              </w:rPr>
              <w:lastRenderedPageBreak/>
              <w:t>【能源教育】</w:t>
            </w:r>
          </w:p>
          <w:p w:rsidR="008B76C7" w:rsidRPr="008230B3" w:rsidRDefault="00B73953" w:rsidP="008B76C7">
            <w:pPr>
              <w:spacing w:line="260" w:lineRule="exact"/>
              <w:jc w:val="left"/>
              <w:rPr>
                <w:rFonts w:eastAsia="標楷體"/>
                <w:b/>
                <w:color w:val="auto"/>
              </w:rPr>
            </w:pPr>
            <w:r w:rsidRPr="008230B3">
              <w:rPr>
                <w:rFonts w:eastAsia="標楷體"/>
                <w:b/>
                <w:color w:val="auto"/>
              </w:rPr>
              <w:t>能</w:t>
            </w:r>
            <w:r w:rsidRPr="008230B3">
              <w:rPr>
                <w:rFonts w:eastAsia="標楷體"/>
                <w:b/>
                <w:color w:val="auto"/>
              </w:rPr>
              <w:t xml:space="preserve">J3 </w:t>
            </w:r>
          </w:p>
          <w:p w:rsidR="00B73953" w:rsidRPr="008230B3" w:rsidRDefault="00B73953" w:rsidP="008B76C7">
            <w:pPr>
              <w:spacing w:line="260" w:lineRule="exact"/>
              <w:jc w:val="left"/>
              <w:rPr>
                <w:b/>
                <w:color w:val="auto"/>
              </w:rPr>
            </w:pPr>
            <w:r w:rsidRPr="008230B3">
              <w:rPr>
                <w:rFonts w:eastAsia="標楷體"/>
                <w:b/>
                <w:color w:val="auto"/>
              </w:rPr>
              <w:t>能</w:t>
            </w:r>
            <w:r w:rsidRPr="008230B3">
              <w:rPr>
                <w:rFonts w:eastAsia="標楷體"/>
                <w:b/>
                <w:color w:val="auto"/>
              </w:rPr>
              <w:t xml:space="preserve">J8 </w:t>
            </w:r>
          </w:p>
        </w:tc>
        <w:tc>
          <w:tcPr>
            <w:tcW w:w="1784" w:type="dxa"/>
            <w:tcBorders>
              <w:top w:val="single" w:sz="8" w:space="0" w:color="000000"/>
              <w:left w:val="single" w:sz="2" w:space="0" w:color="FFFFFF"/>
              <w:bottom w:val="single" w:sz="8" w:space="0" w:color="000000"/>
              <w:right w:val="single" w:sz="8" w:space="0" w:color="000000"/>
            </w:tcBorders>
            <w:shd w:val="clear" w:color="auto" w:fill="auto"/>
          </w:tcPr>
          <w:p w:rsidR="00B73953" w:rsidRPr="008230B3" w:rsidRDefault="00B73953" w:rsidP="00B73953">
            <w:pPr>
              <w:snapToGrid w:val="0"/>
              <w:spacing w:line="0" w:lineRule="atLeast"/>
              <w:ind w:hanging="7"/>
              <w:jc w:val="left"/>
              <w:rPr>
                <w:rFonts w:eastAsia="標楷體"/>
                <w:b/>
                <w:color w:val="auto"/>
                <w:sz w:val="24"/>
                <w:szCs w:val="24"/>
              </w:rPr>
            </w:pPr>
            <w:r w:rsidRPr="008230B3">
              <w:rPr>
                <w:rFonts w:eastAsia="標楷體"/>
                <w:b/>
                <w:color w:val="auto"/>
                <w:sz w:val="24"/>
                <w:szCs w:val="24"/>
              </w:rPr>
              <w:t>10/27~29</w:t>
            </w:r>
            <w:proofErr w:type="gramStart"/>
            <w:r w:rsidRPr="008230B3">
              <w:rPr>
                <w:rFonts w:eastAsia="標楷體"/>
                <w:b/>
                <w:color w:val="auto"/>
                <w:sz w:val="24"/>
                <w:szCs w:val="24"/>
              </w:rPr>
              <w:t>九</w:t>
            </w:r>
            <w:proofErr w:type="gramEnd"/>
            <w:r w:rsidRPr="008230B3">
              <w:rPr>
                <w:rFonts w:eastAsia="標楷體"/>
                <w:b/>
                <w:color w:val="auto"/>
                <w:sz w:val="24"/>
                <w:szCs w:val="24"/>
              </w:rPr>
              <w:t>年級校外教學</w:t>
            </w:r>
          </w:p>
        </w:tc>
      </w:tr>
      <w:tr w:rsidR="00B73953" w:rsidRPr="008230B3" w:rsidTr="000F15B9">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B73953" w:rsidRPr="008230B3" w:rsidRDefault="00B73953" w:rsidP="00B73953">
            <w:pPr>
              <w:jc w:val="left"/>
              <w:rPr>
                <w:rFonts w:eastAsia="標楷體"/>
                <w:b/>
                <w:color w:val="auto"/>
                <w:sz w:val="24"/>
                <w:szCs w:val="24"/>
              </w:rPr>
            </w:pPr>
            <w:r w:rsidRPr="008230B3">
              <w:rPr>
                <w:rFonts w:eastAsia="標楷體"/>
                <w:b/>
                <w:color w:val="auto"/>
                <w:sz w:val="24"/>
                <w:szCs w:val="24"/>
              </w:rPr>
              <w:lastRenderedPageBreak/>
              <w:t>第十</w:t>
            </w:r>
            <w:proofErr w:type="gramStart"/>
            <w:r w:rsidRPr="008230B3">
              <w:rPr>
                <w:rFonts w:eastAsia="標楷體"/>
                <w:b/>
                <w:color w:val="auto"/>
                <w:sz w:val="24"/>
                <w:szCs w:val="24"/>
              </w:rPr>
              <w:t>週</w:t>
            </w:r>
            <w:proofErr w:type="gramEnd"/>
            <w:r w:rsidRPr="008230B3">
              <w:rPr>
                <w:rFonts w:eastAsia="標楷體"/>
                <w:b/>
                <w:color w:val="auto"/>
                <w:sz w:val="24"/>
                <w:szCs w:val="24"/>
              </w:rPr>
              <w:br/>
              <w:t>11/1~11/7</w:t>
            </w:r>
          </w:p>
        </w:tc>
        <w:tc>
          <w:tcPr>
            <w:tcW w:w="1559" w:type="dxa"/>
            <w:tcBorders>
              <w:top w:val="single" w:sz="8" w:space="0" w:color="000000"/>
              <w:left w:val="single" w:sz="8" w:space="0" w:color="000000"/>
              <w:bottom w:val="single" w:sz="8" w:space="0" w:color="000000"/>
              <w:right w:val="single" w:sz="8" w:space="0" w:color="000000"/>
            </w:tcBorders>
          </w:tcPr>
          <w:p w:rsidR="00B73953" w:rsidRPr="008230B3" w:rsidRDefault="00B73953" w:rsidP="00B73953">
            <w:pPr>
              <w:spacing w:line="260" w:lineRule="exact"/>
              <w:jc w:val="left"/>
              <w:rPr>
                <w:b/>
                <w:noProof/>
                <w:color w:val="auto"/>
              </w:rPr>
            </w:pPr>
            <w:r w:rsidRPr="008230B3">
              <w:rPr>
                <w:rFonts w:eastAsia="標楷體"/>
                <w:b/>
                <w:noProof/>
                <w:color w:val="auto"/>
              </w:rPr>
              <w:t>生</w:t>
            </w:r>
            <w:r w:rsidRPr="008230B3">
              <w:rPr>
                <w:rFonts w:eastAsia="標楷體"/>
                <w:b/>
                <w:noProof/>
                <w:color w:val="auto"/>
              </w:rPr>
              <w:t xml:space="preserve">P-IV-4 </w:t>
            </w:r>
            <w:r w:rsidRPr="008230B3">
              <w:rPr>
                <w:rFonts w:eastAsia="標楷體"/>
                <w:b/>
                <w:noProof/>
                <w:color w:val="auto"/>
              </w:rPr>
              <w:t>設計的流程。</w:t>
            </w:r>
          </w:p>
          <w:p w:rsidR="00B73953" w:rsidRPr="008230B3" w:rsidRDefault="00B73953" w:rsidP="00B73953">
            <w:pPr>
              <w:spacing w:line="260" w:lineRule="exact"/>
              <w:jc w:val="left"/>
              <w:rPr>
                <w:b/>
                <w:noProof/>
                <w:color w:val="auto"/>
              </w:rPr>
            </w:pPr>
            <w:r w:rsidRPr="008230B3">
              <w:rPr>
                <w:rFonts w:eastAsia="標楷體"/>
                <w:b/>
                <w:noProof/>
                <w:color w:val="auto"/>
              </w:rPr>
              <w:t>生</w:t>
            </w:r>
            <w:r w:rsidRPr="008230B3">
              <w:rPr>
                <w:rFonts w:eastAsia="標楷體"/>
                <w:b/>
                <w:noProof/>
                <w:color w:val="auto"/>
              </w:rPr>
              <w:t xml:space="preserve">P-IV-5 </w:t>
            </w:r>
            <w:r w:rsidRPr="008230B3">
              <w:rPr>
                <w:rFonts w:eastAsia="標楷體"/>
                <w:b/>
                <w:noProof/>
                <w:color w:val="auto"/>
              </w:rPr>
              <w:t>材料的選用與加工處理。</w:t>
            </w:r>
          </w:p>
          <w:p w:rsidR="00B73953" w:rsidRPr="008230B3" w:rsidRDefault="00B73953" w:rsidP="00B73953">
            <w:pPr>
              <w:spacing w:line="260" w:lineRule="exact"/>
              <w:jc w:val="left"/>
              <w:rPr>
                <w:b/>
                <w:noProof/>
                <w:color w:val="auto"/>
              </w:rPr>
            </w:pPr>
            <w:r w:rsidRPr="008230B3">
              <w:rPr>
                <w:rFonts w:eastAsia="標楷體"/>
                <w:b/>
                <w:noProof/>
                <w:color w:val="auto"/>
              </w:rPr>
              <w:t>生</w:t>
            </w:r>
            <w:r w:rsidRPr="008230B3">
              <w:rPr>
                <w:rFonts w:eastAsia="標楷體"/>
                <w:b/>
                <w:noProof/>
                <w:color w:val="auto"/>
              </w:rPr>
              <w:t xml:space="preserve">P-IV-6 </w:t>
            </w:r>
            <w:r w:rsidRPr="008230B3">
              <w:rPr>
                <w:rFonts w:eastAsia="標楷體"/>
                <w:b/>
                <w:noProof/>
                <w:color w:val="auto"/>
              </w:rPr>
              <w:t>常用的機具操作與使用。</w:t>
            </w:r>
          </w:p>
          <w:p w:rsidR="00B73953" w:rsidRPr="008230B3" w:rsidRDefault="00B73953" w:rsidP="00B73953">
            <w:pPr>
              <w:spacing w:line="260" w:lineRule="exact"/>
              <w:jc w:val="left"/>
              <w:rPr>
                <w:b/>
                <w:noProof/>
                <w:color w:val="auto"/>
              </w:rPr>
            </w:pPr>
            <w:r w:rsidRPr="008230B3">
              <w:rPr>
                <w:rFonts w:eastAsia="標楷體"/>
                <w:b/>
                <w:noProof/>
                <w:color w:val="auto"/>
              </w:rPr>
              <w:t>生</w:t>
            </w:r>
            <w:r w:rsidRPr="008230B3">
              <w:rPr>
                <w:rFonts w:eastAsia="標楷體"/>
                <w:b/>
                <w:noProof/>
                <w:color w:val="auto"/>
              </w:rPr>
              <w:t xml:space="preserve">A-IV-4 </w:t>
            </w:r>
            <w:r w:rsidRPr="008230B3">
              <w:rPr>
                <w:rFonts w:eastAsia="標楷體"/>
                <w:b/>
                <w:noProof/>
                <w:color w:val="auto"/>
              </w:rPr>
              <w:t>日常科技產品的能源與動力應用。</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noProof/>
                <w:color w:val="auto"/>
              </w:rPr>
            </w:pPr>
            <w:r w:rsidRPr="008230B3">
              <w:rPr>
                <w:rFonts w:eastAsia="標楷體"/>
                <w:b/>
                <w:noProof/>
                <w:color w:val="auto"/>
              </w:rPr>
              <w:t>日常科技的意涵與設計製作的基本概念。</w:t>
            </w:r>
          </w:p>
          <w:p w:rsidR="00B73953" w:rsidRPr="008230B3" w:rsidRDefault="00650777" w:rsidP="00B73953">
            <w:pPr>
              <w:spacing w:line="260" w:lineRule="exact"/>
              <w:jc w:val="left"/>
              <w:rPr>
                <w:b/>
                <w:noProof/>
                <w:color w:val="auto"/>
              </w:rPr>
            </w:pPr>
            <w:r w:rsidRPr="008230B3">
              <w:rPr>
                <w:rFonts w:eastAsia="標楷體"/>
                <w:b/>
                <w:noProof/>
                <w:color w:val="auto"/>
              </w:rPr>
              <w:t>選用適當材料及工具</w:t>
            </w:r>
            <w:r w:rsidR="00B73953" w:rsidRPr="008230B3">
              <w:rPr>
                <w:rFonts w:eastAsia="標楷體"/>
                <w:b/>
                <w:noProof/>
                <w:color w:val="auto"/>
              </w:rPr>
              <w:t>基本知識。</w:t>
            </w:r>
          </w:p>
          <w:p w:rsidR="00B73953" w:rsidRPr="008230B3" w:rsidRDefault="00650777" w:rsidP="00B73953">
            <w:pPr>
              <w:spacing w:line="260" w:lineRule="exact"/>
              <w:jc w:val="left"/>
              <w:rPr>
                <w:b/>
                <w:noProof/>
                <w:color w:val="auto"/>
              </w:rPr>
            </w:pPr>
            <w:r w:rsidRPr="008230B3">
              <w:rPr>
                <w:rFonts w:eastAsia="標楷體"/>
                <w:b/>
                <w:noProof/>
                <w:color w:val="auto"/>
              </w:rPr>
              <w:t>參與科技實作活動及試探興趣，不受性別</w:t>
            </w:r>
            <w:r w:rsidR="00B73953" w:rsidRPr="008230B3">
              <w:rPr>
                <w:rFonts w:eastAsia="標楷體"/>
                <w:b/>
                <w:noProof/>
                <w:color w:val="auto"/>
              </w:rPr>
              <w:t>限制。</w:t>
            </w:r>
          </w:p>
          <w:p w:rsidR="00B73953" w:rsidRPr="008230B3" w:rsidRDefault="00B73953" w:rsidP="00A84CEE">
            <w:pPr>
              <w:spacing w:line="260" w:lineRule="exact"/>
              <w:ind w:firstLine="0"/>
              <w:jc w:val="left"/>
              <w:rPr>
                <w:rFonts w:eastAsia="標楷體"/>
                <w:b/>
                <w:noProof/>
                <w:color w:val="auto"/>
              </w:rPr>
            </w:pPr>
            <w:r w:rsidRPr="008230B3">
              <w:rPr>
                <w:rFonts w:eastAsia="標楷體"/>
                <w:b/>
                <w:noProof/>
                <w:color w:val="auto"/>
              </w:rPr>
              <w:t>設</w:t>
            </w:r>
            <w:r w:rsidRPr="008230B3">
              <w:rPr>
                <w:rFonts w:eastAsia="標楷體"/>
                <w:b/>
                <w:noProof/>
                <w:color w:val="auto"/>
              </w:rPr>
              <w:t xml:space="preserve">s-IV-1 </w:t>
            </w:r>
          </w:p>
          <w:p w:rsidR="00B73953" w:rsidRPr="008230B3" w:rsidRDefault="00B73953" w:rsidP="00B73953">
            <w:pPr>
              <w:spacing w:line="260" w:lineRule="exact"/>
              <w:jc w:val="left"/>
              <w:rPr>
                <w:b/>
                <w:noProof/>
                <w:color w:val="auto"/>
              </w:rPr>
            </w:pPr>
            <w:r w:rsidRPr="008230B3">
              <w:rPr>
                <w:rFonts w:eastAsia="標楷體"/>
                <w:b/>
                <w:noProof/>
                <w:color w:val="auto"/>
              </w:rPr>
              <w:t>設</w:t>
            </w:r>
            <w:r w:rsidRPr="008230B3">
              <w:rPr>
                <w:rFonts w:eastAsia="標楷體"/>
                <w:b/>
                <w:noProof/>
                <w:color w:val="auto"/>
              </w:rPr>
              <w:t xml:space="preserve">s-IV-2 </w:t>
            </w:r>
          </w:p>
          <w:p w:rsidR="00B73953" w:rsidRPr="008230B3" w:rsidRDefault="00B73953" w:rsidP="00B73953">
            <w:pPr>
              <w:spacing w:line="260" w:lineRule="exact"/>
              <w:jc w:val="left"/>
              <w:rPr>
                <w:b/>
                <w:noProof/>
                <w:color w:val="auto"/>
              </w:rPr>
            </w:pPr>
            <w:r w:rsidRPr="008230B3">
              <w:rPr>
                <w:rFonts w:eastAsia="標楷體"/>
                <w:b/>
                <w:noProof/>
                <w:color w:val="auto"/>
              </w:rPr>
              <w:t>設</w:t>
            </w:r>
            <w:r w:rsidRPr="008230B3">
              <w:rPr>
                <w:rFonts w:eastAsia="標楷體"/>
                <w:b/>
                <w:noProof/>
                <w:color w:val="auto"/>
              </w:rPr>
              <w:t xml:space="preserve">c-IV-1 </w:t>
            </w:r>
          </w:p>
          <w:p w:rsidR="00B73953" w:rsidRPr="008230B3" w:rsidRDefault="00B73953" w:rsidP="00B73953">
            <w:pPr>
              <w:spacing w:line="260" w:lineRule="exact"/>
              <w:jc w:val="left"/>
              <w:rPr>
                <w:b/>
                <w:noProof/>
                <w:color w:val="auto"/>
              </w:rPr>
            </w:pPr>
            <w:r w:rsidRPr="008230B3">
              <w:rPr>
                <w:rFonts w:eastAsia="標楷體"/>
                <w:b/>
                <w:noProof/>
                <w:color w:val="auto"/>
              </w:rPr>
              <w:t>設</w:t>
            </w:r>
            <w:r w:rsidRPr="008230B3">
              <w:rPr>
                <w:rFonts w:eastAsia="標楷體"/>
                <w:b/>
                <w:noProof/>
                <w:color w:val="auto"/>
              </w:rPr>
              <w:t xml:space="preserve">c-IV-2 </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8B76C7">
            <w:pPr>
              <w:spacing w:line="260" w:lineRule="exact"/>
              <w:jc w:val="left"/>
              <w:rPr>
                <w:b/>
                <w:color w:val="auto"/>
              </w:rPr>
            </w:pPr>
            <w:r w:rsidRPr="008230B3">
              <w:rPr>
                <w:rFonts w:eastAsia="標楷體"/>
                <w:b/>
                <w:noProof/>
                <w:color w:val="auto"/>
              </w:rPr>
              <w:t>創意線控仿生獸設計</w:t>
            </w:r>
          </w:p>
          <w:p w:rsidR="00B73953" w:rsidRPr="008230B3" w:rsidRDefault="00AF62EE" w:rsidP="00B73953">
            <w:pPr>
              <w:spacing w:line="260" w:lineRule="exact"/>
              <w:ind w:right="30"/>
              <w:jc w:val="left"/>
              <w:rPr>
                <w:b/>
                <w:bCs/>
                <w:color w:val="auto"/>
              </w:rPr>
            </w:pPr>
            <w:r w:rsidRPr="008230B3">
              <w:rPr>
                <w:rFonts w:eastAsia="標楷體"/>
                <w:b/>
                <w:bCs/>
                <w:color w:val="auto"/>
              </w:rPr>
              <w:t>(1)</w:t>
            </w:r>
            <w:r w:rsidR="008B76C7" w:rsidRPr="008230B3">
              <w:rPr>
                <w:rFonts w:eastAsia="標楷體"/>
                <w:b/>
                <w:bCs/>
                <w:color w:val="auto"/>
              </w:rPr>
              <w:t>學生從中更進一步進行資料蒐集</w:t>
            </w:r>
            <w:r w:rsidR="00B73953" w:rsidRPr="008230B3">
              <w:rPr>
                <w:rFonts w:eastAsia="標楷體"/>
                <w:b/>
                <w:bCs/>
                <w:color w:val="auto"/>
              </w:rPr>
              <w:t>探討。</w:t>
            </w:r>
          </w:p>
          <w:p w:rsidR="00B73953" w:rsidRPr="008230B3" w:rsidRDefault="00B73953" w:rsidP="00B73953">
            <w:pPr>
              <w:spacing w:line="260" w:lineRule="exact"/>
              <w:ind w:right="30"/>
              <w:jc w:val="left"/>
              <w:rPr>
                <w:b/>
                <w:bCs/>
                <w:color w:val="auto"/>
              </w:rPr>
            </w:pPr>
            <w:r w:rsidRPr="008230B3">
              <w:rPr>
                <w:rFonts w:eastAsia="標楷體"/>
                <w:b/>
                <w:bCs/>
                <w:color w:val="auto"/>
              </w:rPr>
              <w:t>(2)</w:t>
            </w:r>
            <w:r w:rsidRPr="008230B3">
              <w:rPr>
                <w:rFonts w:eastAsia="標楷體"/>
                <w:b/>
                <w:bCs/>
                <w:color w:val="auto"/>
              </w:rPr>
              <w:t>線控板的電路原理。</w:t>
            </w:r>
          </w:p>
          <w:p w:rsidR="00B73953" w:rsidRPr="008230B3" w:rsidRDefault="00B73953" w:rsidP="00B73953">
            <w:pPr>
              <w:spacing w:line="260" w:lineRule="exact"/>
              <w:ind w:right="30"/>
              <w:jc w:val="left"/>
              <w:rPr>
                <w:b/>
                <w:bCs/>
                <w:color w:val="auto"/>
              </w:rPr>
            </w:pPr>
            <w:r w:rsidRPr="008230B3">
              <w:rPr>
                <w:rFonts w:eastAsia="標楷體"/>
                <w:b/>
                <w:bCs/>
                <w:color w:val="auto"/>
              </w:rPr>
              <w:t>(3)</w:t>
            </w:r>
            <w:r w:rsidRPr="008230B3">
              <w:rPr>
                <w:rFonts w:eastAsia="標楷體"/>
                <w:b/>
                <w:bCs/>
                <w:color w:val="auto"/>
              </w:rPr>
              <w:t>遙控器的開關設計。</w:t>
            </w:r>
          </w:p>
          <w:p w:rsidR="00B73953" w:rsidRPr="008230B3" w:rsidRDefault="00B73953" w:rsidP="00B73953">
            <w:pPr>
              <w:spacing w:line="260" w:lineRule="exact"/>
              <w:ind w:right="30"/>
              <w:jc w:val="left"/>
              <w:rPr>
                <w:b/>
                <w:bCs/>
                <w:color w:val="auto"/>
              </w:rPr>
            </w:pPr>
            <w:r w:rsidRPr="008230B3">
              <w:rPr>
                <w:rFonts w:eastAsia="標楷體"/>
                <w:b/>
                <w:bCs/>
                <w:color w:val="auto"/>
              </w:rPr>
              <w:t>(4)</w:t>
            </w:r>
            <w:r w:rsidRPr="008230B3">
              <w:rPr>
                <w:rFonts w:eastAsia="標楷體"/>
                <w:b/>
                <w:bCs/>
                <w:color w:val="auto"/>
              </w:rPr>
              <w:t>不同的控制方式。</w:t>
            </w:r>
          </w:p>
          <w:p w:rsidR="00B73953" w:rsidRPr="008230B3" w:rsidRDefault="00B73953" w:rsidP="00B73953">
            <w:pPr>
              <w:spacing w:line="260" w:lineRule="exact"/>
              <w:ind w:right="30"/>
              <w:jc w:val="left"/>
              <w:rPr>
                <w:b/>
                <w:bCs/>
                <w:color w:val="auto"/>
              </w:rPr>
            </w:pPr>
            <w:r w:rsidRPr="008230B3">
              <w:rPr>
                <w:rFonts w:eastAsia="標楷體"/>
                <w:b/>
                <w:bCs/>
                <w:color w:val="auto"/>
              </w:rPr>
              <w:t>(5)</w:t>
            </w:r>
            <w:r w:rsidRPr="008230B3">
              <w:rPr>
                <w:rFonts w:eastAsia="標楷體"/>
                <w:b/>
                <w:bCs/>
                <w:color w:val="auto"/>
              </w:rPr>
              <w:t>連桿機構的種類。</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center"/>
              <w:rPr>
                <w:b/>
                <w:color w:val="auto"/>
              </w:rPr>
            </w:pPr>
            <w:r w:rsidRPr="008230B3">
              <w:rPr>
                <w:rFonts w:eastAsia="標楷體"/>
                <w:b/>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1.</w:t>
            </w:r>
            <w:r w:rsidR="008B76C7" w:rsidRPr="008230B3">
              <w:rPr>
                <w:rFonts w:eastAsia="標楷體"/>
                <w:b/>
                <w:bCs/>
                <w:snapToGrid w:val="0"/>
                <w:color w:val="auto"/>
              </w:rPr>
              <w:t xml:space="preserve"> DIY</w:t>
            </w:r>
            <w:r w:rsidR="008B76C7" w:rsidRPr="008230B3">
              <w:rPr>
                <w:rFonts w:eastAsia="標楷體"/>
                <w:b/>
                <w:bCs/>
                <w:snapToGrid w:val="0"/>
                <w:color w:val="auto"/>
              </w:rPr>
              <w:t>實作</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2.</w:t>
            </w:r>
            <w:proofErr w:type="gramStart"/>
            <w:r w:rsidRPr="008230B3">
              <w:rPr>
                <w:rFonts w:eastAsia="標楷體"/>
                <w:b/>
                <w:bCs/>
                <w:snapToGrid w:val="0"/>
                <w:color w:val="auto"/>
              </w:rPr>
              <w:t>備課用</w:t>
            </w:r>
            <w:proofErr w:type="gramEnd"/>
            <w:r w:rsidRPr="008230B3">
              <w:rPr>
                <w:rFonts w:eastAsia="標楷體"/>
                <w:b/>
                <w:bCs/>
                <w:snapToGrid w:val="0"/>
                <w:color w:val="auto"/>
              </w:rPr>
              <w:t>書</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3.</w:t>
            </w:r>
            <w:proofErr w:type="gramStart"/>
            <w:r w:rsidRPr="008230B3">
              <w:rPr>
                <w:rFonts w:eastAsia="標楷體"/>
                <w:b/>
                <w:bCs/>
                <w:color w:val="auto"/>
              </w:rPr>
              <w:t>教用版</w:t>
            </w:r>
            <w:proofErr w:type="gramEnd"/>
            <w:r w:rsidRPr="008230B3">
              <w:rPr>
                <w:rFonts w:eastAsia="標楷體"/>
                <w:b/>
                <w:bCs/>
                <w:color w:val="auto"/>
              </w:rPr>
              <w:t>電子教科書</w:t>
            </w:r>
          </w:p>
          <w:p w:rsidR="00B73953" w:rsidRPr="008230B3" w:rsidRDefault="00B73953" w:rsidP="00B73953">
            <w:pPr>
              <w:spacing w:line="260" w:lineRule="exact"/>
              <w:jc w:val="left"/>
              <w:rPr>
                <w:b/>
                <w:color w:val="auto"/>
              </w:rPr>
            </w:pPr>
            <w:r w:rsidRPr="008230B3">
              <w:rPr>
                <w:rFonts w:eastAsia="標楷體"/>
                <w:b/>
                <w:color w:val="auto"/>
              </w:rPr>
              <w:t>4.</w:t>
            </w:r>
            <w:r w:rsidRPr="008230B3">
              <w:rPr>
                <w:rFonts w:eastAsia="標楷體"/>
                <w:b/>
                <w:color w:val="auto"/>
              </w:rPr>
              <w:t>筆記型電腦</w:t>
            </w:r>
          </w:p>
          <w:p w:rsidR="00B73953" w:rsidRPr="008230B3" w:rsidRDefault="00B73953" w:rsidP="00B73953">
            <w:pPr>
              <w:spacing w:line="260" w:lineRule="exact"/>
              <w:jc w:val="left"/>
              <w:rPr>
                <w:b/>
                <w:bCs/>
                <w:snapToGrid w:val="0"/>
                <w:color w:val="auto"/>
              </w:rPr>
            </w:pPr>
            <w:r w:rsidRPr="008230B3">
              <w:rPr>
                <w:rFonts w:eastAsia="標楷體"/>
                <w:b/>
                <w:color w:val="auto"/>
              </w:rPr>
              <w:t>5.</w:t>
            </w:r>
            <w:r w:rsidRPr="008230B3">
              <w:rPr>
                <w:rFonts w:eastAsia="標楷體"/>
                <w:b/>
                <w:color w:val="auto"/>
              </w:rPr>
              <w:t>單槍投影機</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1.</w:t>
            </w:r>
            <w:r w:rsidRPr="008230B3">
              <w:rPr>
                <w:rFonts w:eastAsia="標楷體"/>
                <w:b/>
                <w:bCs/>
                <w:snapToGrid w:val="0"/>
                <w:color w:val="auto"/>
              </w:rPr>
              <w:t>發表</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2.</w:t>
            </w:r>
            <w:r w:rsidRPr="008230B3">
              <w:rPr>
                <w:rFonts w:eastAsia="標楷體"/>
                <w:b/>
                <w:bCs/>
                <w:snapToGrid w:val="0"/>
                <w:color w:val="auto"/>
              </w:rPr>
              <w:t>口頭討論</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3.</w:t>
            </w:r>
            <w:r w:rsidRPr="008230B3">
              <w:rPr>
                <w:rFonts w:eastAsia="標楷體"/>
                <w:b/>
                <w:bCs/>
                <w:snapToGrid w:val="0"/>
                <w:color w:val="auto"/>
              </w:rPr>
              <w:t>上課表現</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4.</w:t>
            </w:r>
            <w:r w:rsidRPr="008230B3">
              <w:rPr>
                <w:rFonts w:eastAsia="標楷體"/>
                <w:b/>
                <w:bCs/>
                <w:snapToGrid w:val="0"/>
                <w:color w:val="auto"/>
              </w:rPr>
              <w:t>作業繳交</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5.</w:t>
            </w:r>
            <w:r w:rsidRPr="008230B3">
              <w:rPr>
                <w:rFonts w:eastAsia="標楷體"/>
                <w:b/>
                <w:bCs/>
                <w:snapToGrid w:val="0"/>
                <w:color w:val="auto"/>
              </w:rPr>
              <w:t>學習態度</w:t>
            </w:r>
          </w:p>
          <w:p w:rsidR="00B73953" w:rsidRPr="008230B3" w:rsidRDefault="00B73953" w:rsidP="00B73953">
            <w:pPr>
              <w:spacing w:line="260" w:lineRule="exact"/>
              <w:jc w:val="left"/>
              <w:rPr>
                <w:b/>
                <w:color w:val="auto"/>
              </w:rPr>
            </w:pPr>
            <w:r w:rsidRPr="008230B3">
              <w:rPr>
                <w:rFonts w:eastAsia="標楷體"/>
                <w:b/>
                <w:bCs/>
                <w:snapToGrid w:val="0"/>
                <w:color w:val="auto"/>
              </w:rPr>
              <w:t>6.</w:t>
            </w:r>
            <w:r w:rsidRPr="008230B3">
              <w:rPr>
                <w:rFonts w:eastAsia="標楷體"/>
                <w:b/>
                <w:bCs/>
                <w:snapToGrid w:val="0"/>
                <w:color w:val="auto"/>
              </w:rPr>
              <w:t>課堂問答</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color w:val="auto"/>
              </w:rPr>
            </w:pPr>
            <w:r w:rsidRPr="008230B3">
              <w:rPr>
                <w:rFonts w:eastAsia="標楷體"/>
                <w:b/>
                <w:color w:val="auto"/>
              </w:rPr>
              <w:t>【能源教育】</w:t>
            </w:r>
          </w:p>
          <w:p w:rsidR="00B73953" w:rsidRPr="008230B3" w:rsidRDefault="00B73953" w:rsidP="00B73953">
            <w:pPr>
              <w:spacing w:line="260" w:lineRule="exact"/>
              <w:jc w:val="left"/>
              <w:rPr>
                <w:b/>
                <w:color w:val="auto"/>
              </w:rPr>
            </w:pPr>
            <w:r w:rsidRPr="008230B3">
              <w:rPr>
                <w:rFonts w:eastAsia="標楷體"/>
                <w:b/>
                <w:color w:val="auto"/>
              </w:rPr>
              <w:t>能</w:t>
            </w:r>
            <w:r w:rsidRPr="008230B3">
              <w:rPr>
                <w:rFonts w:eastAsia="標楷體"/>
                <w:b/>
                <w:color w:val="auto"/>
              </w:rPr>
              <w:t xml:space="preserve">J3 </w:t>
            </w:r>
          </w:p>
          <w:p w:rsidR="00B73953" w:rsidRPr="008230B3" w:rsidRDefault="00B73953" w:rsidP="008B76C7">
            <w:pPr>
              <w:spacing w:line="260" w:lineRule="exact"/>
              <w:jc w:val="left"/>
              <w:rPr>
                <w:b/>
                <w:color w:val="auto"/>
              </w:rPr>
            </w:pPr>
            <w:r w:rsidRPr="008230B3">
              <w:rPr>
                <w:rFonts w:eastAsia="標楷體"/>
                <w:b/>
                <w:color w:val="auto"/>
              </w:rPr>
              <w:t>能</w:t>
            </w:r>
            <w:r w:rsidRPr="008230B3">
              <w:rPr>
                <w:rFonts w:eastAsia="標楷體"/>
                <w:b/>
                <w:color w:val="auto"/>
              </w:rPr>
              <w:t xml:space="preserve">J8 </w:t>
            </w:r>
          </w:p>
        </w:tc>
        <w:tc>
          <w:tcPr>
            <w:tcW w:w="1784" w:type="dxa"/>
            <w:tcBorders>
              <w:top w:val="single" w:sz="8" w:space="0" w:color="000000"/>
              <w:bottom w:val="single" w:sz="8" w:space="0" w:color="000000"/>
              <w:right w:val="single" w:sz="8" w:space="0" w:color="000000"/>
            </w:tcBorders>
            <w:vAlign w:val="center"/>
          </w:tcPr>
          <w:p w:rsidR="00B73953" w:rsidRPr="008230B3" w:rsidRDefault="00B73953" w:rsidP="00B73953">
            <w:pPr>
              <w:rPr>
                <w:rFonts w:eastAsia="新細明體"/>
                <w:b/>
                <w:color w:val="auto"/>
                <w:sz w:val="16"/>
                <w:szCs w:val="16"/>
              </w:rPr>
            </w:pPr>
            <w:r w:rsidRPr="008230B3">
              <w:rPr>
                <w:b/>
                <w:color w:val="auto"/>
                <w:sz w:val="16"/>
                <w:szCs w:val="16"/>
              </w:rPr>
              <w:t xml:space="preserve">　</w:t>
            </w:r>
          </w:p>
        </w:tc>
      </w:tr>
      <w:tr w:rsidR="00B73953" w:rsidRPr="008230B3" w:rsidTr="000F15B9">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B73953" w:rsidRPr="008230B3" w:rsidRDefault="00B73953" w:rsidP="00B73953">
            <w:pPr>
              <w:jc w:val="left"/>
              <w:rPr>
                <w:rFonts w:eastAsia="標楷體"/>
                <w:b/>
                <w:color w:val="auto"/>
                <w:sz w:val="24"/>
                <w:szCs w:val="24"/>
              </w:rPr>
            </w:pPr>
            <w:r w:rsidRPr="008230B3">
              <w:rPr>
                <w:rFonts w:eastAsia="標楷體"/>
                <w:b/>
                <w:color w:val="auto"/>
                <w:sz w:val="24"/>
                <w:szCs w:val="24"/>
              </w:rPr>
              <w:lastRenderedPageBreak/>
              <w:t>第十一</w:t>
            </w:r>
            <w:proofErr w:type="gramStart"/>
            <w:r w:rsidRPr="008230B3">
              <w:rPr>
                <w:rFonts w:eastAsia="標楷體"/>
                <w:b/>
                <w:color w:val="auto"/>
                <w:sz w:val="24"/>
                <w:szCs w:val="24"/>
              </w:rPr>
              <w:t>週</w:t>
            </w:r>
            <w:proofErr w:type="gramEnd"/>
            <w:r w:rsidRPr="008230B3">
              <w:rPr>
                <w:rFonts w:eastAsia="標楷體"/>
                <w:b/>
                <w:color w:val="auto"/>
                <w:sz w:val="24"/>
                <w:szCs w:val="24"/>
              </w:rPr>
              <w:br/>
              <w:t>11/8~11/14</w:t>
            </w:r>
          </w:p>
        </w:tc>
        <w:tc>
          <w:tcPr>
            <w:tcW w:w="1559" w:type="dxa"/>
            <w:tcBorders>
              <w:top w:val="single" w:sz="8" w:space="0" w:color="000000"/>
              <w:left w:val="single" w:sz="8" w:space="0" w:color="000000"/>
              <w:bottom w:val="single" w:sz="8" w:space="0" w:color="000000"/>
              <w:right w:val="single" w:sz="8" w:space="0" w:color="000000"/>
            </w:tcBorders>
          </w:tcPr>
          <w:p w:rsidR="00B73953" w:rsidRPr="008230B3" w:rsidRDefault="00B73953" w:rsidP="00B73953">
            <w:pPr>
              <w:spacing w:line="260" w:lineRule="exact"/>
              <w:jc w:val="left"/>
              <w:rPr>
                <w:b/>
                <w:noProof/>
                <w:color w:val="auto"/>
              </w:rPr>
            </w:pPr>
            <w:r w:rsidRPr="008230B3">
              <w:rPr>
                <w:rFonts w:eastAsia="標楷體"/>
                <w:b/>
                <w:noProof/>
                <w:color w:val="auto"/>
              </w:rPr>
              <w:t>生</w:t>
            </w:r>
            <w:r w:rsidRPr="008230B3">
              <w:rPr>
                <w:rFonts w:eastAsia="標楷體"/>
                <w:b/>
                <w:noProof/>
                <w:color w:val="auto"/>
              </w:rPr>
              <w:t xml:space="preserve">P-IV-4 </w:t>
            </w:r>
            <w:r w:rsidRPr="008230B3">
              <w:rPr>
                <w:rFonts w:eastAsia="標楷體"/>
                <w:b/>
                <w:noProof/>
                <w:color w:val="auto"/>
              </w:rPr>
              <w:t>設計的流程。</w:t>
            </w:r>
          </w:p>
          <w:p w:rsidR="00B73953" w:rsidRPr="008230B3" w:rsidRDefault="00B73953" w:rsidP="00B73953">
            <w:pPr>
              <w:spacing w:line="260" w:lineRule="exact"/>
              <w:jc w:val="left"/>
              <w:rPr>
                <w:b/>
                <w:noProof/>
                <w:color w:val="auto"/>
              </w:rPr>
            </w:pPr>
            <w:r w:rsidRPr="008230B3">
              <w:rPr>
                <w:rFonts w:eastAsia="標楷體"/>
                <w:b/>
                <w:noProof/>
                <w:color w:val="auto"/>
              </w:rPr>
              <w:t>生</w:t>
            </w:r>
            <w:r w:rsidRPr="008230B3">
              <w:rPr>
                <w:rFonts w:eastAsia="標楷體"/>
                <w:b/>
                <w:noProof/>
                <w:color w:val="auto"/>
              </w:rPr>
              <w:t xml:space="preserve">P-IV-5 </w:t>
            </w:r>
            <w:r w:rsidRPr="008230B3">
              <w:rPr>
                <w:rFonts w:eastAsia="標楷體"/>
                <w:b/>
                <w:noProof/>
                <w:color w:val="auto"/>
              </w:rPr>
              <w:t>材料的選用與加工</w:t>
            </w:r>
          </w:p>
          <w:p w:rsidR="00B73953" w:rsidRPr="008230B3" w:rsidRDefault="00B73953" w:rsidP="00B73953">
            <w:pPr>
              <w:spacing w:line="260" w:lineRule="exact"/>
              <w:jc w:val="left"/>
              <w:rPr>
                <w:b/>
                <w:noProof/>
                <w:color w:val="auto"/>
              </w:rPr>
            </w:pPr>
            <w:r w:rsidRPr="008230B3">
              <w:rPr>
                <w:rFonts w:eastAsia="標楷體"/>
                <w:b/>
                <w:noProof/>
                <w:color w:val="auto"/>
              </w:rPr>
              <w:t>生</w:t>
            </w:r>
            <w:r w:rsidRPr="008230B3">
              <w:rPr>
                <w:rFonts w:eastAsia="標楷體"/>
                <w:b/>
                <w:noProof/>
                <w:color w:val="auto"/>
              </w:rPr>
              <w:t xml:space="preserve">P-IV-6 </w:t>
            </w:r>
            <w:r w:rsidRPr="008230B3">
              <w:rPr>
                <w:rFonts w:eastAsia="標楷體"/>
                <w:b/>
                <w:noProof/>
                <w:color w:val="auto"/>
              </w:rPr>
              <w:t>常用的機具操作與使用。</w:t>
            </w:r>
          </w:p>
          <w:p w:rsidR="00B73953" w:rsidRPr="008230B3" w:rsidRDefault="00B73953" w:rsidP="00B73953">
            <w:pPr>
              <w:spacing w:line="260" w:lineRule="exact"/>
              <w:jc w:val="left"/>
              <w:rPr>
                <w:b/>
                <w:noProof/>
                <w:color w:val="auto"/>
              </w:rPr>
            </w:pPr>
            <w:r w:rsidRPr="008230B3">
              <w:rPr>
                <w:rFonts w:eastAsia="標楷體"/>
                <w:b/>
                <w:noProof/>
                <w:color w:val="auto"/>
              </w:rPr>
              <w:t>生</w:t>
            </w:r>
            <w:r w:rsidRPr="008230B3">
              <w:rPr>
                <w:rFonts w:eastAsia="標楷體"/>
                <w:b/>
                <w:noProof/>
                <w:color w:val="auto"/>
              </w:rPr>
              <w:t xml:space="preserve">A-IV-4 </w:t>
            </w:r>
            <w:r w:rsidRPr="008230B3">
              <w:rPr>
                <w:rFonts w:eastAsia="標楷體"/>
                <w:b/>
                <w:noProof/>
                <w:color w:val="auto"/>
              </w:rPr>
              <w:t>日常科技產品的能源與動力應用。</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noProof/>
                <w:color w:val="auto"/>
              </w:rPr>
            </w:pPr>
            <w:r w:rsidRPr="008230B3">
              <w:rPr>
                <w:rFonts w:eastAsia="標楷體"/>
                <w:b/>
                <w:noProof/>
                <w:color w:val="auto"/>
              </w:rPr>
              <w:t>設</w:t>
            </w:r>
            <w:r w:rsidRPr="008230B3">
              <w:rPr>
                <w:rFonts w:eastAsia="標楷體"/>
                <w:b/>
                <w:noProof/>
                <w:color w:val="auto"/>
              </w:rPr>
              <w:t xml:space="preserve">k-IV-1 </w:t>
            </w:r>
            <w:r w:rsidRPr="008230B3">
              <w:rPr>
                <w:rFonts w:eastAsia="標楷體"/>
                <w:b/>
                <w:noProof/>
                <w:color w:val="auto"/>
              </w:rPr>
              <w:t>能了解日常科技的意涵與設計製作的基本概念。</w:t>
            </w:r>
          </w:p>
          <w:p w:rsidR="00B73953" w:rsidRPr="008230B3" w:rsidRDefault="00B73953" w:rsidP="00B73953">
            <w:pPr>
              <w:spacing w:line="260" w:lineRule="exact"/>
              <w:jc w:val="left"/>
              <w:rPr>
                <w:b/>
                <w:noProof/>
                <w:color w:val="auto"/>
              </w:rPr>
            </w:pPr>
            <w:r w:rsidRPr="008230B3">
              <w:rPr>
                <w:rFonts w:eastAsia="標楷體"/>
                <w:b/>
                <w:noProof/>
                <w:color w:val="auto"/>
              </w:rPr>
              <w:t>設</w:t>
            </w:r>
            <w:r w:rsidRPr="008230B3">
              <w:rPr>
                <w:rFonts w:eastAsia="標楷體"/>
                <w:b/>
                <w:noProof/>
                <w:color w:val="auto"/>
              </w:rPr>
              <w:t xml:space="preserve">k-IV-3 </w:t>
            </w:r>
            <w:r w:rsidRPr="008230B3">
              <w:rPr>
                <w:rFonts w:eastAsia="標楷體"/>
                <w:b/>
                <w:noProof/>
                <w:color w:val="auto"/>
              </w:rPr>
              <w:t>能了解選用適當材料</w:t>
            </w:r>
          </w:p>
          <w:p w:rsidR="00B73953" w:rsidRPr="008230B3" w:rsidRDefault="00B73953" w:rsidP="00B73953">
            <w:pPr>
              <w:spacing w:line="260" w:lineRule="exact"/>
              <w:jc w:val="left"/>
              <w:rPr>
                <w:b/>
                <w:noProof/>
                <w:color w:val="auto"/>
              </w:rPr>
            </w:pPr>
            <w:r w:rsidRPr="008230B3">
              <w:rPr>
                <w:rFonts w:eastAsia="標楷體"/>
                <w:b/>
                <w:noProof/>
                <w:color w:val="auto"/>
              </w:rPr>
              <w:t>設</w:t>
            </w:r>
            <w:r w:rsidRPr="008230B3">
              <w:rPr>
                <w:rFonts w:eastAsia="標楷體"/>
                <w:b/>
                <w:noProof/>
                <w:color w:val="auto"/>
              </w:rPr>
              <w:t xml:space="preserve">a-IV-1 </w:t>
            </w:r>
          </w:p>
          <w:p w:rsidR="00B73953" w:rsidRPr="008230B3" w:rsidRDefault="00B73953" w:rsidP="00B73953">
            <w:pPr>
              <w:spacing w:line="260" w:lineRule="exact"/>
              <w:jc w:val="left"/>
              <w:rPr>
                <w:b/>
                <w:noProof/>
                <w:color w:val="auto"/>
              </w:rPr>
            </w:pPr>
            <w:r w:rsidRPr="008230B3">
              <w:rPr>
                <w:rFonts w:eastAsia="標楷體"/>
                <w:b/>
                <w:noProof/>
                <w:color w:val="auto"/>
              </w:rPr>
              <w:t>設</w:t>
            </w:r>
            <w:r w:rsidRPr="008230B3">
              <w:rPr>
                <w:rFonts w:eastAsia="標楷體"/>
                <w:b/>
                <w:noProof/>
                <w:color w:val="auto"/>
              </w:rPr>
              <w:t xml:space="preserve">s-IV-1 </w:t>
            </w:r>
          </w:p>
          <w:p w:rsidR="00B73953" w:rsidRPr="008230B3" w:rsidRDefault="00B73953" w:rsidP="00B73953">
            <w:pPr>
              <w:spacing w:line="260" w:lineRule="exact"/>
              <w:jc w:val="left"/>
              <w:rPr>
                <w:b/>
                <w:noProof/>
                <w:color w:val="auto"/>
              </w:rPr>
            </w:pPr>
            <w:r w:rsidRPr="008230B3">
              <w:rPr>
                <w:rFonts w:eastAsia="標楷體"/>
                <w:b/>
                <w:noProof/>
                <w:color w:val="auto"/>
              </w:rPr>
              <w:t>設</w:t>
            </w:r>
            <w:r w:rsidRPr="008230B3">
              <w:rPr>
                <w:rFonts w:eastAsia="標楷體"/>
                <w:b/>
                <w:noProof/>
                <w:color w:val="auto"/>
              </w:rPr>
              <w:t xml:space="preserve">s-IV-2 </w:t>
            </w:r>
          </w:p>
          <w:p w:rsidR="00B73953" w:rsidRPr="008230B3" w:rsidRDefault="00B73953" w:rsidP="00B73953">
            <w:pPr>
              <w:spacing w:line="260" w:lineRule="exact"/>
              <w:jc w:val="left"/>
              <w:rPr>
                <w:b/>
                <w:noProof/>
                <w:color w:val="auto"/>
              </w:rPr>
            </w:pPr>
            <w:r w:rsidRPr="008230B3">
              <w:rPr>
                <w:rFonts w:eastAsia="標楷體"/>
                <w:b/>
                <w:noProof/>
                <w:color w:val="auto"/>
              </w:rPr>
              <w:t>設</w:t>
            </w:r>
            <w:r w:rsidRPr="008230B3">
              <w:rPr>
                <w:rFonts w:eastAsia="標楷體"/>
                <w:b/>
                <w:noProof/>
                <w:color w:val="auto"/>
              </w:rPr>
              <w:t xml:space="preserve">c-IV-1 </w:t>
            </w:r>
          </w:p>
          <w:p w:rsidR="00B73953" w:rsidRPr="008230B3" w:rsidRDefault="00B73953" w:rsidP="00B73953">
            <w:pPr>
              <w:spacing w:line="260" w:lineRule="exact"/>
              <w:jc w:val="left"/>
              <w:rPr>
                <w:b/>
                <w:noProof/>
                <w:color w:val="auto"/>
              </w:rPr>
            </w:pPr>
            <w:r w:rsidRPr="008230B3">
              <w:rPr>
                <w:rFonts w:eastAsia="標楷體"/>
                <w:b/>
                <w:noProof/>
                <w:color w:val="auto"/>
              </w:rPr>
              <w:t>設</w:t>
            </w:r>
            <w:r w:rsidRPr="008230B3">
              <w:rPr>
                <w:rFonts w:eastAsia="標楷體"/>
                <w:b/>
                <w:noProof/>
                <w:color w:val="auto"/>
              </w:rPr>
              <w:t xml:space="preserve">c-IV-2 </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color w:val="auto"/>
              </w:rPr>
            </w:pPr>
            <w:r w:rsidRPr="008230B3">
              <w:rPr>
                <w:rFonts w:eastAsia="標楷體"/>
                <w:b/>
                <w:noProof/>
                <w:color w:val="auto"/>
              </w:rPr>
              <w:t>創意仿生獸設計</w:t>
            </w:r>
          </w:p>
          <w:p w:rsidR="00B73953" w:rsidRPr="008230B3" w:rsidRDefault="00B73953" w:rsidP="00B73953">
            <w:pPr>
              <w:spacing w:line="260" w:lineRule="exact"/>
              <w:ind w:right="30"/>
              <w:jc w:val="left"/>
              <w:rPr>
                <w:b/>
                <w:bCs/>
                <w:color w:val="auto"/>
              </w:rPr>
            </w:pPr>
            <w:r w:rsidRPr="008230B3">
              <w:rPr>
                <w:rFonts w:eastAsia="標楷體"/>
                <w:b/>
                <w:bCs/>
                <w:color w:val="auto"/>
              </w:rPr>
              <w:t>1.</w:t>
            </w:r>
            <w:r w:rsidRPr="008230B3">
              <w:rPr>
                <w:rFonts w:eastAsia="標楷體"/>
                <w:b/>
                <w:bCs/>
                <w:color w:val="auto"/>
              </w:rPr>
              <w:t>學生從中更進一步進行資料蒐集與探討。</w:t>
            </w:r>
          </w:p>
          <w:p w:rsidR="00B73953" w:rsidRPr="008230B3" w:rsidRDefault="00650777" w:rsidP="00B73953">
            <w:pPr>
              <w:spacing w:line="260" w:lineRule="exact"/>
              <w:ind w:right="30"/>
              <w:jc w:val="left"/>
              <w:rPr>
                <w:b/>
                <w:bCs/>
                <w:color w:val="auto"/>
              </w:rPr>
            </w:pPr>
            <w:r w:rsidRPr="008230B3">
              <w:rPr>
                <w:rFonts w:eastAsia="標楷體"/>
                <w:b/>
                <w:bCs/>
                <w:color w:val="auto"/>
              </w:rPr>
              <w:t>2</w:t>
            </w:r>
            <w:r w:rsidR="00B73953" w:rsidRPr="008230B3">
              <w:rPr>
                <w:rFonts w:eastAsia="標楷體"/>
                <w:b/>
                <w:bCs/>
                <w:color w:val="auto"/>
              </w:rPr>
              <w:t>連桿軟體。</w:t>
            </w:r>
          </w:p>
          <w:p w:rsidR="00B73953" w:rsidRPr="008230B3" w:rsidRDefault="00650777" w:rsidP="00B73953">
            <w:pPr>
              <w:spacing w:line="260" w:lineRule="exact"/>
              <w:ind w:right="30"/>
              <w:jc w:val="left"/>
              <w:rPr>
                <w:b/>
                <w:bCs/>
                <w:color w:val="auto"/>
              </w:rPr>
            </w:pPr>
            <w:r w:rsidRPr="008230B3">
              <w:rPr>
                <w:rFonts w:eastAsia="標楷體"/>
                <w:b/>
                <w:bCs/>
                <w:color w:val="auto"/>
              </w:rPr>
              <w:t>3</w:t>
            </w:r>
            <w:r w:rsidR="00B73953" w:rsidRPr="008230B3">
              <w:rPr>
                <w:rFonts w:eastAsia="標楷體"/>
                <w:b/>
                <w:bCs/>
                <w:color w:val="auto"/>
              </w:rPr>
              <w:t>雷射切割機。</w:t>
            </w:r>
          </w:p>
          <w:p w:rsidR="00B73953" w:rsidRPr="008230B3" w:rsidRDefault="00650777" w:rsidP="00B73953">
            <w:pPr>
              <w:spacing w:line="260" w:lineRule="exact"/>
              <w:ind w:right="30"/>
              <w:jc w:val="left"/>
              <w:rPr>
                <w:b/>
                <w:bCs/>
                <w:color w:val="auto"/>
              </w:rPr>
            </w:pPr>
            <w:r w:rsidRPr="008230B3">
              <w:rPr>
                <w:rFonts w:eastAsia="標楷體"/>
                <w:b/>
                <w:bCs/>
                <w:color w:val="auto"/>
              </w:rPr>
              <w:t>4</w:t>
            </w:r>
            <w:r w:rsidR="00B73953" w:rsidRPr="008230B3">
              <w:rPr>
                <w:rFonts w:eastAsia="標楷體"/>
                <w:b/>
                <w:bCs/>
                <w:color w:val="auto"/>
              </w:rPr>
              <w:t>雷射切割軟體。</w:t>
            </w:r>
          </w:p>
          <w:p w:rsidR="00B73953" w:rsidRPr="008230B3" w:rsidRDefault="00650777" w:rsidP="00B73953">
            <w:pPr>
              <w:spacing w:line="260" w:lineRule="exact"/>
              <w:ind w:right="30"/>
              <w:jc w:val="left"/>
              <w:rPr>
                <w:b/>
                <w:bCs/>
                <w:color w:val="auto"/>
              </w:rPr>
            </w:pPr>
            <w:r w:rsidRPr="008230B3">
              <w:rPr>
                <w:rFonts w:eastAsia="標楷體"/>
                <w:b/>
                <w:bCs/>
                <w:color w:val="auto"/>
              </w:rPr>
              <w:t>5</w:t>
            </w:r>
            <w:r w:rsidR="00B73953" w:rsidRPr="008230B3">
              <w:rPr>
                <w:rFonts w:eastAsia="標楷體"/>
                <w:b/>
                <w:bCs/>
                <w:color w:val="auto"/>
              </w:rPr>
              <w:t xml:space="preserve"> 3D</w:t>
            </w:r>
            <w:r w:rsidR="00B73953" w:rsidRPr="008230B3">
              <w:rPr>
                <w:rFonts w:eastAsia="標楷體"/>
                <w:b/>
                <w:bCs/>
                <w:color w:val="auto"/>
              </w:rPr>
              <w:t>列印機。</w:t>
            </w:r>
          </w:p>
          <w:p w:rsidR="00B73953" w:rsidRPr="008230B3" w:rsidRDefault="00650777" w:rsidP="00B73953">
            <w:pPr>
              <w:spacing w:line="260" w:lineRule="exact"/>
              <w:ind w:right="30"/>
              <w:jc w:val="left"/>
              <w:rPr>
                <w:b/>
                <w:bCs/>
                <w:color w:val="auto"/>
              </w:rPr>
            </w:pPr>
            <w:r w:rsidRPr="008230B3">
              <w:rPr>
                <w:rFonts w:eastAsia="標楷體"/>
                <w:b/>
                <w:bCs/>
                <w:color w:val="auto"/>
              </w:rPr>
              <w:t>6</w:t>
            </w:r>
            <w:r w:rsidR="00B73953" w:rsidRPr="008230B3">
              <w:rPr>
                <w:rFonts w:eastAsia="標楷體"/>
                <w:b/>
                <w:bCs/>
                <w:color w:val="auto"/>
              </w:rPr>
              <w:t>提醒學生運用課餘時間蒐集相關資料，供下</w:t>
            </w:r>
            <w:proofErr w:type="gramStart"/>
            <w:r w:rsidR="00B73953" w:rsidRPr="008230B3">
              <w:rPr>
                <w:rFonts w:eastAsia="標楷體"/>
                <w:b/>
                <w:bCs/>
                <w:color w:val="auto"/>
              </w:rPr>
              <w:t>週</w:t>
            </w:r>
            <w:proofErr w:type="gramEnd"/>
            <w:r w:rsidR="00B73953" w:rsidRPr="008230B3">
              <w:rPr>
                <w:rFonts w:eastAsia="標楷體"/>
                <w:b/>
                <w:bCs/>
                <w:color w:val="auto"/>
              </w:rPr>
              <w:t>討論使用。</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center"/>
              <w:rPr>
                <w:b/>
                <w:color w:val="auto"/>
              </w:rPr>
            </w:pPr>
            <w:r w:rsidRPr="008230B3">
              <w:rPr>
                <w:rFonts w:eastAsia="標楷體"/>
                <w:b/>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1.</w:t>
            </w:r>
            <w:r w:rsidR="00E46D70" w:rsidRPr="008230B3">
              <w:rPr>
                <w:rFonts w:eastAsia="標楷體"/>
                <w:b/>
                <w:bCs/>
                <w:snapToGrid w:val="0"/>
                <w:color w:val="auto"/>
              </w:rPr>
              <w:t xml:space="preserve"> DIY</w:t>
            </w:r>
            <w:r w:rsidR="00E46D70" w:rsidRPr="008230B3">
              <w:rPr>
                <w:rFonts w:eastAsia="標楷體"/>
                <w:b/>
                <w:bCs/>
                <w:snapToGrid w:val="0"/>
                <w:color w:val="auto"/>
              </w:rPr>
              <w:t>實作</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2.</w:t>
            </w:r>
            <w:proofErr w:type="gramStart"/>
            <w:r w:rsidRPr="008230B3">
              <w:rPr>
                <w:rFonts w:eastAsia="標楷體"/>
                <w:b/>
                <w:bCs/>
                <w:snapToGrid w:val="0"/>
                <w:color w:val="auto"/>
              </w:rPr>
              <w:t>備課用</w:t>
            </w:r>
            <w:proofErr w:type="gramEnd"/>
            <w:r w:rsidRPr="008230B3">
              <w:rPr>
                <w:rFonts w:eastAsia="標楷體"/>
                <w:b/>
                <w:bCs/>
                <w:snapToGrid w:val="0"/>
                <w:color w:val="auto"/>
              </w:rPr>
              <w:t>書</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3.</w:t>
            </w:r>
            <w:proofErr w:type="gramStart"/>
            <w:r w:rsidRPr="008230B3">
              <w:rPr>
                <w:rFonts w:eastAsia="標楷體"/>
                <w:b/>
                <w:bCs/>
                <w:color w:val="auto"/>
              </w:rPr>
              <w:t>教用版</w:t>
            </w:r>
            <w:proofErr w:type="gramEnd"/>
            <w:r w:rsidRPr="008230B3">
              <w:rPr>
                <w:rFonts w:eastAsia="標楷體"/>
                <w:b/>
                <w:bCs/>
                <w:color w:val="auto"/>
              </w:rPr>
              <w:t>電子教科書</w:t>
            </w:r>
          </w:p>
          <w:p w:rsidR="00B73953" w:rsidRPr="008230B3" w:rsidRDefault="00B73953" w:rsidP="00B73953">
            <w:pPr>
              <w:spacing w:line="260" w:lineRule="exact"/>
              <w:jc w:val="left"/>
              <w:rPr>
                <w:b/>
                <w:color w:val="auto"/>
              </w:rPr>
            </w:pPr>
            <w:r w:rsidRPr="008230B3">
              <w:rPr>
                <w:rFonts w:eastAsia="標楷體"/>
                <w:b/>
                <w:color w:val="auto"/>
              </w:rPr>
              <w:t>4.</w:t>
            </w:r>
            <w:r w:rsidRPr="008230B3">
              <w:rPr>
                <w:rFonts w:eastAsia="標楷體"/>
                <w:b/>
                <w:color w:val="auto"/>
              </w:rPr>
              <w:t>筆記型電腦</w:t>
            </w:r>
          </w:p>
          <w:p w:rsidR="00B73953" w:rsidRPr="008230B3" w:rsidRDefault="00B73953" w:rsidP="00B73953">
            <w:pPr>
              <w:spacing w:line="260" w:lineRule="exact"/>
              <w:jc w:val="left"/>
              <w:rPr>
                <w:b/>
                <w:bCs/>
                <w:snapToGrid w:val="0"/>
                <w:color w:val="auto"/>
              </w:rPr>
            </w:pPr>
            <w:r w:rsidRPr="008230B3">
              <w:rPr>
                <w:rFonts w:eastAsia="標楷體"/>
                <w:b/>
                <w:color w:val="auto"/>
              </w:rPr>
              <w:t>5.</w:t>
            </w:r>
            <w:r w:rsidRPr="008230B3">
              <w:rPr>
                <w:rFonts w:eastAsia="標楷體"/>
                <w:b/>
                <w:color w:val="auto"/>
              </w:rPr>
              <w:t>單槍投影機</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1.</w:t>
            </w:r>
            <w:r w:rsidRPr="008230B3">
              <w:rPr>
                <w:rFonts w:eastAsia="標楷體"/>
                <w:b/>
                <w:bCs/>
                <w:snapToGrid w:val="0"/>
                <w:color w:val="auto"/>
              </w:rPr>
              <w:t>發表</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2.</w:t>
            </w:r>
            <w:r w:rsidRPr="008230B3">
              <w:rPr>
                <w:rFonts w:eastAsia="標楷體"/>
                <w:b/>
                <w:bCs/>
                <w:snapToGrid w:val="0"/>
                <w:color w:val="auto"/>
              </w:rPr>
              <w:t>口頭討論</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3.</w:t>
            </w:r>
            <w:r w:rsidRPr="008230B3">
              <w:rPr>
                <w:rFonts w:eastAsia="標楷體"/>
                <w:b/>
                <w:bCs/>
                <w:snapToGrid w:val="0"/>
                <w:color w:val="auto"/>
              </w:rPr>
              <w:t>平時表現</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4.</w:t>
            </w:r>
            <w:r w:rsidRPr="008230B3">
              <w:rPr>
                <w:rFonts w:eastAsia="標楷體"/>
                <w:b/>
                <w:bCs/>
                <w:snapToGrid w:val="0"/>
                <w:color w:val="auto"/>
              </w:rPr>
              <w:t>作業繳交</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5.</w:t>
            </w:r>
            <w:r w:rsidRPr="008230B3">
              <w:rPr>
                <w:rFonts w:eastAsia="標楷體"/>
                <w:b/>
                <w:bCs/>
                <w:snapToGrid w:val="0"/>
                <w:color w:val="auto"/>
              </w:rPr>
              <w:t>學習態度</w:t>
            </w:r>
          </w:p>
          <w:p w:rsidR="00B73953" w:rsidRPr="008230B3" w:rsidRDefault="00B73953" w:rsidP="00B73953">
            <w:pPr>
              <w:spacing w:line="260" w:lineRule="exact"/>
              <w:jc w:val="left"/>
              <w:rPr>
                <w:b/>
                <w:color w:val="auto"/>
              </w:rPr>
            </w:pPr>
            <w:r w:rsidRPr="008230B3">
              <w:rPr>
                <w:rFonts w:eastAsia="標楷體"/>
                <w:b/>
                <w:bCs/>
                <w:snapToGrid w:val="0"/>
                <w:color w:val="auto"/>
              </w:rPr>
              <w:t>6.</w:t>
            </w:r>
            <w:r w:rsidRPr="008230B3">
              <w:rPr>
                <w:rFonts w:eastAsia="標楷體"/>
                <w:b/>
                <w:bCs/>
                <w:snapToGrid w:val="0"/>
                <w:color w:val="auto"/>
              </w:rPr>
              <w:t>課堂問答</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color w:val="auto"/>
              </w:rPr>
            </w:pPr>
            <w:r w:rsidRPr="008230B3">
              <w:rPr>
                <w:rFonts w:eastAsia="標楷體"/>
                <w:b/>
                <w:color w:val="auto"/>
              </w:rPr>
              <w:t>【能源教育】</w:t>
            </w:r>
          </w:p>
          <w:p w:rsidR="00B73953" w:rsidRPr="008230B3" w:rsidRDefault="00B73953" w:rsidP="00B73953">
            <w:pPr>
              <w:spacing w:line="260" w:lineRule="exact"/>
              <w:jc w:val="left"/>
              <w:rPr>
                <w:b/>
                <w:color w:val="auto"/>
              </w:rPr>
            </w:pPr>
            <w:r w:rsidRPr="008230B3">
              <w:rPr>
                <w:rFonts w:eastAsia="標楷體"/>
                <w:b/>
                <w:color w:val="auto"/>
              </w:rPr>
              <w:t>能</w:t>
            </w:r>
            <w:r w:rsidRPr="008230B3">
              <w:rPr>
                <w:rFonts w:eastAsia="標楷體"/>
                <w:b/>
                <w:color w:val="auto"/>
              </w:rPr>
              <w:t xml:space="preserve">J3 </w:t>
            </w:r>
          </w:p>
          <w:p w:rsidR="00B73953" w:rsidRPr="008230B3" w:rsidRDefault="00B73953" w:rsidP="00650777">
            <w:pPr>
              <w:spacing w:line="260" w:lineRule="exact"/>
              <w:jc w:val="left"/>
              <w:rPr>
                <w:b/>
                <w:color w:val="auto"/>
              </w:rPr>
            </w:pPr>
            <w:r w:rsidRPr="008230B3">
              <w:rPr>
                <w:rFonts w:eastAsia="標楷體"/>
                <w:b/>
                <w:color w:val="auto"/>
              </w:rPr>
              <w:t>能</w:t>
            </w:r>
            <w:r w:rsidRPr="008230B3">
              <w:rPr>
                <w:rFonts w:eastAsia="標楷體"/>
                <w:b/>
                <w:color w:val="auto"/>
              </w:rPr>
              <w:t xml:space="preserve">J8 </w:t>
            </w:r>
          </w:p>
        </w:tc>
        <w:tc>
          <w:tcPr>
            <w:tcW w:w="1784" w:type="dxa"/>
            <w:tcBorders>
              <w:top w:val="single" w:sz="8" w:space="0" w:color="000000"/>
              <w:bottom w:val="single" w:sz="8" w:space="0" w:color="000000"/>
              <w:right w:val="single" w:sz="8" w:space="0" w:color="000000"/>
            </w:tcBorders>
            <w:vAlign w:val="center"/>
          </w:tcPr>
          <w:p w:rsidR="00B73953" w:rsidRPr="008230B3" w:rsidRDefault="00B73953" w:rsidP="00EB21C4">
            <w:pPr>
              <w:ind w:firstLine="0"/>
              <w:rPr>
                <w:rFonts w:eastAsia="新細明體"/>
                <w:b/>
                <w:color w:val="auto"/>
                <w:sz w:val="16"/>
                <w:szCs w:val="16"/>
              </w:rPr>
            </w:pPr>
          </w:p>
        </w:tc>
      </w:tr>
      <w:tr w:rsidR="00B73953" w:rsidRPr="008230B3" w:rsidTr="000F15B9">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B73953" w:rsidRPr="008230B3" w:rsidRDefault="00B73953" w:rsidP="00B73953">
            <w:pPr>
              <w:jc w:val="left"/>
              <w:rPr>
                <w:rFonts w:eastAsia="標楷體"/>
                <w:b/>
                <w:color w:val="auto"/>
                <w:sz w:val="24"/>
                <w:szCs w:val="24"/>
              </w:rPr>
            </w:pPr>
            <w:r w:rsidRPr="008230B3">
              <w:rPr>
                <w:rFonts w:eastAsia="標楷體"/>
                <w:b/>
                <w:color w:val="auto"/>
                <w:sz w:val="24"/>
                <w:szCs w:val="24"/>
              </w:rPr>
              <w:t>第十二</w:t>
            </w:r>
            <w:proofErr w:type="gramStart"/>
            <w:r w:rsidRPr="008230B3">
              <w:rPr>
                <w:rFonts w:eastAsia="標楷體"/>
                <w:b/>
                <w:color w:val="auto"/>
                <w:sz w:val="24"/>
                <w:szCs w:val="24"/>
              </w:rPr>
              <w:t>週</w:t>
            </w:r>
            <w:proofErr w:type="gramEnd"/>
            <w:r w:rsidRPr="008230B3">
              <w:rPr>
                <w:rFonts w:eastAsia="標楷體"/>
                <w:b/>
                <w:color w:val="auto"/>
                <w:sz w:val="24"/>
                <w:szCs w:val="24"/>
              </w:rPr>
              <w:br/>
              <w:t>11/15~11/21</w:t>
            </w:r>
          </w:p>
        </w:tc>
        <w:tc>
          <w:tcPr>
            <w:tcW w:w="1559" w:type="dxa"/>
            <w:tcBorders>
              <w:top w:val="single" w:sz="8" w:space="0" w:color="000000"/>
              <w:left w:val="single" w:sz="8" w:space="0" w:color="000000"/>
              <w:bottom w:val="single" w:sz="8" w:space="0" w:color="000000"/>
              <w:right w:val="single" w:sz="8" w:space="0" w:color="000000"/>
            </w:tcBorders>
          </w:tcPr>
          <w:p w:rsidR="00B73953" w:rsidRPr="008230B3" w:rsidRDefault="00B73953" w:rsidP="00B73953">
            <w:pPr>
              <w:spacing w:line="260" w:lineRule="exact"/>
              <w:jc w:val="left"/>
              <w:rPr>
                <w:b/>
                <w:noProof/>
                <w:color w:val="auto"/>
              </w:rPr>
            </w:pPr>
            <w:r w:rsidRPr="008230B3">
              <w:rPr>
                <w:rFonts w:eastAsia="標楷體"/>
                <w:b/>
                <w:noProof/>
                <w:color w:val="auto"/>
              </w:rPr>
              <w:t>生</w:t>
            </w:r>
            <w:r w:rsidRPr="008230B3">
              <w:rPr>
                <w:rFonts w:eastAsia="標楷體"/>
                <w:b/>
                <w:noProof/>
                <w:color w:val="auto"/>
              </w:rPr>
              <w:t xml:space="preserve">P-IV-4 </w:t>
            </w:r>
            <w:r w:rsidRPr="008230B3">
              <w:rPr>
                <w:rFonts w:eastAsia="標楷體"/>
                <w:b/>
                <w:noProof/>
                <w:color w:val="auto"/>
              </w:rPr>
              <w:t>設計的流程。</w:t>
            </w:r>
          </w:p>
          <w:p w:rsidR="00B73953" w:rsidRPr="008230B3" w:rsidRDefault="00B73953" w:rsidP="00B73953">
            <w:pPr>
              <w:spacing w:line="260" w:lineRule="exact"/>
              <w:jc w:val="left"/>
              <w:rPr>
                <w:b/>
                <w:noProof/>
                <w:color w:val="auto"/>
              </w:rPr>
            </w:pPr>
            <w:r w:rsidRPr="008230B3">
              <w:rPr>
                <w:rFonts w:eastAsia="標楷體"/>
                <w:b/>
                <w:noProof/>
                <w:color w:val="auto"/>
              </w:rPr>
              <w:t>生</w:t>
            </w:r>
            <w:r w:rsidRPr="008230B3">
              <w:rPr>
                <w:rFonts w:eastAsia="標楷體"/>
                <w:b/>
                <w:noProof/>
                <w:color w:val="auto"/>
              </w:rPr>
              <w:t xml:space="preserve">P-IV-5 </w:t>
            </w:r>
            <w:r w:rsidRPr="008230B3">
              <w:rPr>
                <w:rFonts w:eastAsia="標楷體"/>
                <w:b/>
                <w:noProof/>
                <w:color w:val="auto"/>
              </w:rPr>
              <w:t>材料的選用與加工處理。</w:t>
            </w:r>
          </w:p>
          <w:p w:rsidR="00B73953" w:rsidRPr="008230B3" w:rsidRDefault="00B73953" w:rsidP="00B73953">
            <w:pPr>
              <w:spacing w:line="260" w:lineRule="exact"/>
              <w:jc w:val="left"/>
              <w:rPr>
                <w:b/>
                <w:noProof/>
                <w:color w:val="auto"/>
              </w:rPr>
            </w:pPr>
            <w:r w:rsidRPr="008230B3">
              <w:rPr>
                <w:rFonts w:eastAsia="標楷體"/>
                <w:b/>
                <w:noProof/>
                <w:color w:val="auto"/>
              </w:rPr>
              <w:t>生</w:t>
            </w:r>
            <w:r w:rsidRPr="008230B3">
              <w:rPr>
                <w:rFonts w:eastAsia="標楷體"/>
                <w:b/>
                <w:noProof/>
                <w:color w:val="auto"/>
              </w:rPr>
              <w:t xml:space="preserve">P-IV-6 </w:t>
            </w:r>
            <w:r w:rsidRPr="008230B3">
              <w:rPr>
                <w:rFonts w:eastAsia="標楷體"/>
                <w:b/>
                <w:noProof/>
                <w:color w:val="auto"/>
              </w:rPr>
              <w:t>常用的機具操作與使用。</w:t>
            </w:r>
          </w:p>
          <w:p w:rsidR="00B73953" w:rsidRPr="008230B3" w:rsidRDefault="00B73953" w:rsidP="00B73953">
            <w:pPr>
              <w:spacing w:line="260" w:lineRule="exact"/>
              <w:jc w:val="left"/>
              <w:rPr>
                <w:b/>
                <w:noProof/>
                <w:color w:val="auto"/>
              </w:rPr>
            </w:pPr>
            <w:r w:rsidRPr="008230B3">
              <w:rPr>
                <w:rFonts w:eastAsia="標楷體"/>
                <w:b/>
                <w:noProof/>
                <w:color w:val="auto"/>
              </w:rPr>
              <w:t>生</w:t>
            </w:r>
            <w:r w:rsidRPr="008230B3">
              <w:rPr>
                <w:rFonts w:eastAsia="標楷體"/>
                <w:b/>
                <w:noProof/>
                <w:color w:val="auto"/>
              </w:rPr>
              <w:t xml:space="preserve">A-IV-4 </w:t>
            </w:r>
            <w:r w:rsidRPr="008230B3">
              <w:rPr>
                <w:rFonts w:eastAsia="標楷體"/>
                <w:b/>
                <w:noProof/>
                <w:color w:val="auto"/>
              </w:rPr>
              <w:t>日常科技產品的能源與動力應用。</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650777" w:rsidP="00B73953">
            <w:pPr>
              <w:spacing w:line="260" w:lineRule="exact"/>
              <w:jc w:val="left"/>
              <w:rPr>
                <w:b/>
                <w:noProof/>
                <w:color w:val="auto"/>
              </w:rPr>
            </w:pPr>
            <w:r w:rsidRPr="008230B3">
              <w:rPr>
                <w:rFonts w:eastAsia="標楷體"/>
                <w:b/>
                <w:noProof/>
                <w:color w:val="auto"/>
              </w:rPr>
              <w:t>科技的意涵與設計製作基本概念</w:t>
            </w:r>
          </w:p>
          <w:p w:rsidR="00B73953" w:rsidRPr="008230B3" w:rsidRDefault="00650777" w:rsidP="00B73953">
            <w:pPr>
              <w:spacing w:line="260" w:lineRule="exact"/>
              <w:jc w:val="left"/>
              <w:rPr>
                <w:b/>
                <w:noProof/>
                <w:color w:val="auto"/>
              </w:rPr>
            </w:pPr>
            <w:r w:rsidRPr="008230B3">
              <w:rPr>
                <w:rFonts w:eastAsia="標楷體"/>
                <w:b/>
                <w:noProof/>
                <w:color w:val="auto"/>
              </w:rPr>
              <w:t>適當材料及正確工具</w:t>
            </w:r>
            <w:r w:rsidR="00B73953" w:rsidRPr="008230B3">
              <w:rPr>
                <w:rFonts w:eastAsia="標楷體"/>
                <w:b/>
                <w:noProof/>
                <w:color w:val="auto"/>
              </w:rPr>
              <w:t>基本知識。</w:t>
            </w:r>
          </w:p>
          <w:p w:rsidR="00B73953" w:rsidRPr="008230B3" w:rsidRDefault="00650777" w:rsidP="00B73953">
            <w:pPr>
              <w:spacing w:line="260" w:lineRule="exact"/>
              <w:jc w:val="left"/>
              <w:rPr>
                <w:b/>
                <w:noProof/>
                <w:color w:val="auto"/>
              </w:rPr>
            </w:pPr>
            <w:r w:rsidRPr="008230B3">
              <w:rPr>
                <w:rFonts w:eastAsia="標楷體"/>
                <w:b/>
                <w:noProof/>
                <w:color w:val="auto"/>
              </w:rPr>
              <w:t>參與科技實作活動及試探興趣，不受性別</w:t>
            </w:r>
            <w:r w:rsidR="00B73953" w:rsidRPr="008230B3">
              <w:rPr>
                <w:rFonts w:eastAsia="標楷體"/>
                <w:b/>
                <w:noProof/>
                <w:color w:val="auto"/>
              </w:rPr>
              <w:t>限制。</w:t>
            </w:r>
          </w:p>
          <w:p w:rsidR="00B73953" w:rsidRPr="008230B3" w:rsidRDefault="00B73953" w:rsidP="00B73953">
            <w:pPr>
              <w:spacing w:line="260" w:lineRule="exact"/>
              <w:jc w:val="left"/>
              <w:rPr>
                <w:b/>
                <w:noProof/>
                <w:color w:val="auto"/>
              </w:rPr>
            </w:pPr>
            <w:r w:rsidRPr="008230B3">
              <w:rPr>
                <w:rFonts w:eastAsia="標楷體"/>
                <w:b/>
                <w:noProof/>
                <w:color w:val="auto"/>
              </w:rPr>
              <w:t>正確傳達設計理念的平面或立體設計圖。</w:t>
            </w:r>
          </w:p>
          <w:p w:rsidR="00B73953" w:rsidRPr="008230B3" w:rsidRDefault="00B73953" w:rsidP="00650777">
            <w:pPr>
              <w:spacing w:line="260" w:lineRule="exact"/>
              <w:ind w:firstLine="0"/>
              <w:jc w:val="left"/>
              <w:rPr>
                <w:b/>
                <w:noProof/>
                <w:color w:val="auto"/>
              </w:rPr>
            </w:pPr>
            <w:r w:rsidRPr="008230B3">
              <w:rPr>
                <w:rFonts w:eastAsia="標楷體"/>
                <w:b/>
                <w:noProof/>
                <w:color w:val="auto"/>
              </w:rPr>
              <w:t>基本工具進行材料處理與組裝。</w:t>
            </w:r>
          </w:p>
          <w:p w:rsidR="00B73953" w:rsidRPr="008230B3" w:rsidRDefault="00A84CEE" w:rsidP="00B73953">
            <w:pPr>
              <w:spacing w:line="260" w:lineRule="exact"/>
              <w:jc w:val="left"/>
              <w:rPr>
                <w:b/>
                <w:noProof/>
                <w:color w:val="auto"/>
              </w:rPr>
            </w:pPr>
            <w:r w:rsidRPr="008230B3">
              <w:rPr>
                <w:rFonts w:eastAsia="標楷體"/>
                <w:b/>
                <w:noProof/>
                <w:color w:val="auto"/>
              </w:rPr>
              <w:t>用設計流程</w:t>
            </w:r>
            <w:r w:rsidR="00B73953" w:rsidRPr="008230B3">
              <w:rPr>
                <w:rFonts w:eastAsia="標楷體"/>
                <w:b/>
                <w:noProof/>
                <w:color w:val="auto"/>
              </w:rPr>
              <w:t>製作科技產品解決</w:t>
            </w:r>
          </w:p>
          <w:p w:rsidR="00B73953" w:rsidRPr="008230B3" w:rsidRDefault="00A84CEE" w:rsidP="00B73953">
            <w:pPr>
              <w:spacing w:line="260" w:lineRule="exact"/>
              <w:jc w:val="left"/>
              <w:rPr>
                <w:rFonts w:eastAsia="標楷體"/>
                <w:b/>
                <w:noProof/>
                <w:color w:val="auto"/>
              </w:rPr>
            </w:pPr>
            <w:r w:rsidRPr="008230B3">
              <w:rPr>
                <w:rFonts w:eastAsia="標楷體"/>
                <w:b/>
                <w:noProof/>
                <w:color w:val="auto"/>
              </w:rPr>
              <w:t>DIY</w:t>
            </w:r>
            <w:r w:rsidR="00B73953" w:rsidRPr="008230B3">
              <w:rPr>
                <w:rFonts w:eastAsia="標楷體"/>
                <w:b/>
                <w:noProof/>
                <w:color w:val="auto"/>
              </w:rPr>
              <w:t>實作活動中展現創新思考的能力。</w:t>
            </w:r>
          </w:p>
          <w:p w:rsidR="00650777" w:rsidRPr="008230B3" w:rsidRDefault="00650777" w:rsidP="00B73953">
            <w:pPr>
              <w:spacing w:line="260" w:lineRule="exact"/>
              <w:jc w:val="left"/>
              <w:rPr>
                <w:rFonts w:eastAsia="標楷體"/>
                <w:b/>
                <w:noProof/>
                <w:color w:val="auto"/>
              </w:rPr>
            </w:pPr>
            <w:r w:rsidRPr="008230B3">
              <w:rPr>
                <w:rFonts w:eastAsia="標楷體"/>
                <w:b/>
                <w:noProof/>
                <w:color w:val="auto"/>
              </w:rPr>
              <w:t>設</w:t>
            </w:r>
            <w:r w:rsidRPr="008230B3">
              <w:rPr>
                <w:rFonts w:eastAsia="標楷體"/>
                <w:b/>
                <w:noProof/>
                <w:color w:val="auto"/>
              </w:rPr>
              <w:t>k-IV-1</w:t>
            </w:r>
          </w:p>
          <w:p w:rsidR="00650777" w:rsidRPr="008230B3" w:rsidRDefault="00650777" w:rsidP="00B73953">
            <w:pPr>
              <w:spacing w:line="260" w:lineRule="exact"/>
              <w:jc w:val="left"/>
              <w:rPr>
                <w:rFonts w:eastAsia="標楷體"/>
                <w:b/>
                <w:noProof/>
                <w:color w:val="auto"/>
              </w:rPr>
            </w:pPr>
            <w:r w:rsidRPr="008230B3">
              <w:rPr>
                <w:rFonts w:eastAsia="標楷體"/>
                <w:b/>
                <w:noProof/>
                <w:color w:val="auto"/>
              </w:rPr>
              <w:t>設</w:t>
            </w:r>
            <w:r w:rsidRPr="008230B3">
              <w:rPr>
                <w:rFonts w:eastAsia="標楷體"/>
                <w:b/>
                <w:noProof/>
                <w:color w:val="auto"/>
              </w:rPr>
              <w:t>k-IV-3</w:t>
            </w:r>
          </w:p>
          <w:p w:rsidR="00650777" w:rsidRPr="008230B3" w:rsidRDefault="00650777" w:rsidP="00B73953">
            <w:pPr>
              <w:spacing w:line="260" w:lineRule="exact"/>
              <w:jc w:val="left"/>
              <w:rPr>
                <w:rFonts w:eastAsia="標楷體"/>
                <w:b/>
                <w:noProof/>
                <w:color w:val="auto"/>
              </w:rPr>
            </w:pPr>
            <w:r w:rsidRPr="008230B3">
              <w:rPr>
                <w:rFonts w:eastAsia="標楷體"/>
                <w:b/>
                <w:noProof/>
                <w:color w:val="auto"/>
              </w:rPr>
              <w:t>設</w:t>
            </w:r>
            <w:r w:rsidRPr="008230B3">
              <w:rPr>
                <w:rFonts w:eastAsia="標楷體"/>
                <w:b/>
                <w:noProof/>
                <w:color w:val="auto"/>
              </w:rPr>
              <w:t>a-IV-1</w:t>
            </w:r>
          </w:p>
          <w:p w:rsidR="00650777" w:rsidRPr="008230B3" w:rsidRDefault="00650777" w:rsidP="00B73953">
            <w:pPr>
              <w:spacing w:line="260" w:lineRule="exact"/>
              <w:jc w:val="left"/>
              <w:rPr>
                <w:rFonts w:eastAsia="標楷體"/>
                <w:b/>
                <w:noProof/>
                <w:color w:val="auto"/>
              </w:rPr>
            </w:pPr>
            <w:r w:rsidRPr="008230B3">
              <w:rPr>
                <w:rFonts w:eastAsia="標楷體"/>
                <w:b/>
                <w:noProof/>
                <w:color w:val="auto"/>
              </w:rPr>
              <w:t>設</w:t>
            </w:r>
            <w:r w:rsidRPr="008230B3">
              <w:rPr>
                <w:rFonts w:eastAsia="標楷體"/>
                <w:b/>
                <w:noProof/>
                <w:color w:val="auto"/>
              </w:rPr>
              <w:t>s-IV-1</w:t>
            </w:r>
          </w:p>
          <w:p w:rsidR="00650777" w:rsidRPr="008230B3" w:rsidRDefault="00650777" w:rsidP="00B73953">
            <w:pPr>
              <w:spacing w:line="260" w:lineRule="exact"/>
              <w:jc w:val="left"/>
              <w:rPr>
                <w:rFonts w:eastAsia="標楷體"/>
                <w:b/>
                <w:noProof/>
                <w:color w:val="auto"/>
              </w:rPr>
            </w:pPr>
            <w:r w:rsidRPr="008230B3">
              <w:rPr>
                <w:rFonts w:eastAsia="標楷體"/>
                <w:b/>
                <w:noProof/>
                <w:color w:val="auto"/>
              </w:rPr>
              <w:t>設</w:t>
            </w:r>
            <w:r w:rsidRPr="008230B3">
              <w:rPr>
                <w:rFonts w:eastAsia="標楷體"/>
                <w:b/>
                <w:noProof/>
                <w:color w:val="auto"/>
              </w:rPr>
              <w:t>s-IV-2</w:t>
            </w:r>
          </w:p>
          <w:p w:rsidR="00650777" w:rsidRPr="008230B3" w:rsidRDefault="00650777" w:rsidP="00B73953">
            <w:pPr>
              <w:spacing w:line="260" w:lineRule="exact"/>
              <w:jc w:val="left"/>
              <w:rPr>
                <w:rFonts w:eastAsia="標楷體"/>
                <w:b/>
                <w:noProof/>
                <w:color w:val="auto"/>
              </w:rPr>
            </w:pPr>
            <w:r w:rsidRPr="008230B3">
              <w:rPr>
                <w:rFonts w:eastAsia="標楷體"/>
                <w:b/>
                <w:noProof/>
                <w:color w:val="auto"/>
              </w:rPr>
              <w:lastRenderedPageBreak/>
              <w:t>設</w:t>
            </w:r>
            <w:r w:rsidRPr="008230B3">
              <w:rPr>
                <w:rFonts w:eastAsia="標楷體"/>
                <w:b/>
                <w:noProof/>
                <w:color w:val="auto"/>
              </w:rPr>
              <w:t>c-IV-1</w:t>
            </w:r>
          </w:p>
          <w:p w:rsidR="00A84CEE" w:rsidRPr="008230B3" w:rsidRDefault="00A84CEE" w:rsidP="00B73953">
            <w:pPr>
              <w:spacing w:line="260" w:lineRule="exact"/>
              <w:jc w:val="left"/>
              <w:rPr>
                <w:b/>
                <w:noProof/>
                <w:color w:val="auto"/>
              </w:rPr>
            </w:pPr>
            <w:r w:rsidRPr="008230B3">
              <w:rPr>
                <w:rFonts w:eastAsia="標楷體"/>
                <w:b/>
                <w:noProof/>
                <w:color w:val="auto"/>
              </w:rPr>
              <w:t>設</w:t>
            </w:r>
            <w:r w:rsidRPr="008230B3">
              <w:rPr>
                <w:rFonts w:eastAsia="標楷體"/>
                <w:b/>
                <w:noProof/>
                <w:color w:val="auto"/>
              </w:rPr>
              <w:t>c-IV-2</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color w:val="auto"/>
              </w:rPr>
            </w:pPr>
            <w:r w:rsidRPr="008230B3">
              <w:rPr>
                <w:rFonts w:eastAsia="標楷體"/>
                <w:b/>
                <w:noProof/>
                <w:color w:val="auto"/>
              </w:rPr>
              <w:lastRenderedPageBreak/>
              <w:t>創意線控仿生獸設計</w:t>
            </w:r>
          </w:p>
          <w:p w:rsidR="00B73953" w:rsidRPr="008230B3" w:rsidRDefault="00B73953" w:rsidP="00B73953">
            <w:pPr>
              <w:spacing w:line="260" w:lineRule="exact"/>
              <w:ind w:right="30"/>
              <w:jc w:val="left"/>
              <w:rPr>
                <w:b/>
                <w:bCs/>
                <w:color w:val="auto"/>
              </w:rPr>
            </w:pPr>
            <w:r w:rsidRPr="008230B3">
              <w:rPr>
                <w:rFonts w:eastAsia="標楷體"/>
                <w:b/>
                <w:bCs/>
                <w:color w:val="auto"/>
              </w:rPr>
              <w:t>(1)</w:t>
            </w:r>
            <w:r w:rsidRPr="008230B3">
              <w:rPr>
                <w:rFonts w:eastAsia="標楷體"/>
                <w:b/>
                <w:bCs/>
                <w:color w:val="auto"/>
              </w:rPr>
              <w:t>引導學生由資料中去思考</w:t>
            </w:r>
            <w:r w:rsidR="00650777" w:rsidRPr="008230B3">
              <w:rPr>
                <w:rFonts w:eastAsia="標楷體"/>
                <w:b/>
                <w:bCs/>
                <w:color w:val="auto"/>
              </w:rPr>
              <w:t>可以發展的方向，創意思考</w:t>
            </w:r>
            <w:r w:rsidRPr="008230B3">
              <w:rPr>
                <w:rFonts w:eastAsia="標楷體"/>
                <w:b/>
                <w:bCs/>
                <w:color w:val="auto"/>
              </w:rPr>
              <w:t>技巧，發想出多元且具有創意的主題。</w:t>
            </w:r>
          </w:p>
          <w:p w:rsidR="00B73953" w:rsidRPr="008230B3" w:rsidRDefault="00B73953" w:rsidP="00B73953">
            <w:pPr>
              <w:spacing w:line="260" w:lineRule="exact"/>
              <w:ind w:right="30"/>
              <w:jc w:val="left"/>
              <w:rPr>
                <w:b/>
                <w:bCs/>
                <w:color w:val="auto"/>
              </w:rPr>
            </w:pPr>
            <w:r w:rsidRPr="008230B3">
              <w:rPr>
                <w:rFonts w:eastAsia="標楷體"/>
                <w:b/>
                <w:bCs/>
                <w:color w:val="auto"/>
              </w:rPr>
              <w:t>(2)</w:t>
            </w:r>
            <w:r w:rsidR="00650777" w:rsidRPr="008230B3">
              <w:rPr>
                <w:rFonts w:eastAsia="標楷體"/>
                <w:b/>
                <w:bCs/>
                <w:color w:val="auto"/>
              </w:rPr>
              <w:t>學生利用</w:t>
            </w:r>
            <w:proofErr w:type="gramStart"/>
            <w:r w:rsidR="00650777" w:rsidRPr="008230B3">
              <w:rPr>
                <w:rFonts w:eastAsia="標楷體"/>
                <w:b/>
                <w:bCs/>
                <w:color w:val="auto"/>
              </w:rPr>
              <w:t>心智圖法</w:t>
            </w:r>
            <w:proofErr w:type="gramEnd"/>
            <w:r w:rsidR="00650777" w:rsidRPr="008230B3">
              <w:rPr>
                <w:rFonts w:eastAsia="標楷體"/>
                <w:b/>
                <w:bCs/>
                <w:color w:val="auto"/>
              </w:rPr>
              <w:t>，依據機構、型態、材料</w:t>
            </w:r>
            <w:r w:rsidRPr="008230B3">
              <w:rPr>
                <w:rFonts w:eastAsia="標楷體"/>
                <w:b/>
                <w:bCs/>
                <w:color w:val="auto"/>
              </w:rPr>
              <w:t>來聚焦主題。</w:t>
            </w:r>
          </w:p>
          <w:p w:rsidR="00B73953" w:rsidRPr="008230B3" w:rsidRDefault="00B73953" w:rsidP="00B73953">
            <w:pPr>
              <w:spacing w:line="260" w:lineRule="exact"/>
              <w:ind w:right="30"/>
              <w:jc w:val="left"/>
              <w:rPr>
                <w:b/>
                <w:bCs/>
                <w:color w:val="auto"/>
              </w:rPr>
            </w:pPr>
            <w:r w:rsidRPr="008230B3">
              <w:rPr>
                <w:rFonts w:eastAsia="標楷體"/>
                <w:b/>
                <w:bCs/>
                <w:color w:val="auto"/>
              </w:rPr>
              <w:t>(3)</w:t>
            </w:r>
            <w:r w:rsidRPr="008230B3">
              <w:rPr>
                <w:rFonts w:eastAsia="標楷體"/>
                <w:b/>
                <w:bCs/>
                <w:color w:val="auto"/>
              </w:rPr>
              <w:t>提供學生相關影片或者使用連桿軟體，讓他們更清楚整個機構連動的狀況。</w:t>
            </w:r>
          </w:p>
          <w:p w:rsidR="00B73953" w:rsidRPr="008230B3" w:rsidRDefault="00B73953" w:rsidP="00B73953">
            <w:pPr>
              <w:spacing w:line="260" w:lineRule="exact"/>
              <w:ind w:right="30"/>
              <w:jc w:val="left"/>
              <w:rPr>
                <w:b/>
                <w:bCs/>
                <w:color w:val="auto"/>
              </w:rPr>
            </w:pPr>
            <w:r w:rsidRPr="008230B3">
              <w:rPr>
                <w:rFonts w:eastAsia="標楷體"/>
                <w:b/>
                <w:bCs/>
                <w:color w:val="auto"/>
              </w:rPr>
              <w:t>(4)</w:t>
            </w:r>
            <w:r w:rsidRPr="008230B3">
              <w:rPr>
                <w:rFonts w:eastAsia="標楷體"/>
                <w:b/>
                <w:bCs/>
                <w:color w:val="auto"/>
              </w:rPr>
              <w:t>協助提點學生，除了兼顧個人創意之外，也可以有小組的特色，但請務必要在下課前完成。</w:t>
            </w:r>
          </w:p>
          <w:p w:rsidR="00B73953" w:rsidRPr="008230B3" w:rsidRDefault="00B73953" w:rsidP="00B73953">
            <w:pPr>
              <w:spacing w:line="260" w:lineRule="exact"/>
              <w:ind w:right="30"/>
              <w:jc w:val="left"/>
              <w:rPr>
                <w:b/>
                <w:bCs/>
                <w:color w:val="auto"/>
              </w:rPr>
            </w:pPr>
            <w:r w:rsidRPr="008230B3">
              <w:rPr>
                <w:rFonts w:eastAsia="標楷體"/>
                <w:b/>
                <w:bCs/>
                <w:color w:val="auto"/>
              </w:rPr>
              <w:t>2.</w:t>
            </w:r>
            <w:r w:rsidRPr="008230B3">
              <w:rPr>
                <w:rFonts w:eastAsia="標楷體"/>
                <w:b/>
                <w:bCs/>
                <w:color w:val="auto"/>
              </w:rPr>
              <w:t>繪製設計草圖：</w:t>
            </w:r>
          </w:p>
          <w:p w:rsidR="00B73953" w:rsidRPr="008230B3" w:rsidRDefault="00B73953" w:rsidP="00B73953">
            <w:pPr>
              <w:spacing w:line="260" w:lineRule="exact"/>
              <w:ind w:right="30"/>
              <w:jc w:val="left"/>
              <w:rPr>
                <w:b/>
                <w:bCs/>
                <w:color w:val="auto"/>
              </w:rPr>
            </w:pPr>
            <w:r w:rsidRPr="008230B3">
              <w:rPr>
                <w:rFonts w:eastAsia="標楷體"/>
                <w:b/>
                <w:bCs/>
                <w:color w:val="auto"/>
              </w:rPr>
              <w:t>(1)</w:t>
            </w:r>
            <w:r w:rsidRPr="008230B3">
              <w:rPr>
                <w:rFonts w:eastAsia="標楷體"/>
                <w:b/>
                <w:bCs/>
                <w:color w:val="auto"/>
              </w:rPr>
              <w:t>引導學生繪製</w:t>
            </w:r>
            <w:proofErr w:type="gramStart"/>
            <w:r w:rsidRPr="008230B3">
              <w:rPr>
                <w:rFonts w:eastAsia="標楷體"/>
                <w:b/>
                <w:bCs/>
                <w:color w:val="auto"/>
              </w:rPr>
              <w:t>出仿生獸</w:t>
            </w:r>
            <w:proofErr w:type="gramEnd"/>
            <w:r w:rsidRPr="008230B3">
              <w:rPr>
                <w:rFonts w:eastAsia="標楷體"/>
                <w:b/>
                <w:bCs/>
                <w:color w:val="auto"/>
              </w:rPr>
              <w:t>設計草圖，並依照機構樣式、外型設計輔以簡單的文字或者符號來輔助說明。</w:t>
            </w:r>
          </w:p>
          <w:p w:rsidR="00B73953" w:rsidRPr="008230B3" w:rsidRDefault="00B73953" w:rsidP="00B73953">
            <w:pPr>
              <w:spacing w:line="260" w:lineRule="exact"/>
              <w:ind w:right="30"/>
              <w:jc w:val="left"/>
              <w:rPr>
                <w:b/>
                <w:bCs/>
                <w:color w:val="auto"/>
              </w:rPr>
            </w:pPr>
            <w:r w:rsidRPr="008230B3">
              <w:rPr>
                <w:rFonts w:eastAsia="標楷體"/>
                <w:b/>
                <w:bCs/>
                <w:color w:val="auto"/>
              </w:rPr>
              <w:t>(2)</w:t>
            </w:r>
            <w:r w:rsidRPr="008230B3">
              <w:rPr>
                <w:rFonts w:eastAsia="標楷體"/>
                <w:b/>
                <w:bCs/>
                <w:color w:val="auto"/>
              </w:rPr>
              <w:t>教師應適時檢視學生的學習情況，給予適時的指導或建議。</w:t>
            </w:r>
          </w:p>
          <w:p w:rsidR="00B73953" w:rsidRPr="008230B3" w:rsidRDefault="00B73953" w:rsidP="00B73953">
            <w:pPr>
              <w:spacing w:line="260" w:lineRule="exact"/>
              <w:ind w:right="30"/>
              <w:jc w:val="left"/>
              <w:rPr>
                <w:b/>
                <w:bCs/>
                <w:color w:val="auto"/>
              </w:rPr>
            </w:pPr>
            <w:r w:rsidRPr="008230B3">
              <w:rPr>
                <w:rFonts w:eastAsia="標楷體"/>
                <w:b/>
                <w:bCs/>
                <w:color w:val="auto"/>
              </w:rPr>
              <w:t>(3)</w:t>
            </w:r>
            <w:r w:rsidRPr="008230B3">
              <w:rPr>
                <w:rFonts w:eastAsia="標楷體"/>
                <w:b/>
                <w:bCs/>
                <w:color w:val="auto"/>
              </w:rPr>
              <w:t>提醒進度較慢的學生運用課餘時間完成設計草圖繪製。</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center"/>
              <w:rPr>
                <w:b/>
                <w:color w:val="auto"/>
              </w:rPr>
            </w:pPr>
            <w:r w:rsidRPr="008230B3">
              <w:rPr>
                <w:rFonts w:eastAsia="標楷體"/>
                <w:b/>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1.</w:t>
            </w:r>
            <w:r w:rsidR="00E46D70" w:rsidRPr="008230B3">
              <w:rPr>
                <w:rFonts w:eastAsia="標楷體"/>
                <w:b/>
                <w:bCs/>
                <w:snapToGrid w:val="0"/>
                <w:color w:val="auto"/>
              </w:rPr>
              <w:t xml:space="preserve"> DIY</w:t>
            </w:r>
            <w:r w:rsidR="00E46D70" w:rsidRPr="008230B3">
              <w:rPr>
                <w:rFonts w:eastAsia="標楷體"/>
                <w:b/>
                <w:bCs/>
                <w:snapToGrid w:val="0"/>
                <w:color w:val="auto"/>
              </w:rPr>
              <w:t>實作</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2.</w:t>
            </w:r>
            <w:proofErr w:type="gramStart"/>
            <w:r w:rsidRPr="008230B3">
              <w:rPr>
                <w:rFonts w:eastAsia="標楷體"/>
                <w:b/>
                <w:bCs/>
                <w:snapToGrid w:val="0"/>
                <w:color w:val="auto"/>
              </w:rPr>
              <w:t>備課用</w:t>
            </w:r>
            <w:proofErr w:type="gramEnd"/>
            <w:r w:rsidRPr="008230B3">
              <w:rPr>
                <w:rFonts w:eastAsia="標楷體"/>
                <w:b/>
                <w:bCs/>
                <w:snapToGrid w:val="0"/>
                <w:color w:val="auto"/>
              </w:rPr>
              <w:t>書</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3.</w:t>
            </w:r>
            <w:proofErr w:type="gramStart"/>
            <w:r w:rsidRPr="008230B3">
              <w:rPr>
                <w:rFonts w:eastAsia="標楷體"/>
                <w:b/>
                <w:bCs/>
                <w:color w:val="auto"/>
              </w:rPr>
              <w:t>教用版</w:t>
            </w:r>
            <w:proofErr w:type="gramEnd"/>
            <w:r w:rsidRPr="008230B3">
              <w:rPr>
                <w:rFonts w:eastAsia="標楷體"/>
                <w:b/>
                <w:bCs/>
                <w:color w:val="auto"/>
              </w:rPr>
              <w:t>電子教科書</w:t>
            </w:r>
          </w:p>
          <w:p w:rsidR="00B73953" w:rsidRPr="008230B3" w:rsidRDefault="00B73953" w:rsidP="00B73953">
            <w:pPr>
              <w:spacing w:line="260" w:lineRule="exact"/>
              <w:jc w:val="left"/>
              <w:rPr>
                <w:b/>
                <w:color w:val="auto"/>
              </w:rPr>
            </w:pPr>
            <w:r w:rsidRPr="008230B3">
              <w:rPr>
                <w:rFonts w:eastAsia="標楷體"/>
                <w:b/>
                <w:color w:val="auto"/>
              </w:rPr>
              <w:t>4.</w:t>
            </w:r>
            <w:r w:rsidRPr="008230B3">
              <w:rPr>
                <w:rFonts w:eastAsia="標楷體"/>
                <w:b/>
                <w:color w:val="auto"/>
              </w:rPr>
              <w:t>筆記型電腦</w:t>
            </w:r>
          </w:p>
          <w:p w:rsidR="00B73953" w:rsidRPr="008230B3" w:rsidRDefault="00B73953" w:rsidP="00B73953">
            <w:pPr>
              <w:spacing w:line="260" w:lineRule="exact"/>
              <w:jc w:val="left"/>
              <w:rPr>
                <w:b/>
                <w:bCs/>
                <w:snapToGrid w:val="0"/>
                <w:color w:val="auto"/>
              </w:rPr>
            </w:pPr>
            <w:r w:rsidRPr="008230B3">
              <w:rPr>
                <w:rFonts w:eastAsia="標楷體"/>
                <w:b/>
                <w:color w:val="auto"/>
              </w:rPr>
              <w:t>5.</w:t>
            </w:r>
            <w:r w:rsidRPr="008230B3">
              <w:rPr>
                <w:rFonts w:eastAsia="標楷體"/>
                <w:b/>
                <w:color w:val="auto"/>
              </w:rPr>
              <w:t>單槍投影機</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1.</w:t>
            </w:r>
            <w:r w:rsidRPr="008230B3">
              <w:rPr>
                <w:rFonts w:eastAsia="標楷體"/>
                <w:b/>
                <w:bCs/>
                <w:snapToGrid w:val="0"/>
                <w:color w:val="auto"/>
              </w:rPr>
              <w:t>發表</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2.</w:t>
            </w:r>
            <w:r w:rsidRPr="008230B3">
              <w:rPr>
                <w:rFonts w:eastAsia="標楷體"/>
                <w:b/>
                <w:bCs/>
                <w:snapToGrid w:val="0"/>
                <w:color w:val="auto"/>
              </w:rPr>
              <w:t>口頭討論</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3.</w:t>
            </w:r>
            <w:r w:rsidRPr="008230B3">
              <w:rPr>
                <w:rFonts w:eastAsia="標楷體"/>
                <w:b/>
                <w:bCs/>
                <w:snapToGrid w:val="0"/>
                <w:color w:val="auto"/>
              </w:rPr>
              <w:t>平時表現</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4.</w:t>
            </w:r>
            <w:r w:rsidRPr="008230B3">
              <w:rPr>
                <w:rFonts w:eastAsia="標楷體"/>
                <w:b/>
                <w:bCs/>
                <w:snapToGrid w:val="0"/>
                <w:color w:val="auto"/>
              </w:rPr>
              <w:t>作業繳交</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5.</w:t>
            </w:r>
            <w:r w:rsidRPr="008230B3">
              <w:rPr>
                <w:rFonts w:eastAsia="標楷體"/>
                <w:b/>
                <w:bCs/>
                <w:snapToGrid w:val="0"/>
                <w:color w:val="auto"/>
              </w:rPr>
              <w:t>學習態度</w:t>
            </w:r>
          </w:p>
          <w:p w:rsidR="00B73953" w:rsidRPr="008230B3" w:rsidRDefault="00B73953" w:rsidP="00B73953">
            <w:pPr>
              <w:spacing w:line="260" w:lineRule="exact"/>
              <w:jc w:val="left"/>
              <w:rPr>
                <w:b/>
                <w:color w:val="auto"/>
              </w:rPr>
            </w:pPr>
            <w:r w:rsidRPr="008230B3">
              <w:rPr>
                <w:rFonts w:eastAsia="標楷體"/>
                <w:b/>
                <w:bCs/>
                <w:snapToGrid w:val="0"/>
                <w:color w:val="auto"/>
              </w:rPr>
              <w:t>6.</w:t>
            </w:r>
            <w:r w:rsidRPr="008230B3">
              <w:rPr>
                <w:rFonts w:eastAsia="標楷體"/>
                <w:b/>
                <w:bCs/>
                <w:snapToGrid w:val="0"/>
                <w:color w:val="auto"/>
              </w:rPr>
              <w:t>課堂問答</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color w:val="auto"/>
              </w:rPr>
            </w:pPr>
            <w:r w:rsidRPr="008230B3">
              <w:rPr>
                <w:rFonts w:eastAsia="標楷體"/>
                <w:b/>
                <w:color w:val="auto"/>
              </w:rPr>
              <w:t>【能源教育】</w:t>
            </w:r>
          </w:p>
          <w:p w:rsidR="00B73953" w:rsidRPr="008230B3" w:rsidRDefault="00B73953" w:rsidP="00B73953">
            <w:pPr>
              <w:spacing w:line="260" w:lineRule="exact"/>
              <w:jc w:val="left"/>
              <w:rPr>
                <w:b/>
                <w:color w:val="auto"/>
              </w:rPr>
            </w:pPr>
            <w:r w:rsidRPr="008230B3">
              <w:rPr>
                <w:rFonts w:eastAsia="標楷體"/>
                <w:b/>
                <w:color w:val="auto"/>
              </w:rPr>
              <w:t>能</w:t>
            </w:r>
            <w:r w:rsidRPr="008230B3">
              <w:rPr>
                <w:rFonts w:eastAsia="標楷體"/>
                <w:b/>
                <w:color w:val="auto"/>
              </w:rPr>
              <w:t xml:space="preserve">J3 </w:t>
            </w:r>
          </w:p>
          <w:p w:rsidR="00B73953" w:rsidRPr="008230B3" w:rsidRDefault="00B73953" w:rsidP="00650777">
            <w:pPr>
              <w:spacing w:line="260" w:lineRule="exact"/>
              <w:jc w:val="left"/>
              <w:rPr>
                <w:b/>
                <w:color w:val="auto"/>
              </w:rPr>
            </w:pPr>
            <w:r w:rsidRPr="008230B3">
              <w:rPr>
                <w:rFonts w:eastAsia="標楷體"/>
                <w:b/>
                <w:color w:val="auto"/>
              </w:rPr>
              <w:t>能</w:t>
            </w:r>
            <w:r w:rsidRPr="008230B3">
              <w:rPr>
                <w:rFonts w:eastAsia="標楷體"/>
                <w:b/>
                <w:color w:val="auto"/>
              </w:rPr>
              <w:t xml:space="preserve">J8 </w:t>
            </w:r>
          </w:p>
        </w:tc>
        <w:tc>
          <w:tcPr>
            <w:tcW w:w="1784" w:type="dxa"/>
            <w:tcBorders>
              <w:top w:val="single" w:sz="8" w:space="0" w:color="000000"/>
              <w:bottom w:val="single" w:sz="8" w:space="0" w:color="000000"/>
              <w:right w:val="single" w:sz="8" w:space="0" w:color="000000"/>
            </w:tcBorders>
            <w:vAlign w:val="center"/>
          </w:tcPr>
          <w:p w:rsidR="00B73953" w:rsidRPr="008230B3" w:rsidRDefault="00B73953" w:rsidP="00B73953">
            <w:pPr>
              <w:rPr>
                <w:rFonts w:eastAsia="新細明體"/>
                <w:b/>
                <w:color w:val="auto"/>
                <w:sz w:val="16"/>
                <w:szCs w:val="16"/>
              </w:rPr>
            </w:pPr>
          </w:p>
        </w:tc>
      </w:tr>
      <w:tr w:rsidR="00B73953" w:rsidRPr="008230B3" w:rsidTr="000F15B9">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B73953" w:rsidRPr="008230B3" w:rsidRDefault="00B73953" w:rsidP="00B73953">
            <w:pPr>
              <w:jc w:val="left"/>
              <w:rPr>
                <w:rFonts w:eastAsia="標楷體"/>
                <w:b/>
                <w:color w:val="auto"/>
                <w:sz w:val="24"/>
                <w:szCs w:val="24"/>
              </w:rPr>
            </w:pPr>
            <w:r w:rsidRPr="008230B3">
              <w:rPr>
                <w:rFonts w:eastAsia="標楷體"/>
                <w:b/>
                <w:color w:val="auto"/>
                <w:sz w:val="24"/>
                <w:szCs w:val="24"/>
              </w:rPr>
              <w:lastRenderedPageBreak/>
              <w:t>第十三</w:t>
            </w:r>
            <w:proofErr w:type="gramStart"/>
            <w:r w:rsidRPr="008230B3">
              <w:rPr>
                <w:rFonts w:eastAsia="標楷體"/>
                <w:b/>
                <w:color w:val="auto"/>
                <w:sz w:val="24"/>
                <w:szCs w:val="24"/>
              </w:rPr>
              <w:t>週</w:t>
            </w:r>
            <w:proofErr w:type="gramEnd"/>
            <w:r w:rsidRPr="008230B3">
              <w:rPr>
                <w:rFonts w:eastAsia="標楷體"/>
                <w:b/>
                <w:color w:val="auto"/>
                <w:sz w:val="24"/>
                <w:szCs w:val="24"/>
              </w:rPr>
              <w:br/>
              <w:t>11/22~11/28</w:t>
            </w:r>
          </w:p>
        </w:tc>
        <w:tc>
          <w:tcPr>
            <w:tcW w:w="1559" w:type="dxa"/>
            <w:tcBorders>
              <w:top w:val="single" w:sz="8" w:space="0" w:color="000000"/>
              <w:left w:val="single" w:sz="8" w:space="0" w:color="000000"/>
              <w:bottom w:val="single" w:sz="8" w:space="0" w:color="000000"/>
              <w:right w:val="single" w:sz="8" w:space="0" w:color="000000"/>
            </w:tcBorders>
          </w:tcPr>
          <w:p w:rsidR="00B73953" w:rsidRPr="008230B3" w:rsidRDefault="00B73953" w:rsidP="00B73953">
            <w:pPr>
              <w:spacing w:line="260" w:lineRule="exact"/>
              <w:jc w:val="left"/>
              <w:rPr>
                <w:b/>
                <w:noProof/>
                <w:color w:val="auto"/>
              </w:rPr>
            </w:pPr>
            <w:r w:rsidRPr="008230B3">
              <w:rPr>
                <w:rFonts w:eastAsia="標楷體"/>
                <w:b/>
                <w:noProof/>
                <w:color w:val="auto"/>
              </w:rPr>
              <w:t>生</w:t>
            </w:r>
            <w:r w:rsidRPr="008230B3">
              <w:rPr>
                <w:rFonts w:eastAsia="標楷體"/>
                <w:b/>
                <w:noProof/>
                <w:color w:val="auto"/>
              </w:rPr>
              <w:t xml:space="preserve">P-IV-4 </w:t>
            </w:r>
            <w:r w:rsidRPr="008230B3">
              <w:rPr>
                <w:rFonts w:eastAsia="標楷體"/>
                <w:b/>
                <w:noProof/>
                <w:color w:val="auto"/>
              </w:rPr>
              <w:t>設計的流程。</w:t>
            </w:r>
          </w:p>
          <w:p w:rsidR="00B73953" w:rsidRPr="008230B3" w:rsidRDefault="00B73953" w:rsidP="00B73953">
            <w:pPr>
              <w:spacing w:line="260" w:lineRule="exact"/>
              <w:jc w:val="left"/>
              <w:rPr>
                <w:b/>
                <w:noProof/>
                <w:color w:val="auto"/>
              </w:rPr>
            </w:pPr>
            <w:r w:rsidRPr="008230B3">
              <w:rPr>
                <w:rFonts w:eastAsia="標楷體"/>
                <w:b/>
                <w:noProof/>
                <w:color w:val="auto"/>
              </w:rPr>
              <w:t>生</w:t>
            </w:r>
            <w:r w:rsidRPr="008230B3">
              <w:rPr>
                <w:rFonts w:eastAsia="標楷體"/>
                <w:b/>
                <w:noProof/>
                <w:color w:val="auto"/>
              </w:rPr>
              <w:t xml:space="preserve">P-IV-5 </w:t>
            </w:r>
            <w:r w:rsidRPr="008230B3">
              <w:rPr>
                <w:rFonts w:eastAsia="標楷體"/>
                <w:b/>
                <w:noProof/>
                <w:color w:val="auto"/>
              </w:rPr>
              <w:t>材料的選用與加工處理。</w:t>
            </w:r>
          </w:p>
          <w:p w:rsidR="00B73953" w:rsidRPr="008230B3" w:rsidRDefault="00B73953" w:rsidP="00B73953">
            <w:pPr>
              <w:spacing w:line="260" w:lineRule="exact"/>
              <w:jc w:val="left"/>
              <w:rPr>
                <w:b/>
                <w:noProof/>
                <w:color w:val="auto"/>
              </w:rPr>
            </w:pPr>
            <w:r w:rsidRPr="008230B3">
              <w:rPr>
                <w:rFonts w:eastAsia="標楷體"/>
                <w:b/>
                <w:noProof/>
                <w:color w:val="auto"/>
              </w:rPr>
              <w:t>生</w:t>
            </w:r>
            <w:r w:rsidRPr="008230B3">
              <w:rPr>
                <w:rFonts w:eastAsia="標楷體"/>
                <w:b/>
                <w:noProof/>
                <w:color w:val="auto"/>
              </w:rPr>
              <w:t xml:space="preserve">P-IV-6 </w:t>
            </w:r>
            <w:r w:rsidRPr="008230B3">
              <w:rPr>
                <w:rFonts w:eastAsia="標楷體"/>
                <w:b/>
                <w:noProof/>
                <w:color w:val="auto"/>
              </w:rPr>
              <w:t>常用的機具操作與使用。</w:t>
            </w:r>
          </w:p>
          <w:p w:rsidR="00B73953" w:rsidRPr="008230B3" w:rsidRDefault="00B73953" w:rsidP="00B73953">
            <w:pPr>
              <w:spacing w:line="260" w:lineRule="exact"/>
              <w:jc w:val="left"/>
              <w:rPr>
                <w:b/>
                <w:noProof/>
                <w:color w:val="auto"/>
              </w:rPr>
            </w:pPr>
            <w:r w:rsidRPr="008230B3">
              <w:rPr>
                <w:rFonts w:eastAsia="標楷體"/>
                <w:b/>
                <w:noProof/>
                <w:color w:val="auto"/>
              </w:rPr>
              <w:t>生</w:t>
            </w:r>
            <w:r w:rsidRPr="008230B3">
              <w:rPr>
                <w:rFonts w:eastAsia="標楷體"/>
                <w:b/>
                <w:noProof/>
                <w:color w:val="auto"/>
              </w:rPr>
              <w:t xml:space="preserve">A-IV-4 </w:t>
            </w:r>
            <w:r w:rsidRPr="008230B3">
              <w:rPr>
                <w:rFonts w:eastAsia="標楷體"/>
                <w:b/>
                <w:noProof/>
                <w:color w:val="auto"/>
              </w:rPr>
              <w:t>日常科技產品的能源與動力應用。</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A84CEE" w:rsidP="00B73953">
            <w:pPr>
              <w:spacing w:line="260" w:lineRule="exact"/>
              <w:jc w:val="left"/>
              <w:rPr>
                <w:b/>
                <w:noProof/>
                <w:color w:val="auto"/>
              </w:rPr>
            </w:pPr>
            <w:r w:rsidRPr="008230B3">
              <w:rPr>
                <w:rFonts w:eastAsia="標楷體"/>
                <w:b/>
                <w:noProof/>
                <w:color w:val="auto"/>
              </w:rPr>
              <w:t>科技的意涵與設計製作基本概念</w:t>
            </w:r>
          </w:p>
          <w:p w:rsidR="00B73953" w:rsidRPr="008230B3" w:rsidRDefault="00A84CEE" w:rsidP="00B73953">
            <w:pPr>
              <w:spacing w:line="260" w:lineRule="exact"/>
              <w:jc w:val="left"/>
              <w:rPr>
                <w:b/>
                <w:noProof/>
                <w:color w:val="auto"/>
              </w:rPr>
            </w:pPr>
            <w:r w:rsidRPr="008230B3">
              <w:rPr>
                <w:rFonts w:eastAsia="標楷體"/>
                <w:b/>
                <w:noProof/>
                <w:color w:val="auto"/>
              </w:rPr>
              <w:t>選用適當材料</w:t>
            </w:r>
            <w:r w:rsidR="00B73953" w:rsidRPr="008230B3">
              <w:rPr>
                <w:rFonts w:eastAsia="標楷體"/>
                <w:b/>
                <w:noProof/>
                <w:color w:val="auto"/>
              </w:rPr>
              <w:t>工具的基本知識。</w:t>
            </w:r>
          </w:p>
          <w:p w:rsidR="00B73953" w:rsidRPr="008230B3" w:rsidRDefault="00A84CEE" w:rsidP="00B73953">
            <w:pPr>
              <w:spacing w:line="260" w:lineRule="exact"/>
              <w:jc w:val="left"/>
              <w:rPr>
                <w:b/>
                <w:noProof/>
                <w:color w:val="auto"/>
              </w:rPr>
            </w:pPr>
            <w:r w:rsidRPr="008230B3">
              <w:rPr>
                <w:rFonts w:eastAsia="標楷體"/>
                <w:b/>
                <w:noProof/>
                <w:color w:val="auto"/>
              </w:rPr>
              <w:t>參與科技實作活動及試探興趣，不受性別</w:t>
            </w:r>
            <w:r w:rsidR="00B73953" w:rsidRPr="008230B3">
              <w:rPr>
                <w:rFonts w:eastAsia="標楷體"/>
                <w:b/>
                <w:noProof/>
                <w:color w:val="auto"/>
              </w:rPr>
              <w:t>限制。</w:t>
            </w:r>
          </w:p>
          <w:p w:rsidR="00B73953" w:rsidRPr="008230B3" w:rsidRDefault="00A84CEE" w:rsidP="00B73953">
            <w:pPr>
              <w:spacing w:line="260" w:lineRule="exact"/>
              <w:jc w:val="left"/>
              <w:rPr>
                <w:b/>
                <w:noProof/>
                <w:color w:val="auto"/>
              </w:rPr>
            </w:pPr>
            <w:r w:rsidRPr="008230B3">
              <w:rPr>
                <w:rFonts w:eastAsia="標楷體"/>
                <w:b/>
                <w:noProof/>
                <w:color w:val="auto"/>
              </w:rPr>
              <w:t>繪製</w:t>
            </w:r>
            <w:r w:rsidR="00B73953" w:rsidRPr="008230B3">
              <w:rPr>
                <w:rFonts w:eastAsia="標楷體"/>
                <w:b/>
                <w:noProof/>
                <w:color w:val="auto"/>
              </w:rPr>
              <w:t>正確傳達設計理念的平面或立體設計圖。</w:t>
            </w:r>
          </w:p>
          <w:p w:rsidR="00B73953" w:rsidRPr="008230B3" w:rsidRDefault="00A84CEE" w:rsidP="00B73953">
            <w:pPr>
              <w:spacing w:line="260" w:lineRule="exact"/>
              <w:jc w:val="left"/>
              <w:rPr>
                <w:b/>
                <w:noProof/>
                <w:color w:val="auto"/>
              </w:rPr>
            </w:pPr>
            <w:r w:rsidRPr="008230B3">
              <w:rPr>
                <w:rFonts w:eastAsia="標楷體"/>
                <w:b/>
                <w:noProof/>
                <w:color w:val="auto"/>
              </w:rPr>
              <w:t>運用基本工具進行材料處理組裝</w:t>
            </w:r>
          </w:p>
          <w:p w:rsidR="00B73953" w:rsidRPr="008230B3" w:rsidRDefault="00A84CEE" w:rsidP="00B73953">
            <w:pPr>
              <w:spacing w:line="260" w:lineRule="exact"/>
              <w:jc w:val="left"/>
              <w:rPr>
                <w:b/>
                <w:noProof/>
                <w:color w:val="auto"/>
              </w:rPr>
            </w:pPr>
            <w:r w:rsidRPr="008230B3">
              <w:rPr>
                <w:rFonts w:eastAsia="標楷體"/>
                <w:b/>
                <w:noProof/>
                <w:color w:val="auto"/>
              </w:rPr>
              <w:t>能</w:t>
            </w:r>
            <w:r w:rsidR="00B73953" w:rsidRPr="008230B3">
              <w:rPr>
                <w:rFonts w:eastAsia="標楷體"/>
                <w:b/>
                <w:noProof/>
                <w:color w:val="auto"/>
              </w:rPr>
              <w:t>實際設計並製作科技產品解決問題</w:t>
            </w:r>
          </w:p>
          <w:p w:rsidR="00B73953" w:rsidRPr="008230B3" w:rsidRDefault="00B73953" w:rsidP="00B73953">
            <w:pPr>
              <w:spacing w:line="260" w:lineRule="exact"/>
              <w:jc w:val="left"/>
              <w:rPr>
                <w:rFonts w:eastAsia="標楷體"/>
                <w:b/>
                <w:noProof/>
                <w:color w:val="auto"/>
              </w:rPr>
            </w:pPr>
            <w:r w:rsidRPr="008230B3">
              <w:rPr>
                <w:rFonts w:eastAsia="標楷體"/>
                <w:b/>
                <w:noProof/>
                <w:color w:val="auto"/>
              </w:rPr>
              <w:t>展現創新思考的能力。</w:t>
            </w:r>
          </w:p>
          <w:p w:rsidR="00A84CEE" w:rsidRPr="008230B3" w:rsidRDefault="00A84CEE" w:rsidP="00A84CEE">
            <w:pPr>
              <w:spacing w:line="260" w:lineRule="exact"/>
              <w:jc w:val="left"/>
              <w:rPr>
                <w:rFonts w:eastAsia="標楷體"/>
                <w:b/>
                <w:noProof/>
                <w:color w:val="auto"/>
              </w:rPr>
            </w:pPr>
            <w:r w:rsidRPr="008230B3">
              <w:rPr>
                <w:rFonts w:eastAsia="標楷體"/>
                <w:b/>
                <w:noProof/>
                <w:color w:val="auto"/>
              </w:rPr>
              <w:t>設</w:t>
            </w:r>
            <w:r w:rsidRPr="008230B3">
              <w:rPr>
                <w:rFonts w:eastAsia="標楷體"/>
                <w:b/>
                <w:noProof/>
                <w:color w:val="auto"/>
              </w:rPr>
              <w:t>k-IV-1</w:t>
            </w:r>
          </w:p>
          <w:p w:rsidR="00A84CEE" w:rsidRPr="008230B3" w:rsidRDefault="00A84CEE" w:rsidP="00A84CEE">
            <w:pPr>
              <w:spacing w:line="260" w:lineRule="exact"/>
              <w:jc w:val="left"/>
              <w:rPr>
                <w:rFonts w:eastAsia="標楷體"/>
                <w:b/>
                <w:noProof/>
                <w:color w:val="auto"/>
              </w:rPr>
            </w:pPr>
            <w:r w:rsidRPr="008230B3">
              <w:rPr>
                <w:rFonts w:eastAsia="標楷體"/>
                <w:b/>
                <w:noProof/>
                <w:color w:val="auto"/>
              </w:rPr>
              <w:t>設</w:t>
            </w:r>
            <w:r w:rsidRPr="008230B3">
              <w:rPr>
                <w:rFonts w:eastAsia="標楷體"/>
                <w:b/>
                <w:noProof/>
                <w:color w:val="auto"/>
              </w:rPr>
              <w:t>k-IV-3</w:t>
            </w:r>
          </w:p>
          <w:p w:rsidR="00A84CEE" w:rsidRPr="008230B3" w:rsidRDefault="00A84CEE" w:rsidP="00A84CEE">
            <w:pPr>
              <w:spacing w:line="260" w:lineRule="exact"/>
              <w:jc w:val="left"/>
              <w:rPr>
                <w:rFonts w:eastAsia="標楷體"/>
                <w:b/>
                <w:noProof/>
                <w:color w:val="auto"/>
              </w:rPr>
            </w:pPr>
            <w:r w:rsidRPr="008230B3">
              <w:rPr>
                <w:rFonts w:eastAsia="標楷體"/>
                <w:b/>
                <w:noProof/>
                <w:color w:val="auto"/>
              </w:rPr>
              <w:t>設</w:t>
            </w:r>
            <w:r w:rsidRPr="008230B3">
              <w:rPr>
                <w:rFonts w:eastAsia="標楷體"/>
                <w:b/>
                <w:noProof/>
                <w:color w:val="auto"/>
              </w:rPr>
              <w:t>a-IV-1</w:t>
            </w:r>
          </w:p>
          <w:p w:rsidR="00A84CEE" w:rsidRPr="008230B3" w:rsidRDefault="00A84CEE" w:rsidP="00A84CEE">
            <w:pPr>
              <w:spacing w:line="260" w:lineRule="exact"/>
              <w:jc w:val="left"/>
              <w:rPr>
                <w:rFonts w:eastAsia="標楷體"/>
                <w:b/>
                <w:noProof/>
                <w:color w:val="auto"/>
              </w:rPr>
            </w:pPr>
            <w:r w:rsidRPr="008230B3">
              <w:rPr>
                <w:rFonts w:eastAsia="標楷體"/>
                <w:b/>
                <w:noProof/>
                <w:color w:val="auto"/>
              </w:rPr>
              <w:t>設</w:t>
            </w:r>
            <w:r w:rsidRPr="008230B3">
              <w:rPr>
                <w:rFonts w:eastAsia="標楷體"/>
                <w:b/>
                <w:noProof/>
                <w:color w:val="auto"/>
              </w:rPr>
              <w:t>s-IV-1</w:t>
            </w:r>
          </w:p>
          <w:p w:rsidR="00A84CEE" w:rsidRPr="008230B3" w:rsidRDefault="00A84CEE" w:rsidP="00A84CEE">
            <w:pPr>
              <w:spacing w:line="260" w:lineRule="exact"/>
              <w:jc w:val="left"/>
              <w:rPr>
                <w:rFonts w:eastAsia="標楷體"/>
                <w:b/>
                <w:noProof/>
                <w:color w:val="auto"/>
              </w:rPr>
            </w:pPr>
            <w:r w:rsidRPr="008230B3">
              <w:rPr>
                <w:rFonts w:eastAsia="標楷體"/>
                <w:b/>
                <w:noProof/>
                <w:color w:val="auto"/>
              </w:rPr>
              <w:t>設</w:t>
            </w:r>
            <w:r w:rsidRPr="008230B3">
              <w:rPr>
                <w:rFonts w:eastAsia="標楷體"/>
                <w:b/>
                <w:noProof/>
                <w:color w:val="auto"/>
              </w:rPr>
              <w:t>s-IV-2</w:t>
            </w:r>
          </w:p>
          <w:p w:rsidR="00A84CEE" w:rsidRPr="008230B3" w:rsidRDefault="00A84CEE" w:rsidP="00A84CEE">
            <w:pPr>
              <w:spacing w:line="260" w:lineRule="exact"/>
              <w:jc w:val="left"/>
              <w:rPr>
                <w:rFonts w:eastAsia="標楷體"/>
                <w:b/>
                <w:noProof/>
                <w:color w:val="auto"/>
              </w:rPr>
            </w:pPr>
            <w:r w:rsidRPr="008230B3">
              <w:rPr>
                <w:rFonts w:eastAsia="標楷體"/>
                <w:b/>
                <w:noProof/>
                <w:color w:val="auto"/>
              </w:rPr>
              <w:t>設</w:t>
            </w:r>
            <w:r w:rsidRPr="008230B3">
              <w:rPr>
                <w:rFonts w:eastAsia="標楷體"/>
                <w:b/>
                <w:noProof/>
                <w:color w:val="auto"/>
              </w:rPr>
              <w:t>c-IV-1</w:t>
            </w:r>
          </w:p>
          <w:p w:rsidR="00A84CEE" w:rsidRPr="008230B3" w:rsidRDefault="00A84CEE" w:rsidP="00A84CEE">
            <w:pPr>
              <w:spacing w:line="260" w:lineRule="exact"/>
              <w:jc w:val="left"/>
              <w:rPr>
                <w:b/>
                <w:noProof/>
                <w:color w:val="auto"/>
              </w:rPr>
            </w:pPr>
            <w:r w:rsidRPr="008230B3">
              <w:rPr>
                <w:rFonts w:eastAsia="標楷體"/>
                <w:b/>
                <w:noProof/>
                <w:color w:val="auto"/>
              </w:rPr>
              <w:t>設</w:t>
            </w:r>
            <w:r w:rsidRPr="008230B3">
              <w:rPr>
                <w:rFonts w:eastAsia="標楷體"/>
                <w:b/>
                <w:noProof/>
                <w:color w:val="auto"/>
              </w:rPr>
              <w:t>c-IV-2</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color w:val="auto"/>
              </w:rPr>
            </w:pPr>
            <w:r w:rsidRPr="008230B3">
              <w:rPr>
                <w:rFonts w:eastAsia="標楷體"/>
                <w:b/>
                <w:noProof/>
                <w:color w:val="auto"/>
              </w:rPr>
              <w:t>創意線控仿生獸設計</w:t>
            </w:r>
            <w:r w:rsidRPr="008230B3">
              <w:rPr>
                <w:rFonts w:eastAsia="標楷體"/>
                <w:b/>
                <w:color w:val="auto"/>
              </w:rPr>
              <w:t xml:space="preserve"> </w:t>
            </w:r>
          </w:p>
          <w:p w:rsidR="00B73953" w:rsidRPr="008230B3" w:rsidRDefault="00B73953" w:rsidP="00B73953">
            <w:pPr>
              <w:spacing w:line="260" w:lineRule="exact"/>
              <w:ind w:right="30"/>
              <w:jc w:val="left"/>
              <w:rPr>
                <w:b/>
                <w:bCs/>
                <w:color w:val="auto"/>
              </w:rPr>
            </w:pPr>
            <w:r w:rsidRPr="008230B3">
              <w:rPr>
                <w:rFonts w:eastAsia="標楷體"/>
                <w:b/>
                <w:bCs/>
                <w:color w:val="auto"/>
              </w:rPr>
              <w:t>1.</w:t>
            </w:r>
            <w:r w:rsidRPr="008230B3">
              <w:rPr>
                <w:rFonts w:eastAsia="標楷體"/>
                <w:b/>
                <w:bCs/>
                <w:color w:val="auto"/>
              </w:rPr>
              <w:t>選擇材料與設計：</w:t>
            </w:r>
          </w:p>
          <w:p w:rsidR="00B73953" w:rsidRPr="008230B3" w:rsidRDefault="00B73953" w:rsidP="00B73953">
            <w:pPr>
              <w:spacing w:line="260" w:lineRule="exact"/>
              <w:ind w:right="30"/>
              <w:jc w:val="left"/>
              <w:rPr>
                <w:b/>
                <w:bCs/>
                <w:color w:val="auto"/>
              </w:rPr>
            </w:pPr>
            <w:r w:rsidRPr="008230B3">
              <w:rPr>
                <w:rFonts w:eastAsia="標楷體"/>
                <w:b/>
                <w:bCs/>
                <w:color w:val="auto"/>
              </w:rPr>
              <w:t>(1)</w:t>
            </w:r>
            <w:r w:rsidRPr="008230B3">
              <w:rPr>
                <w:rFonts w:eastAsia="標楷體"/>
                <w:b/>
                <w:bCs/>
                <w:color w:val="auto"/>
              </w:rPr>
              <w:t>說明材料特性及應用方式，引導學生進行</w:t>
            </w:r>
            <w:proofErr w:type="gramStart"/>
            <w:r w:rsidRPr="008230B3">
              <w:rPr>
                <w:rFonts w:eastAsia="標楷體"/>
                <w:b/>
                <w:bCs/>
                <w:color w:val="auto"/>
              </w:rPr>
              <w:t>仿生獸</w:t>
            </w:r>
            <w:proofErr w:type="gramEnd"/>
            <w:r w:rsidRPr="008230B3">
              <w:rPr>
                <w:rFonts w:eastAsia="標楷體"/>
                <w:b/>
                <w:bCs/>
                <w:color w:val="auto"/>
              </w:rPr>
              <w:t>的材</w:t>
            </w:r>
            <w:r w:rsidR="00AF62EE" w:rsidRPr="008230B3">
              <w:rPr>
                <w:rFonts w:eastAsia="標楷體"/>
                <w:b/>
                <w:bCs/>
                <w:color w:val="auto"/>
              </w:rPr>
              <w:t>料選用</w:t>
            </w:r>
          </w:p>
          <w:p w:rsidR="00B73953" w:rsidRPr="008230B3" w:rsidRDefault="00B73953" w:rsidP="00B73953">
            <w:pPr>
              <w:spacing w:line="260" w:lineRule="exact"/>
              <w:ind w:right="30"/>
              <w:jc w:val="left"/>
              <w:rPr>
                <w:b/>
                <w:bCs/>
                <w:color w:val="auto"/>
              </w:rPr>
            </w:pPr>
            <w:r w:rsidRPr="008230B3">
              <w:rPr>
                <w:rFonts w:eastAsia="標楷體"/>
                <w:b/>
                <w:bCs/>
                <w:color w:val="auto"/>
              </w:rPr>
              <w:t>(2)</w:t>
            </w:r>
            <w:r w:rsidRPr="008230B3">
              <w:rPr>
                <w:rFonts w:eastAsia="標楷體"/>
                <w:b/>
                <w:bCs/>
                <w:color w:val="auto"/>
              </w:rPr>
              <w:t>列出作品所需的材料清單，可分為教師準備以及自備兩種，並加以說明其特色與用途。</w:t>
            </w:r>
          </w:p>
          <w:p w:rsidR="00B73953" w:rsidRPr="008230B3" w:rsidRDefault="00B73953" w:rsidP="00B73953">
            <w:pPr>
              <w:spacing w:line="260" w:lineRule="exact"/>
              <w:ind w:right="30"/>
              <w:jc w:val="left"/>
              <w:rPr>
                <w:b/>
                <w:bCs/>
                <w:color w:val="auto"/>
              </w:rPr>
            </w:pPr>
            <w:r w:rsidRPr="008230B3">
              <w:rPr>
                <w:rFonts w:eastAsia="標楷體"/>
                <w:b/>
                <w:bCs/>
                <w:color w:val="auto"/>
              </w:rPr>
              <w:t>(3)</w:t>
            </w:r>
            <w:r w:rsidRPr="008230B3">
              <w:rPr>
                <w:rFonts w:eastAsia="標楷體"/>
                <w:b/>
                <w:bCs/>
                <w:color w:val="auto"/>
              </w:rPr>
              <w:t>教師應適時檢視學生的學習情況，給予適時的指導或建議。</w:t>
            </w:r>
          </w:p>
          <w:p w:rsidR="00B73953" w:rsidRPr="008230B3" w:rsidRDefault="00B73953" w:rsidP="00B73953">
            <w:pPr>
              <w:spacing w:line="260" w:lineRule="exact"/>
              <w:ind w:right="30"/>
              <w:jc w:val="left"/>
              <w:rPr>
                <w:b/>
                <w:bCs/>
                <w:color w:val="auto"/>
              </w:rPr>
            </w:pPr>
            <w:r w:rsidRPr="008230B3">
              <w:rPr>
                <w:rFonts w:eastAsia="標楷體"/>
                <w:b/>
                <w:bCs/>
                <w:color w:val="auto"/>
              </w:rPr>
              <w:t>(4)</w:t>
            </w:r>
            <w:r w:rsidRPr="008230B3">
              <w:rPr>
                <w:rFonts w:eastAsia="標楷體"/>
                <w:b/>
                <w:bCs/>
                <w:color w:val="auto"/>
              </w:rPr>
              <w:t>提醒進度較慢的學生運用課餘時間完成學習單。</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center"/>
              <w:rPr>
                <w:b/>
                <w:color w:val="auto"/>
              </w:rPr>
            </w:pPr>
            <w:r w:rsidRPr="008230B3">
              <w:rPr>
                <w:rFonts w:eastAsia="標楷體"/>
                <w:b/>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1.</w:t>
            </w:r>
            <w:r w:rsidR="00E46D70" w:rsidRPr="008230B3">
              <w:rPr>
                <w:rFonts w:eastAsia="標楷體"/>
                <w:b/>
                <w:bCs/>
                <w:snapToGrid w:val="0"/>
                <w:color w:val="auto"/>
              </w:rPr>
              <w:t xml:space="preserve"> DIY</w:t>
            </w:r>
            <w:r w:rsidR="00E46D70" w:rsidRPr="008230B3">
              <w:rPr>
                <w:rFonts w:eastAsia="標楷體"/>
                <w:b/>
                <w:bCs/>
                <w:snapToGrid w:val="0"/>
                <w:color w:val="auto"/>
              </w:rPr>
              <w:t>實作</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2.</w:t>
            </w:r>
            <w:proofErr w:type="gramStart"/>
            <w:r w:rsidRPr="008230B3">
              <w:rPr>
                <w:rFonts w:eastAsia="標楷體"/>
                <w:b/>
                <w:bCs/>
                <w:snapToGrid w:val="0"/>
                <w:color w:val="auto"/>
              </w:rPr>
              <w:t>備課用</w:t>
            </w:r>
            <w:proofErr w:type="gramEnd"/>
            <w:r w:rsidRPr="008230B3">
              <w:rPr>
                <w:rFonts w:eastAsia="標楷體"/>
                <w:b/>
                <w:bCs/>
                <w:snapToGrid w:val="0"/>
                <w:color w:val="auto"/>
              </w:rPr>
              <w:t>書</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3.</w:t>
            </w:r>
            <w:proofErr w:type="gramStart"/>
            <w:r w:rsidRPr="008230B3">
              <w:rPr>
                <w:rFonts w:eastAsia="標楷體"/>
                <w:b/>
                <w:bCs/>
                <w:color w:val="auto"/>
              </w:rPr>
              <w:t>教用版</w:t>
            </w:r>
            <w:proofErr w:type="gramEnd"/>
            <w:r w:rsidRPr="008230B3">
              <w:rPr>
                <w:rFonts w:eastAsia="標楷體"/>
                <w:b/>
                <w:bCs/>
                <w:color w:val="auto"/>
              </w:rPr>
              <w:t>電子教科書</w:t>
            </w:r>
          </w:p>
          <w:p w:rsidR="00B73953" w:rsidRPr="008230B3" w:rsidRDefault="00B73953" w:rsidP="00B73953">
            <w:pPr>
              <w:spacing w:line="260" w:lineRule="exact"/>
              <w:jc w:val="left"/>
              <w:rPr>
                <w:b/>
                <w:color w:val="auto"/>
              </w:rPr>
            </w:pPr>
            <w:r w:rsidRPr="008230B3">
              <w:rPr>
                <w:rFonts w:eastAsia="標楷體"/>
                <w:b/>
                <w:color w:val="auto"/>
              </w:rPr>
              <w:t>4.</w:t>
            </w:r>
            <w:r w:rsidRPr="008230B3">
              <w:rPr>
                <w:rFonts w:eastAsia="標楷體"/>
                <w:b/>
                <w:color w:val="auto"/>
              </w:rPr>
              <w:t>筆記型電腦</w:t>
            </w:r>
          </w:p>
          <w:p w:rsidR="00B73953" w:rsidRPr="008230B3" w:rsidRDefault="00B73953" w:rsidP="00B73953">
            <w:pPr>
              <w:spacing w:line="260" w:lineRule="exact"/>
              <w:jc w:val="left"/>
              <w:rPr>
                <w:b/>
                <w:bCs/>
                <w:snapToGrid w:val="0"/>
                <w:color w:val="auto"/>
              </w:rPr>
            </w:pPr>
            <w:r w:rsidRPr="008230B3">
              <w:rPr>
                <w:rFonts w:eastAsia="標楷體"/>
                <w:b/>
                <w:color w:val="auto"/>
              </w:rPr>
              <w:t>5.</w:t>
            </w:r>
            <w:r w:rsidRPr="008230B3">
              <w:rPr>
                <w:rFonts w:eastAsia="標楷體"/>
                <w:b/>
                <w:color w:val="auto"/>
              </w:rPr>
              <w:t>單槍投影機</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1.</w:t>
            </w:r>
            <w:r w:rsidRPr="008230B3">
              <w:rPr>
                <w:rFonts w:eastAsia="標楷體"/>
                <w:b/>
                <w:bCs/>
                <w:snapToGrid w:val="0"/>
                <w:color w:val="auto"/>
              </w:rPr>
              <w:t>發表</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2.</w:t>
            </w:r>
            <w:r w:rsidRPr="008230B3">
              <w:rPr>
                <w:rFonts w:eastAsia="標楷體"/>
                <w:b/>
                <w:bCs/>
                <w:snapToGrid w:val="0"/>
                <w:color w:val="auto"/>
              </w:rPr>
              <w:t>口頭討論</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3.</w:t>
            </w:r>
            <w:r w:rsidRPr="008230B3">
              <w:rPr>
                <w:rFonts w:eastAsia="標楷體"/>
                <w:b/>
                <w:bCs/>
                <w:snapToGrid w:val="0"/>
                <w:color w:val="auto"/>
              </w:rPr>
              <w:t>上課表現</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4.</w:t>
            </w:r>
            <w:r w:rsidRPr="008230B3">
              <w:rPr>
                <w:rFonts w:eastAsia="標楷體"/>
                <w:b/>
                <w:bCs/>
                <w:snapToGrid w:val="0"/>
                <w:color w:val="auto"/>
              </w:rPr>
              <w:t>作業繳交</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5.</w:t>
            </w:r>
            <w:r w:rsidRPr="008230B3">
              <w:rPr>
                <w:rFonts w:eastAsia="標楷體"/>
                <w:b/>
                <w:bCs/>
                <w:snapToGrid w:val="0"/>
                <w:color w:val="auto"/>
              </w:rPr>
              <w:t>學習態度</w:t>
            </w:r>
          </w:p>
          <w:p w:rsidR="00B73953" w:rsidRPr="008230B3" w:rsidRDefault="00B73953" w:rsidP="00B73953">
            <w:pPr>
              <w:spacing w:line="260" w:lineRule="exact"/>
              <w:jc w:val="left"/>
              <w:rPr>
                <w:b/>
                <w:color w:val="auto"/>
              </w:rPr>
            </w:pPr>
            <w:r w:rsidRPr="008230B3">
              <w:rPr>
                <w:rFonts w:eastAsia="標楷體"/>
                <w:b/>
                <w:bCs/>
                <w:snapToGrid w:val="0"/>
                <w:color w:val="auto"/>
              </w:rPr>
              <w:t>6.</w:t>
            </w:r>
            <w:r w:rsidRPr="008230B3">
              <w:rPr>
                <w:rFonts w:eastAsia="標楷體"/>
                <w:b/>
                <w:bCs/>
                <w:snapToGrid w:val="0"/>
                <w:color w:val="auto"/>
              </w:rPr>
              <w:t>課堂問答</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color w:val="auto"/>
              </w:rPr>
            </w:pPr>
            <w:r w:rsidRPr="008230B3">
              <w:rPr>
                <w:rFonts w:eastAsia="標楷體"/>
                <w:b/>
                <w:color w:val="auto"/>
              </w:rPr>
              <w:t>【能源教育】</w:t>
            </w:r>
          </w:p>
          <w:p w:rsidR="00B73953" w:rsidRPr="008230B3" w:rsidRDefault="00B73953" w:rsidP="00B73953">
            <w:pPr>
              <w:spacing w:line="260" w:lineRule="exact"/>
              <w:jc w:val="left"/>
              <w:rPr>
                <w:b/>
                <w:color w:val="auto"/>
              </w:rPr>
            </w:pPr>
            <w:r w:rsidRPr="008230B3">
              <w:rPr>
                <w:rFonts w:eastAsia="標楷體"/>
                <w:b/>
                <w:color w:val="auto"/>
              </w:rPr>
              <w:t>能</w:t>
            </w:r>
            <w:r w:rsidRPr="008230B3">
              <w:rPr>
                <w:rFonts w:eastAsia="標楷體"/>
                <w:b/>
                <w:color w:val="auto"/>
              </w:rPr>
              <w:t xml:space="preserve">J3 </w:t>
            </w:r>
            <w:r w:rsidRPr="008230B3">
              <w:rPr>
                <w:rFonts w:eastAsia="標楷體"/>
                <w:b/>
                <w:color w:val="auto"/>
              </w:rPr>
              <w:t>了解各式能源應用的原理。</w:t>
            </w:r>
          </w:p>
          <w:p w:rsidR="00B73953" w:rsidRPr="008230B3" w:rsidRDefault="00B73953" w:rsidP="00B73953">
            <w:pPr>
              <w:spacing w:line="260" w:lineRule="exact"/>
              <w:jc w:val="left"/>
              <w:rPr>
                <w:b/>
                <w:color w:val="auto"/>
              </w:rPr>
            </w:pPr>
            <w:r w:rsidRPr="008230B3">
              <w:rPr>
                <w:rFonts w:eastAsia="標楷體"/>
                <w:b/>
                <w:color w:val="auto"/>
              </w:rPr>
              <w:t>能</w:t>
            </w:r>
            <w:r w:rsidRPr="008230B3">
              <w:rPr>
                <w:rFonts w:eastAsia="標楷體"/>
                <w:b/>
                <w:color w:val="auto"/>
              </w:rPr>
              <w:t xml:space="preserve">J8 </w:t>
            </w:r>
            <w:r w:rsidRPr="008230B3">
              <w:rPr>
                <w:rFonts w:eastAsia="標楷體"/>
                <w:b/>
                <w:color w:val="auto"/>
              </w:rPr>
              <w:t>養成動手做探究能源科技的態度。</w:t>
            </w:r>
          </w:p>
        </w:tc>
        <w:tc>
          <w:tcPr>
            <w:tcW w:w="1784" w:type="dxa"/>
            <w:tcBorders>
              <w:top w:val="single" w:sz="8" w:space="0" w:color="000000"/>
              <w:bottom w:val="single" w:sz="8" w:space="0" w:color="000000"/>
              <w:right w:val="single" w:sz="8" w:space="0" w:color="000000"/>
            </w:tcBorders>
            <w:vAlign w:val="center"/>
          </w:tcPr>
          <w:p w:rsidR="00B73953" w:rsidRPr="008230B3" w:rsidRDefault="00B73953" w:rsidP="00B73953">
            <w:pPr>
              <w:rPr>
                <w:rFonts w:eastAsia="新細明體"/>
                <w:b/>
                <w:color w:val="auto"/>
                <w:sz w:val="16"/>
                <w:szCs w:val="16"/>
              </w:rPr>
            </w:pPr>
          </w:p>
        </w:tc>
      </w:tr>
      <w:tr w:rsidR="00B73953" w:rsidRPr="008230B3" w:rsidTr="000F15B9">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B73953" w:rsidRPr="008230B3" w:rsidRDefault="00B73953" w:rsidP="00B73953">
            <w:pPr>
              <w:jc w:val="left"/>
              <w:rPr>
                <w:rFonts w:eastAsia="標楷體"/>
                <w:b/>
                <w:color w:val="auto"/>
                <w:sz w:val="24"/>
                <w:szCs w:val="24"/>
              </w:rPr>
            </w:pPr>
            <w:r w:rsidRPr="008230B3">
              <w:rPr>
                <w:rFonts w:eastAsia="標楷體"/>
                <w:b/>
                <w:color w:val="auto"/>
                <w:sz w:val="24"/>
                <w:szCs w:val="24"/>
              </w:rPr>
              <w:t>第十四</w:t>
            </w:r>
            <w:proofErr w:type="gramStart"/>
            <w:r w:rsidRPr="008230B3">
              <w:rPr>
                <w:rFonts w:eastAsia="標楷體"/>
                <w:b/>
                <w:color w:val="auto"/>
                <w:sz w:val="24"/>
                <w:szCs w:val="24"/>
              </w:rPr>
              <w:t>週</w:t>
            </w:r>
            <w:proofErr w:type="gramEnd"/>
            <w:r w:rsidRPr="008230B3">
              <w:rPr>
                <w:rFonts w:eastAsia="標楷體"/>
                <w:b/>
                <w:color w:val="auto"/>
                <w:sz w:val="24"/>
                <w:szCs w:val="24"/>
              </w:rPr>
              <w:br/>
              <w:t>11/29~12/5</w:t>
            </w:r>
          </w:p>
        </w:tc>
        <w:tc>
          <w:tcPr>
            <w:tcW w:w="1559" w:type="dxa"/>
            <w:tcBorders>
              <w:top w:val="single" w:sz="8" w:space="0" w:color="000000"/>
              <w:left w:val="single" w:sz="8" w:space="0" w:color="000000"/>
              <w:bottom w:val="single" w:sz="8" w:space="0" w:color="000000"/>
              <w:right w:val="single" w:sz="8" w:space="0" w:color="000000"/>
            </w:tcBorders>
          </w:tcPr>
          <w:p w:rsidR="00B73953" w:rsidRPr="008230B3" w:rsidRDefault="00B73953" w:rsidP="00B73953">
            <w:pPr>
              <w:spacing w:line="260" w:lineRule="exact"/>
              <w:jc w:val="left"/>
              <w:rPr>
                <w:b/>
                <w:noProof/>
                <w:color w:val="auto"/>
              </w:rPr>
            </w:pPr>
            <w:r w:rsidRPr="008230B3">
              <w:rPr>
                <w:rFonts w:eastAsia="標楷體"/>
                <w:b/>
                <w:noProof/>
                <w:color w:val="auto"/>
              </w:rPr>
              <w:t>生</w:t>
            </w:r>
            <w:r w:rsidRPr="008230B3">
              <w:rPr>
                <w:rFonts w:eastAsia="標楷體"/>
                <w:b/>
                <w:noProof/>
                <w:color w:val="auto"/>
              </w:rPr>
              <w:t xml:space="preserve">P-IV-4 </w:t>
            </w:r>
            <w:r w:rsidRPr="008230B3">
              <w:rPr>
                <w:rFonts w:eastAsia="標楷體"/>
                <w:b/>
                <w:noProof/>
                <w:color w:val="auto"/>
              </w:rPr>
              <w:t>設計的流程。</w:t>
            </w:r>
          </w:p>
          <w:p w:rsidR="00B73953" w:rsidRPr="008230B3" w:rsidRDefault="00B73953" w:rsidP="00B73953">
            <w:pPr>
              <w:spacing w:line="260" w:lineRule="exact"/>
              <w:jc w:val="left"/>
              <w:rPr>
                <w:b/>
                <w:noProof/>
                <w:color w:val="auto"/>
              </w:rPr>
            </w:pPr>
            <w:r w:rsidRPr="008230B3">
              <w:rPr>
                <w:rFonts w:eastAsia="標楷體"/>
                <w:b/>
                <w:noProof/>
                <w:color w:val="auto"/>
              </w:rPr>
              <w:t>生</w:t>
            </w:r>
            <w:r w:rsidRPr="008230B3">
              <w:rPr>
                <w:rFonts w:eastAsia="標楷體"/>
                <w:b/>
                <w:noProof/>
                <w:color w:val="auto"/>
              </w:rPr>
              <w:t xml:space="preserve">P-IV-5 </w:t>
            </w:r>
            <w:r w:rsidRPr="008230B3">
              <w:rPr>
                <w:rFonts w:eastAsia="標楷體"/>
                <w:b/>
                <w:noProof/>
                <w:color w:val="auto"/>
              </w:rPr>
              <w:t>材料的選用與加工處理。</w:t>
            </w:r>
          </w:p>
          <w:p w:rsidR="00B73953" w:rsidRPr="008230B3" w:rsidRDefault="00B73953" w:rsidP="00B73953">
            <w:pPr>
              <w:spacing w:line="260" w:lineRule="exact"/>
              <w:jc w:val="left"/>
              <w:rPr>
                <w:b/>
                <w:noProof/>
                <w:color w:val="auto"/>
              </w:rPr>
            </w:pPr>
            <w:r w:rsidRPr="008230B3">
              <w:rPr>
                <w:rFonts w:eastAsia="標楷體"/>
                <w:b/>
                <w:noProof/>
                <w:color w:val="auto"/>
              </w:rPr>
              <w:lastRenderedPageBreak/>
              <w:t>生</w:t>
            </w:r>
            <w:r w:rsidRPr="008230B3">
              <w:rPr>
                <w:rFonts w:eastAsia="標楷體"/>
                <w:b/>
                <w:noProof/>
                <w:color w:val="auto"/>
              </w:rPr>
              <w:t xml:space="preserve">P-IV-6 </w:t>
            </w:r>
            <w:r w:rsidRPr="008230B3">
              <w:rPr>
                <w:rFonts w:eastAsia="標楷體"/>
                <w:b/>
                <w:noProof/>
                <w:color w:val="auto"/>
              </w:rPr>
              <w:t>常用的機具操作與使用。</w:t>
            </w:r>
          </w:p>
          <w:p w:rsidR="00B73953" w:rsidRPr="008230B3" w:rsidRDefault="00B73953" w:rsidP="00B73953">
            <w:pPr>
              <w:spacing w:line="260" w:lineRule="exact"/>
              <w:jc w:val="left"/>
              <w:rPr>
                <w:rFonts w:eastAsia="標楷體"/>
                <w:b/>
                <w:noProof/>
                <w:color w:val="auto"/>
              </w:rPr>
            </w:pPr>
            <w:r w:rsidRPr="008230B3">
              <w:rPr>
                <w:rFonts w:eastAsia="標楷體"/>
                <w:b/>
                <w:noProof/>
                <w:color w:val="auto"/>
              </w:rPr>
              <w:t>生</w:t>
            </w:r>
            <w:r w:rsidRPr="008230B3">
              <w:rPr>
                <w:rFonts w:eastAsia="標楷體"/>
                <w:b/>
                <w:noProof/>
                <w:color w:val="auto"/>
              </w:rPr>
              <w:t xml:space="preserve">A-IV-4 </w:t>
            </w:r>
            <w:r w:rsidRPr="008230B3">
              <w:rPr>
                <w:rFonts w:eastAsia="標楷體"/>
                <w:b/>
                <w:noProof/>
                <w:color w:val="auto"/>
              </w:rPr>
              <w:t>日常科技產品的能源與動力應用。</w:t>
            </w:r>
          </w:p>
          <w:p w:rsidR="00A84CEE" w:rsidRPr="008230B3" w:rsidRDefault="00A84CEE" w:rsidP="00B73953">
            <w:pPr>
              <w:spacing w:line="260" w:lineRule="exact"/>
              <w:jc w:val="left"/>
              <w:rPr>
                <w:b/>
                <w:noProof/>
                <w:color w:val="auto"/>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A84CEE" w:rsidP="00B73953">
            <w:pPr>
              <w:spacing w:line="260" w:lineRule="exact"/>
              <w:jc w:val="left"/>
              <w:rPr>
                <w:b/>
                <w:noProof/>
                <w:color w:val="auto"/>
              </w:rPr>
            </w:pPr>
            <w:r w:rsidRPr="008230B3">
              <w:rPr>
                <w:rFonts w:eastAsia="標楷體"/>
                <w:b/>
                <w:noProof/>
                <w:color w:val="auto"/>
              </w:rPr>
              <w:lastRenderedPageBreak/>
              <w:t>設計製作基本概念</w:t>
            </w:r>
          </w:p>
          <w:p w:rsidR="00B73953" w:rsidRPr="008230B3" w:rsidRDefault="00B73953" w:rsidP="00B73953">
            <w:pPr>
              <w:spacing w:line="260" w:lineRule="exact"/>
              <w:jc w:val="left"/>
              <w:rPr>
                <w:b/>
                <w:noProof/>
                <w:color w:val="auto"/>
              </w:rPr>
            </w:pPr>
            <w:r w:rsidRPr="008230B3">
              <w:rPr>
                <w:rFonts w:eastAsia="標楷體"/>
                <w:b/>
                <w:noProof/>
                <w:color w:val="auto"/>
              </w:rPr>
              <w:t>選用適當材料及正確工具的基本知識。</w:t>
            </w:r>
          </w:p>
          <w:p w:rsidR="00B73953" w:rsidRPr="008230B3" w:rsidRDefault="00B73953" w:rsidP="00B73953">
            <w:pPr>
              <w:spacing w:line="260" w:lineRule="exact"/>
              <w:jc w:val="left"/>
              <w:rPr>
                <w:b/>
                <w:noProof/>
                <w:color w:val="auto"/>
              </w:rPr>
            </w:pPr>
            <w:r w:rsidRPr="008230B3">
              <w:rPr>
                <w:rFonts w:eastAsia="標楷體"/>
                <w:b/>
                <w:noProof/>
                <w:color w:val="auto"/>
              </w:rPr>
              <w:lastRenderedPageBreak/>
              <w:t>科技實作活動及試探興趣，不受性別的限制。</w:t>
            </w:r>
          </w:p>
          <w:p w:rsidR="00B73953" w:rsidRPr="008230B3" w:rsidRDefault="00B73953" w:rsidP="00B73953">
            <w:pPr>
              <w:spacing w:line="260" w:lineRule="exact"/>
              <w:jc w:val="left"/>
              <w:rPr>
                <w:b/>
                <w:noProof/>
                <w:color w:val="auto"/>
              </w:rPr>
            </w:pPr>
            <w:r w:rsidRPr="008230B3">
              <w:rPr>
                <w:rFonts w:eastAsia="標楷體"/>
                <w:b/>
                <w:noProof/>
                <w:color w:val="auto"/>
              </w:rPr>
              <w:t>傳達設計理念</w:t>
            </w:r>
            <w:r w:rsidR="00A84CEE" w:rsidRPr="008230B3">
              <w:rPr>
                <w:rFonts w:eastAsia="標楷體"/>
                <w:b/>
                <w:noProof/>
                <w:color w:val="auto"/>
              </w:rPr>
              <w:t>平面或立體設計圖</w:t>
            </w:r>
          </w:p>
          <w:p w:rsidR="00B73953" w:rsidRPr="008230B3" w:rsidRDefault="00A84CEE" w:rsidP="00B73953">
            <w:pPr>
              <w:spacing w:line="260" w:lineRule="exact"/>
              <w:jc w:val="left"/>
              <w:rPr>
                <w:b/>
                <w:noProof/>
                <w:color w:val="auto"/>
              </w:rPr>
            </w:pPr>
            <w:r w:rsidRPr="008230B3">
              <w:rPr>
                <w:rFonts w:eastAsia="標楷體"/>
                <w:b/>
                <w:noProof/>
                <w:color w:val="auto"/>
              </w:rPr>
              <w:t>運用基本工具進行材料處理組裝</w:t>
            </w:r>
          </w:p>
          <w:p w:rsidR="00B73953" w:rsidRPr="008230B3" w:rsidRDefault="00B73953" w:rsidP="00B73953">
            <w:pPr>
              <w:spacing w:line="260" w:lineRule="exact"/>
              <w:jc w:val="left"/>
              <w:rPr>
                <w:b/>
                <w:noProof/>
                <w:color w:val="auto"/>
              </w:rPr>
            </w:pPr>
            <w:r w:rsidRPr="008230B3">
              <w:rPr>
                <w:rFonts w:eastAsia="標楷體"/>
                <w:b/>
                <w:noProof/>
                <w:color w:val="auto"/>
              </w:rPr>
              <w:t>設計並製作科技產品解決問題</w:t>
            </w:r>
          </w:p>
          <w:p w:rsidR="00B73953" w:rsidRPr="008230B3" w:rsidRDefault="00A84CEE" w:rsidP="00B73953">
            <w:pPr>
              <w:spacing w:line="260" w:lineRule="exact"/>
              <w:jc w:val="left"/>
              <w:rPr>
                <w:b/>
                <w:noProof/>
                <w:color w:val="auto"/>
              </w:rPr>
            </w:pPr>
            <w:r w:rsidRPr="008230B3">
              <w:rPr>
                <w:rFonts w:eastAsia="標楷體"/>
                <w:b/>
                <w:noProof/>
                <w:color w:val="auto"/>
              </w:rPr>
              <w:t>實作活動中展現創新思考</w:t>
            </w:r>
            <w:r w:rsidR="00B73953" w:rsidRPr="008230B3">
              <w:rPr>
                <w:rFonts w:eastAsia="標楷體"/>
                <w:b/>
                <w:noProof/>
                <w:color w:val="auto"/>
              </w:rPr>
              <w:t>能力。</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8230B3" w:rsidP="00B73953">
            <w:pPr>
              <w:spacing w:line="260" w:lineRule="exact"/>
              <w:jc w:val="left"/>
              <w:rPr>
                <w:b/>
                <w:color w:val="auto"/>
              </w:rPr>
            </w:pPr>
            <w:r w:rsidRPr="008230B3">
              <w:rPr>
                <w:rFonts w:eastAsia="標楷體"/>
                <w:b/>
                <w:noProof/>
                <w:color w:val="auto"/>
              </w:rPr>
              <w:lastRenderedPageBreak/>
              <w:t>創意</w:t>
            </w:r>
            <w:r w:rsidR="00B73953" w:rsidRPr="008230B3">
              <w:rPr>
                <w:rFonts w:eastAsia="標楷體"/>
                <w:b/>
                <w:noProof/>
                <w:color w:val="auto"/>
              </w:rPr>
              <w:t>線控仿生獸設計</w:t>
            </w:r>
            <w:r w:rsidR="00B73953" w:rsidRPr="008230B3">
              <w:rPr>
                <w:rFonts w:eastAsia="標楷體"/>
                <w:b/>
                <w:color w:val="auto"/>
              </w:rPr>
              <w:t xml:space="preserve"> </w:t>
            </w:r>
          </w:p>
          <w:p w:rsidR="00B73953" w:rsidRPr="008230B3" w:rsidRDefault="00B73953" w:rsidP="00B73953">
            <w:pPr>
              <w:spacing w:line="260" w:lineRule="exact"/>
              <w:ind w:right="30"/>
              <w:jc w:val="left"/>
              <w:rPr>
                <w:b/>
                <w:bCs/>
                <w:color w:val="auto"/>
              </w:rPr>
            </w:pPr>
            <w:r w:rsidRPr="008230B3">
              <w:rPr>
                <w:rFonts w:eastAsia="標楷體"/>
                <w:b/>
                <w:bCs/>
                <w:color w:val="auto"/>
              </w:rPr>
              <w:t>1.</w:t>
            </w:r>
            <w:r w:rsidRPr="008230B3">
              <w:rPr>
                <w:rFonts w:eastAsia="標楷體"/>
                <w:b/>
                <w:bCs/>
                <w:color w:val="auto"/>
              </w:rPr>
              <w:t>製作步驟：</w:t>
            </w:r>
          </w:p>
          <w:p w:rsidR="00B73953" w:rsidRPr="008230B3" w:rsidRDefault="00B73953" w:rsidP="00B73953">
            <w:pPr>
              <w:spacing w:line="260" w:lineRule="exact"/>
              <w:ind w:right="30"/>
              <w:jc w:val="left"/>
              <w:rPr>
                <w:b/>
                <w:bCs/>
                <w:color w:val="auto"/>
              </w:rPr>
            </w:pPr>
            <w:r w:rsidRPr="008230B3">
              <w:rPr>
                <w:rFonts w:eastAsia="標楷體"/>
                <w:b/>
                <w:bCs/>
                <w:color w:val="auto"/>
              </w:rPr>
              <w:t>(1)</w:t>
            </w:r>
            <w:r w:rsidRPr="008230B3">
              <w:rPr>
                <w:rFonts w:eastAsia="標楷體"/>
                <w:b/>
                <w:bCs/>
                <w:color w:val="auto"/>
              </w:rPr>
              <w:t>簡單複習電動機具操作的機具使用相關內容，喚起舊經驗，提醒安全注意事項。</w:t>
            </w:r>
          </w:p>
          <w:p w:rsidR="00B73953" w:rsidRPr="008230B3" w:rsidRDefault="00B73953" w:rsidP="00B73953">
            <w:pPr>
              <w:spacing w:line="260" w:lineRule="exact"/>
              <w:ind w:right="30"/>
              <w:jc w:val="left"/>
              <w:rPr>
                <w:b/>
                <w:bCs/>
                <w:color w:val="auto"/>
              </w:rPr>
            </w:pPr>
            <w:r w:rsidRPr="008230B3">
              <w:rPr>
                <w:rFonts w:eastAsia="標楷體"/>
                <w:b/>
                <w:bCs/>
                <w:color w:val="auto"/>
              </w:rPr>
              <w:lastRenderedPageBreak/>
              <w:t>(2)</w:t>
            </w:r>
            <w:r w:rsidRPr="008230B3">
              <w:rPr>
                <w:rFonts w:eastAsia="標楷體"/>
                <w:b/>
                <w:bCs/>
                <w:color w:val="auto"/>
              </w:rPr>
              <w:t>發放材料，引導學生構思製作步驟，提醒加</w:t>
            </w:r>
            <w:r w:rsidR="00AF62EE" w:rsidRPr="008230B3">
              <w:rPr>
                <w:rFonts w:eastAsia="標楷體"/>
                <w:b/>
                <w:bCs/>
                <w:color w:val="auto"/>
              </w:rPr>
              <w:t>工流程注意事項，長度的計算、</w:t>
            </w:r>
            <w:proofErr w:type="gramStart"/>
            <w:r w:rsidR="00AF62EE" w:rsidRPr="008230B3">
              <w:rPr>
                <w:rFonts w:eastAsia="標楷體"/>
                <w:b/>
                <w:bCs/>
                <w:color w:val="auto"/>
              </w:rPr>
              <w:t>鋸路的</w:t>
            </w:r>
            <w:proofErr w:type="gramEnd"/>
            <w:r w:rsidR="00AF62EE" w:rsidRPr="008230B3">
              <w:rPr>
                <w:rFonts w:eastAsia="標楷體"/>
                <w:b/>
                <w:bCs/>
                <w:color w:val="auto"/>
              </w:rPr>
              <w:t>消耗、鑽孔位置配置等</w:t>
            </w:r>
          </w:p>
          <w:p w:rsidR="00B73953" w:rsidRPr="008230B3" w:rsidRDefault="00B73953" w:rsidP="00B73953">
            <w:pPr>
              <w:spacing w:line="260" w:lineRule="exact"/>
              <w:ind w:right="30"/>
              <w:jc w:val="left"/>
              <w:rPr>
                <w:b/>
                <w:bCs/>
                <w:color w:val="auto"/>
              </w:rPr>
            </w:pPr>
            <w:r w:rsidRPr="008230B3">
              <w:rPr>
                <w:rFonts w:eastAsia="標楷體"/>
                <w:b/>
                <w:bCs/>
                <w:color w:val="auto"/>
              </w:rPr>
              <w:t>(3)</w:t>
            </w:r>
            <w:r w:rsidRPr="008230B3">
              <w:rPr>
                <w:rFonts w:eastAsia="標楷體"/>
                <w:b/>
                <w:bCs/>
                <w:color w:val="auto"/>
              </w:rPr>
              <w:t>進行</w:t>
            </w:r>
            <w:proofErr w:type="gramStart"/>
            <w:r w:rsidRPr="008230B3">
              <w:rPr>
                <w:rFonts w:eastAsia="標楷體"/>
                <w:b/>
                <w:bCs/>
                <w:color w:val="auto"/>
              </w:rPr>
              <w:t>材料放樣與</w:t>
            </w:r>
            <w:proofErr w:type="gramEnd"/>
            <w:r w:rsidRPr="008230B3">
              <w:rPr>
                <w:rFonts w:eastAsia="標楷體"/>
                <w:b/>
                <w:bCs/>
                <w:color w:val="auto"/>
              </w:rPr>
              <w:t>加工，製作</w:t>
            </w:r>
            <w:proofErr w:type="gramStart"/>
            <w:r w:rsidRPr="008230B3">
              <w:rPr>
                <w:rFonts w:eastAsia="標楷體"/>
                <w:b/>
                <w:bCs/>
                <w:color w:val="auto"/>
              </w:rPr>
              <w:t>桿</w:t>
            </w:r>
            <w:proofErr w:type="gramEnd"/>
            <w:r w:rsidRPr="008230B3">
              <w:rPr>
                <w:rFonts w:eastAsia="標楷體"/>
                <w:b/>
                <w:bCs/>
                <w:color w:val="auto"/>
              </w:rPr>
              <w:t>件與膠合底板。</w:t>
            </w:r>
          </w:p>
          <w:p w:rsidR="00B73953" w:rsidRPr="008230B3" w:rsidRDefault="00B73953" w:rsidP="00B73953">
            <w:pPr>
              <w:spacing w:line="260" w:lineRule="exact"/>
              <w:ind w:right="30"/>
              <w:jc w:val="left"/>
              <w:rPr>
                <w:b/>
                <w:bCs/>
                <w:color w:val="auto"/>
              </w:rPr>
            </w:pPr>
            <w:r w:rsidRPr="008230B3">
              <w:rPr>
                <w:rFonts w:eastAsia="標楷體"/>
                <w:b/>
                <w:bCs/>
                <w:color w:val="auto"/>
              </w:rPr>
              <w:t>(4)</w:t>
            </w:r>
            <w:r w:rsidRPr="008230B3">
              <w:rPr>
                <w:rFonts w:eastAsia="標楷體"/>
                <w:b/>
                <w:bCs/>
                <w:color w:val="auto"/>
              </w:rPr>
              <w:t>教師應適時檢視學生的學習情況，給予適時的指導或建議。</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center"/>
              <w:rPr>
                <w:b/>
                <w:color w:val="auto"/>
              </w:rPr>
            </w:pPr>
            <w:r w:rsidRPr="008230B3">
              <w:rPr>
                <w:rFonts w:eastAsia="標楷體"/>
                <w:b/>
                <w:color w:val="auto"/>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1.</w:t>
            </w:r>
            <w:r w:rsidR="00E46D70" w:rsidRPr="008230B3">
              <w:rPr>
                <w:rFonts w:eastAsia="標楷體"/>
                <w:b/>
                <w:bCs/>
                <w:snapToGrid w:val="0"/>
                <w:color w:val="auto"/>
              </w:rPr>
              <w:t xml:space="preserve"> DIY</w:t>
            </w:r>
            <w:r w:rsidR="00E46D70" w:rsidRPr="008230B3">
              <w:rPr>
                <w:rFonts w:eastAsia="標楷體"/>
                <w:b/>
                <w:bCs/>
                <w:snapToGrid w:val="0"/>
                <w:color w:val="auto"/>
              </w:rPr>
              <w:t>實作</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2.</w:t>
            </w:r>
            <w:proofErr w:type="gramStart"/>
            <w:r w:rsidRPr="008230B3">
              <w:rPr>
                <w:rFonts w:eastAsia="標楷體"/>
                <w:b/>
                <w:bCs/>
                <w:snapToGrid w:val="0"/>
                <w:color w:val="auto"/>
              </w:rPr>
              <w:t>備課用</w:t>
            </w:r>
            <w:proofErr w:type="gramEnd"/>
            <w:r w:rsidRPr="008230B3">
              <w:rPr>
                <w:rFonts w:eastAsia="標楷體"/>
                <w:b/>
                <w:bCs/>
                <w:snapToGrid w:val="0"/>
                <w:color w:val="auto"/>
              </w:rPr>
              <w:t>書</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3.</w:t>
            </w:r>
            <w:proofErr w:type="gramStart"/>
            <w:r w:rsidRPr="008230B3">
              <w:rPr>
                <w:rFonts w:eastAsia="標楷體"/>
                <w:b/>
                <w:bCs/>
                <w:color w:val="auto"/>
              </w:rPr>
              <w:t>教用版</w:t>
            </w:r>
            <w:proofErr w:type="gramEnd"/>
            <w:r w:rsidRPr="008230B3">
              <w:rPr>
                <w:rFonts w:eastAsia="標楷體"/>
                <w:b/>
                <w:bCs/>
                <w:color w:val="auto"/>
              </w:rPr>
              <w:t>電子教科書</w:t>
            </w:r>
          </w:p>
          <w:p w:rsidR="00B73953" w:rsidRPr="008230B3" w:rsidRDefault="00B73953" w:rsidP="00B73953">
            <w:pPr>
              <w:spacing w:line="260" w:lineRule="exact"/>
              <w:jc w:val="left"/>
              <w:rPr>
                <w:b/>
                <w:color w:val="auto"/>
              </w:rPr>
            </w:pPr>
            <w:r w:rsidRPr="008230B3">
              <w:rPr>
                <w:rFonts w:eastAsia="標楷體"/>
                <w:b/>
                <w:color w:val="auto"/>
              </w:rPr>
              <w:t>4.</w:t>
            </w:r>
            <w:r w:rsidRPr="008230B3">
              <w:rPr>
                <w:rFonts w:eastAsia="標楷體"/>
                <w:b/>
                <w:color w:val="auto"/>
              </w:rPr>
              <w:t>筆記型電腦</w:t>
            </w:r>
          </w:p>
          <w:p w:rsidR="00B73953" w:rsidRPr="008230B3" w:rsidRDefault="00B73953" w:rsidP="00B73953">
            <w:pPr>
              <w:spacing w:line="260" w:lineRule="exact"/>
              <w:jc w:val="left"/>
              <w:rPr>
                <w:b/>
                <w:bCs/>
                <w:snapToGrid w:val="0"/>
                <w:color w:val="auto"/>
              </w:rPr>
            </w:pPr>
            <w:r w:rsidRPr="008230B3">
              <w:rPr>
                <w:rFonts w:eastAsia="標楷體"/>
                <w:b/>
                <w:color w:val="auto"/>
              </w:rPr>
              <w:t>5.</w:t>
            </w:r>
            <w:r w:rsidRPr="008230B3">
              <w:rPr>
                <w:rFonts w:eastAsia="標楷體"/>
                <w:b/>
                <w:color w:val="auto"/>
              </w:rPr>
              <w:t>單槍投影機</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1.</w:t>
            </w:r>
            <w:r w:rsidRPr="008230B3">
              <w:rPr>
                <w:rFonts w:eastAsia="標楷體"/>
                <w:b/>
                <w:bCs/>
                <w:snapToGrid w:val="0"/>
                <w:color w:val="auto"/>
              </w:rPr>
              <w:t>發表</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2.</w:t>
            </w:r>
            <w:r w:rsidRPr="008230B3">
              <w:rPr>
                <w:rFonts w:eastAsia="標楷體"/>
                <w:b/>
                <w:bCs/>
                <w:snapToGrid w:val="0"/>
                <w:color w:val="auto"/>
              </w:rPr>
              <w:t>口頭討論</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3.</w:t>
            </w:r>
            <w:r w:rsidRPr="008230B3">
              <w:rPr>
                <w:rFonts w:eastAsia="標楷體"/>
                <w:b/>
                <w:bCs/>
                <w:snapToGrid w:val="0"/>
                <w:color w:val="auto"/>
              </w:rPr>
              <w:t>上課表現</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4.</w:t>
            </w:r>
            <w:r w:rsidRPr="008230B3">
              <w:rPr>
                <w:rFonts w:eastAsia="標楷體"/>
                <w:b/>
                <w:bCs/>
                <w:snapToGrid w:val="0"/>
                <w:color w:val="auto"/>
              </w:rPr>
              <w:t>作業繳交</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5.</w:t>
            </w:r>
            <w:r w:rsidRPr="008230B3">
              <w:rPr>
                <w:rFonts w:eastAsia="標楷體"/>
                <w:b/>
                <w:bCs/>
                <w:snapToGrid w:val="0"/>
                <w:color w:val="auto"/>
              </w:rPr>
              <w:t>學習態度</w:t>
            </w:r>
          </w:p>
          <w:p w:rsidR="00B73953" w:rsidRPr="008230B3" w:rsidRDefault="00B73953" w:rsidP="00B73953">
            <w:pPr>
              <w:spacing w:line="260" w:lineRule="exact"/>
              <w:jc w:val="left"/>
              <w:rPr>
                <w:b/>
                <w:color w:val="auto"/>
              </w:rPr>
            </w:pPr>
            <w:r w:rsidRPr="008230B3">
              <w:rPr>
                <w:rFonts w:eastAsia="標楷體"/>
                <w:b/>
                <w:bCs/>
                <w:snapToGrid w:val="0"/>
                <w:color w:val="auto"/>
              </w:rPr>
              <w:lastRenderedPageBreak/>
              <w:t>6.</w:t>
            </w:r>
            <w:r w:rsidRPr="008230B3">
              <w:rPr>
                <w:rFonts w:eastAsia="標楷體"/>
                <w:b/>
                <w:bCs/>
                <w:snapToGrid w:val="0"/>
                <w:color w:val="auto"/>
              </w:rPr>
              <w:t>課堂問答</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color w:val="auto"/>
              </w:rPr>
            </w:pPr>
            <w:r w:rsidRPr="008230B3">
              <w:rPr>
                <w:rFonts w:eastAsia="標楷體"/>
                <w:b/>
                <w:color w:val="auto"/>
              </w:rPr>
              <w:lastRenderedPageBreak/>
              <w:t>【能源教育】</w:t>
            </w:r>
          </w:p>
          <w:p w:rsidR="00B73953" w:rsidRPr="008230B3" w:rsidRDefault="00B73953" w:rsidP="00B73953">
            <w:pPr>
              <w:spacing w:line="260" w:lineRule="exact"/>
              <w:jc w:val="left"/>
              <w:rPr>
                <w:b/>
                <w:color w:val="auto"/>
              </w:rPr>
            </w:pPr>
            <w:r w:rsidRPr="008230B3">
              <w:rPr>
                <w:rFonts w:eastAsia="標楷體"/>
                <w:b/>
                <w:color w:val="auto"/>
              </w:rPr>
              <w:t>能</w:t>
            </w:r>
            <w:r w:rsidRPr="008230B3">
              <w:rPr>
                <w:rFonts w:eastAsia="標楷體"/>
                <w:b/>
                <w:color w:val="auto"/>
              </w:rPr>
              <w:t xml:space="preserve">J3 </w:t>
            </w:r>
            <w:r w:rsidRPr="008230B3">
              <w:rPr>
                <w:rFonts w:eastAsia="標楷體"/>
                <w:b/>
                <w:color w:val="auto"/>
              </w:rPr>
              <w:t>了解各式能源應用的原理。</w:t>
            </w:r>
          </w:p>
          <w:p w:rsidR="00B73953" w:rsidRPr="008230B3" w:rsidRDefault="00B73953" w:rsidP="00B73953">
            <w:pPr>
              <w:spacing w:line="260" w:lineRule="exact"/>
              <w:jc w:val="left"/>
              <w:rPr>
                <w:b/>
                <w:color w:val="auto"/>
              </w:rPr>
            </w:pPr>
            <w:r w:rsidRPr="008230B3">
              <w:rPr>
                <w:rFonts w:eastAsia="標楷體"/>
                <w:b/>
                <w:color w:val="auto"/>
              </w:rPr>
              <w:lastRenderedPageBreak/>
              <w:t>能</w:t>
            </w:r>
            <w:r w:rsidRPr="008230B3">
              <w:rPr>
                <w:rFonts w:eastAsia="標楷體"/>
                <w:b/>
                <w:color w:val="auto"/>
              </w:rPr>
              <w:t xml:space="preserve">J8 </w:t>
            </w:r>
            <w:r w:rsidRPr="008230B3">
              <w:rPr>
                <w:rFonts w:eastAsia="標楷體"/>
                <w:b/>
                <w:color w:val="auto"/>
              </w:rPr>
              <w:t>養成動手做探究能源科技的態度。</w:t>
            </w:r>
          </w:p>
        </w:tc>
        <w:tc>
          <w:tcPr>
            <w:tcW w:w="1784" w:type="dxa"/>
            <w:tcBorders>
              <w:top w:val="single" w:sz="8" w:space="0" w:color="000000"/>
              <w:left w:val="single" w:sz="2" w:space="0" w:color="FFFFFF"/>
              <w:bottom w:val="single" w:sz="8" w:space="0" w:color="000000"/>
              <w:right w:val="single" w:sz="8" w:space="0" w:color="000000"/>
            </w:tcBorders>
            <w:shd w:val="clear" w:color="auto" w:fill="auto"/>
          </w:tcPr>
          <w:p w:rsidR="00B73953" w:rsidRPr="008230B3" w:rsidRDefault="00B73953" w:rsidP="00B73953">
            <w:pPr>
              <w:jc w:val="left"/>
              <w:rPr>
                <w:b/>
                <w:color w:val="auto"/>
                <w:sz w:val="24"/>
                <w:szCs w:val="24"/>
              </w:rPr>
            </w:pPr>
            <w:r w:rsidRPr="008230B3">
              <w:rPr>
                <w:b/>
                <w:color w:val="auto"/>
                <w:sz w:val="24"/>
                <w:szCs w:val="24"/>
              </w:rPr>
              <w:lastRenderedPageBreak/>
              <w:t>第二次定期評量</w:t>
            </w:r>
            <w:r w:rsidRPr="008230B3">
              <w:rPr>
                <w:b/>
                <w:color w:val="auto"/>
                <w:sz w:val="24"/>
                <w:szCs w:val="24"/>
              </w:rPr>
              <w:t>(</w:t>
            </w:r>
            <w:r w:rsidRPr="008230B3">
              <w:rPr>
                <w:b/>
                <w:color w:val="auto"/>
                <w:sz w:val="24"/>
                <w:szCs w:val="24"/>
              </w:rPr>
              <w:t>暫</w:t>
            </w:r>
            <w:r w:rsidRPr="008230B3">
              <w:rPr>
                <w:b/>
                <w:color w:val="auto"/>
                <w:sz w:val="24"/>
                <w:szCs w:val="24"/>
              </w:rPr>
              <w:t>)</w:t>
            </w:r>
          </w:p>
          <w:p w:rsidR="00B73953" w:rsidRPr="008230B3" w:rsidRDefault="00B73953" w:rsidP="00B73953">
            <w:pPr>
              <w:snapToGrid w:val="0"/>
              <w:spacing w:line="0" w:lineRule="atLeast"/>
              <w:ind w:hanging="7"/>
              <w:jc w:val="left"/>
              <w:rPr>
                <w:rFonts w:eastAsia="標楷體"/>
                <w:b/>
                <w:color w:val="auto"/>
                <w:sz w:val="24"/>
                <w:szCs w:val="24"/>
              </w:rPr>
            </w:pPr>
          </w:p>
        </w:tc>
      </w:tr>
      <w:tr w:rsidR="00B73953" w:rsidRPr="008230B3" w:rsidTr="000F15B9">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B73953" w:rsidRPr="008230B3" w:rsidRDefault="00B73953" w:rsidP="00B73953">
            <w:pPr>
              <w:jc w:val="left"/>
              <w:rPr>
                <w:rFonts w:eastAsia="標楷體"/>
                <w:b/>
                <w:color w:val="auto"/>
                <w:sz w:val="24"/>
                <w:szCs w:val="24"/>
              </w:rPr>
            </w:pPr>
            <w:r w:rsidRPr="008230B3">
              <w:rPr>
                <w:rFonts w:eastAsia="標楷體"/>
                <w:b/>
                <w:color w:val="auto"/>
                <w:sz w:val="24"/>
                <w:szCs w:val="24"/>
              </w:rPr>
              <w:lastRenderedPageBreak/>
              <w:t>第十五</w:t>
            </w:r>
            <w:proofErr w:type="gramStart"/>
            <w:r w:rsidRPr="008230B3">
              <w:rPr>
                <w:rFonts w:eastAsia="標楷體"/>
                <w:b/>
                <w:color w:val="auto"/>
                <w:sz w:val="24"/>
                <w:szCs w:val="24"/>
              </w:rPr>
              <w:t>週</w:t>
            </w:r>
            <w:proofErr w:type="gramEnd"/>
            <w:r w:rsidRPr="008230B3">
              <w:rPr>
                <w:rFonts w:eastAsia="標楷體"/>
                <w:b/>
                <w:color w:val="auto"/>
                <w:sz w:val="24"/>
                <w:szCs w:val="24"/>
              </w:rPr>
              <w:br/>
              <w:t>12/6~12/12</w:t>
            </w:r>
          </w:p>
        </w:tc>
        <w:tc>
          <w:tcPr>
            <w:tcW w:w="1559" w:type="dxa"/>
            <w:tcBorders>
              <w:top w:val="single" w:sz="8" w:space="0" w:color="000000"/>
              <w:left w:val="single" w:sz="8" w:space="0" w:color="000000"/>
              <w:bottom w:val="single" w:sz="8" w:space="0" w:color="000000"/>
              <w:right w:val="single" w:sz="8" w:space="0" w:color="000000"/>
            </w:tcBorders>
          </w:tcPr>
          <w:p w:rsidR="00B73953" w:rsidRPr="008230B3" w:rsidRDefault="00B73953" w:rsidP="00B73953">
            <w:pPr>
              <w:spacing w:line="260" w:lineRule="exact"/>
              <w:jc w:val="left"/>
              <w:rPr>
                <w:b/>
                <w:noProof/>
                <w:color w:val="auto"/>
              </w:rPr>
            </w:pPr>
            <w:r w:rsidRPr="008230B3">
              <w:rPr>
                <w:rFonts w:eastAsia="標楷體"/>
                <w:b/>
                <w:noProof/>
                <w:color w:val="auto"/>
              </w:rPr>
              <w:t>生</w:t>
            </w:r>
            <w:r w:rsidRPr="008230B3">
              <w:rPr>
                <w:rFonts w:eastAsia="標楷體"/>
                <w:b/>
                <w:noProof/>
                <w:color w:val="auto"/>
              </w:rPr>
              <w:t xml:space="preserve">P-IV-4 </w:t>
            </w:r>
            <w:r w:rsidRPr="008230B3">
              <w:rPr>
                <w:rFonts w:eastAsia="標楷體"/>
                <w:b/>
                <w:noProof/>
                <w:color w:val="auto"/>
              </w:rPr>
              <w:t>設計的流程。</w:t>
            </w:r>
          </w:p>
          <w:p w:rsidR="00B73953" w:rsidRPr="008230B3" w:rsidRDefault="00B73953" w:rsidP="00B73953">
            <w:pPr>
              <w:spacing w:line="260" w:lineRule="exact"/>
              <w:jc w:val="left"/>
              <w:rPr>
                <w:b/>
                <w:noProof/>
                <w:color w:val="auto"/>
              </w:rPr>
            </w:pPr>
            <w:r w:rsidRPr="008230B3">
              <w:rPr>
                <w:rFonts w:eastAsia="標楷體"/>
                <w:b/>
                <w:noProof/>
                <w:color w:val="auto"/>
              </w:rPr>
              <w:t>生</w:t>
            </w:r>
            <w:r w:rsidRPr="008230B3">
              <w:rPr>
                <w:rFonts w:eastAsia="標楷體"/>
                <w:b/>
                <w:noProof/>
                <w:color w:val="auto"/>
              </w:rPr>
              <w:t xml:space="preserve">P-IV-5 </w:t>
            </w:r>
            <w:r w:rsidRPr="008230B3">
              <w:rPr>
                <w:rFonts w:eastAsia="標楷體"/>
                <w:b/>
                <w:noProof/>
                <w:color w:val="auto"/>
              </w:rPr>
              <w:t>材料的選用與加工處理。</w:t>
            </w:r>
          </w:p>
          <w:p w:rsidR="00B73953" w:rsidRPr="008230B3" w:rsidRDefault="00B73953" w:rsidP="00B73953">
            <w:pPr>
              <w:spacing w:line="260" w:lineRule="exact"/>
              <w:jc w:val="left"/>
              <w:rPr>
                <w:b/>
                <w:noProof/>
                <w:color w:val="auto"/>
              </w:rPr>
            </w:pPr>
            <w:r w:rsidRPr="008230B3">
              <w:rPr>
                <w:rFonts w:eastAsia="標楷體"/>
                <w:b/>
                <w:noProof/>
                <w:color w:val="auto"/>
              </w:rPr>
              <w:t>生</w:t>
            </w:r>
            <w:r w:rsidRPr="008230B3">
              <w:rPr>
                <w:rFonts w:eastAsia="標楷體"/>
                <w:b/>
                <w:noProof/>
                <w:color w:val="auto"/>
              </w:rPr>
              <w:t xml:space="preserve">P-IV-6 </w:t>
            </w:r>
            <w:r w:rsidRPr="008230B3">
              <w:rPr>
                <w:rFonts w:eastAsia="標楷體"/>
                <w:b/>
                <w:noProof/>
                <w:color w:val="auto"/>
              </w:rPr>
              <w:t>常用的機具操作與使用。</w:t>
            </w:r>
          </w:p>
          <w:p w:rsidR="00B73953" w:rsidRPr="008230B3" w:rsidRDefault="00B73953" w:rsidP="00B73953">
            <w:pPr>
              <w:spacing w:line="260" w:lineRule="exact"/>
              <w:jc w:val="left"/>
              <w:rPr>
                <w:b/>
                <w:noProof/>
                <w:color w:val="auto"/>
              </w:rPr>
            </w:pPr>
            <w:r w:rsidRPr="008230B3">
              <w:rPr>
                <w:rFonts w:eastAsia="標楷體"/>
                <w:b/>
                <w:noProof/>
                <w:color w:val="auto"/>
              </w:rPr>
              <w:t>生</w:t>
            </w:r>
            <w:r w:rsidRPr="008230B3">
              <w:rPr>
                <w:rFonts w:eastAsia="標楷體"/>
                <w:b/>
                <w:noProof/>
                <w:color w:val="auto"/>
              </w:rPr>
              <w:t xml:space="preserve">A-IV-4 </w:t>
            </w:r>
            <w:r w:rsidRPr="008230B3">
              <w:rPr>
                <w:rFonts w:eastAsia="標楷體"/>
                <w:b/>
                <w:noProof/>
                <w:color w:val="auto"/>
              </w:rPr>
              <w:t>日常科技產品的能源與動力應用。</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E46D70" w:rsidP="00B73953">
            <w:pPr>
              <w:spacing w:line="260" w:lineRule="exact"/>
              <w:jc w:val="left"/>
              <w:rPr>
                <w:b/>
                <w:noProof/>
                <w:color w:val="auto"/>
              </w:rPr>
            </w:pPr>
            <w:r w:rsidRPr="008230B3">
              <w:rPr>
                <w:rFonts w:eastAsia="標楷體"/>
                <w:b/>
                <w:noProof/>
                <w:color w:val="auto"/>
              </w:rPr>
              <w:t>科技的意涵與設計製作基本概念</w:t>
            </w:r>
          </w:p>
          <w:p w:rsidR="00B73953" w:rsidRPr="008230B3" w:rsidRDefault="00B73953" w:rsidP="00B73953">
            <w:pPr>
              <w:spacing w:line="260" w:lineRule="exact"/>
              <w:jc w:val="left"/>
              <w:rPr>
                <w:b/>
                <w:noProof/>
                <w:color w:val="auto"/>
              </w:rPr>
            </w:pPr>
            <w:r w:rsidRPr="008230B3">
              <w:rPr>
                <w:rFonts w:eastAsia="標楷體"/>
                <w:b/>
                <w:noProof/>
                <w:color w:val="auto"/>
              </w:rPr>
              <w:t>選用適當材料及正確工具的基本知識。</w:t>
            </w:r>
          </w:p>
          <w:p w:rsidR="00B73953" w:rsidRPr="008230B3" w:rsidRDefault="00B73953" w:rsidP="00B73953">
            <w:pPr>
              <w:spacing w:line="260" w:lineRule="exact"/>
              <w:jc w:val="left"/>
              <w:rPr>
                <w:b/>
                <w:noProof/>
                <w:color w:val="auto"/>
              </w:rPr>
            </w:pPr>
            <w:r w:rsidRPr="008230B3">
              <w:rPr>
                <w:rFonts w:eastAsia="標楷體"/>
                <w:b/>
                <w:noProof/>
                <w:color w:val="auto"/>
              </w:rPr>
              <w:t>參與科技實作</w:t>
            </w:r>
            <w:r w:rsidR="00E46D70" w:rsidRPr="008230B3">
              <w:rPr>
                <w:rFonts w:eastAsia="標楷體"/>
                <w:b/>
                <w:noProof/>
                <w:color w:val="auto"/>
              </w:rPr>
              <w:t>活動及試探興趣，不受性別</w:t>
            </w:r>
            <w:r w:rsidRPr="008230B3">
              <w:rPr>
                <w:rFonts w:eastAsia="標楷體"/>
                <w:b/>
                <w:noProof/>
                <w:color w:val="auto"/>
              </w:rPr>
              <w:t>限制。</w:t>
            </w:r>
          </w:p>
          <w:p w:rsidR="00B73953" w:rsidRPr="008230B3" w:rsidRDefault="00B73953" w:rsidP="00B73953">
            <w:pPr>
              <w:spacing w:line="260" w:lineRule="exact"/>
              <w:jc w:val="left"/>
              <w:rPr>
                <w:b/>
                <w:noProof/>
                <w:color w:val="auto"/>
              </w:rPr>
            </w:pPr>
            <w:r w:rsidRPr="008230B3">
              <w:rPr>
                <w:rFonts w:eastAsia="標楷體"/>
                <w:b/>
                <w:noProof/>
                <w:color w:val="auto"/>
              </w:rPr>
              <w:t>繪製可正確傳達設計理念的平面或立體設計圖。</w:t>
            </w:r>
          </w:p>
          <w:p w:rsidR="00B73953" w:rsidRPr="008230B3" w:rsidRDefault="00E46D70" w:rsidP="00B73953">
            <w:pPr>
              <w:spacing w:line="260" w:lineRule="exact"/>
              <w:jc w:val="left"/>
              <w:rPr>
                <w:b/>
                <w:noProof/>
                <w:color w:val="auto"/>
              </w:rPr>
            </w:pPr>
            <w:r w:rsidRPr="008230B3">
              <w:rPr>
                <w:rFonts w:eastAsia="標楷體"/>
                <w:b/>
                <w:noProof/>
                <w:color w:val="auto"/>
              </w:rPr>
              <w:t>運用基本工具進行材料</w:t>
            </w:r>
            <w:r w:rsidR="00B73953" w:rsidRPr="008230B3">
              <w:rPr>
                <w:rFonts w:eastAsia="標楷體"/>
                <w:b/>
                <w:noProof/>
                <w:color w:val="auto"/>
              </w:rPr>
              <w:t>組裝。</w:t>
            </w:r>
          </w:p>
          <w:p w:rsidR="00B73953" w:rsidRPr="008230B3" w:rsidRDefault="00E46D70" w:rsidP="00B73953">
            <w:pPr>
              <w:spacing w:line="260" w:lineRule="exact"/>
              <w:jc w:val="left"/>
              <w:rPr>
                <w:b/>
                <w:noProof/>
                <w:color w:val="auto"/>
              </w:rPr>
            </w:pPr>
            <w:r w:rsidRPr="008230B3">
              <w:rPr>
                <w:rFonts w:eastAsia="標楷體"/>
                <w:b/>
                <w:noProof/>
                <w:color w:val="auto"/>
              </w:rPr>
              <w:t>運用設計流程，設計並製作科技產品</w:t>
            </w:r>
            <w:r w:rsidR="00B73953" w:rsidRPr="008230B3">
              <w:rPr>
                <w:rFonts w:eastAsia="標楷體"/>
                <w:b/>
                <w:noProof/>
                <w:color w:val="auto"/>
              </w:rPr>
              <w:t>解決問題。</w:t>
            </w:r>
          </w:p>
          <w:p w:rsidR="00B73953" w:rsidRPr="008230B3" w:rsidRDefault="00B73953" w:rsidP="00B73953">
            <w:pPr>
              <w:spacing w:line="260" w:lineRule="exact"/>
              <w:jc w:val="left"/>
              <w:rPr>
                <w:rFonts w:eastAsia="標楷體"/>
                <w:b/>
                <w:noProof/>
                <w:color w:val="auto"/>
              </w:rPr>
            </w:pPr>
            <w:r w:rsidRPr="008230B3">
              <w:rPr>
                <w:rFonts w:eastAsia="標楷體"/>
                <w:b/>
                <w:noProof/>
                <w:color w:val="auto"/>
              </w:rPr>
              <w:t>設</w:t>
            </w:r>
            <w:r w:rsidRPr="008230B3">
              <w:rPr>
                <w:rFonts w:eastAsia="標楷體"/>
                <w:b/>
                <w:noProof/>
                <w:color w:val="auto"/>
              </w:rPr>
              <w:t xml:space="preserve">c-IV-2 </w:t>
            </w:r>
            <w:r w:rsidR="00E46D70" w:rsidRPr="008230B3">
              <w:rPr>
                <w:rFonts w:eastAsia="標楷體"/>
                <w:b/>
                <w:noProof/>
                <w:color w:val="auto"/>
              </w:rPr>
              <w:t>能在實作活動中展現創新思考</w:t>
            </w:r>
            <w:r w:rsidRPr="008230B3">
              <w:rPr>
                <w:rFonts w:eastAsia="標楷體"/>
                <w:b/>
                <w:noProof/>
                <w:color w:val="auto"/>
              </w:rPr>
              <w:t>能力。</w:t>
            </w:r>
          </w:p>
          <w:p w:rsidR="00E46D70" w:rsidRPr="008230B3" w:rsidRDefault="00E46D70" w:rsidP="00E46D70">
            <w:pPr>
              <w:spacing w:line="260" w:lineRule="exact"/>
              <w:jc w:val="left"/>
              <w:rPr>
                <w:rFonts w:eastAsia="標楷體"/>
                <w:b/>
                <w:noProof/>
                <w:color w:val="auto"/>
              </w:rPr>
            </w:pPr>
            <w:r w:rsidRPr="008230B3">
              <w:rPr>
                <w:rFonts w:eastAsia="標楷體"/>
                <w:b/>
                <w:noProof/>
                <w:color w:val="auto"/>
              </w:rPr>
              <w:t>設</w:t>
            </w:r>
            <w:r w:rsidRPr="008230B3">
              <w:rPr>
                <w:rFonts w:eastAsia="標楷體"/>
                <w:b/>
                <w:noProof/>
                <w:color w:val="auto"/>
              </w:rPr>
              <w:t>k-IV-1</w:t>
            </w:r>
          </w:p>
          <w:p w:rsidR="00E46D70" w:rsidRPr="008230B3" w:rsidRDefault="00E46D70" w:rsidP="00E46D70">
            <w:pPr>
              <w:spacing w:line="260" w:lineRule="exact"/>
              <w:jc w:val="left"/>
              <w:rPr>
                <w:rFonts w:eastAsia="標楷體"/>
                <w:b/>
                <w:noProof/>
                <w:color w:val="auto"/>
              </w:rPr>
            </w:pPr>
            <w:r w:rsidRPr="008230B3">
              <w:rPr>
                <w:rFonts w:eastAsia="標楷體"/>
                <w:b/>
                <w:noProof/>
                <w:color w:val="auto"/>
              </w:rPr>
              <w:t>設</w:t>
            </w:r>
            <w:r w:rsidRPr="008230B3">
              <w:rPr>
                <w:rFonts w:eastAsia="標楷體"/>
                <w:b/>
                <w:noProof/>
                <w:color w:val="auto"/>
              </w:rPr>
              <w:t>k-IV-3</w:t>
            </w:r>
          </w:p>
          <w:p w:rsidR="00E46D70" w:rsidRPr="008230B3" w:rsidRDefault="00E46D70" w:rsidP="00E46D70">
            <w:pPr>
              <w:spacing w:line="260" w:lineRule="exact"/>
              <w:jc w:val="left"/>
              <w:rPr>
                <w:rFonts w:eastAsia="標楷體"/>
                <w:b/>
                <w:noProof/>
                <w:color w:val="auto"/>
              </w:rPr>
            </w:pPr>
            <w:r w:rsidRPr="008230B3">
              <w:rPr>
                <w:rFonts w:eastAsia="標楷體"/>
                <w:b/>
                <w:noProof/>
                <w:color w:val="auto"/>
              </w:rPr>
              <w:t>設</w:t>
            </w:r>
            <w:r w:rsidRPr="008230B3">
              <w:rPr>
                <w:rFonts w:eastAsia="標楷體"/>
                <w:b/>
                <w:noProof/>
                <w:color w:val="auto"/>
              </w:rPr>
              <w:t>a-IV-1</w:t>
            </w:r>
          </w:p>
          <w:p w:rsidR="00E46D70" w:rsidRPr="008230B3" w:rsidRDefault="00E46D70" w:rsidP="00E46D70">
            <w:pPr>
              <w:spacing w:line="260" w:lineRule="exact"/>
              <w:jc w:val="left"/>
              <w:rPr>
                <w:rFonts w:eastAsia="標楷體"/>
                <w:b/>
                <w:noProof/>
                <w:color w:val="auto"/>
              </w:rPr>
            </w:pPr>
            <w:r w:rsidRPr="008230B3">
              <w:rPr>
                <w:rFonts w:eastAsia="標楷體"/>
                <w:b/>
                <w:noProof/>
                <w:color w:val="auto"/>
              </w:rPr>
              <w:lastRenderedPageBreak/>
              <w:t>設</w:t>
            </w:r>
            <w:r w:rsidRPr="008230B3">
              <w:rPr>
                <w:rFonts w:eastAsia="標楷體"/>
                <w:b/>
                <w:noProof/>
                <w:color w:val="auto"/>
              </w:rPr>
              <w:t>s-IV-1</w:t>
            </w:r>
          </w:p>
          <w:p w:rsidR="00E46D70" w:rsidRPr="008230B3" w:rsidRDefault="00E46D70" w:rsidP="00E46D70">
            <w:pPr>
              <w:spacing w:line="260" w:lineRule="exact"/>
              <w:jc w:val="left"/>
              <w:rPr>
                <w:rFonts w:eastAsia="標楷體"/>
                <w:b/>
                <w:noProof/>
                <w:color w:val="auto"/>
              </w:rPr>
            </w:pPr>
            <w:r w:rsidRPr="008230B3">
              <w:rPr>
                <w:rFonts w:eastAsia="標楷體"/>
                <w:b/>
                <w:noProof/>
                <w:color w:val="auto"/>
              </w:rPr>
              <w:t>設</w:t>
            </w:r>
            <w:r w:rsidRPr="008230B3">
              <w:rPr>
                <w:rFonts w:eastAsia="標楷體"/>
                <w:b/>
                <w:noProof/>
                <w:color w:val="auto"/>
              </w:rPr>
              <w:t>s-IV-2</w:t>
            </w:r>
          </w:p>
          <w:p w:rsidR="00E46D70" w:rsidRPr="008230B3" w:rsidRDefault="00E46D70" w:rsidP="00E46D70">
            <w:pPr>
              <w:spacing w:line="260" w:lineRule="exact"/>
              <w:jc w:val="left"/>
              <w:rPr>
                <w:rFonts w:eastAsia="標楷體"/>
                <w:b/>
                <w:noProof/>
                <w:color w:val="auto"/>
              </w:rPr>
            </w:pPr>
            <w:r w:rsidRPr="008230B3">
              <w:rPr>
                <w:rFonts w:eastAsia="標楷體"/>
                <w:b/>
                <w:noProof/>
                <w:color w:val="auto"/>
              </w:rPr>
              <w:t>設</w:t>
            </w:r>
            <w:r w:rsidRPr="008230B3">
              <w:rPr>
                <w:rFonts w:eastAsia="標楷體"/>
                <w:b/>
                <w:noProof/>
                <w:color w:val="auto"/>
              </w:rPr>
              <w:t>c-IV-1</w:t>
            </w:r>
          </w:p>
          <w:p w:rsidR="00E46D70" w:rsidRPr="008230B3" w:rsidRDefault="00E46D70" w:rsidP="00E46D70">
            <w:pPr>
              <w:spacing w:line="260" w:lineRule="exact"/>
              <w:jc w:val="left"/>
              <w:rPr>
                <w:b/>
                <w:noProof/>
                <w:color w:val="auto"/>
              </w:rPr>
            </w:pPr>
            <w:r w:rsidRPr="008230B3">
              <w:rPr>
                <w:rFonts w:eastAsia="標楷體"/>
                <w:b/>
                <w:noProof/>
                <w:color w:val="auto"/>
              </w:rPr>
              <w:t>設</w:t>
            </w:r>
            <w:r w:rsidRPr="008230B3">
              <w:rPr>
                <w:rFonts w:eastAsia="標楷體"/>
                <w:b/>
                <w:noProof/>
                <w:color w:val="auto"/>
              </w:rPr>
              <w:t>c-IV-2</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8230B3" w:rsidP="00A84CEE">
            <w:pPr>
              <w:spacing w:line="260" w:lineRule="exact"/>
              <w:ind w:firstLine="0"/>
              <w:jc w:val="left"/>
              <w:rPr>
                <w:b/>
                <w:color w:val="auto"/>
              </w:rPr>
            </w:pPr>
            <w:r w:rsidRPr="008230B3">
              <w:rPr>
                <w:rFonts w:eastAsia="標楷體"/>
                <w:b/>
                <w:noProof/>
                <w:color w:val="auto"/>
              </w:rPr>
              <w:lastRenderedPageBreak/>
              <w:t>創意</w:t>
            </w:r>
            <w:r w:rsidR="00B73953" w:rsidRPr="008230B3">
              <w:rPr>
                <w:rFonts w:eastAsia="標楷體"/>
                <w:b/>
                <w:noProof/>
                <w:color w:val="auto"/>
              </w:rPr>
              <w:t>線控仿生獸設計</w:t>
            </w:r>
            <w:r w:rsidR="00B73953" w:rsidRPr="008230B3">
              <w:rPr>
                <w:rFonts w:eastAsia="標楷體"/>
                <w:b/>
                <w:color w:val="auto"/>
              </w:rPr>
              <w:t xml:space="preserve"> </w:t>
            </w:r>
          </w:p>
          <w:p w:rsidR="00B73953" w:rsidRPr="008230B3" w:rsidRDefault="00B73953" w:rsidP="00AF62EE">
            <w:pPr>
              <w:spacing w:line="260" w:lineRule="exact"/>
              <w:ind w:right="30"/>
              <w:jc w:val="left"/>
              <w:rPr>
                <w:b/>
                <w:bCs/>
                <w:color w:val="auto"/>
              </w:rPr>
            </w:pPr>
            <w:r w:rsidRPr="008230B3">
              <w:rPr>
                <w:rFonts w:eastAsia="標楷體"/>
                <w:b/>
                <w:bCs/>
                <w:color w:val="auto"/>
              </w:rPr>
              <w:t>1.</w:t>
            </w:r>
            <w:r w:rsidRPr="008230B3">
              <w:rPr>
                <w:rFonts w:eastAsia="標楷體"/>
                <w:b/>
                <w:bCs/>
                <w:color w:val="auto"/>
              </w:rPr>
              <w:t>說明連桿結合的方式，讓學生組合後測試轉動情形。</w:t>
            </w:r>
          </w:p>
          <w:p w:rsidR="00B73953" w:rsidRPr="008230B3" w:rsidRDefault="00AF62EE" w:rsidP="00B73953">
            <w:pPr>
              <w:spacing w:line="260" w:lineRule="exact"/>
              <w:ind w:right="30"/>
              <w:jc w:val="left"/>
              <w:rPr>
                <w:b/>
                <w:bCs/>
                <w:color w:val="auto"/>
              </w:rPr>
            </w:pPr>
            <w:r w:rsidRPr="008230B3">
              <w:rPr>
                <w:rFonts w:eastAsia="標楷體"/>
                <w:b/>
                <w:bCs/>
                <w:color w:val="auto"/>
              </w:rPr>
              <w:t>2</w:t>
            </w:r>
            <w:r w:rsidR="00B73953" w:rsidRPr="008230B3">
              <w:rPr>
                <w:rFonts w:eastAsia="標楷體"/>
                <w:b/>
                <w:bCs/>
                <w:color w:val="auto"/>
              </w:rPr>
              <w:t>底板適度打磨後，與連桿結合在一起，完成整體機構。</w:t>
            </w:r>
          </w:p>
          <w:p w:rsidR="00B73953" w:rsidRPr="008230B3" w:rsidRDefault="00AF62EE" w:rsidP="00B73953">
            <w:pPr>
              <w:spacing w:line="260" w:lineRule="exact"/>
              <w:ind w:right="30"/>
              <w:jc w:val="left"/>
              <w:rPr>
                <w:b/>
                <w:bCs/>
                <w:color w:val="auto"/>
              </w:rPr>
            </w:pPr>
            <w:r w:rsidRPr="008230B3">
              <w:rPr>
                <w:rFonts w:eastAsia="標楷體"/>
                <w:b/>
                <w:bCs/>
                <w:color w:val="auto"/>
              </w:rPr>
              <w:t>3</w:t>
            </w:r>
            <w:r w:rsidR="00B73953" w:rsidRPr="008230B3">
              <w:rPr>
                <w:rFonts w:eastAsia="標楷體"/>
                <w:b/>
                <w:bCs/>
                <w:color w:val="auto"/>
              </w:rPr>
              <w:t>教師應適時檢視學生的學習情況，給予適時的指導或建議。</w:t>
            </w:r>
          </w:p>
          <w:p w:rsidR="00B73953" w:rsidRPr="008230B3" w:rsidRDefault="00AF62EE" w:rsidP="00B73953">
            <w:pPr>
              <w:spacing w:line="260" w:lineRule="exact"/>
              <w:ind w:right="30"/>
              <w:jc w:val="left"/>
              <w:rPr>
                <w:b/>
                <w:bCs/>
                <w:color w:val="auto"/>
              </w:rPr>
            </w:pPr>
            <w:r w:rsidRPr="008230B3">
              <w:rPr>
                <w:rFonts w:eastAsia="標楷體"/>
                <w:b/>
                <w:bCs/>
                <w:color w:val="auto"/>
              </w:rPr>
              <w:t>4</w:t>
            </w:r>
            <w:r w:rsidR="00B73953" w:rsidRPr="008230B3">
              <w:rPr>
                <w:rFonts w:eastAsia="標楷體"/>
                <w:b/>
                <w:bCs/>
                <w:color w:val="auto"/>
              </w:rPr>
              <w:t>說明線控板的製作程序。</w:t>
            </w:r>
          </w:p>
          <w:p w:rsidR="00B73953" w:rsidRPr="008230B3" w:rsidRDefault="00AF62EE" w:rsidP="00B73953">
            <w:pPr>
              <w:spacing w:line="260" w:lineRule="exact"/>
              <w:ind w:right="30"/>
              <w:jc w:val="left"/>
              <w:rPr>
                <w:b/>
                <w:bCs/>
                <w:color w:val="auto"/>
              </w:rPr>
            </w:pPr>
            <w:r w:rsidRPr="008230B3">
              <w:rPr>
                <w:rFonts w:eastAsia="標楷體"/>
                <w:b/>
                <w:bCs/>
                <w:color w:val="auto"/>
              </w:rPr>
              <w:t>5</w:t>
            </w:r>
            <w:r w:rsidR="00B73953" w:rsidRPr="008230B3">
              <w:rPr>
                <w:rFonts w:eastAsia="標楷體"/>
                <w:b/>
                <w:bCs/>
                <w:color w:val="auto"/>
              </w:rPr>
              <w:t>將自己的線控板製作完成。</w:t>
            </w:r>
          </w:p>
          <w:p w:rsidR="00B73953" w:rsidRPr="008230B3" w:rsidRDefault="00AF62EE" w:rsidP="00B73953">
            <w:pPr>
              <w:spacing w:line="260" w:lineRule="exact"/>
              <w:ind w:right="30"/>
              <w:jc w:val="left"/>
              <w:rPr>
                <w:b/>
                <w:bCs/>
                <w:color w:val="auto"/>
              </w:rPr>
            </w:pPr>
            <w:r w:rsidRPr="008230B3">
              <w:rPr>
                <w:rFonts w:eastAsia="標楷體"/>
                <w:b/>
                <w:bCs/>
                <w:color w:val="auto"/>
              </w:rPr>
              <w:t>6</w:t>
            </w:r>
            <w:r w:rsidR="00B73953" w:rsidRPr="008230B3">
              <w:rPr>
                <w:rFonts w:eastAsia="標楷體"/>
                <w:b/>
                <w:bCs/>
                <w:color w:val="auto"/>
              </w:rPr>
              <w:t>教師應適時檢視學生的學習情況，給予適時的指導或建議。</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center"/>
              <w:rPr>
                <w:b/>
                <w:color w:val="auto"/>
              </w:rPr>
            </w:pPr>
            <w:r w:rsidRPr="008230B3">
              <w:rPr>
                <w:rFonts w:eastAsia="標楷體"/>
                <w:b/>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1.</w:t>
            </w:r>
            <w:r w:rsidR="00E46D70" w:rsidRPr="008230B3">
              <w:rPr>
                <w:rFonts w:eastAsia="標楷體"/>
                <w:b/>
                <w:bCs/>
                <w:snapToGrid w:val="0"/>
                <w:color w:val="auto"/>
              </w:rPr>
              <w:t xml:space="preserve"> DIY</w:t>
            </w:r>
            <w:r w:rsidR="00E46D70" w:rsidRPr="008230B3">
              <w:rPr>
                <w:rFonts w:eastAsia="標楷體"/>
                <w:b/>
                <w:bCs/>
                <w:snapToGrid w:val="0"/>
                <w:color w:val="auto"/>
              </w:rPr>
              <w:t>實作</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2.</w:t>
            </w:r>
            <w:proofErr w:type="gramStart"/>
            <w:r w:rsidRPr="008230B3">
              <w:rPr>
                <w:rFonts w:eastAsia="標楷體"/>
                <w:b/>
                <w:bCs/>
                <w:snapToGrid w:val="0"/>
                <w:color w:val="auto"/>
              </w:rPr>
              <w:t>備課用</w:t>
            </w:r>
            <w:proofErr w:type="gramEnd"/>
            <w:r w:rsidRPr="008230B3">
              <w:rPr>
                <w:rFonts w:eastAsia="標楷體"/>
                <w:b/>
                <w:bCs/>
                <w:snapToGrid w:val="0"/>
                <w:color w:val="auto"/>
              </w:rPr>
              <w:t>書</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3.</w:t>
            </w:r>
            <w:proofErr w:type="gramStart"/>
            <w:r w:rsidRPr="008230B3">
              <w:rPr>
                <w:rFonts w:eastAsia="標楷體"/>
                <w:b/>
                <w:bCs/>
                <w:color w:val="auto"/>
              </w:rPr>
              <w:t>教用版</w:t>
            </w:r>
            <w:proofErr w:type="gramEnd"/>
            <w:r w:rsidRPr="008230B3">
              <w:rPr>
                <w:rFonts w:eastAsia="標楷體"/>
                <w:b/>
                <w:bCs/>
                <w:color w:val="auto"/>
              </w:rPr>
              <w:t>電子教科書</w:t>
            </w:r>
          </w:p>
          <w:p w:rsidR="00B73953" w:rsidRPr="008230B3" w:rsidRDefault="00B73953" w:rsidP="00B73953">
            <w:pPr>
              <w:spacing w:line="260" w:lineRule="exact"/>
              <w:jc w:val="left"/>
              <w:rPr>
                <w:b/>
                <w:color w:val="auto"/>
              </w:rPr>
            </w:pPr>
            <w:r w:rsidRPr="008230B3">
              <w:rPr>
                <w:rFonts w:eastAsia="標楷體"/>
                <w:b/>
                <w:color w:val="auto"/>
              </w:rPr>
              <w:t>4.</w:t>
            </w:r>
            <w:r w:rsidRPr="008230B3">
              <w:rPr>
                <w:rFonts w:eastAsia="標楷體"/>
                <w:b/>
                <w:color w:val="auto"/>
              </w:rPr>
              <w:t>筆記型電腦</w:t>
            </w:r>
          </w:p>
          <w:p w:rsidR="00B73953" w:rsidRPr="008230B3" w:rsidRDefault="00B73953" w:rsidP="00B73953">
            <w:pPr>
              <w:spacing w:line="260" w:lineRule="exact"/>
              <w:jc w:val="left"/>
              <w:rPr>
                <w:b/>
                <w:bCs/>
                <w:snapToGrid w:val="0"/>
                <w:color w:val="auto"/>
              </w:rPr>
            </w:pPr>
            <w:r w:rsidRPr="008230B3">
              <w:rPr>
                <w:rFonts w:eastAsia="標楷體"/>
                <w:b/>
                <w:color w:val="auto"/>
              </w:rPr>
              <w:t>5.</w:t>
            </w:r>
            <w:r w:rsidRPr="008230B3">
              <w:rPr>
                <w:rFonts w:eastAsia="標楷體"/>
                <w:b/>
                <w:color w:val="auto"/>
              </w:rPr>
              <w:t>單槍投影機</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1.</w:t>
            </w:r>
            <w:r w:rsidRPr="008230B3">
              <w:rPr>
                <w:rFonts w:eastAsia="標楷體"/>
                <w:b/>
                <w:bCs/>
                <w:snapToGrid w:val="0"/>
                <w:color w:val="auto"/>
              </w:rPr>
              <w:t>發表</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2.</w:t>
            </w:r>
            <w:r w:rsidRPr="008230B3">
              <w:rPr>
                <w:rFonts w:eastAsia="標楷體"/>
                <w:b/>
                <w:bCs/>
                <w:snapToGrid w:val="0"/>
                <w:color w:val="auto"/>
              </w:rPr>
              <w:t>口頭討論</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3.</w:t>
            </w:r>
            <w:r w:rsidRPr="008230B3">
              <w:rPr>
                <w:rFonts w:eastAsia="標楷體"/>
                <w:b/>
                <w:bCs/>
                <w:snapToGrid w:val="0"/>
                <w:color w:val="auto"/>
              </w:rPr>
              <w:t>上課表現</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4.</w:t>
            </w:r>
            <w:r w:rsidRPr="008230B3">
              <w:rPr>
                <w:rFonts w:eastAsia="標楷體"/>
                <w:b/>
                <w:bCs/>
                <w:snapToGrid w:val="0"/>
                <w:color w:val="auto"/>
              </w:rPr>
              <w:t>作業繳交</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5.</w:t>
            </w:r>
            <w:r w:rsidRPr="008230B3">
              <w:rPr>
                <w:rFonts w:eastAsia="標楷體"/>
                <w:b/>
                <w:bCs/>
                <w:snapToGrid w:val="0"/>
                <w:color w:val="auto"/>
              </w:rPr>
              <w:t>學習態度</w:t>
            </w:r>
          </w:p>
          <w:p w:rsidR="00B73953" w:rsidRPr="008230B3" w:rsidRDefault="00B73953" w:rsidP="00B73953">
            <w:pPr>
              <w:spacing w:line="260" w:lineRule="exact"/>
              <w:jc w:val="left"/>
              <w:rPr>
                <w:b/>
                <w:color w:val="auto"/>
              </w:rPr>
            </w:pPr>
            <w:r w:rsidRPr="008230B3">
              <w:rPr>
                <w:rFonts w:eastAsia="標楷體"/>
                <w:b/>
                <w:bCs/>
                <w:snapToGrid w:val="0"/>
                <w:color w:val="auto"/>
              </w:rPr>
              <w:t>6.</w:t>
            </w:r>
            <w:r w:rsidRPr="008230B3">
              <w:rPr>
                <w:rFonts w:eastAsia="標楷體"/>
                <w:b/>
                <w:bCs/>
                <w:snapToGrid w:val="0"/>
                <w:color w:val="auto"/>
              </w:rPr>
              <w:t>課堂問答</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color w:val="auto"/>
              </w:rPr>
            </w:pPr>
            <w:r w:rsidRPr="008230B3">
              <w:rPr>
                <w:rFonts w:eastAsia="標楷體"/>
                <w:b/>
                <w:color w:val="auto"/>
              </w:rPr>
              <w:t>【能源教育】</w:t>
            </w:r>
          </w:p>
          <w:p w:rsidR="00B73953" w:rsidRPr="008230B3" w:rsidRDefault="00B73953" w:rsidP="00B73953">
            <w:pPr>
              <w:spacing w:line="260" w:lineRule="exact"/>
              <w:jc w:val="left"/>
              <w:rPr>
                <w:b/>
                <w:color w:val="auto"/>
              </w:rPr>
            </w:pPr>
            <w:r w:rsidRPr="008230B3">
              <w:rPr>
                <w:rFonts w:eastAsia="標楷體"/>
                <w:b/>
                <w:color w:val="auto"/>
              </w:rPr>
              <w:t>能</w:t>
            </w:r>
            <w:r w:rsidRPr="008230B3">
              <w:rPr>
                <w:rFonts w:eastAsia="標楷體"/>
                <w:b/>
                <w:color w:val="auto"/>
              </w:rPr>
              <w:t xml:space="preserve">J3 </w:t>
            </w:r>
            <w:r w:rsidRPr="008230B3">
              <w:rPr>
                <w:rFonts w:eastAsia="標楷體"/>
                <w:b/>
                <w:color w:val="auto"/>
              </w:rPr>
              <w:t>了解各式能源應用的原理。</w:t>
            </w:r>
          </w:p>
          <w:p w:rsidR="00B73953" w:rsidRPr="008230B3" w:rsidRDefault="00B73953" w:rsidP="00B73953">
            <w:pPr>
              <w:spacing w:line="260" w:lineRule="exact"/>
              <w:jc w:val="left"/>
              <w:rPr>
                <w:b/>
                <w:color w:val="auto"/>
              </w:rPr>
            </w:pPr>
            <w:r w:rsidRPr="008230B3">
              <w:rPr>
                <w:rFonts w:eastAsia="標楷體"/>
                <w:b/>
                <w:color w:val="auto"/>
              </w:rPr>
              <w:t>能</w:t>
            </w:r>
            <w:r w:rsidRPr="008230B3">
              <w:rPr>
                <w:rFonts w:eastAsia="標楷體"/>
                <w:b/>
                <w:color w:val="auto"/>
              </w:rPr>
              <w:t xml:space="preserve">J8 </w:t>
            </w:r>
            <w:r w:rsidRPr="008230B3">
              <w:rPr>
                <w:rFonts w:eastAsia="標楷體"/>
                <w:b/>
                <w:color w:val="auto"/>
              </w:rPr>
              <w:t>養成動手做探究能源科技的態度。</w:t>
            </w:r>
          </w:p>
        </w:tc>
        <w:tc>
          <w:tcPr>
            <w:tcW w:w="1784" w:type="dxa"/>
            <w:tcBorders>
              <w:top w:val="single" w:sz="8" w:space="0" w:color="000000"/>
              <w:left w:val="single" w:sz="2" w:space="0" w:color="FFFFFF"/>
              <w:bottom w:val="single" w:sz="8" w:space="0" w:color="000000"/>
              <w:right w:val="single" w:sz="8" w:space="0" w:color="000000"/>
            </w:tcBorders>
            <w:shd w:val="clear" w:color="auto" w:fill="auto"/>
          </w:tcPr>
          <w:p w:rsidR="00B73953" w:rsidRPr="008230B3" w:rsidRDefault="00B73953" w:rsidP="00B73953">
            <w:pPr>
              <w:snapToGrid w:val="0"/>
              <w:spacing w:line="0" w:lineRule="atLeast"/>
              <w:ind w:hanging="7"/>
              <w:jc w:val="left"/>
              <w:rPr>
                <w:rFonts w:eastAsia="標楷體"/>
                <w:b/>
                <w:color w:val="auto"/>
                <w:sz w:val="24"/>
                <w:szCs w:val="24"/>
              </w:rPr>
            </w:pPr>
          </w:p>
        </w:tc>
      </w:tr>
      <w:tr w:rsidR="00B73953" w:rsidRPr="008230B3" w:rsidTr="000F15B9">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B73953" w:rsidRPr="008230B3" w:rsidRDefault="00B73953" w:rsidP="00B73953">
            <w:pPr>
              <w:jc w:val="left"/>
              <w:rPr>
                <w:rFonts w:eastAsia="標楷體"/>
                <w:b/>
                <w:color w:val="auto"/>
                <w:sz w:val="24"/>
                <w:szCs w:val="24"/>
              </w:rPr>
            </w:pPr>
            <w:r w:rsidRPr="008230B3">
              <w:rPr>
                <w:rFonts w:eastAsia="標楷體"/>
                <w:b/>
                <w:color w:val="auto"/>
                <w:sz w:val="24"/>
                <w:szCs w:val="24"/>
              </w:rPr>
              <w:lastRenderedPageBreak/>
              <w:t>第十六</w:t>
            </w:r>
            <w:proofErr w:type="gramStart"/>
            <w:r w:rsidRPr="008230B3">
              <w:rPr>
                <w:rFonts w:eastAsia="標楷體"/>
                <w:b/>
                <w:color w:val="auto"/>
                <w:sz w:val="24"/>
                <w:szCs w:val="24"/>
              </w:rPr>
              <w:t>週</w:t>
            </w:r>
            <w:proofErr w:type="gramEnd"/>
            <w:r w:rsidRPr="008230B3">
              <w:rPr>
                <w:rFonts w:eastAsia="標楷體"/>
                <w:b/>
                <w:color w:val="auto"/>
                <w:sz w:val="24"/>
                <w:szCs w:val="24"/>
              </w:rPr>
              <w:br/>
              <w:t>12/13~12/19</w:t>
            </w:r>
          </w:p>
        </w:tc>
        <w:tc>
          <w:tcPr>
            <w:tcW w:w="1559" w:type="dxa"/>
            <w:tcBorders>
              <w:top w:val="single" w:sz="8" w:space="0" w:color="000000"/>
              <w:left w:val="single" w:sz="8" w:space="0" w:color="000000"/>
              <w:bottom w:val="single" w:sz="8" w:space="0" w:color="000000"/>
              <w:right w:val="single" w:sz="8" w:space="0" w:color="000000"/>
            </w:tcBorders>
          </w:tcPr>
          <w:p w:rsidR="00B73953" w:rsidRPr="008230B3" w:rsidRDefault="00B73953" w:rsidP="00B73953">
            <w:pPr>
              <w:spacing w:line="260" w:lineRule="exact"/>
              <w:jc w:val="left"/>
              <w:rPr>
                <w:b/>
                <w:noProof/>
                <w:color w:val="auto"/>
              </w:rPr>
            </w:pPr>
            <w:r w:rsidRPr="008230B3">
              <w:rPr>
                <w:rFonts w:eastAsia="標楷體"/>
                <w:b/>
                <w:noProof/>
                <w:color w:val="auto"/>
              </w:rPr>
              <w:t>生</w:t>
            </w:r>
            <w:r w:rsidRPr="008230B3">
              <w:rPr>
                <w:rFonts w:eastAsia="標楷體"/>
                <w:b/>
                <w:noProof/>
                <w:color w:val="auto"/>
              </w:rPr>
              <w:t xml:space="preserve">P-IV-4 </w:t>
            </w:r>
            <w:r w:rsidRPr="008230B3">
              <w:rPr>
                <w:rFonts w:eastAsia="標楷體"/>
                <w:b/>
                <w:noProof/>
                <w:color w:val="auto"/>
              </w:rPr>
              <w:t>設計的流程。</w:t>
            </w:r>
          </w:p>
          <w:p w:rsidR="00B73953" w:rsidRPr="008230B3" w:rsidRDefault="00B73953" w:rsidP="00B73953">
            <w:pPr>
              <w:spacing w:line="260" w:lineRule="exact"/>
              <w:jc w:val="left"/>
              <w:rPr>
                <w:b/>
                <w:noProof/>
                <w:color w:val="auto"/>
              </w:rPr>
            </w:pPr>
            <w:r w:rsidRPr="008230B3">
              <w:rPr>
                <w:rFonts w:eastAsia="標楷體"/>
                <w:b/>
                <w:noProof/>
                <w:color w:val="auto"/>
              </w:rPr>
              <w:t>生</w:t>
            </w:r>
            <w:r w:rsidRPr="008230B3">
              <w:rPr>
                <w:rFonts w:eastAsia="標楷體"/>
                <w:b/>
                <w:noProof/>
                <w:color w:val="auto"/>
              </w:rPr>
              <w:t xml:space="preserve">P-IV-5 </w:t>
            </w:r>
            <w:r w:rsidRPr="008230B3">
              <w:rPr>
                <w:rFonts w:eastAsia="標楷體"/>
                <w:b/>
                <w:noProof/>
                <w:color w:val="auto"/>
              </w:rPr>
              <w:t>材料的選用與加工處理。</w:t>
            </w:r>
          </w:p>
          <w:p w:rsidR="00B73953" w:rsidRPr="008230B3" w:rsidRDefault="00B73953" w:rsidP="00B73953">
            <w:pPr>
              <w:spacing w:line="260" w:lineRule="exact"/>
              <w:jc w:val="left"/>
              <w:rPr>
                <w:b/>
                <w:noProof/>
                <w:color w:val="auto"/>
              </w:rPr>
            </w:pPr>
            <w:r w:rsidRPr="008230B3">
              <w:rPr>
                <w:rFonts w:eastAsia="標楷體"/>
                <w:b/>
                <w:noProof/>
                <w:color w:val="auto"/>
              </w:rPr>
              <w:t>生</w:t>
            </w:r>
            <w:r w:rsidRPr="008230B3">
              <w:rPr>
                <w:rFonts w:eastAsia="標楷體"/>
                <w:b/>
                <w:noProof/>
                <w:color w:val="auto"/>
              </w:rPr>
              <w:t xml:space="preserve">P-IV-6 </w:t>
            </w:r>
            <w:r w:rsidRPr="008230B3">
              <w:rPr>
                <w:rFonts w:eastAsia="標楷體"/>
                <w:b/>
                <w:noProof/>
                <w:color w:val="auto"/>
              </w:rPr>
              <w:t>常用的機具操作與使用。</w:t>
            </w:r>
          </w:p>
          <w:p w:rsidR="00B73953" w:rsidRPr="008230B3" w:rsidRDefault="00B73953" w:rsidP="00B73953">
            <w:pPr>
              <w:spacing w:line="260" w:lineRule="exact"/>
              <w:jc w:val="left"/>
              <w:rPr>
                <w:rFonts w:eastAsia="標楷體"/>
                <w:b/>
                <w:noProof/>
                <w:color w:val="auto"/>
              </w:rPr>
            </w:pPr>
            <w:r w:rsidRPr="008230B3">
              <w:rPr>
                <w:rFonts w:eastAsia="標楷體"/>
                <w:b/>
                <w:noProof/>
                <w:color w:val="auto"/>
              </w:rPr>
              <w:t>生</w:t>
            </w:r>
            <w:r w:rsidRPr="008230B3">
              <w:rPr>
                <w:rFonts w:eastAsia="標楷體"/>
                <w:b/>
                <w:noProof/>
                <w:color w:val="auto"/>
              </w:rPr>
              <w:t xml:space="preserve">A-IV-4 </w:t>
            </w:r>
            <w:r w:rsidRPr="008230B3">
              <w:rPr>
                <w:rFonts w:eastAsia="標楷體"/>
                <w:b/>
                <w:noProof/>
                <w:color w:val="auto"/>
              </w:rPr>
              <w:t>日常科技產品的能源與動力應用。</w:t>
            </w:r>
          </w:p>
          <w:p w:rsidR="00C712DA" w:rsidRPr="008230B3" w:rsidRDefault="00C712DA" w:rsidP="00B73953">
            <w:pPr>
              <w:spacing w:line="260" w:lineRule="exact"/>
              <w:jc w:val="left"/>
              <w:rPr>
                <w:b/>
                <w:noProof/>
                <w:color w:val="auto"/>
              </w:rPr>
            </w:pPr>
            <w:r w:rsidRPr="008230B3">
              <w:rPr>
                <w:rFonts w:eastAsia="標楷體"/>
                <w:b/>
                <w:color w:val="auto"/>
                <w:kern w:val="2"/>
                <w:sz w:val="24"/>
                <w:szCs w:val="22"/>
              </w:rPr>
              <w:t>男女生</w:t>
            </w:r>
            <w:r w:rsidRPr="008230B3">
              <w:rPr>
                <w:rFonts w:eastAsia="標楷體"/>
                <w:b/>
                <w:color w:val="auto"/>
                <w:kern w:val="2"/>
                <w:sz w:val="24"/>
                <w:szCs w:val="22"/>
              </w:rPr>
              <w:t>DIY</w:t>
            </w:r>
            <w:r w:rsidRPr="008230B3">
              <w:rPr>
                <w:rFonts w:eastAsia="標楷體"/>
                <w:b/>
                <w:color w:val="auto"/>
                <w:kern w:val="2"/>
                <w:sz w:val="24"/>
                <w:szCs w:val="22"/>
              </w:rPr>
              <w:t>作品</w:t>
            </w:r>
            <w:r w:rsidRPr="008230B3">
              <w:rPr>
                <w:rFonts w:eastAsia="標楷體"/>
                <w:b/>
                <w:color w:val="auto"/>
                <w:kern w:val="2"/>
                <w:sz w:val="24"/>
                <w:szCs w:val="22"/>
              </w:rPr>
              <w:t>PK</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noProof/>
                <w:color w:val="auto"/>
              </w:rPr>
            </w:pPr>
            <w:r w:rsidRPr="008230B3">
              <w:rPr>
                <w:rFonts w:eastAsia="標楷體"/>
                <w:b/>
                <w:noProof/>
                <w:color w:val="auto"/>
              </w:rPr>
              <w:t>設</w:t>
            </w:r>
            <w:r w:rsidRPr="008230B3">
              <w:rPr>
                <w:rFonts w:eastAsia="標楷體"/>
                <w:b/>
                <w:noProof/>
                <w:color w:val="auto"/>
              </w:rPr>
              <w:t xml:space="preserve">k-IV-1 </w:t>
            </w:r>
            <w:r w:rsidRPr="008230B3">
              <w:rPr>
                <w:rFonts w:eastAsia="標楷體"/>
                <w:b/>
                <w:noProof/>
                <w:color w:val="auto"/>
              </w:rPr>
              <w:t>能了解日常科技的意涵與設計製作的基本概念。</w:t>
            </w:r>
          </w:p>
          <w:p w:rsidR="00B73953" w:rsidRPr="008230B3" w:rsidRDefault="00B73953" w:rsidP="00B73953">
            <w:pPr>
              <w:spacing w:line="260" w:lineRule="exact"/>
              <w:jc w:val="left"/>
              <w:rPr>
                <w:b/>
                <w:noProof/>
                <w:color w:val="auto"/>
              </w:rPr>
            </w:pPr>
            <w:r w:rsidRPr="008230B3">
              <w:rPr>
                <w:rFonts w:eastAsia="標楷體"/>
                <w:b/>
                <w:noProof/>
                <w:color w:val="auto"/>
              </w:rPr>
              <w:t>設</w:t>
            </w:r>
            <w:r w:rsidRPr="008230B3">
              <w:rPr>
                <w:rFonts w:eastAsia="標楷體"/>
                <w:b/>
                <w:noProof/>
                <w:color w:val="auto"/>
              </w:rPr>
              <w:t xml:space="preserve">k-IV-3 </w:t>
            </w:r>
            <w:r w:rsidRPr="008230B3">
              <w:rPr>
                <w:rFonts w:eastAsia="標楷體"/>
                <w:b/>
                <w:noProof/>
                <w:color w:val="auto"/>
              </w:rPr>
              <w:t>能了解選用適當材料及正確工具的基本知識。</w:t>
            </w:r>
          </w:p>
          <w:p w:rsidR="00B73953" w:rsidRPr="008230B3" w:rsidRDefault="00B73953" w:rsidP="00B73953">
            <w:pPr>
              <w:spacing w:line="260" w:lineRule="exact"/>
              <w:jc w:val="left"/>
              <w:rPr>
                <w:b/>
                <w:noProof/>
                <w:color w:val="auto"/>
              </w:rPr>
            </w:pPr>
            <w:r w:rsidRPr="008230B3">
              <w:rPr>
                <w:rFonts w:eastAsia="標楷體"/>
                <w:b/>
                <w:noProof/>
                <w:color w:val="auto"/>
              </w:rPr>
              <w:t>設</w:t>
            </w:r>
            <w:r w:rsidRPr="008230B3">
              <w:rPr>
                <w:rFonts w:eastAsia="標楷體"/>
                <w:b/>
                <w:noProof/>
                <w:color w:val="auto"/>
              </w:rPr>
              <w:t xml:space="preserve">a-IV-1 </w:t>
            </w:r>
            <w:r w:rsidRPr="008230B3">
              <w:rPr>
                <w:rFonts w:eastAsia="標楷體"/>
                <w:b/>
                <w:noProof/>
                <w:color w:val="auto"/>
              </w:rPr>
              <w:t>能主動參與科技實作活動及試探興趣，不受性別的限制。</w:t>
            </w:r>
          </w:p>
          <w:p w:rsidR="00B73953" w:rsidRPr="008230B3" w:rsidRDefault="00B73953" w:rsidP="00B73953">
            <w:pPr>
              <w:spacing w:line="260" w:lineRule="exact"/>
              <w:jc w:val="left"/>
              <w:rPr>
                <w:b/>
                <w:noProof/>
                <w:color w:val="auto"/>
              </w:rPr>
            </w:pPr>
            <w:r w:rsidRPr="008230B3">
              <w:rPr>
                <w:rFonts w:eastAsia="標楷體"/>
                <w:b/>
                <w:noProof/>
                <w:color w:val="auto"/>
              </w:rPr>
              <w:t>設</w:t>
            </w:r>
            <w:r w:rsidRPr="008230B3">
              <w:rPr>
                <w:rFonts w:eastAsia="標楷體"/>
                <w:b/>
                <w:noProof/>
                <w:color w:val="auto"/>
              </w:rPr>
              <w:t xml:space="preserve">s-IV-1 </w:t>
            </w:r>
            <w:r w:rsidRPr="008230B3">
              <w:rPr>
                <w:rFonts w:eastAsia="標楷體"/>
                <w:b/>
                <w:noProof/>
                <w:color w:val="auto"/>
              </w:rPr>
              <w:t>能繪製可正確傳達設計理念的平面或立體設計圖。</w:t>
            </w:r>
          </w:p>
          <w:p w:rsidR="00B73953" w:rsidRPr="008230B3" w:rsidRDefault="00B73953" w:rsidP="00B73953">
            <w:pPr>
              <w:spacing w:line="260" w:lineRule="exact"/>
              <w:jc w:val="left"/>
              <w:rPr>
                <w:b/>
                <w:noProof/>
                <w:color w:val="auto"/>
              </w:rPr>
            </w:pPr>
            <w:r w:rsidRPr="008230B3">
              <w:rPr>
                <w:rFonts w:eastAsia="標楷體"/>
                <w:b/>
                <w:noProof/>
                <w:color w:val="auto"/>
              </w:rPr>
              <w:t>設</w:t>
            </w:r>
            <w:r w:rsidRPr="008230B3">
              <w:rPr>
                <w:rFonts w:eastAsia="標楷體"/>
                <w:b/>
                <w:noProof/>
                <w:color w:val="auto"/>
              </w:rPr>
              <w:t xml:space="preserve">s-IV-2 </w:t>
            </w:r>
            <w:r w:rsidRPr="008230B3">
              <w:rPr>
                <w:rFonts w:eastAsia="標楷體"/>
                <w:b/>
                <w:noProof/>
                <w:color w:val="auto"/>
              </w:rPr>
              <w:t>能運用基本工具進行材料處理組裝。</w:t>
            </w:r>
          </w:p>
          <w:p w:rsidR="00B73953" w:rsidRPr="008230B3" w:rsidRDefault="00B73953" w:rsidP="00B73953">
            <w:pPr>
              <w:spacing w:line="260" w:lineRule="exact"/>
              <w:jc w:val="left"/>
              <w:rPr>
                <w:b/>
                <w:noProof/>
                <w:color w:val="auto"/>
              </w:rPr>
            </w:pPr>
            <w:r w:rsidRPr="008230B3">
              <w:rPr>
                <w:rFonts w:eastAsia="標楷體"/>
                <w:b/>
                <w:noProof/>
                <w:color w:val="auto"/>
              </w:rPr>
              <w:t>設</w:t>
            </w:r>
            <w:r w:rsidRPr="008230B3">
              <w:rPr>
                <w:rFonts w:eastAsia="標楷體"/>
                <w:b/>
                <w:noProof/>
                <w:color w:val="auto"/>
              </w:rPr>
              <w:t xml:space="preserve">c-IV-1 </w:t>
            </w:r>
            <w:r w:rsidRPr="008230B3">
              <w:rPr>
                <w:rFonts w:eastAsia="標楷體"/>
                <w:b/>
                <w:noProof/>
                <w:color w:val="auto"/>
              </w:rPr>
              <w:t>能運用設計流程，實際設計並製作科技產品以解決問題。</w:t>
            </w:r>
          </w:p>
          <w:p w:rsidR="00B73953" w:rsidRPr="008230B3" w:rsidRDefault="00B73953" w:rsidP="00B73953">
            <w:pPr>
              <w:spacing w:line="260" w:lineRule="exact"/>
              <w:jc w:val="left"/>
              <w:rPr>
                <w:b/>
                <w:noProof/>
                <w:color w:val="auto"/>
              </w:rPr>
            </w:pPr>
            <w:r w:rsidRPr="008230B3">
              <w:rPr>
                <w:rFonts w:eastAsia="標楷體"/>
                <w:b/>
                <w:noProof/>
                <w:color w:val="auto"/>
              </w:rPr>
              <w:t>設</w:t>
            </w:r>
            <w:r w:rsidRPr="008230B3">
              <w:rPr>
                <w:rFonts w:eastAsia="標楷體"/>
                <w:b/>
                <w:noProof/>
                <w:color w:val="auto"/>
              </w:rPr>
              <w:t xml:space="preserve">c-IV-2 </w:t>
            </w:r>
            <w:r w:rsidRPr="008230B3">
              <w:rPr>
                <w:rFonts w:eastAsia="標楷體"/>
                <w:b/>
                <w:noProof/>
                <w:color w:val="auto"/>
              </w:rPr>
              <w:t>能在實作活動中展現創新思考的能力。</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8230B3">
            <w:pPr>
              <w:spacing w:line="260" w:lineRule="exact"/>
              <w:ind w:right="30"/>
              <w:jc w:val="left"/>
              <w:rPr>
                <w:rFonts w:eastAsia="標楷體"/>
                <w:b/>
                <w:bCs/>
                <w:color w:val="auto"/>
              </w:rPr>
            </w:pPr>
            <w:r w:rsidRPr="008230B3">
              <w:rPr>
                <w:rFonts w:eastAsia="標楷體"/>
                <w:b/>
                <w:bCs/>
                <w:color w:val="auto"/>
              </w:rPr>
              <w:t>創意線控仿生獸設計</w:t>
            </w:r>
            <w:r w:rsidRPr="008230B3">
              <w:rPr>
                <w:rFonts w:eastAsia="標楷體"/>
                <w:b/>
                <w:bCs/>
                <w:color w:val="auto"/>
              </w:rPr>
              <w:t xml:space="preserve"> </w:t>
            </w:r>
          </w:p>
          <w:p w:rsidR="00B73953" w:rsidRPr="008230B3" w:rsidRDefault="00B73953" w:rsidP="008230B3">
            <w:pPr>
              <w:spacing w:line="260" w:lineRule="exact"/>
              <w:ind w:right="30"/>
              <w:jc w:val="left"/>
              <w:rPr>
                <w:rFonts w:eastAsia="標楷體"/>
                <w:b/>
                <w:bCs/>
                <w:color w:val="auto"/>
              </w:rPr>
            </w:pPr>
            <w:r w:rsidRPr="008230B3">
              <w:rPr>
                <w:rFonts w:eastAsia="標楷體"/>
                <w:b/>
                <w:bCs/>
                <w:color w:val="auto"/>
              </w:rPr>
              <w:t>1.</w:t>
            </w:r>
            <w:r w:rsidRPr="008230B3">
              <w:rPr>
                <w:rFonts w:eastAsia="標楷體"/>
                <w:b/>
                <w:bCs/>
                <w:color w:val="auto"/>
              </w:rPr>
              <w:t>製作步驟：</w:t>
            </w:r>
          </w:p>
          <w:p w:rsidR="00B73953" w:rsidRPr="008230B3" w:rsidRDefault="00AF62EE" w:rsidP="008230B3">
            <w:pPr>
              <w:spacing w:line="260" w:lineRule="exact"/>
              <w:ind w:right="30"/>
              <w:jc w:val="left"/>
              <w:rPr>
                <w:rFonts w:eastAsia="標楷體"/>
                <w:b/>
                <w:bCs/>
                <w:color w:val="auto"/>
              </w:rPr>
            </w:pPr>
            <w:r w:rsidRPr="008230B3">
              <w:rPr>
                <w:rFonts w:eastAsia="標楷體"/>
                <w:b/>
                <w:bCs/>
                <w:color w:val="auto"/>
              </w:rPr>
              <w:t>(1</w:t>
            </w:r>
            <w:r w:rsidR="00B73953" w:rsidRPr="008230B3">
              <w:rPr>
                <w:rFonts w:eastAsia="標楷體"/>
                <w:b/>
                <w:bCs/>
                <w:color w:val="auto"/>
              </w:rPr>
              <w:t>)</w:t>
            </w:r>
            <w:r w:rsidR="00B73953" w:rsidRPr="008230B3">
              <w:rPr>
                <w:rFonts w:eastAsia="標楷體"/>
                <w:b/>
                <w:bCs/>
                <w:color w:val="auto"/>
              </w:rPr>
              <w:t>電線正確的配置到該有的接點上，學生如果沒有把握，教師可以協助確認無誤後，再請他們使用電烙鐵</w:t>
            </w:r>
            <w:proofErr w:type="gramStart"/>
            <w:r w:rsidR="00B73953" w:rsidRPr="008230B3">
              <w:rPr>
                <w:rFonts w:eastAsia="標楷體"/>
                <w:b/>
                <w:bCs/>
                <w:color w:val="auto"/>
              </w:rPr>
              <w:t>銲</w:t>
            </w:r>
            <w:proofErr w:type="gramEnd"/>
            <w:r w:rsidR="00B73953" w:rsidRPr="008230B3">
              <w:rPr>
                <w:rFonts w:eastAsia="標楷體"/>
                <w:b/>
                <w:bCs/>
                <w:color w:val="auto"/>
              </w:rPr>
              <w:t>接。</w:t>
            </w:r>
          </w:p>
          <w:p w:rsidR="00B73953" w:rsidRPr="008230B3" w:rsidRDefault="00AF62EE" w:rsidP="008230B3">
            <w:pPr>
              <w:spacing w:line="260" w:lineRule="exact"/>
              <w:ind w:right="30"/>
              <w:jc w:val="left"/>
              <w:rPr>
                <w:rFonts w:eastAsia="標楷體"/>
                <w:b/>
                <w:bCs/>
                <w:color w:val="auto"/>
              </w:rPr>
            </w:pPr>
            <w:r w:rsidRPr="008230B3">
              <w:rPr>
                <w:rFonts w:eastAsia="標楷體"/>
                <w:b/>
                <w:bCs/>
                <w:color w:val="auto"/>
              </w:rPr>
              <w:t>(</w:t>
            </w:r>
            <w:r w:rsidR="00B73953" w:rsidRPr="008230B3">
              <w:rPr>
                <w:rFonts w:eastAsia="標楷體"/>
                <w:b/>
                <w:bCs/>
                <w:color w:val="auto"/>
              </w:rPr>
              <w:t>2)</w:t>
            </w:r>
            <w:r w:rsidR="00B73953" w:rsidRPr="008230B3">
              <w:rPr>
                <w:rFonts w:eastAsia="標楷體"/>
                <w:b/>
                <w:bCs/>
                <w:color w:val="auto"/>
              </w:rPr>
              <w:t>檢視學生的學習情況，給予適時的指導或建議。</w:t>
            </w:r>
          </w:p>
          <w:p w:rsidR="00B73953" w:rsidRPr="008230B3" w:rsidRDefault="00B73953" w:rsidP="008230B3">
            <w:pPr>
              <w:spacing w:line="260" w:lineRule="exact"/>
              <w:ind w:right="30"/>
              <w:jc w:val="left"/>
              <w:rPr>
                <w:rFonts w:eastAsia="標楷體"/>
                <w:b/>
                <w:bCs/>
                <w:color w:val="auto"/>
              </w:rPr>
            </w:pPr>
            <w:r w:rsidRPr="008230B3">
              <w:rPr>
                <w:rFonts w:eastAsia="標楷體"/>
                <w:b/>
                <w:bCs/>
                <w:color w:val="auto"/>
              </w:rPr>
              <w:t>2.</w:t>
            </w:r>
            <w:r w:rsidRPr="008230B3">
              <w:rPr>
                <w:rFonts w:eastAsia="標楷體"/>
                <w:b/>
                <w:bCs/>
                <w:color w:val="auto"/>
              </w:rPr>
              <w:t>測試與校正：</w:t>
            </w:r>
          </w:p>
          <w:p w:rsidR="00B73953" w:rsidRPr="008230B3" w:rsidRDefault="00B73953" w:rsidP="008230B3">
            <w:pPr>
              <w:spacing w:line="260" w:lineRule="exact"/>
              <w:ind w:right="30"/>
              <w:jc w:val="left"/>
              <w:rPr>
                <w:rFonts w:eastAsia="標楷體"/>
                <w:b/>
                <w:bCs/>
                <w:color w:val="auto"/>
              </w:rPr>
            </w:pPr>
            <w:r w:rsidRPr="008230B3">
              <w:rPr>
                <w:rFonts w:eastAsia="標楷體"/>
                <w:b/>
                <w:bCs/>
                <w:color w:val="auto"/>
              </w:rPr>
              <w:t>(1)</w:t>
            </w:r>
            <w:r w:rsidRPr="008230B3">
              <w:rPr>
                <w:rFonts w:eastAsia="標楷體"/>
                <w:b/>
                <w:bCs/>
                <w:color w:val="auto"/>
              </w:rPr>
              <w:t>說明</w:t>
            </w:r>
            <w:proofErr w:type="gramStart"/>
            <w:r w:rsidRPr="008230B3">
              <w:rPr>
                <w:rFonts w:eastAsia="標楷體"/>
                <w:b/>
                <w:bCs/>
                <w:color w:val="auto"/>
              </w:rPr>
              <w:t>各種仿生獸行</w:t>
            </w:r>
            <w:proofErr w:type="gramEnd"/>
            <w:r w:rsidRPr="008230B3">
              <w:rPr>
                <w:rFonts w:eastAsia="標楷體"/>
                <w:b/>
                <w:bCs/>
                <w:color w:val="auto"/>
              </w:rPr>
              <w:t>走不順暢的原因，進行測試及問題解決。</w:t>
            </w:r>
          </w:p>
          <w:p w:rsidR="00B73953" w:rsidRPr="008230B3" w:rsidRDefault="00B73953" w:rsidP="008230B3">
            <w:pPr>
              <w:spacing w:line="260" w:lineRule="exact"/>
              <w:ind w:right="30"/>
              <w:jc w:val="left"/>
              <w:rPr>
                <w:rFonts w:eastAsia="標楷體"/>
                <w:b/>
                <w:bCs/>
                <w:color w:val="auto"/>
              </w:rPr>
            </w:pPr>
            <w:r w:rsidRPr="008230B3">
              <w:rPr>
                <w:rFonts w:eastAsia="標楷體"/>
                <w:b/>
                <w:bCs/>
                <w:color w:val="auto"/>
              </w:rPr>
              <w:t>(2)</w:t>
            </w:r>
            <w:r w:rsidRPr="008230B3">
              <w:rPr>
                <w:rFonts w:eastAsia="標楷體"/>
                <w:b/>
                <w:bCs/>
                <w:color w:val="auto"/>
              </w:rPr>
              <w:t>教師應適時檢視學生的學習情況，給予適時的指導或建議。</w:t>
            </w:r>
          </w:p>
          <w:p w:rsidR="00B73953" w:rsidRPr="008230B3" w:rsidRDefault="00B73953" w:rsidP="008230B3">
            <w:pPr>
              <w:spacing w:line="260" w:lineRule="exact"/>
              <w:ind w:right="30"/>
              <w:jc w:val="left"/>
              <w:rPr>
                <w:rFonts w:eastAsia="標楷體"/>
                <w:b/>
                <w:bCs/>
                <w:color w:val="auto"/>
              </w:rPr>
            </w:pPr>
            <w:r w:rsidRPr="008230B3">
              <w:rPr>
                <w:rFonts w:eastAsia="標楷體"/>
                <w:b/>
                <w:bCs/>
                <w:color w:val="auto"/>
              </w:rPr>
              <w:t>(3)</w:t>
            </w:r>
            <w:r w:rsidRPr="008230B3">
              <w:rPr>
                <w:rFonts w:eastAsia="標楷體"/>
                <w:b/>
                <w:bCs/>
                <w:color w:val="auto"/>
              </w:rPr>
              <w:t>進行最終組裝與美化。</w:t>
            </w:r>
          </w:p>
          <w:p w:rsidR="00C712DA" w:rsidRPr="008230B3" w:rsidRDefault="00C712DA" w:rsidP="008230B3">
            <w:pPr>
              <w:widowControl w:val="0"/>
              <w:ind w:right="30"/>
              <w:jc w:val="left"/>
              <w:rPr>
                <w:rFonts w:eastAsia="標楷體"/>
                <w:b/>
                <w:bCs/>
                <w:color w:val="auto"/>
              </w:rPr>
            </w:pPr>
            <w:r w:rsidRPr="008230B3">
              <w:rPr>
                <w:rFonts w:eastAsia="標楷體"/>
                <w:b/>
                <w:bCs/>
                <w:color w:val="auto"/>
              </w:rPr>
              <w:t>(4)</w:t>
            </w:r>
            <w:r w:rsidRPr="008230B3">
              <w:rPr>
                <w:rFonts w:eastAsia="標楷體"/>
                <w:b/>
                <w:bCs/>
                <w:color w:val="auto"/>
              </w:rPr>
              <w:t>尊重他人的個性傾向、性別特質。男女生</w:t>
            </w:r>
            <w:r w:rsidRPr="008230B3">
              <w:rPr>
                <w:rFonts w:eastAsia="標楷體"/>
                <w:b/>
                <w:bCs/>
                <w:color w:val="auto"/>
              </w:rPr>
              <w:t>DIY</w:t>
            </w:r>
            <w:r w:rsidRPr="008230B3">
              <w:rPr>
                <w:rFonts w:eastAsia="標楷體"/>
                <w:b/>
                <w:bCs/>
                <w:color w:val="auto"/>
              </w:rPr>
              <w:t>作品</w:t>
            </w:r>
            <w:r w:rsidRPr="008230B3">
              <w:rPr>
                <w:rFonts w:eastAsia="標楷體"/>
                <w:b/>
                <w:bCs/>
                <w:color w:val="auto"/>
              </w:rPr>
              <w:t xml:space="preserve">PK </w:t>
            </w:r>
          </w:p>
          <w:p w:rsidR="00C712DA" w:rsidRPr="008230B3" w:rsidRDefault="00C712DA" w:rsidP="008230B3">
            <w:pPr>
              <w:spacing w:line="260" w:lineRule="exact"/>
              <w:ind w:right="30"/>
              <w:jc w:val="left"/>
              <w:rPr>
                <w:rFonts w:eastAsia="標楷體"/>
                <w:b/>
                <w:bCs/>
                <w:color w:val="auto"/>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center"/>
              <w:rPr>
                <w:b/>
                <w:color w:val="auto"/>
              </w:rPr>
            </w:pPr>
            <w:r w:rsidRPr="008230B3">
              <w:rPr>
                <w:rFonts w:eastAsia="標楷體"/>
                <w:b/>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1.</w:t>
            </w:r>
            <w:r w:rsidR="00AF62EE" w:rsidRPr="008230B3">
              <w:rPr>
                <w:rFonts w:eastAsia="標楷體"/>
                <w:b/>
                <w:bCs/>
                <w:snapToGrid w:val="0"/>
                <w:color w:val="auto"/>
              </w:rPr>
              <w:t xml:space="preserve"> DIY</w:t>
            </w:r>
            <w:r w:rsidR="00AF62EE" w:rsidRPr="008230B3">
              <w:rPr>
                <w:rFonts w:eastAsia="標楷體"/>
                <w:b/>
                <w:bCs/>
                <w:snapToGrid w:val="0"/>
                <w:color w:val="auto"/>
              </w:rPr>
              <w:t>實作</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2.</w:t>
            </w:r>
            <w:proofErr w:type="gramStart"/>
            <w:r w:rsidRPr="008230B3">
              <w:rPr>
                <w:rFonts w:eastAsia="標楷體"/>
                <w:b/>
                <w:bCs/>
                <w:snapToGrid w:val="0"/>
                <w:color w:val="auto"/>
              </w:rPr>
              <w:t>備課用</w:t>
            </w:r>
            <w:proofErr w:type="gramEnd"/>
            <w:r w:rsidRPr="008230B3">
              <w:rPr>
                <w:rFonts w:eastAsia="標楷體"/>
                <w:b/>
                <w:bCs/>
                <w:snapToGrid w:val="0"/>
                <w:color w:val="auto"/>
              </w:rPr>
              <w:t>書</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3.</w:t>
            </w:r>
            <w:proofErr w:type="gramStart"/>
            <w:r w:rsidRPr="008230B3">
              <w:rPr>
                <w:rFonts w:eastAsia="標楷體"/>
                <w:b/>
                <w:bCs/>
                <w:color w:val="auto"/>
              </w:rPr>
              <w:t>教用版</w:t>
            </w:r>
            <w:proofErr w:type="gramEnd"/>
            <w:r w:rsidRPr="008230B3">
              <w:rPr>
                <w:rFonts w:eastAsia="標楷體"/>
                <w:b/>
                <w:bCs/>
                <w:color w:val="auto"/>
              </w:rPr>
              <w:t>電子教科書</w:t>
            </w:r>
          </w:p>
          <w:p w:rsidR="00B73953" w:rsidRPr="008230B3" w:rsidRDefault="00B73953" w:rsidP="00B73953">
            <w:pPr>
              <w:spacing w:line="260" w:lineRule="exact"/>
              <w:jc w:val="left"/>
              <w:rPr>
                <w:b/>
                <w:color w:val="auto"/>
              </w:rPr>
            </w:pPr>
            <w:r w:rsidRPr="008230B3">
              <w:rPr>
                <w:rFonts w:eastAsia="標楷體"/>
                <w:b/>
                <w:color w:val="auto"/>
              </w:rPr>
              <w:t>4.</w:t>
            </w:r>
            <w:r w:rsidRPr="008230B3">
              <w:rPr>
                <w:rFonts w:eastAsia="標楷體"/>
                <w:b/>
                <w:color w:val="auto"/>
              </w:rPr>
              <w:t>筆記型電腦</w:t>
            </w:r>
          </w:p>
          <w:p w:rsidR="00B73953" w:rsidRPr="008230B3" w:rsidRDefault="00B73953" w:rsidP="00B73953">
            <w:pPr>
              <w:spacing w:line="260" w:lineRule="exact"/>
              <w:jc w:val="left"/>
              <w:rPr>
                <w:b/>
                <w:bCs/>
                <w:snapToGrid w:val="0"/>
                <w:color w:val="auto"/>
              </w:rPr>
            </w:pPr>
            <w:r w:rsidRPr="008230B3">
              <w:rPr>
                <w:rFonts w:eastAsia="標楷體"/>
                <w:b/>
                <w:color w:val="auto"/>
              </w:rPr>
              <w:t>5.</w:t>
            </w:r>
            <w:r w:rsidRPr="008230B3">
              <w:rPr>
                <w:rFonts w:eastAsia="標楷體"/>
                <w:b/>
                <w:color w:val="auto"/>
              </w:rPr>
              <w:t>單槍投影機</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1.</w:t>
            </w:r>
            <w:r w:rsidRPr="008230B3">
              <w:rPr>
                <w:rFonts w:eastAsia="標楷體"/>
                <w:b/>
                <w:bCs/>
                <w:snapToGrid w:val="0"/>
                <w:color w:val="auto"/>
              </w:rPr>
              <w:t>發表</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2.</w:t>
            </w:r>
            <w:r w:rsidRPr="008230B3">
              <w:rPr>
                <w:rFonts w:eastAsia="標楷體"/>
                <w:b/>
                <w:bCs/>
                <w:snapToGrid w:val="0"/>
                <w:color w:val="auto"/>
              </w:rPr>
              <w:t>口頭討論</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3.</w:t>
            </w:r>
            <w:r w:rsidRPr="008230B3">
              <w:rPr>
                <w:rFonts w:eastAsia="標楷體"/>
                <w:b/>
                <w:bCs/>
                <w:snapToGrid w:val="0"/>
                <w:color w:val="auto"/>
              </w:rPr>
              <w:t>平時上課表現</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4.</w:t>
            </w:r>
            <w:r w:rsidRPr="008230B3">
              <w:rPr>
                <w:rFonts w:eastAsia="標楷體"/>
                <w:b/>
                <w:bCs/>
                <w:snapToGrid w:val="0"/>
                <w:color w:val="auto"/>
              </w:rPr>
              <w:t>作業繳交</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5.</w:t>
            </w:r>
            <w:r w:rsidRPr="008230B3">
              <w:rPr>
                <w:rFonts w:eastAsia="標楷體"/>
                <w:b/>
                <w:bCs/>
                <w:snapToGrid w:val="0"/>
                <w:color w:val="auto"/>
              </w:rPr>
              <w:t>學習態度</w:t>
            </w:r>
          </w:p>
          <w:p w:rsidR="00B73953" w:rsidRPr="008230B3" w:rsidRDefault="00B73953" w:rsidP="00B73953">
            <w:pPr>
              <w:spacing w:line="260" w:lineRule="exact"/>
              <w:jc w:val="left"/>
              <w:rPr>
                <w:b/>
                <w:color w:val="auto"/>
              </w:rPr>
            </w:pPr>
            <w:r w:rsidRPr="008230B3">
              <w:rPr>
                <w:rFonts w:eastAsia="標楷體"/>
                <w:b/>
                <w:bCs/>
                <w:snapToGrid w:val="0"/>
                <w:color w:val="auto"/>
              </w:rPr>
              <w:t>6.</w:t>
            </w:r>
            <w:r w:rsidRPr="008230B3">
              <w:rPr>
                <w:rFonts w:eastAsia="標楷體"/>
                <w:b/>
                <w:bCs/>
                <w:snapToGrid w:val="0"/>
                <w:color w:val="auto"/>
              </w:rPr>
              <w:t>課堂問答</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color w:val="auto"/>
              </w:rPr>
            </w:pPr>
            <w:r w:rsidRPr="008230B3">
              <w:rPr>
                <w:rFonts w:eastAsia="標楷體"/>
                <w:b/>
                <w:color w:val="auto"/>
              </w:rPr>
              <w:t>【能源教育】</w:t>
            </w:r>
          </w:p>
          <w:p w:rsidR="00B73953" w:rsidRPr="008230B3" w:rsidRDefault="00B73953" w:rsidP="00B73953">
            <w:pPr>
              <w:spacing w:line="260" w:lineRule="exact"/>
              <w:jc w:val="left"/>
              <w:rPr>
                <w:b/>
                <w:color w:val="auto"/>
              </w:rPr>
            </w:pPr>
            <w:r w:rsidRPr="008230B3">
              <w:rPr>
                <w:rFonts w:eastAsia="標楷體"/>
                <w:b/>
                <w:color w:val="auto"/>
              </w:rPr>
              <w:t>能</w:t>
            </w:r>
            <w:r w:rsidRPr="008230B3">
              <w:rPr>
                <w:rFonts w:eastAsia="標楷體"/>
                <w:b/>
                <w:color w:val="auto"/>
              </w:rPr>
              <w:t xml:space="preserve">J3 </w:t>
            </w:r>
            <w:r w:rsidRPr="008230B3">
              <w:rPr>
                <w:rFonts w:eastAsia="標楷體"/>
                <w:b/>
                <w:color w:val="auto"/>
              </w:rPr>
              <w:t>了解各式能源應用的原理。</w:t>
            </w:r>
          </w:p>
          <w:p w:rsidR="00B73953" w:rsidRPr="008230B3" w:rsidRDefault="00B73953" w:rsidP="00B73953">
            <w:pPr>
              <w:spacing w:line="260" w:lineRule="exact"/>
              <w:jc w:val="left"/>
              <w:rPr>
                <w:rFonts w:eastAsia="標楷體"/>
                <w:b/>
                <w:color w:val="auto"/>
              </w:rPr>
            </w:pPr>
            <w:r w:rsidRPr="008230B3">
              <w:rPr>
                <w:rFonts w:eastAsia="標楷體"/>
                <w:b/>
                <w:color w:val="auto"/>
              </w:rPr>
              <w:t>能</w:t>
            </w:r>
            <w:r w:rsidRPr="008230B3">
              <w:rPr>
                <w:rFonts w:eastAsia="標楷體"/>
                <w:b/>
                <w:color w:val="auto"/>
              </w:rPr>
              <w:t xml:space="preserve">J8 </w:t>
            </w:r>
            <w:r w:rsidRPr="008230B3">
              <w:rPr>
                <w:rFonts w:eastAsia="標楷體"/>
                <w:b/>
                <w:color w:val="auto"/>
              </w:rPr>
              <w:t>養成動手做探究能源科技的態度。</w:t>
            </w:r>
          </w:p>
          <w:p w:rsidR="00B47584" w:rsidRPr="008230B3" w:rsidRDefault="00B47584" w:rsidP="00B47584">
            <w:pPr>
              <w:spacing w:line="260" w:lineRule="exact"/>
              <w:jc w:val="left"/>
              <w:rPr>
                <w:b/>
                <w:color w:val="auto"/>
              </w:rPr>
            </w:pPr>
            <w:r w:rsidRPr="008230B3">
              <w:rPr>
                <w:rFonts w:eastAsia="標楷體"/>
                <w:b/>
                <w:color w:val="auto"/>
              </w:rPr>
              <w:t>【性別平等教育】</w:t>
            </w:r>
          </w:p>
          <w:p w:rsidR="00C712DA" w:rsidRPr="008230B3" w:rsidRDefault="00C712DA" w:rsidP="00C712DA">
            <w:pPr>
              <w:widowControl w:val="0"/>
              <w:ind w:firstLine="0"/>
              <w:jc w:val="left"/>
              <w:rPr>
                <w:b/>
                <w:color w:val="auto"/>
              </w:rPr>
            </w:pPr>
            <w:r w:rsidRPr="008230B3">
              <w:rPr>
                <w:rFonts w:eastAsia="標楷體"/>
                <w:b/>
                <w:color w:val="auto"/>
                <w:kern w:val="2"/>
                <w:sz w:val="24"/>
                <w:szCs w:val="22"/>
              </w:rPr>
              <w:t>性</w:t>
            </w:r>
            <w:r w:rsidRPr="008230B3">
              <w:rPr>
                <w:rFonts w:eastAsia="標楷體"/>
                <w:b/>
                <w:color w:val="auto"/>
                <w:kern w:val="2"/>
                <w:sz w:val="24"/>
                <w:szCs w:val="22"/>
              </w:rPr>
              <w:t xml:space="preserve">J1 </w:t>
            </w:r>
          </w:p>
        </w:tc>
        <w:tc>
          <w:tcPr>
            <w:tcW w:w="1784" w:type="dxa"/>
            <w:tcBorders>
              <w:top w:val="single" w:sz="8" w:space="0" w:color="000000"/>
              <w:left w:val="single" w:sz="2" w:space="0" w:color="FFFFFF"/>
              <w:bottom w:val="single" w:sz="8" w:space="0" w:color="000000"/>
              <w:right w:val="single" w:sz="8" w:space="0" w:color="000000"/>
            </w:tcBorders>
            <w:shd w:val="clear" w:color="auto" w:fill="auto"/>
          </w:tcPr>
          <w:p w:rsidR="00B73953" w:rsidRPr="008230B3" w:rsidRDefault="00B73953" w:rsidP="00B73953">
            <w:pPr>
              <w:snapToGrid w:val="0"/>
              <w:spacing w:line="0" w:lineRule="atLeast"/>
              <w:ind w:hanging="7"/>
              <w:jc w:val="left"/>
              <w:rPr>
                <w:rFonts w:eastAsia="標楷體"/>
                <w:b/>
                <w:color w:val="auto"/>
                <w:sz w:val="24"/>
                <w:szCs w:val="24"/>
              </w:rPr>
            </w:pPr>
          </w:p>
        </w:tc>
      </w:tr>
      <w:tr w:rsidR="00B73953" w:rsidRPr="008230B3" w:rsidTr="000F15B9">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B73953" w:rsidRPr="008230B3" w:rsidRDefault="00B73953" w:rsidP="00B73953">
            <w:pPr>
              <w:jc w:val="left"/>
              <w:rPr>
                <w:rFonts w:eastAsia="標楷體"/>
                <w:b/>
                <w:color w:val="auto"/>
                <w:sz w:val="24"/>
                <w:szCs w:val="24"/>
              </w:rPr>
            </w:pPr>
            <w:r w:rsidRPr="008230B3">
              <w:rPr>
                <w:rFonts w:eastAsia="標楷體"/>
                <w:b/>
                <w:color w:val="auto"/>
                <w:sz w:val="24"/>
                <w:szCs w:val="24"/>
              </w:rPr>
              <w:lastRenderedPageBreak/>
              <w:t>第十七</w:t>
            </w:r>
            <w:proofErr w:type="gramStart"/>
            <w:r w:rsidRPr="008230B3">
              <w:rPr>
                <w:rFonts w:eastAsia="標楷體"/>
                <w:b/>
                <w:color w:val="auto"/>
                <w:sz w:val="24"/>
                <w:szCs w:val="24"/>
              </w:rPr>
              <w:t>週</w:t>
            </w:r>
            <w:proofErr w:type="gramEnd"/>
            <w:r w:rsidRPr="008230B3">
              <w:rPr>
                <w:rFonts w:eastAsia="標楷體"/>
                <w:b/>
                <w:color w:val="auto"/>
                <w:sz w:val="24"/>
                <w:szCs w:val="24"/>
              </w:rPr>
              <w:br/>
              <w:t>12/20~12/26</w:t>
            </w:r>
          </w:p>
        </w:tc>
        <w:tc>
          <w:tcPr>
            <w:tcW w:w="1559" w:type="dxa"/>
            <w:tcBorders>
              <w:top w:val="single" w:sz="8" w:space="0" w:color="000000"/>
              <w:left w:val="single" w:sz="8" w:space="0" w:color="000000"/>
              <w:bottom w:val="single" w:sz="8" w:space="0" w:color="000000"/>
              <w:right w:val="single" w:sz="8" w:space="0" w:color="000000"/>
            </w:tcBorders>
          </w:tcPr>
          <w:p w:rsidR="00B73953" w:rsidRPr="008230B3" w:rsidRDefault="00B73953" w:rsidP="00B73953">
            <w:pPr>
              <w:spacing w:line="260" w:lineRule="exact"/>
              <w:jc w:val="left"/>
              <w:rPr>
                <w:b/>
                <w:noProof/>
                <w:color w:val="auto"/>
              </w:rPr>
            </w:pPr>
            <w:r w:rsidRPr="008230B3">
              <w:rPr>
                <w:rFonts w:eastAsia="標楷體"/>
                <w:b/>
                <w:noProof/>
                <w:color w:val="auto"/>
              </w:rPr>
              <w:t>生</w:t>
            </w:r>
            <w:r w:rsidRPr="008230B3">
              <w:rPr>
                <w:rFonts w:eastAsia="標楷體"/>
                <w:b/>
                <w:noProof/>
                <w:color w:val="auto"/>
              </w:rPr>
              <w:t xml:space="preserve">P-IV-4 </w:t>
            </w:r>
            <w:r w:rsidRPr="008230B3">
              <w:rPr>
                <w:rFonts w:eastAsia="標楷體"/>
                <w:b/>
                <w:noProof/>
                <w:color w:val="auto"/>
              </w:rPr>
              <w:t>設計的流程。</w:t>
            </w:r>
          </w:p>
          <w:p w:rsidR="00B73953" w:rsidRPr="008230B3" w:rsidRDefault="00B73953" w:rsidP="00B73953">
            <w:pPr>
              <w:spacing w:line="260" w:lineRule="exact"/>
              <w:jc w:val="left"/>
              <w:rPr>
                <w:b/>
                <w:noProof/>
                <w:color w:val="auto"/>
              </w:rPr>
            </w:pPr>
            <w:r w:rsidRPr="008230B3">
              <w:rPr>
                <w:rFonts w:eastAsia="標楷體"/>
                <w:b/>
                <w:noProof/>
                <w:color w:val="auto"/>
              </w:rPr>
              <w:t>生</w:t>
            </w:r>
            <w:r w:rsidRPr="008230B3">
              <w:rPr>
                <w:rFonts w:eastAsia="標楷體"/>
                <w:b/>
                <w:noProof/>
                <w:color w:val="auto"/>
              </w:rPr>
              <w:t xml:space="preserve">P-IV-5 </w:t>
            </w:r>
            <w:r w:rsidRPr="008230B3">
              <w:rPr>
                <w:rFonts w:eastAsia="標楷體"/>
                <w:b/>
                <w:noProof/>
                <w:color w:val="auto"/>
              </w:rPr>
              <w:t>材料的選用與加工處理。</w:t>
            </w:r>
          </w:p>
          <w:p w:rsidR="00B73953" w:rsidRPr="008230B3" w:rsidRDefault="00B73953" w:rsidP="00B73953">
            <w:pPr>
              <w:spacing w:line="260" w:lineRule="exact"/>
              <w:jc w:val="left"/>
              <w:rPr>
                <w:b/>
                <w:noProof/>
                <w:color w:val="auto"/>
              </w:rPr>
            </w:pPr>
            <w:r w:rsidRPr="008230B3">
              <w:rPr>
                <w:rFonts w:eastAsia="標楷體"/>
                <w:b/>
                <w:noProof/>
                <w:color w:val="auto"/>
              </w:rPr>
              <w:t>生</w:t>
            </w:r>
            <w:r w:rsidRPr="008230B3">
              <w:rPr>
                <w:rFonts w:eastAsia="標楷體"/>
                <w:b/>
                <w:noProof/>
                <w:color w:val="auto"/>
              </w:rPr>
              <w:t xml:space="preserve">P-IV-6 </w:t>
            </w:r>
            <w:r w:rsidRPr="008230B3">
              <w:rPr>
                <w:rFonts w:eastAsia="標楷體"/>
                <w:b/>
                <w:noProof/>
                <w:color w:val="auto"/>
              </w:rPr>
              <w:t>常用的機具操作與使用。</w:t>
            </w:r>
          </w:p>
          <w:p w:rsidR="00B73953" w:rsidRPr="008230B3" w:rsidRDefault="00B73953" w:rsidP="00B73953">
            <w:pPr>
              <w:spacing w:line="260" w:lineRule="exact"/>
              <w:jc w:val="left"/>
              <w:rPr>
                <w:rFonts w:eastAsia="標楷體"/>
                <w:b/>
                <w:noProof/>
                <w:color w:val="auto"/>
              </w:rPr>
            </w:pPr>
            <w:r w:rsidRPr="008230B3">
              <w:rPr>
                <w:rFonts w:eastAsia="標楷體"/>
                <w:b/>
                <w:noProof/>
                <w:color w:val="auto"/>
              </w:rPr>
              <w:t>生</w:t>
            </w:r>
            <w:r w:rsidRPr="008230B3">
              <w:rPr>
                <w:rFonts w:eastAsia="標楷體"/>
                <w:b/>
                <w:noProof/>
                <w:color w:val="auto"/>
              </w:rPr>
              <w:t xml:space="preserve">A-IV-4 </w:t>
            </w:r>
            <w:r w:rsidRPr="008230B3">
              <w:rPr>
                <w:rFonts w:eastAsia="標楷體"/>
                <w:b/>
                <w:noProof/>
                <w:color w:val="auto"/>
              </w:rPr>
              <w:t>日常科技產品的能源與動力應用。</w:t>
            </w:r>
          </w:p>
          <w:p w:rsidR="00550FB1" w:rsidRPr="008230B3" w:rsidRDefault="00550FB1" w:rsidP="00B73953">
            <w:pPr>
              <w:spacing w:line="260" w:lineRule="exact"/>
              <w:jc w:val="left"/>
              <w:rPr>
                <w:b/>
                <w:noProof/>
                <w:color w:val="auto"/>
              </w:rPr>
            </w:pPr>
            <w:r w:rsidRPr="008230B3">
              <w:rPr>
                <w:rFonts w:eastAsia="標楷體"/>
                <w:b/>
                <w:color w:val="auto"/>
                <w:kern w:val="2"/>
                <w:sz w:val="24"/>
                <w:szCs w:val="22"/>
              </w:rPr>
              <w:t>男女生</w:t>
            </w:r>
            <w:r w:rsidRPr="008230B3">
              <w:rPr>
                <w:rFonts w:eastAsia="標楷體"/>
                <w:b/>
                <w:color w:val="auto"/>
                <w:kern w:val="2"/>
                <w:sz w:val="24"/>
                <w:szCs w:val="22"/>
              </w:rPr>
              <w:t>DIY</w:t>
            </w:r>
            <w:r w:rsidRPr="008230B3">
              <w:rPr>
                <w:rFonts w:eastAsia="標楷體"/>
                <w:b/>
                <w:color w:val="auto"/>
                <w:kern w:val="2"/>
                <w:sz w:val="24"/>
                <w:szCs w:val="22"/>
              </w:rPr>
              <w:t>作品</w:t>
            </w:r>
            <w:r w:rsidRPr="008230B3">
              <w:rPr>
                <w:rFonts w:eastAsia="標楷體"/>
                <w:b/>
                <w:color w:val="auto"/>
                <w:kern w:val="2"/>
                <w:sz w:val="24"/>
                <w:szCs w:val="22"/>
              </w:rPr>
              <w:t>PK</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noProof/>
                <w:color w:val="auto"/>
              </w:rPr>
            </w:pPr>
            <w:r w:rsidRPr="008230B3">
              <w:rPr>
                <w:rFonts w:eastAsia="標楷體"/>
                <w:b/>
                <w:noProof/>
                <w:color w:val="auto"/>
              </w:rPr>
              <w:t>設</w:t>
            </w:r>
            <w:r w:rsidRPr="008230B3">
              <w:rPr>
                <w:rFonts w:eastAsia="標楷體"/>
                <w:b/>
                <w:noProof/>
                <w:color w:val="auto"/>
              </w:rPr>
              <w:t xml:space="preserve">k-IV-1 </w:t>
            </w:r>
            <w:r w:rsidRPr="008230B3">
              <w:rPr>
                <w:rFonts w:eastAsia="標楷體"/>
                <w:b/>
                <w:noProof/>
                <w:color w:val="auto"/>
              </w:rPr>
              <w:t>能了解日常科技的意涵與設計製作的基本概念。</w:t>
            </w:r>
          </w:p>
          <w:p w:rsidR="00B73953" w:rsidRPr="008230B3" w:rsidRDefault="00B73953" w:rsidP="00B73953">
            <w:pPr>
              <w:spacing w:line="260" w:lineRule="exact"/>
              <w:jc w:val="left"/>
              <w:rPr>
                <w:b/>
                <w:noProof/>
                <w:color w:val="auto"/>
              </w:rPr>
            </w:pPr>
            <w:r w:rsidRPr="008230B3">
              <w:rPr>
                <w:rFonts w:eastAsia="標楷體"/>
                <w:b/>
                <w:noProof/>
                <w:color w:val="auto"/>
              </w:rPr>
              <w:t>設</w:t>
            </w:r>
            <w:r w:rsidRPr="008230B3">
              <w:rPr>
                <w:rFonts w:eastAsia="標楷體"/>
                <w:b/>
                <w:noProof/>
                <w:color w:val="auto"/>
              </w:rPr>
              <w:t xml:space="preserve">k-IV-3 </w:t>
            </w:r>
            <w:r w:rsidRPr="008230B3">
              <w:rPr>
                <w:rFonts w:eastAsia="標楷體"/>
                <w:b/>
                <w:noProof/>
                <w:color w:val="auto"/>
              </w:rPr>
              <w:t>能了解選用適當材料及正確工具的基本知識。</w:t>
            </w:r>
          </w:p>
          <w:p w:rsidR="00B73953" w:rsidRPr="008230B3" w:rsidRDefault="00B73953" w:rsidP="00B73953">
            <w:pPr>
              <w:spacing w:line="260" w:lineRule="exact"/>
              <w:jc w:val="left"/>
              <w:rPr>
                <w:b/>
                <w:noProof/>
                <w:color w:val="auto"/>
              </w:rPr>
            </w:pPr>
            <w:r w:rsidRPr="008230B3">
              <w:rPr>
                <w:rFonts w:eastAsia="標楷體"/>
                <w:b/>
                <w:noProof/>
                <w:color w:val="auto"/>
              </w:rPr>
              <w:t>設</w:t>
            </w:r>
            <w:r w:rsidRPr="008230B3">
              <w:rPr>
                <w:rFonts w:eastAsia="標楷體"/>
                <w:b/>
                <w:noProof/>
                <w:color w:val="auto"/>
              </w:rPr>
              <w:t xml:space="preserve">a-IV-1 </w:t>
            </w:r>
            <w:r w:rsidRPr="008230B3">
              <w:rPr>
                <w:rFonts w:eastAsia="標楷體"/>
                <w:b/>
                <w:noProof/>
                <w:color w:val="auto"/>
              </w:rPr>
              <w:t>能主動參與科技實作活動及試探興趣，不受性別的限制。</w:t>
            </w:r>
          </w:p>
          <w:p w:rsidR="00B73953" w:rsidRPr="008230B3" w:rsidRDefault="00B73953" w:rsidP="00B73953">
            <w:pPr>
              <w:spacing w:line="260" w:lineRule="exact"/>
              <w:jc w:val="left"/>
              <w:rPr>
                <w:b/>
                <w:noProof/>
                <w:color w:val="auto"/>
              </w:rPr>
            </w:pPr>
            <w:r w:rsidRPr="008230B3">
              <w:rPr>
                <w:rFonts w:eastAsia="標楷體"/>
                <w:b/>
                <w:noProof/>
                <w:color w:val="auto"/>
              </w:rPr>
              <w:t>設</w:t>
            </w:r>
            <w:r w:rsidRPr="008230B3">
              <w:rPr>
                <w:rFonts w:eastAsia="標楷體"/>
                <w:b/>
                <w:noProof/>
                <w:color w:val="auto"/>
              </w:rPr>
              <w:t xml:space="preserve">s-IV-1 </w:t>
            </w:r>
            <w:r w:rsidRPr="008230B3">
              <w:rPr>
                <w:rFonts w:eastAsia="標楷體"/>
                <w:b/>
                <w:noProof/>
                <w:color w:val="auto"/>
              </w:rPr>
              <w:t>能繪製可正確傳達設計理念的平面或立體設計圖。</w:t>
            </w:r>
          </w:p>
          <w:p w:rsidR="00B73953" w:rsidRPr="008230B3" w:rsidRDefault="00B73953" w:rsidP="00B73953">
            <w:pPr>
              <w:spacing w:line="260" w:lineRule="exact"/>
              <w:jc w:val="left"/>
              <w:rPr>
                <w:b/>
                <w:noProof/>
                <w:color w:val="auto"/>
              </w:rPr>
            </w:pPr>
            <w:r w:rsidRPr="008230B3">
              <w:rPr>
                <w:rFonts w:eastAsia="標楷體"/>
                <w:b/>
                <w:noProof/>
                <w:color w:val="auto"/>
              </w:rPr>
              <w:t>設</w:t>
            </w:r>
            <w:r w:rsidRPr="008230B3">
              <w:rPr>
                <w:rFonts w:eastAsia="標楷體"/>
                <w:b/>
                <w:noProof/>
                <w:color w:val="auto"/>
              </w:rPr>
              <w:t xml:space="preserve">s-IV-2 </w:t>
            </w:r>
            <w:r w:rsidRPr="008230B3">
              <w:rPr>
                <w:rFonts w:eastAsia="標楷體"/>
                <w:b/>
                <w:noProof/>
                <w:color w:val="auto"/>
              </w:rPr>
              <w:t>能運用基本工具進行材料處理組裝。</w:t>
            </w:r>
          </w:p>
          <w:p w:rsidR="00B73953" w:rsidRPr="008230B3" w:rsidRDefault="00B73953" w:rsidP="00B73953">
            <w:pPr>
              <w:spacing w:line="260" w:lineRule="exact"/>
              <w:jc w:val="left"/>
              <w:rPr>
                <w:b/>
                <w:noProof/>
                <w:color w:val="auto"/>
              </w:rPr>
            </w:pPr>
            <w:r w:rsidRPr="008230B3">
              <w:rPr>
                <w:rFonts w:eastAsia="標楷體"/>
                <w:b/>
                <w:noProof/>
                <w:color w:val="auto"/>
              </w:rPr>
              <w:t>設</w:t>
            </w:r>
            <w:r w:rsidRPr="008230B3">
              <w:rPr>
                <w:rFonts w:eastAsia="標楷體"/>
                <w:b/>
                <w:noProof/>
                <w:color w:val="auto"/>
              </w:rPr>
              <w:t xml:space="preserve">c-IV-1 </w:t>
            </w:r>
            <w:r w:rsidRPr="008230B3">
              <w:rPr>
                <w:rFonts w:eastAsia="標楷體"/>
                <w:b/>
                <w:noProof/>
                <w:color w:val="auto"/>
              </w:rPr>
              <w:t>能運用設計流程，實際設計並製作科技產品以解決問題。</w:t>
            </w:r>
          </w:p>
          <w:p w:rsidR="00B73953" w:rsidRPr="008230B3" w:rsidRDefault="00B73953" w:rsidP="00B73953">
            <w:pPr>
              <w:spacing w:line="260" w:lineRule="exact"/>
              <w:jc w:val="left"/>
              <w:rPr>
                <w:b/>
                <w:noProof/>
                <w:color w:val="auto"/>
              </w:rPr>
            </w:pPr>
            <w:r w:rsidRPr="008230B3">
              <w:rPr>
                <w:rFonts w:eastAsia="標楷體"/>
                <w:b/>
                <w:noProof/>
                <w:color w:val="auto"/>
              </w:rPr>
              <w:t>設</w:t>
            </w:r>
            <w:r w:rsidRPr="008230B3">
              <w:rPr>
                <w:rFonts w:eastAsia="標楷體"/>
                <w:b/>
                <w:noProof/>
                <w:color w:val="auto"/>
              </w:rPr>
              <w:t xml:space="preserve">c-IV-2 </w:t>
            </w:r>
            <w:r w:rsidRPr="008230B3">
              <w:rPr>
                <w:rFonts w:eastAsia="標楷體"/>
                <w:b/>
                <w:noProof/>
                <w:color w:val="auto"/>
              </w:rPr>
              <w:t>能在實作活動中展現創新思考的能力。</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color w:val="auto"/>
              </w:rPr>
            </w:pPr>
            <w:r w:rsidRPr="008230B3">
              <w:rPr>
                <w:rFonts w:eastAsia="標楷體"/>
                <w:b/>
                <w:noProof/>
                <w:color w:val="auto"/>
              </w:rPr>
              <w:t>創意線控仿生獸設計</w:t>
            </w:r>
          </w:p>
          <w:p w:rsidR="00B73953" w:rsidRPr="008230B3" w:rsidRDefault="00B73953" w:rsidP="00B73953">
            <w:pPr>
              <w:spacing w:line="260" w:lineRule="exact"/>
              <w:jc w:val="left"/>
              <w:rPr>
                <w:b/>
                <w:color w:val="auto"/>
              </w:rPr>
            </w:pPr>
            <w:r w:rsidRPr="008230B3">
              <w:rPr>
                <w:rFonts w:eastAsia="標楷體"/>
                <w:b/>
                <w:color w:val="auto"/>
              </w:rPr>
              <w:t xml:space="preserve"> </w:t>
            </w:r>
          </w:p>
          <w:p w:rsidR="00B73953" w:rsidRPr="008230B3" w:rsidRDefault="00B73953" w:rsidP="00B73953">
            <w:pPr>
              <w:spacing w:line="260" w:lineRule="exact"/>
              <w:ind w:right="30"/>
              <w:jc w:val="left"/>
              <w:rPr>
                <w:b/>
                <w:bCs/>
                <w:color w:val="auto"/>
              </w:rPr>
            </w:pPr>
            <w:r w:rsidRPr="008230B3">
              <w:rPr>
                <w:rFonts w:eastAsia="標楷體"/>
                <w:b/>
                <w:bCs/>
                <w:color w:val="auto"/>
              </w:rPr>
              <w:t>1.</w:t>
            </w:r>
            <w:r w:rsidRPr="008230B3">
              <w:rPr>
                <w:rFonts w:eastAsia="標楷體"/>
                <w:b/>
                <w:bCs/>
                <w:color w:val="auto"/>
              </w:rPr>
              <w:t>測試與校正：</w:t>
            </w:r>
          </w:p>
          <w:p w:rsidR="00B73953" w:rsidRPr="008230B3" w:rsidRDefault="00B73953" w:rsidP="00B73953">
            <w:pPr>
              <w:spacing w:line="260" w:lineRule="exact"/>
              <w:ind w:right="30"/>
              <w:jc w:val="left"/>
              <w:rPr>
                <w:b/>
                <w:bCs/>
                <w:color w:val="auto"/>
              </w:rPr>
            </w:pPr>
            <w:r w:rsidRPr="008230B3">
              <w:rPr>
                <w:rFonts w:eastAsia="標楷體"/>
                <w:b/>
                <w:bCs/>
                <w:color w:val="auto"/>
              </w:rPr>
              <w:t>(4)</w:t>
            </w:r>
            <w:r w:rsidRPr="008230B3">
              <w:rPr>
                <w:rFonts w:eastAsia="標楷體"/>
                <w:b/>
                <w:bCs/>
                <w:color w:val="auto"/>
              </w:rPr>
              <w:t>在教師事先安排的賽道上進行各式比賽。</w:t>
            </w:r>
          </w:p>
          <w:p w:rsidR="00B73953" w:rsidRPr="008230B3" w:rsidRDefault="00B73953" w:rsidP="00B73953">
            <w:pPr>
              <w:spacing w:line="260" w:lineRule="exact"/>
              <w:ind w:right="30"/>
              <w:jc w:val="left"/>
              <w:rPr>
                <w:rFonts w:eastAsia="標楷體"/>
                <w:b/>
                <w:bCs/>
                <w:color w:val="auto"/>
              </w:rPr>
            </w:pPr>
            <w:r w:rsidRPr="008230B3">
              <w:rPr>
                <w:rFonts w:eastAsia="標楷體"/>
                <w:b/>
                <w:bCs/>
                <w:color w:val="auto"/>
              </w:rPr>
              <w:t>2.</w:t>
            </w:r>
            <w:r w:rsidRPr="008230B3">
              <w:rPr>
                <w:rFonts w:eastAsia="標楷體"/>
                <w:b/>
                <w:bCs/>
                <w:color w:val="auto"/>
              </w:rPr>
              <w:t>成果發表：藉由口頭報告、說故事、或極短片拍攝等方式，使學生發揮創意進行成果分享。</w:t>
            </w:r>
          </w:p>
          <w:p w:rsidR="00550FB1" w:rsidRPr="008230B3" w:rsidRDefault="00550FB1" w:rsidP="008230B3">
            <w:pPr>
              <w:spacing w:line="260" w:lineRule="exact"/>
              <w:jc w:val="left"/>
              <w:rPr>
                <w:rFonts w:eastAsia="標楷體"/>
                <w:b/>
                <w:color w:val="auto"/>
              </w:rPr>
            </w:pPr>
            <w:r w:rsidRPr="008230B3">
              <w:rPr>
                <w:rFonts w:eastAsia="標楷體"/>
                <w:b/>
                <w:color w:val="auto"/>
              </w:rPr>
              <w:t>3.</w:t>
            </w:r>
            <w:r w:rsidRPr="008230B3">
              <w:rPr>
                <w:rFonts w:eastAsia="標楷體"/>
                <w:b/>
                <w:color w:val="auto"/>
              </w:rPr>
              <w:t>男女生</w:t>
            </w:r>
            <w:r w:rsidRPr="008230B3">
              <w:rPr>
                <w:rFonts w:eastAsia="標楷體"/>
                <w:b/>
                <w:color w:val="auto"/>
              </w:rPr>
              <w:t>DIY</w:t>
            </w:r>
            <w:r w:rsidRPr="008230B3">
              <w:rPr>
                <w:rFonts w:eastAsia="標楷體"/>
                <w:b/>
                <w:color w:val="auto"/>
              </w:rPr>
              <w:t>作品</w:t>
            </w:r>
            <w:r w:rsidRPr="008230B3">
              <w:rPr>
                <w:rFonts w:eastAsia="標楷體"/>
                <w:b/>
                <w:color w:val="auto"/>
              </w:rPr>
              <w:t>PK</w:t>
            </w:r>
          </w:p>
          <w:p w:rsidR="00550FB1" w:rsidRPr="008230B3" w:rsidRDefault="00550FB1" w:rsidP="008230B3">
            <w:pPr>
              <w:spacing w:line="260" w:lineRule="exact"/>
              <w:jc w:val="left"/>
              <w:rPr>
                <w:b/>
                <w:bCs/>
                <w:color w:val="auto"/>
              </w:rPr>
            </w:pPr>
            <w:r w:rsidRPr="008230B3">
              <w:rPr>
                <w:rFonts w:eastAsia="標楷體"/>
                <w:b/>
                <w:color w:val="auto"/>
              </w:rPr>
              <w:t>4.</w:t>
            </w:r>
            <w:r w:rsidRPr="008230B3">
              <w:rPr>
                <w:rFonts w:eastAsia="標楷體"/>
                <w:b/>
                <w:color w:val="auto"/>
              </w:rPr>
              <w:t>女生製作不輸男生</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center"/>
              <w:rPr>
                <w:b/>
                <w:color w:val="auto"/>
              </w:rPr>
            </w:pPr>
            <w:r w:rsidRPr="008230B3">
              <w:rPr>
                <w:rFonts w:eastAsia="標楷體"/>
                <w:b/>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1.</w:t>
            </w:r>
            <w:r w:rsidR="00AF62EE" w:rsidRPr="008230B3">
              <w:rPr>
                <w:rFonts w:eastAsia="標楷體"/>
                <w:b/>
                <w:bCs/>
                <w:snapToGrid w:val="0"/>
                <w:color w:val="auto"/>
              </w:rPr>
              <w:t xml:space="preserve"> DIY</w:t>
            </w:r>
            <w:r w:rsidR="00AF62EE" w:rsidRPr="008230B3">
              <w:rPr>
                <w:rFonts w:eastAsia="標楷體"/>
                <w:b/>
                <w:bCs/>
                <w:snapToGrid w:val="0"/>
                <w:color w:val="auto"/>
              </w:rPr>
              <w:t>實作</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2.</w:t>
            </w:r>
            <w:proofErr w:type="gramStart"/>
            <w:r w:rsidRPr="008230B3">
              <w:rPr>
                <w:rFonts w:eastAsia="標楷體"/>
                <w:b/>
                <w:bCs/>
                <w:snapToGrid w:val="0"/>
                <w:color w:val="auto"/>
              </w:rPr>
              <w:t>備課用</w:t>
            </w:r>
            <w:proofErr w:type="gramEnd"/>
            <w:r w:rsidRPr="008230B3">
              <w:rPr>
                <w:rFonts w:eastAsia="標楷體"/>
                <w:b/>
                <w:bCs/>
                <w:snapToGrid w:val="0"/>
                <w:color w:val="auto"/>
              </w:rPr>
              <w:t>書</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3.</w:t>
            </w:r>
            <w:proofErr w:type="gramStart"/>
            <w:r w:rsidRPr="008230B3">
              <w:rPr>
                <w:rFonts w:eastAsia="標楷體"/>
                <w:b/>
                <w:bCs/>
                <w:color w:val="auto"/>
              </w:rPr>
              <w:t>教用版</w:t>
            </w:r>
            <w:proofErr w:type="gramEnd"/>
            <w:r w:rsidRPr="008230B3">
              <w:rPr>
                <w:rFonts w:eastAsia="標楷體"/>
                <w:b/>
                <w:bCs/>
                <w:color w:val="auto"/>
              </w:rPr>
              <w:t>電子教科書</w:t>
            </w:r>
          </w:p>
          <w:p w:rsidR="00B73953" w:rsidRPr="008230B3" w:rsidRDefault="00B73953" w:rsidP="00B73953">
            <w:pPr>
              <w:spacing w:line="260" w:lineRule="exact"/>
              <w:jc w:val="left"/>
              <w:rPr>
                <w:b/>
                <w:color w:val="auto"/>
              </w:rPr>
            </w:pPr>
            <w:r w:rsidRPr="008230B3">
              <w:rPr>
                <w:rFonts w:eastAsia="標楷體"/>
                <w:b/>
                <w:color w:val="auto"/>
              </w:rPr>
              <w:t>4.</w:t>
            </w:r>
            <w:r w:rsidRPr="008230B3">
              <w:rPr>
                <w:rFonts w:eastAsia="標楷體"/>
                <w:b/>
                <w:color w:val="auto"/>
              </w:rPr>
              <w:t>筆記型電腦</w:t>
            </w:r>
          </w:p>
          <w:p w:rsidR="00B73953" w:rsidRPr="008230B3" w:rsidRDefault="00B73953" w:rsidP="00B73953">
            <w:pPr>
              <w:spacing w:line="260" w:lineRule="exact"/>
              <w:jc w:val="left"/>
              <w:rPr>
                <w:b/>
                <w:bCs/>
                <w:snapToGrid w:val="0"/>
                <w:color w:val="auto"/>
              </w:rPr>
            </w:pPr>
            <w:r w:rsidRPr="008230B3">
              <w:rPr>
                <w:rFonts w:eastAsia="標楷體"/>
                <w:b/>
                <w:color w:val="auto"/>
              </w:rPr>
              <w:t>5.</w:t>
            </w:r>
            <w:r w:rsidRPr="008230B3">
              <w:rPr>
                <w:rFonts w:eastAsia="標楷體"/>
                <w:b/>
                <w:color w:val="auto"/>
              </w:rPr>
              <w:t>單槍投影機</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1.</w:t>
            </w:r>
            <w:r w:rsidRPr="008230B3">
              <w:rPr>
                <w:rFonts w:eastAsia="標楷體"/>
                <w:b/>
                <w:bCs/>
                <w:snapToGrid w:val="0"/>
                <w:color w:val="auto"/>
              </w:rPr>
              <w:t>發表</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2.</w:t>
            </w:r>
            <w:r w:rsidRPr="008230B3">
              <w:rPr>
                <w:rFonts w:eastAsia="標楷體"/>
                <w:b/>
                <w:bCs/>
                <w:snapToGrid w:val="0"/>
                <w:color w:val="auto"/>
              </w:rPr>
              <w:t>口頭討論</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3.</w:t>
            </w:r>
            <w:r w:rsidRPr="008230B3">
              <w:rPr>
                <w:rFonts w:eastAsia="標楷體"/>
                <w:b/>
                <w:bCs/>
                <w:snapToGrid w:val="0"/>
                <w:color w:val="auto"/>
              </w:rPr>
              <w:t>平時上課表現</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4.</w:t>
            </w:r>
            <w:r w:rsidRPr="008230B3">
              <w:rPr>
                <w:rFonts w:eastAsia="標楷體"/>
                <w:b/>
                <w:bCs/>
                <w:snapToGrid w:val="0"/>
                <w:color w:val="auto"/>
              </w:rPr>
              <w:t>作業繳交</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5.</w:t>
            </w:r>
            <w:r w:rsidRPr="008230B3">
              <w:rPr>
                <w:rFonts w:eastAsia="標楷體"/>
                <w:b/>
                <w:bCs/>
                <w:snapToGrid w:val="0"/>
                <w:color w:val="auto"/>
              </w:rPr>
              <w:t>學習態度</w:t>
            </w:r>
          </w:p>
          <w:p w:rsidR="00B73953" w:rsidRPr="008230B3" w:rsidRDefault="00B73953" w:rsidP="00B73953">
            <w:pPr>
              <w:spacing w:line="260" w:lineRule="exact"/>
              <w:jc w:val="left"/>
              <w:rPr>
                <w:b/>
                <w:color w:val="auto"/>
              </w:rPr>
            </w:pPr>
            <w:r w:rsidRPr="008230B3">
              <w:rPr>
                <w:rFonts w:eastAsia="標楷體"/>
                <w:b/>
                <w:bCs/>
                <w:snapToGrid w:val="0"/>
                <w:color w:val="auto"/>
              </w:rPr>
              <w:t>6.</w:t>
            </w:r>
            <w:r w:rsidRPr="008230B3">
              <w:rPr>
                <w:rFonts w:eastAsia="標楷體"/>
                <w:b/>
                <w:bCs/>
                <w:snapToGrid w:val="0"/>
                <w:color w:val="auto"/>
              </w:rPr>
              <w:t>課堂問答</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color w:val="auto"/>
              </w:rPr>
            </w:pPr>
            <w:r w:rsidRPr="008230B3">
              <w:rPr>
                <w:rFonts w:eastAsia="標楷體"/>
                <w:b/>
                <w:color w:val="auto"/>
              </w:rPr>
              <w:t>【能源教育】</w:t>
            </w:r>
          </w:p>
          <w:p w:rsidR="00B73953" w:rsidRPr="008230B3" w:rsidRDefault="00B73953" w:rsidP="00B73953">
            <w:pPr>
              <w:spacing w:line="260" w:lineRule="exact"/>
              <w:jc w:val="left"/>
              <w:rPr>
                <w:b/>
                <w:color w:val="auto"/>
              </w:rPr>
            </w:pPr>
            <w:r w:rsidRPr="008230B3">
              <w:rPr>
                <w:rFonts w:eastAsia="標楷體"/>
                <w:b/>
                <w:color w:val="auto"/>
              </w:rPr>
              <w:t>能</w:t>
            </w:r>
            <w:r w:rsidRPr="008230B3">
              <w:rPr>
                <w:rFonts w:eastAsia="標楷體"/>
                <w:b/>
                <w:color w:val="auto"/>
              </w:rPr>
              <w:t xml:space="preserve">J3 </w:t>
            </w:r>
            <w:r w:rsidRPr="008230B3">
              <w:rPr>
                <w:rFonts w:eastAsia="標楷體"/>
                <w:b/>
                <w:color w:val="auto"/>
              </w:rPr>
              <w:t>了解各式能源應用的原理。</w:t>
            </w:r>
          </w:p>
          <w:p w:rsidR="00B73953" w:rsidRPr="008230B3" w:rsidRDefault="00B73953" w:rsidP="00B73953">
            <w:pPr>
              <w:spacing w:line="260" w:lineRule="exact"/>
              <w:jc w:val="left"/>
              <w:rPr>
                <w:rFonts w:eastAsia="標楷體"/>
                <w:b/>
                <w:color w:val="auto"/>
              </w:rPr>
            </w:pPr>
            <w:r w:rsidRPr="008230B3">
              <w:rPr>
                <w:rFonts w:eastAsia="標楷體"/>
                <w:b/>
                <w:color w:val="auto"/>
              </w:rPr>
              <w:t>能</w:t>
            </w:r>
            <w:r w:rsidRPr="008230B3">
              <w:rPr>
                <w:rFonts w:eastAsia="標楷體"/>
                <w:b/>
                <w:color w:val="auto"/>
              </w:rPr>
              <w:t xml:space="preserve">J8 </w:t>
            </w:r>
            <w:r w:rsidRPr="008230B3">
              <w:rPr>
                <w:rFonts w:eastAsia="標楷體"/>
                <w:b/>
                <w:color w:val="auto"/>
              </w:rPr>
              <w:t>養成動手做探究能源科技的態度。</w:t>
            </w:r>
          </w:p>
          <w:p w:rsidR="00B47584" w:rsidRPr="008230B3" w:rsidRDefault="00B47584" w:rsidP="00B47584">
            <w:pPr>
              <w:spacing w:line="260" w:lineRule="exact"/>
              <w:jc w:val="left"/>
              <w:rPr>
                <w:b/>
                <w:color w:val="auto"/>
              </w:rPr>
            </w:pPr>
            <w:r w:rsidRPr="008230B3">
              <w:rPr>
                <w:rFonts w:eastAsia="標楷體"/>
                <w:b/>
                <w:color w:val="auto"/>
              </w:rPr>
              <w:t>【性別平等教育】</w:t>
            </w:r>
          </w:p>
          <w:p w:rsidR="00B47584" w:rsidRPr="008230B3" w:rsidRDefault="00B47584" w:rsidP="00B47584">
            <w:pPr>
              <w:spacing w:line="260" w:lineRule="exact"/>
              <w:jc w:val="left"/>
              <w:rPr>
                <w:b/>
                <w:color w:val="auto"/>
              </w:rPr>
            </w:pPr>
            <w:r w:rsidRPr="008230B3">
              <w:rPr>
                <w:rFonts w:eastAsia="標楷體"/>
                <w:b/>
                <w:color w:val="auto"/>
              </w:rPr>
              <w:t>性</w:t>
            </w:r>
            <w:r w:rsidRPr="008230B3">
              <w:rPr>
                <w:rFonts w:eastAsia="標楷體"/>
                <w:b/>
                <w:color w:val="auto"/>
              </w:rPr>
              <w:t>J1</w:t>
            </w:r>
          </w:p>
        </w:tc>
        <w:tc>
          <w:tcPr>
            <w:tcW w:w="1784" w:type="dxa"/>
            <w:tcBorders>
              <w:top w:val="single" w:sz="8" w:space="0" w:color="000000"/>
              <w:left w:val="single" w:sz="2" w:space="0" w:color="FFFFFF"/>
              <w:bottom w:val="single" w:sz="8" w:space="0" w:color="000000"/>
              <w:right w:val="single" w:sz="8" w:space="0" w:color="000000"/>
            </w:tcBorders>
            <w:shd w:val="clear" w:color="auto" w:fill="auto"/>
          </w:tcPr>
          <w:p w:rsidR="00B73953" w:rsidRPr="008230B3" w:rsidRDefault="00B73953" w:rsidP="00B73953">
            <w:pPr>
              <w:ind w:firstLine="0"/>
              <w:jc w:val="left"/>
              <w:rPr>
                <w:b/>
                <w:color w:val="auto"/>
                <w:sz w:val="24"/>
                <w:szCs w:val="24"/>
              </w:rPr>
            </w:pPr>
            <w:r w:rsidRPr="008230B3">
              <w:rPr>
                <w:b/>
                <w:color w:val="auto"/>
                <w:sz w:val="24"/>
                <w:szCs w:val="24"/>
              </w:rPr>
              <w:t>九年級第二次複習考</w:t>
            </w:r>
            <w:r w:rsidRPr="008230B3">
              <w:rPr>
                <w:b/>
                <w:color w:val="auto"/>
                <w:sz w:val="24"/>
                <w:szCs w:val="24"/>
              </w:rPr>
              <w:t>(</w:t>
            </w:r>
            <w:r w:rsidRPr="008230B3">
              <w:rPr>
                <w:b/>
                <w:color w:val="auto"/>
                <w:sz w:val="24"/>
                <w:szCs w:val="24"/>
              </w:rPr>
              <w:t>暫</w:t>
            </w:r>
            <w:r w:rsidRPr="008230B3">
              <w:rPr>
                <w:b/>
                <w:color w:val="auto"/>
                <w:sz w:val="24"/>
                <w:szCs w:val="24"/>
              </w:rPr>
              <w:t xml:space="preserve">)   </w:t>
            </w:r>
            <w:r w:rsidRPr="008230B3">
              <w:rPr>
                <w:b/>
                <w:color w:val="auto"/>
                <w:sz w:val="24"/>
                <w:szCs w:val="24"/>
              </w:rPr>
              <w:br/>
              <w:t xml:space="preserve">24 </w:t>
            </w:r>
            <w:r w:rsidRPr="008230B3">
              <w:rPr>
                <w:b/>
                <w:color w:val="auto"/>
                <w:sz w:val="24"/>
                <w:szCs w:val="24"/>
              </w:rPr>
              <w:t>八年級英語歌唱比賽</w:t>
            </w:r>
            <w:r w:rsidRPr="008230B3">
              <w:rPr>
                <w:b/>
                <w:color w:val="auto"/>
                <w:sz w:val="24"/>
                <w:szCs w:val="24"/>
              </w:rPr>
              <w:t>(</w:t>
            </w:r>
            <w:r w:rsidRPr="008230B3">
              <w:rPr>
                <w:b/>
                <w:color w:val="auto"/>
                <w:sz w:val="24"/>
                <w:szCs w:val="24"/>
              </w:rPr>
              <w:t>暫</w:t>
            </w:r>
            <w:r w:rsidRPr="008230B3">
              <w:rPr>
                <w:b/>
                <w:color w:val="auto"/>
                <w:sz w:val="24"/>
                <w:szCs w:val="24"/>
              </w:rPr>
              <w:t>)</w:t>
            </w:r>
          </w:p>
          <w:p w:rsidR="00B73953" w:rsidRPr="008230B3" w:rsidRDefault="00B73953" w:rsidP="00B73953">
            <w:pPr>
              <w:snapToGrid w:val="0"/>
              <w:spacing w:line="0" w:lineRule="atLeast"/>
              <w:ind w:hanging="7"/>
              <w:jc w:val="left"/>
              <w:rPr>
                <w:rFonts w:eastAsia="標楷體"/>
                <w:b/>
                <w:color w:val="auto"/>
                <w:sz w:val="24"/>
                <w:szCs w:val="24"/>
              </w:rPr>
            </w:pPr>
          </w:p>
        </w:tc>
      </w:tr>
      <w:tr w:rsidR="00B73953" w:rsidRPr="008230B3" w:rsidTr="000F15B9">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B73953" w:rsidRPr="008230B3" w:rsidRDefault="00B73953" w:rsidP="00B73953">
            <w:pPr>
              <w:jc w:val="left"/>
              <w:rPr>
                <w:rFonts w:eastAsia="標楷體"/>
                <w:b/>
                <w:color w:val="auto"/>
                <w:sz w:val="24"/>
                <w:szCs w:val="24"/>
              </w:rPr>
            </w:pPr>
            <w:r w:rsidRPr="008230B3">
              <w:rPr>
                <w:rFonts w:eastAsia="標楷體"/>
                <w:b/>
                <w:color w:val="auto"/>
                <w:sz w:val="24"/>
                <w:szCs w:val="24"/>
              </w:rPr>
              <w:t>第十八</w:t>
            </w:r>
            <w:proofErr w:type="gramStart"/>
            <w:r w:rsidRPr="008230B3">
              <w:rPr>
                <w:rFonts w:eastAsia="標楷體"/>
                <w:b/>
                <w:color w:val="auto"/>
                <w:sz w:val="24"/>
                <w:szCs w:val="24"/>
              </w:rPr>
              <w:t>週</w:t>
            </w:r>
            <w:proofErr w:type="gramEnd"/>
            <w:r w:rsidRPr="008230B3">
              <w:rPr>
                <w:rFonts w:eastAsia="標楷體"/>
                <w:b/>
                <w:color w:val="auto"/>
                <w:sz w:val="24"/>
                <w:szCs w:val="24"/>
              </w:rPr>
              <w:br/>
              <w:t>12/27~1/2</w:t>
            </w:r>
          </w:p>
        </w:tc>
        <w:tc>
          <w:tcPr>
            <w:tcW w:w="1559" w:type="dxa"/>
            <w:tcBorders>
              <w:top w:val="single" w:sz="8" w:space="0" w:color="000000"/>
              <w:left w:val="single" w:sz="8" w:space="0" w:color="000000"/>
              <w:bottom w:val="single" w:sz="8" w:space="0" w:color="000000"/>
              <w:right w:val="single" w:sz="8" w:space="0" w:color="000000"/>
            </w:tcBorders>
          </w:tcPr>
          <w:p w:rsidR="00B73953" w:rsidRPr="008230B3" w:rsidRDefault="00B73953" w:rsidP="00B73953">
            <w:pPr>
              <w:spacing w:line="260" w:lineRule="exact"/>
              <w:jc w:val="left"/>
              <w:rPr>
                <w:b/>
                <w:color w:val="auto"/>
              </w:rPr>
            </w:pPr>
            <w:r w:rsidRPr="008230B3">
              <w:rPr>
                <w:rFonts w:eastAsia="標楷體"/>
                <w:b/>
                <w:color w:val="auto"/>
              </w:rPr>
              <w:t>生</w:t>
            </w:r>
            <w:r w:rsidRPr="008230B3">
              <w:rPr>
                <w:rFonts w:eastAsia="標楷體"/>
                <w:b/>
                <w:color w:val="auto"/>
              </w:rPr>
              <w:t xml:space="preserve">A-IV-3 </w:t>
            </w:r>
            <w:r w:rsidRPr="008230B3">
              <w:rPr>
                <w:rFonts w:eastAsia="標楷體"/>
                <w:b/>
                <w:color w:val="auto"/>
              </w:rPr>
              <w:t>日常科技產品的保養與維護。</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color w:val="auto"/>
              </w:rPr>
            </w:pPr>
            <w:r w:rsidRPr="008230B3">
              <w:rPr>
                <w:rFonts w:eastAsia="標楷體"/>
                <w:b/>
                <w:color w:val="auto"/>
              </w:rPr>
              <w:t>設</w:t>
            </w:r>
            <w:r w:rsidRPr="008230B3">
              <w:rPr>
                <w:rFonts w:eastAsia="標楷體"/>
                <w:b/>
                <w:color w:val="auto"/>
              </w:rPr>
              <w:t xml:space="preserve">k-IV-4 </w:t>
            </w:r>
            <w:r w:rsidRPr="008230B3">
              <w:rPr>
                <w:rFonts w:eastAsia="標楷體"/>
                <w:b/>
                <w:color w:val="auto"/>
              </w:rPr>
              <w:t>能了解選擇、分析與運用科技產品的基本知識。</w:t>
            </w:r>
          </w:p>
          <w:p w:rsidR="00B73953" w:rsidRPr="008230B3" w:rsidRDefault="00B73953" w:rsidP="00B73953">
            <w:pPr>
              <w:spacing w:line="260" w:lineRule="exact"/>
              <w:jc w:val="left"/>
              <w:rPr>
                <w:b/>
                <w:color w:val="auto"/>
              </w:rPr>
            </w:pPr>
            <w:r w:rsidRPr="008230B3">
              <w:rPr>
                <w:rFonts w:eastAsia="標楷體"/>
                <w:b/>
                <w:color w:val="auto"/>
              </w:rPr>
              <w:lastRenderedPageBreak/>
              <w:t>設</w:t>
            </w:r>
            <w:r w:rsidRPr="008230B3">
              <w:rPr>
                <w:rFonts w:eastAsia="標楷體"/>
                <w:b/>
                <w:color w:val="auto"/>
              </w:rPr>
              <w:t xml:space="preserve">a-IV-2 </w:t>
            </w:r>
            <w:r w:rsidRPr="008230B3">
              <w:rPr>
                <w:rFonts w:eastAsia="標楷體"/>
                <w:b/>
                <w:color w:val="auto"/>
              </w:rPr>
              <w:t>能具有正確的科技價值觀，並適當的選用科技產品。</w:t>
            </w:r>
          </w:p>
          <w:p w:rsidR="00B73953" w:rsidRPr="008230B3" w:rsidRDefault="00B73953" w:rsidP="00B73953">
            <w:pPr>
              <w:spacing w:line="260" w:lineRule="exact"/>
              <w:jc w:val="left"/>
              <w:rPr>
                <w:b/>
                <w:color w:val="auto"/>
              </w:rPr>
            </w:pPr>
            <w:r w:rsidRPr="008230B3">
              <w:rPr>
                <w:rFonts w:eastAsia="標楷體"/>
                <w:b/>
                <w:color w:val="auto"/>
              </w:rPr>
              <w:t>設</w:t>
            </w:r>
            <w:r w:rsidRPr="008230B3">
              <w:rPr>
                <w:rFonts w:eastAsia="標楷體"/>
                <w:b/>
                <w:color w:val="auto"/>
              </w:rPr>
              <w:t xml:space="preserve">s-IV-3 </w:t>
            </w:r>
            <w:r w:rsidRPr="008230B3">
              <w:rPr>
                <w:rFonts w:eastAsia="標楷體"/>
                <w:b/>
                <w:color w:val="auto"/>
              </w:rPr>
              <w:t>能運用科技工具保養與維護科技產品。</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noProof/>
                <w:color w:val="auto"/>
              </w:rPr>
            </w:pPr>
            <w:r w:rsidRPr="008230B3">
              <w:rPr>
                <w:rFonts w:eastAsia="標楷體"/>
                <w:b/>
                <w:noProof/>
                <w:color w:val="auto"/>
              </w:rPr>
              <w:lastRenderedPageBreak/>
              <w:t>能源與生活周遭的關聯</w:t>
            </w:r>
          </w:p>
          <w:p w:rsidR="00B73953" w:rsidRPr="008230B3" w:rsidRDefault="00B73953" w:rsidP="00B73953">
            <w:pPr>
              <w:spacing w:line="260" w:lineRule="exact"/>
              <w:jc w:val="left"/>
              <w:rPr>
                <w:b/>
                <w:color w:val="auto"/>
              </w:rPr>
            </w:pPr>
            <w:r w:rsidRPr="008230B3">
              <w:rPr>
                <w:rFonts w:eastAsia="標楷體"/>
                <w:b/>
                <w:color w:val="auto"/>
              </w:rPr>
              <w:t>1.</w:t>
            </w:r>
            <w:r w:rsidRPr="008230B3">
              <w:rPr>
                <w:rFonts w:eastAsia="標楷體"/>
                <w:b/>
                <w:color w:val="auto"/>
              </w:rPr>
              <w:t>介紹日常家用科技產品的保養與維護方式。</w:t>
            </w:r>
          </w:p>
          <w:p w:rsidR="00B73953" w:rsidRPr="008230B3" w:rsidRDefault="00B73953" w:rsidP="00FD40DF">
            <w:pPr>
              <w:spacing w:line="260" w:lineRule="exact"/>
              <w:jc w:val="left"/>
              <w:rPr>
                <w:b/>
                <w:color w:val="auto"/>
              </w:rPr>
            </w:pPr>
            <w:r w:rsidRPr="008230B3">
              <w:rPr>
                <w:rFonts w:eastAsia="標楷體"/>
                <w:b/>
                <w:color w:val="auto"/>
              </w:rPr>
              <w:t>瓦斯。門把。馬桶水箱。水龍頭。蓮蓬頭。</w:t>
            </w:r>
          </w:p>
          <w:p w:rsidR="00B73953" w:rsidRPr="008230B3" w:rsidRDefault="00B73953" w:rsidP="00B73953">
            <w:pPr>
              <w:spacing w:line="260" w:lineRule="exact"/>
              <w:jc w:val="left"/>
              <w:rPr>
                <w:b/>
                <w:color w:val="auto"/>
              </w:rPr>
            </w:pPr>
            <w:r w:rsidRPr="008230B3">
              <w:rPr>
                <w:rFonts w:eastAsia="標楷體"/>
                <w:b/>
                <w:color w:val="auto"/>
              </w:rPr>
              <w:lastRenderedPageBreak/>
              <w:t>2.</w:t>
            </w:r>
            <w:r w:rsidRPr="008230B3">
              <w:rPr>
                <w:rFonts w:eastAsia="標楷體"/>
                <w:b/>
                <w:color w:val="auto"/>
              </w:rPr>
              <w:t>傳統家電科技產品的保養與維護方式。</w:t>
            </w:r>
          </w:p>
          <w:p w:rsidR="00B73953" w:rsidRPr="008230B3" w:rsidRDefault="00B73953" w:rsidP="00B73953">
            <w:pPr>
              <w:spacing w:line="260" w:lineRule="exact"/>
              <w:jc w:val="left"/>
              <w:rPr>
                <w:b/>
                <w:color w:val="auto"/>
              </w:rPr>
            </w:pPr>
            <w:r w:rsidRPr="008230B3">
              <w:rPr>
                <w:rFonts w:eastAsia="標楷體"/>
                <w:b/>
                <w:color w:val="auto"/>
              </w:rPr>
              <w:t>(1)</w:t>
            </w:r>
            <w:r w:rsidRPr="008230B3">
              <w:rPr>
                <w:rFonts w:eastAsia="標楷體"/>
                <w:b/>
                <w:color w:val="auto"/>
              </w:rPr>
              <w:t>電風扇。</w:t>
            </w:r>
          </w:p>
          <w:p w:rsidR="00B73953" w:rsidRPr="008230B3" w:rsidRDefault="00B73953" w:rsidP="00B73953">
            <w:pPr>
              <w:spacing w:line="260" w:lineRule="exact"/>
              <w:jc w:val="left"/>
              <w:rPr>
                <w:b/>
                <w:color w:val="auto"/>
              </w:rPr>
            </w:pPr>
            <w:r w:rsidRPr="008230B3">
              <w:rPr>
                <w:rFonts w:eastAsia="標楷體"/>
                <w:b/>
                <w:color w:val="auto"/>
              </w:rPr>
              <w:t>(2)</w:t>
            </w:r>
            <w:r w:rsidRPr="008230B3">
              <w:rPr>
                <w:rFonts w:eastAsia="標楷體"/>
                <w:b/>
                <w:color w:val="auto"/>
              </w:rPr>
              <w:t>電燈。</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center"/>
              <w:rPr>
                <w:b/>
                <w:color w:val="auto"/>
              </w:rPr>
            </w:pPr>
            <w:r w:rsidRPr="008230B3">
              <w:rPr>
                <w:rFonts w:eastAsia="標楷體"/>
                <w:b/>
                <w:color w:val="auto"/>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1.</w:t>
            </w:r>
            <w:r w:rsidR="00AF62EE" w:rsidRPr="008230B3">
              <w:rPr>
                <w:rFonts w:eastAsia="標楷體"/>
                <w:b/>
                <w:bCs/>
                <w:snapToGrid w:val="0"/>
                <w:color w:val="auto"/>
              </w:rPr>
              <w:t xml:space="preserve"> DIY</w:t>
            </w:r>
            <w:r w:rsidR="00AF62EE" w:rsidRPr="008230B3">
              <w:rPr>
                <w:rFonts w:eastAsia="標楷體"/>
                <w:b/>
                <w:bCs/>
                <w:snapToGrid w:val="0"/>
                <w:color w:val="auto"/>
              </w:rPr>
              <w:t>實作</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2.</w:t>
            </w:r>
            <w:proofErr w:type="gramStart"/>
            <w:r w:rsidRPr="008230B3">
              <w:rPr>
                <w:rFonts w:eastAsia="標楷體"/>
                <w:b/>
                <w:bCs/>
                <w:snapToGrid w:val="0"/>
                <w:color w:val="auto"/>
              </w:rPr>
              <w:t>備課用</w:t>
            </w:r>
            <w:proofErr w:type="gramEnd"/>
            <w:r w:rsidRPr="008230B3">
              <w:rPr>
                <w:rFonts w:eastAsia="標楷體"/>
                <w:b/>
                <w:bCs/>
                <w:snapToGrid w:val="0"/>
                <w:color w:val="auto"/>
              </w:rPr>
              <w:t>書</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3.</w:t>
            </w:r>
            <w:proofErr w:type="gramStart"/>
            <w:r w:rsidRPr="008230B3">
              <w:rPr>
                <w:rFonts w:eastAsia="標楷體"/>
                <w:b/>
                <w:bCs/>
                <w:color w:val="auto"/>
              </w:rPr>
              <w:t>教用版</w:t>
            </w:r>
            <w:proofErr w:type="gramEnd"/>
            <w:r w:rsidRPr="008230B3">
              <w:rPr>
                <w:rFonts w:eastAsia="標楷體"/>
                <w:b/>
                <w:bCs/>
                <w:color w:val="auto"/>
              </w:rPr>
              <w:t>電子教科書</w:t>
            </w:r>
          </w:p>
          <w:p w:rsidR="00B73953" w:rsidRPr="008230B3" w:rsidRDefault="00B73953" w:rsidP="00B73953">
            <w:pPr>
              <w:spacing w:line="260" w:lineRule="exact"/>
              <w:jc w:val="left"/>
              <w:rPr>
                <w:b/>
                <w:color w:val="auto"/>
              </w:rPr>
            </w:pPr>
            <w:r w:rsidRPr="008230B3">
              <w:rPr>
                <w:rFonts w:eastAsia="標楷體"/>
                <w:b/>
                <w:color w:val="auto"/>
              </w:rPr>
              <w:t>4.</w:t>
            </w:r>
            <w:r w:rsidRPr="008230B3">
              <w:rPr>
                <w:rFonts w:eastAsia="標楷體"/>
                <w:b/>
                <w:color w:val="auto"/>
              </w:rPr>
              <w:t>筆記型電腦</w:t>
            </w:r>
          </w:p>
          <w:p w:rsidR="00B73953" w:rsidRPr="008230B3" w:rsidRDefault="00B73953" w:rsidP="00B73953">
            <w:pPr>
              <w:spacing w:line="260" w:lineRule="exact"/>
              <w:jc w:val="left"/>
              <w:rPr>
                <w:b/>
                <w:bCs/>
                <w:snapToGrid w:val="0"/>
                <w:color w:val="auto"/>
              </w:rPr>
            </w:pPr>
            <w:r w:rsidRPr="008230B3">
              <w:rPr>
                <w:rFonts w:eastAsia="標楷體"/>
                <w:b/>
                <w:color w:val="auto"/>
              </w:rPr>
              <w:t>5.</w:t>
            </w:r>
            <w:r w:rsidRPr="008230B3">
              <w:rPr>
                <w:rFonts w:eastAsia="標楷體"/>
                <w:b/>
                <w:color w:val="auto"/>
              </w:rPr>
              <w:t>單槍投影機</w:t>
            </w:r>
          </w:p>
          <w:p w:rsidR="00B73953" w:rsidRPr="008230B3" w:rsidRDefault="00B73953" w:rsidP="00B73953">
            <w:pPr>
              <w:spacing w:line="260" w:lineRule="exact"/>
              <w:jc w:val="left"/>
              <w:rPr>
                <w:b/>
                <w:noProof/>
                <w:color w:val="auto"/>
              </w:rPr>
            </w:pPr>
            <w:r w:rsidRPr="008230B3">
              <w:rPr>
                <w:rFonts w:eastAsia="標楷體"/>
                <w:b/>
                <w:noProof/>
                <w:color w:val="auto"/>
              </w:rPr>
              <w:lastRenderedPageBreak/>
              <w:t>6.</w:t>
            </w:r>
            <w:r w:rsidRPr="008230B3">
              <w:rPr>
                <w:rFonts w:eastAsia="標楷體"/>
                <w:b/>
                <w:noProof/>
                <w:color w:val="auto"/>
              </w:rPr>
              <w:t>基本手工具</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lastRenderedPageBreak/>
              <w:t>1.</w:t>
            </w:r>
            <w:r w:rsidRPr="008230B3">
              <w:rPr>
                <w:rFonts w:eastAsia="標楷體"/>
                <w:b/>
                <w:bCs/>
                <w:snapToGrid w:val="0"/>
                <w:color w:val="auto"/>
              </w:rPr>
              <w:t>發表</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2.</w:t>
            </w:r>
            <w:r w:rsidRPr="008230B3">
              <w:rPr>
                <w:rFonts w:eastAsia="標楷體"/>
                <w:b/>
                <w:bCs/>
                <w:snapToGrid w:val="0"/>
                <w:color w:val="auto"/>
              </w:rPr>
              <w:t>口頭討論</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3.</w:t>
            </w:r>
            <w:r w:rsidRPr="008230B3">
              <w:rPr>
                <w:rFonts w:eastAsia="標楷體"/>
                <w:b/>
                <w:bCs/>
                <w:snapToGrid w:val="0"/>
                <w:color w:val="auto"/>
              </w:rPr>
              <w:t>平時上課表現</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4.</w:t>
            </w:r>
            <w:r w:rsidRPr="008230B3">
              <w:rPr>
                <w:rFonts w:eastAsia="標楷體"/>
                <w:b/>
                <w:bCs/>
                <w:snapToGrid w:val="0"/>
                <w:color w:val="auto"/>
              </w:rPr>
              <w:t>作業繳交</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5.</w:t>
            </w:r>
            <w:r w:rsidRPr="008230B3">
              <w:rPr>
                <w:rFonts w:eastAsia="標楷體"/>
                <w:b/>
                <w:bCs/>
                <w:snapToGrid w:val="0"/>
                <w:color w:val="auto"/>
              </w:rPr>
              <w:t>學習態度</w:t>
            </w:r>
          </w:p>
          <w:p w:rsidR="00B73953" w:rsidRPr="008230B3" w:rsidRDefault="00B73953" w:rsidP="00B73953">
            <w:pPr>
              <w:spacing w:line="260" w:lineRule="exact"/>
              <w:jc w:val="left"/>
              <w:rPr>
                <w:b/>
                <w:noProof/>
                <w:color w:val="auto"/>
              </w:rPr>
            </w:pPr>
            <w:r w:rsidRPr="008230B3">
              <w:rPr>
                <w:rFonts w:eastAsia="標楷體"/>
                <w:b/>
                <w:bCs/>
                <w:snapToGrid w:val="0"/>
                <w:color w:val="auto"/>
              </w:rPr>
              <w:lastRenderedPageBreak/>
              <w:t>6.</w:t>
            </w:r>
            <w:r w:rsidRPr="008230B3">
              <w:rPr>
                <w:rFonts w:eastAsia="標楷體"/>
                <w:b/>
                <w:bCs/>
                <w:snapToGrid w:val="0"/>
                <w:color w:val="auto"/>
              </w:rPr>
              <w:t>課堂問答</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color w:val="auto"/>
              </w:rPr>
            </w:pPr>
            <w:r w:rsidRPr="008230B3">
              <w:rPr>
                <w:rFonts w:eastAsia="標楷體"/>
                <w:b/>
                <w:color w:val="auto"/>
              </w:rPr>
              <w:lastRenderedPageBreak/>
              <w:t>【性別平等教育】</w:t>
            </w:r>
          </w:p>
          <w:p w:rsidR="00B73953" w:rsidRPr="008230B3" w:rsidRDefault="00B73953" w:rsidP="00B73953">
            <w:pPr>
              <w:spacing w:line="260" w:lineRule="exact"/>
              <w:jc w:val="left"/>
              <w:rPr>
                <w:b/>
                <w:color w:val="auto"/>
              </w:rPr>
            </w:pPr>
            <w:r w:rsidRPr="008230B3">
              <w:rPr>
                <w:rFonts w:eastAsia="標楷體"/>
                <w:b/>
                <w:color w:val="auto"/>
              </w:rPr>
              <w:t>性</w:t>
            </w:r>
            <w:r w:rsidRPr="008230B3">
              <w:rPr>
                <w:rFonts w:eastAsia="標楷體"/>
                <w:b/>
                <w:color w:val="auto"/>
              </w:rPr>
              <w:t xml:space="preserve">J11 </w:t>
            </w:r>
          </w:p>
          <w:p w:rsidR="00B73953" w:rsidRPr="008230B3" w:rsidRDefault="00B73953" w:rsidP="00B73953">
            <w:pPr>
              <w:spacing w:line="260" w:lineRule="exact"/>
              <w:jc w:val="left"/>
              <w:rPr>
                <w:b/>
                <w:color w:val="auto"/>
              </w:rPr>
            </w:pPr>
            <w:r w:rsidRPr="008230B3">
              <w:rPr>
                <w:rFonts w:eastAsia="標楷體"/>
                <w:b/>
                <w:color w:val="auto"/>
              </w:rPr>
              <w:t>【人權教育】</w:t>
            </w:r>
          </w:p>
          <w:p w:rsidR="00B73953" w:rsidRPr="008230B3" w:rsidRDefault="00B73953" w:rsidP="00B73953">
            <w:pPr>
              <w:spacing w:line="260" w:lineRule="exact"/>
              <w:jc w:val="left"/>
              <w:rPr>
                <w:b/>
                <w:color w:val="auto"/>
              </w:rPr>
            </w:pPr>
            <w:r w:rsidRPr="008230B3">
              <w:rPr>
                <w:rFonts w:eastAsia="標楷體"/>
                <w:b/>
                <w:color w:val="auto"/>
              </w:rPr>
              <w:t>人</w:t>
            </w:r>
            <w:r w:rsidRPr="008230B3">
              <w:rPr>
                <w:rFonts w:eastAsia="標楷體"/>
                <w:b/>
                <w:color w:val="auto"/>
              </w:rPr>
              <w:t xml:space="preserve">J5 </w:t>
            </w:r>
          </w:p>
          <w:p w:rsidR="00B73953" w:rsidRPr="008230B3" w:rsidRDefault="00B73953" w:rsidP="00B73953">
            <w:pPr>
              <w:spacing w:line="260" w:lineRule="exact"/>
              <w:jc w:val="left"/>
              <w:rPr>
                <w:b/>
                <w:color w:val="auto"/>
              </w:rPr>
            </w:pPr>
            <w:r w:rsidRPr="008230B3">
              <w:rPr>
                <w:rFonts w:eastAsia="標楷體"/>
                <w:b/>
                <w:color w:val="auto"/>
              </w:rPr>
              <w:lastRenderedPageBreak/>
              <w:t>【能源教育】</w:t>
            </w:r>
          </w:p>
          <w:p w:rsidR="00B73953" w:rsidRPr="008230B3" w:rsidRDefault="00B73953" w:rsidP="00B73953">
            <w:pPr>
              <w:spacing w:line="260" w:lineRule="exact"/>
              <w:jc w:val="left"/>
              <w:rPr>
                <w:b/>
                <w:color w:val="auto"/>
              </w:rPr>
            </w:pPr>
            <w:r w:rsidRPr="008230B3">
              <w:rPr>
                <w:rFonts w:eastAsia="標楷體"/>
                <w:b/>
                <w:color w:val="auto"/>
              </w:rPr>
              <w:t>能</w:t>
            </w:r>
            <w:r w:rsidRPr="008230B3">
              <w:rPr>
                <w:rFonts w:eastAsia="標楷體"/>
                <w:b/>
                <w:color w:val="auto"/>
              </w:rPr>
              <w:t xml:space="preserve">J1 </w:t>
            </w:r>
          </w:p>
          <w:p w:rsidR="00B73953" w:rsidRPr="008230B3" w:rsidRDefault="00B73953" w:rsidP="00B73953">
            <w:pPr>
              <w:spacing w:line="260" w:lineRule="exact"/>
              <w:jc w:val="left"/>
              <w:rPr>
                <w:b/>
                <w:color w:val="auto"/>
              </w:rPr>
            </w:pPr>
            <w:r w:rsidRPr="008230B3">
              <w:rPr>
                <w:rFonts w:eastAsia="標楷體"/>
                <w:b/>
                <w:color w:val="auto"/>
              </w:rPr>
              <w:t>能</w:t>
            </w:r>
            <w:r w:rsidRPr="008230B3">
              <w:rPr>
                <w:rFonts w:eastAsia="標楷體"/>
                <w:b/>
                <w:color w:val="auto"/>
              </w:rPr>
              <w:t xml:space="preserve">J8 </w:t>
            </w:r>
          </w:p>
        </w:tc>
        <w:tc>
          <w:tcPr>
            <w:tcW w:w="1784" w:type="dxa"/>
            <w:tcBorders>
              <w:top w:val="single" w:sz="8" w:space="0" w:color="000000"/>
              <w:bottom w:val="single" w:sz="8" w:space="0" w:color="000000"/>
              <w:right w:val="single" w:sz="8" w:space="0" w:color="000000"/>
            </w:tcBorders>
            <w:vAlign w:val="center"/>
          </w:tcPr>
          <w:p w:rsidR="00B73953" w:rsidRPr="008230B3" w:rsidRDefault="00B73953" w:rsidP="00B73953">
            <w:pPr>
              <w:rPr>
                <w:rFonts w:eastAsia="新細明體"/>
                <w:b/>
                <w:color w:val="auto"/>
                <w:sz w:val="16"/>
                <w:szCs w:val="16"/>
              </w:rPr>
            </w:pPr>
          </w:p>
        </w:tc>
      </w:tr>
      <w:tr w:rsidR="00B73953" w:rsidRPr="008230B3" w:rsidTr="000F15B9">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B73953" w:rsidRPr="008230B3" w:rsidRDefault="00B73953" w:rsidP="00B73953">
            <w:pPr>
              <w:jc w:val="left"/>
              <w:rPr>
                <w:rFonts w:eastAsia="標楷體"/>
                <w:b/>
                <w:color w:val="auto"/>
                <w:sz w:val="24"/>
                <w:szCs w:val="24"/>
              </w:rPr>
            </w:pPr>
            <w:r w:rsidRPr="008230B3">
              <w:rPr>
                <w:rFonts w:eastAsia="標楷體"/>
                <w:b/>
                <w:color w:val="auto"/>
                <w:sz w:val="24"/>
                <w:szCs w:val="24"/>
              </w:rPr>
              <w:lastRenderedPageBreak/>
              <w:t>第十九</w:t>
            </w:r>
            <w:proofErr w:type="gramStart"/>
            <w:r w:rsidRPr="008230B3">
              <w:rPr>
                <w:rFonts w:eastAsia="標楷體"/>
                <w:b/>
                <w:color w:val="auto"/>
                <w:sz w:val="24"/>
                <w:szCs w:val="24"/>
              </w:rPr>
              <w:t>週</w:t>
            </w:r>
            <w:proofErr w:type="gramEnd"/>
            <w:r w:rsidRPr="008230B3">
              <w:rPr>
                <w:rFonts w:eastAsia="標楷體"/>
                <w:b/>
                <w:color w:val="auto"/>
                <w:sz w:val="24"/>
                <w:szCs w:val="24"/>
              </w:rPr>
              <w:br/>
              <w:t>1/3~1/9</w:t>
            </w:r>
          </w:p>
        </w:tc>
        <w:tc>
          <w:tcPr>
            <w:tcW w:w="1559" w:type="dxa"/>
            <w:tcBorders>
              <w:top w:val="single" w:sz="8" w:space="0" w:color="000000"/>
              <w:left w:val="single" w:sz="8" w:space="0" w:color="000000"/>
              <w:bottom w:val="single" w:sz="8" w:space="0" w:color="000000"/>
              <w:right w:val="single" w:sz="8" w:space="0" w:color="000000"/>
            </w:tcBorders>
          </w:tcPr>
          <w:p w:rsidR="00B73953" w:rsidRPr="008230B3" w:rsidRDefault="00B73953" w:rsidP="00B73953">
            <w:pPr>
              <w:spacing w:line="260" w:lineRule="exact"/>
              <w:jc w:val="left"/>
              <w:rPr>
                <w:b/>
                <w:color w:val="auto"/>
              </w:rPr>
            </w:pPr>
            <w:r w:rsidRPr="008230B3">
              <w:rPr>
                <w:rFonts w:eastAsia="標楷體"/>
                <w:b/>
                <w:color w:val="auto"/>
              </w:rPr>
              <w:t>生</w:t>
            </w:r>
            <w:r w:rsidRPr="008230B3">
              <w:rPr>
                <w:rFonts w:eastAsia="標楷體"/>
                <w:b/>
                <w:color w:val="auto"/>
              </w:rPr>
              <w:t xml:space="preserve">A-IV-3 </w:t>
            </w:r>
            <w:r w:rsidRPr="008230B3">
              <w:rPr>
                <w:rFonts w:eastAsia="標楷體"/>
                <w:b/>
                <w:color w:val="auto"/>
              </w:rPr>
              <w:t>日常科技產品的保養與維護。</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color w:val="auto"/>
              </w:rPr>
            </w:pPr>
            <w:r w:rsidRPr="008230B3">
              <w:rPr>
                <w:rFonts w:eastAsia="標楷體"/>
                <w:b/>
                <w:color w:val="auto"/>
              </w:rPr>
              <w:t>設</w:t>
            </w:r>
            <w:r w:rsidRPr="008230B3">
              <w:rPr>
                <w:rFonts w:eastAsia="標楷體"/>
                <w:b/>
                <w:color w:val="auto"/>
              </w:rPr>
              <w:t xml:space="preserve">k-IV-4 </w:t>
            </w:r>
            <w:r w:rsidRPr="008230B3">
              <w:rPr>
                <w:rFonts w:eastAsia="標楷體"/>
                <w:b/>
                <w:color w:val="auto"/>
              </w:rPr>
              <w:t>能了解選擇、分析與運用科技產品的基本知識。</w:t>
            </w:r>
          </w:p>
          <w:p w:rsidR="00B73953" w:rsidRPr="008230B3" w:rsidRDefault="00B73953" w:rsidP="00B73953">
            <w:pPr>
              <w:spacing w:line="260" w:lineRule="exact"/>
              <w:jc w:val="left"/>
              <w:rPr>
                <w:b/>
                <w:color w:val="auto"/>
              </w:rPr>
            </w:pPr>
            <w:r w:rsidRPr="008230B3">
              <w:rPr>
                <w:rFonts w:eastAsia="標楷體"/>
                <w:b/>
                <w:color w:val="auto"/>
              </w:rPr>
              <w:t>設</w:t>
            </w:r>
            <w:r w:rsidRPr="008230B3">
              <w:rPr>
                <w:rFonts w:eastAsia="標楷體"/>
                <w:b/>
                <w:color w:val="auto"/>
              </w:rPr>
              <w:t xml:space="preserve">a-IV-2 </w:t>
            </w:r>
            <w:r w:rsidRPr="008230B3">
              <w:rPr>
                <w:rFonts w:eastAsia="標楷體"/>
                <w:b/>
                <w:color w:val="auto"/>
              </w:rPr>
              <w:t>能具有正確的科技價值觀，並適當的選用科技產品。</w:t>
            </w:r>
          </w:p>
          <w:p w:rsidR="00B73953" w:rsidRPr="008230B3" w:rsidRDefault="00B73953" w:rsidP="00B73953">
            <w:pPr>
              <w:spacing w:line="260" w:lineRule="exact"/>
              <w:jc w:val="left"/>
              <w:rPr>
                <w:b/>
                <w:color w:val="auto"/>
              </w:rPr>
            </w:pPr>
            <w:r w:rsidRPr="008230B3">
              <w:rPr>
                <w:rFonts w:eastAsia="標楷體"/>
                <w:b/>
                <w:color w:val="auto"/>
              </w:rPr>
              <w:t>設</w:t>
            </w:r>
            <w:r w:rsidRPr="008230B3">
              <w:rPr>
                <w:rFonts w:eastAsia="標楷體"/>
                <w:b/>
                <w:color w:val="auto"/>
              </w:rPr>
              <w:t xml:space="preserve">s-IV-3 </w:t>
            </w:r>
            <w:r w:rsidRPr="008230B3">
              <w:rPr>
                <w:rFonts w:eastAsia="標楷體"/>
                <w:b/>
                <w:color w:val="auto"/>
              </w:rPr>
              <w:t>能運用科技工具保養與維護科技產品。</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FD40DF">
            <w:pPr>
              <w:spacing w:line="260" w:lineRule="exact"/>
              <w:ind w:firstLine="0"/>
              <w:jc w:val="left"/>
              <w:rPr>
                <w:b/>
                <w:color w:val="auto"/>
              </w:rPr>
            </w:pPr>
            <w:r w:rsidRPr="008230B3">
              <w:rPr>
                <w:rFonts w:eastAsia="標楷體"/>
                <w:b/>
                <w:color w:val="auto"/>
              </w:rPr>
              <w:t>能源與生活的關係</w:t>
            </w:r>
          </w:p>
          <w:p w:rsidR="00B73953" w:rsidRPr="008230B3" w:rsidRDefault="00B73953" w:rsidP="00B73953">
            <w:pPr>
              <w:spacing w:line="260" w:lineRule="exact"/>
              <w:jc w:val="left"/>
              <w:rPr>
                <w:b/>
                <w:color w:val="auto"/>
              </w:rPr>
            </w:pPr>
            <w:r w:rsidRPr="008230B3">
              <w:rPr>
                <w:rFonts w:eastAsia="標楷體"/>
                <w:b/>
                <w:color w:val="auto"/>
              </w:rPr>
              <w:t>1.</w:t>
            </w:r>
            <w:r w:rsidRPr="008230B3">
              <w:rPr>
                <w:rFonts w:eastAsia="標楷體"/>
                <w:b/>
                <w:color w:val="auto"/>
              </w:rPr>
              <w:t>介紹傳統家電科技產品的保養與維護方式。</w:t>
            </w:r>
          </w:p>
          <w:p w:rsidR="00B73953" w:rsidRPr="008230B3" w:rsidRDefault="00B73953" w:rsidP="00B73953">
            <w:pPr>
              <w:spacing w:line="260" w:lineRule="exact"/>
              <w:jc w:val="left"/>
              <w:rPr>
                <w:b/>
                <w:color w:val="auto"/>
              </w:rPr>
            </w:pPr>
            <w:r w:rsidRPr="008230B3">
              <w:rPr>
                <w:rFonts w:eastAsia="標楷體"/>
                <w:b/>
                <w:color w:val="auto"/>
              </w:rPr>
              <w:t>(3)</w:t>
            </w:r>
            <w:r w:rsidRPr="008230B3">
              <w:rPr>
                <w:rFonts w:eastAsia="標楷體"/>
                <w:b/>
                <w:color w:val="auto"/>
              </w:rPr>
              <w:t>麵包機。</w:t>
            </w:r>
          </w:p>
          <w:p w:rsidR="00B73953" w:rsidRPr="008230B3" w:rsidRDefault="00B73953" w:rsidP="00B73953">
            <w:pPr>
              <w:spacing w:line="260" w:lineRule="exact"/>
              <w:jc w:val="left"/>
              <w:rPr>
                <w:b/>
                <w:color w:val="auto"/>
              </w:rPr>
            </w:pPr>
            <w:r w:rsidRPr="008230B3">
              <w:rPr>
                <w:rFonts w:eastAsia="標楷體"/>
                <w:b/>
                <w:color w:val="auto"/>
              </w:rPr>
              <w:t>(4)</w:t>
            </w:r>
            <w:r w:rsidRPr="008230B3">
              <w:rPr>
                <w:rFonts w:eastAsia="標楷體"/>
                <w:b/>
                <w:color w:val="auto"/>
              </w:rPr>
              <w:t>電熱水器。</w:t>
            </w:r>
          </w:p>
          <w:p w:rsidR="00B73953" w:rsidRPr="008230B3" w:rsidRDefault="00B73953" w:rsidP="00FD40DF">
            <w:pPr>
              <w:spacing w:line="260" w:lineRule="exact"/>
              <w:jc w:val="left"/>
              <w:rPr>
                <w:b/>
                <w:color w:val="auto"/>
              </w:rPr>
            </w:pPr>
            <w:r w:rsidRPr="008230B3">
              <w:rPr>
                <w:rFonts w:eastAsia="標楷體"/>
                <w:b/>
                <w:color w:val="auto"/>
              </w:rPr>
              <w:t>(5)</w:t>
            </w:r>
            <w:r w:rsidRPr="008230B3">
              <w:rPr>
                <w:rFonts w:eastAsia="標楷體"/>
                <w:b/>
                <w:color w:val="auto"/>
              </w:rPr>
              <w:t>電熱水瓶。</w:t>
            </w:r>
          </w:p>
          <w:p w:rsidR="00B73953" w:rsidRPr="008230B3" w:rsidRDefault="00B73953" w:rsidP="00B73953">
            <w:pPr>
              <w:spacing w:line="260" w:lineRule="exact"/>
              <w:jc w:val="left"/>
              <w:rPr>
                <w:b/>
                <w:color w:val="auto"/>
              </w:rPr>
            </w:pPr>
            <w:r w:rsidRPr="008230B3">
              <w:rPr>
                <w:rFonts w:eastAsia="標楷體"/>
                <w:b/>
                <w:color w:val="auto"/>
              </w:rPr>
              <w:t>(6)</w:t>
            </w:r>
            <w:r w:rsidRPr="008230B3">
              <w:rPr>
                <w:rFonts w:eastAsia="標楷體"/>
                <w:b/>
                <w:color w:val="auto"/>
              </w:rPr>
              <w:t>電動機車。</w:t>
            </w:r>
          </w:p>
          <w:p w:rsidR="00B73953" w:rsidRPr="008230B3" w:rsidRDefault="00B73953" w:rsidP="00B73953">
            <w:pPr>
              <w:spacing w:line="260" w:lineRule="exact"/>
              <w:jc w:val="left"/>
              <w:rPr>
                <w:b/>
                <w:color w:val="auto"/>
              </w:rPr>
            </w:pPr>
            <w:r w:rsidRPr="008230B3">
              <w:rPr>
                <w:rFonts w:eastAsia="標楷體"/>
                <w:b/>
                <w:color w:val="auto"/>
              </w:rPr>
              <w:t>(7)</w:t>
            </w:r>
            <w:r w:rsidRPr="008230B3">
              <w:rPr>
                <w:rFonts w:eastAsia="標楷體"/>
                <w:b/>
                <w:color w:val="auto"/>
              </w:rPr>
              <w:t>冷氣。</w:t>
            </w:r>
          </w:p>
          <w:p w:rsidR="00B73953" w:rsidRPr="008230B3" w:rsidRDefault="00B73953" w:rsidP="00B73953">
            <w:pPr>
              <w:spacing w:line="260" w:lineRule="exact"/>
              <w:jc w:val="left"/>
              <w:rPr>
                <w:b/>
                <w:color w:val="auto"/>
              </w:rPr>
            </w:pPr>
            <w:r w:rsidRPr="008230B3">
              <w:rPr>
                <w:rFonts w:eastAsia="標楷體"/>
                <w:b/>
                <w:color w:val="auto"/>
              </w:rPr>
              <w:t>2.</w:t>
            </w:r>
            <w:r w:rsidRPr="008230B3">
              <w:rPr>
                <w:rFonts w:eastAsia="標楷體"/>
                <w:b/>
                <w:color w:val="auto"/>
              </w:rPr>
              <w:t>介紹</w:t>
            </w:r>
            <w:r w:rsidRPr="008230B3">
              <w:rPr>
                <w:rFonts w:eastAsia="標楷體"/>
                <w:b/>
                <w:color w:val="auto"/>
              </w:rPr>
              <w:t>Smart</w:t>
            </w:r>
            <w:r w:rsidRPr="008230B3">
              <w:rPr>
                <w:rFonts w:eastAsia="標楷體"/>
                <w:b/>
                <w:color w:val="auto"/>
              </w:rPr>
              <w:t>智能家電。</w:t>
            </w:r>
          </w:p>
          <w:p w:rsidR="00B73953" w:rsidRPr="008230B3" w:rsidRDefault="00B73953" w:rsidP="00B73953">
            <w:pPr>
              <w:spacing w:line="260" w:lineRule="exact"/>
              <w:jc w:val="left"/>
              <w:rPr>
                <w:b/>
                <w:color w:val="auto"/>
              </w:rPr>
            </w:pPr>
            <w:r w:rsidRPr="008230B3">
              <w:rPr>
                <w:rFonts w:eastAsia="標楷體"/>
                <w:b/>
                <w:color w:val="auto"/>
              </w:rPr>
              <w:t>(1)</w:t>
            </w:r>
            <w:r w:rsidRPr="008230B3">
              <w:rPr>
                <w:rFonts w:eastAsia="標楷體"/>
                <w:b/>
                <w:color w:val="auto"/>
              </w:rPr>
              <w:t>智慧門鎖。</w:t>
            </w:r>
          </w:p>
          <w:p w:rsidR="00B73953" w:rsidRPr="008230B3" w:rsidRDefault="00B73953" w:rsidP="00B73953">
            <w:pPr>
              <w:spacing w:line="260" w:lineRule="exact"/>
              <w:jc w:val="left"/>
              <w:rPr>
                <w:b/>
                <w:color w:val="auto"/>
              </w:rPr>
            </w:pPr>
            <w:r w:rsidRPr="008230B3">
              <w:rPr>
                <w:rFonts w:eastAsia="標楷體"/>
                <w:b/>
                <w:color w:val="auto"/>
              </w:rPr>
              <w:t>(2)</w:t>
            </w:r>
            <w:r w:rsidRPr="008230B3">
              <w:rPr>
                <w:rFonts w:eastAsia="標楷體"/>
                <w:b/>
                <w:color w:val="auto"/>
              </w:rPr>
              <w:t>智慧插座。</w:t>
            </w:r>
          </w:p>
          <w:p w:rsidR="00B73953" w:rsidRPr="008230B3" w:rsidRDefault="00B73953" w:rsidP="00B73953">
            <w:pPr>
              <w:spacing w:line="260" w:lineRule="exact"/>
              <w:jc w:val="left"/>
              <w:rPr>
                <w:b/>
                <w:color w:val="auto"/>
              </w:rPr>
            </w:pPr>
            <w:r w:rsidRPr="008230B3">
              <w:rPr>
                <w:rFonts w:eastAsia="標楷體"/>
                <w:b/>
                <w:color w:val="auto"/>
              </w:rPr>
              <w:t>(3)</w:t>
            </w:r>
            <w:r w:rsidRPr="008230B3">
              <w:rPr>
                <w:rFonts w:eastAsia="標楷體"/>
                <w:b/>
                <w:color w:val="auto"/>
              </w:rPr>
              <w:t>掃地機器人。</w:t>
            </w:r>
          </w:p>
          <w:p w:rsidR="00B73953" w:rsidRPr="008230B3" w:rsidRDefault="00B73953" w:rsidP="00B73953">
            <w:pPr>
              <w:spacing w:line="260" w:lineRule="exact"/>
              <w:jc w:val="left"/>
              <w:rPr>
                <w:b/>
                <w:color w:val="auto"/>
              </w:rPr>
            </w:pPr>
            <w:r w:rsidRPr="008230B3">
              <w:rPr>
                <w:rFonts w:eastAsia="標楷體"/>
                <w:b/>
                <w:color w:val="auto"/>
              </w:rPr>
              <w:t>(4)</w:t>
            </w:r>
            <w:r w:rsidRPr="008230B3">
              <w:rPr>
                <w:rFonts w:eastAsia="標楷體"/>
                <w:b/>
                <w:color w:val="auto"/>
              </w:rPr>
              <w:t>智慧音箱。</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center"/>
              <w:rPr>
                <w:b/>
                <w:color w:val="auto"/>
              </w:rPr>
            </w:pPr>
            <w:r w:rsidRPr="008230B3">
              <w:rPr>
                <w:rFonts w:eastAsia="標楷體"/>
                <w:b/>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1.</w:t>
            </w:r>
            <w:r w:rsidR="00AF62EE" w:rsidRPr="008230B3">
              <w:rPr>
                <w:rFonts w:eastAsia="標楷體"/>
                <w:b/>
                <w:bCs/>
                <w:snapToGrid w:val="0"/>
                <w:color w:val="auto"/>
              </w:rPr>
              <w:t xml:space="preserve"> DIY</w:t>
            </w:r>
            <w:r w:rsidR="00AF62EE" w:rsidRPr="008230B3">
              <w:rPr>
                <w:rFonts w:eastAsia="標楷體"/>
                <w:b/>
                <w:bCs/>
                <w:snapToGrid w:val="0"/>
                <w:color w:val="auto"/>
              </w:rPr>
              <w:t>實作</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2.</w:t>
            </w:r>
            <w:proofErr w:type="gramStart"/>
            <w:r w:rsidRPr="008230B3">
              <w:rPr>
                <w:rFonts w:eastAsia="標楷體"/>
                <w:b/>
                <w:bCs/>
                <w:snapToGrid w:val="0"/>
                <w:color w:val="auto"/>
              </w:rPr>
              <w:t>備課用</w:t>
            </w:r>
            <w:proofErr w:type="gramEnd"/>
            <w:r w:rsidRPr="008230B3">
              <w:rPr>
                <w:rFonts w:eastAsia="標楷體"/>
                <w:b/>
                <w:bCs/>
                <w:snapToGrid w:val="0"/>
                <w:color w:val="auto"/>
              </w:rPr>
              <w:t>書</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3.</w:t>
            </w:r>
            <w:proofErr w:type="gramStart"/>
            <w:r w:rsidRPr="008230B3">
              <w:rPr>
                <w:rFonts w:eastAsia="標楷體"/>
                <w:b/>
                <w:bCs/>
                <w:color w:val="auto"/>
              </w:rPr>
              <w:t>教用版</w:t>
            </w:r>
            <w:proofErr w:type="gramEnd"/>
            <w:r w:rsidRPr="008230B3">
              <w:rPr>
                <w:rFonts w:eastAsia="標楷體"/>
                <w:b/>
                <w:bCs/>
                <w:color w:val="auto"/>
              </w:rPr>
              <w:t>電子教科書</w:t>
            </w:r>
          </w:p>
          <w:p w:rsidR="00B73953" w:rsidRPr="008230B3" w:rsidRDefault="00B73953" w:rsidP="00B73953">
            <w:pPr>
              <w:spacing w:line="260" w:lineRule="exact"/>
              <w:jc w:val="left"/>
              <w:rPr>
                <w:b/>
                <w:color w:val="auto"/>
              </w:rPr>
            </w:pPr>
            <w:r w:rsidRPr="008230B3">
              <w:rPr>
                <w:rFonts w:eastAsia="標楷體"/>
                <w:b/>
                <w:color w:val="auto"/>
              </w:rPr>
              <w:t>4.</w:t>
            </w:r>
            <w:r w:rsidRPr="008230B3">
              <w:rPr>
                <w:rFonts w:eastAsia="標楷體"/>
                <w:b/>
                <w:color w:val="auto"/>
              </w:rPr>
              <w:t>筆記型電腦</w:t>
            </w:r>
          </w:p>
          <w:p w:rsidR="00B73953" w:rsidRPr="008230B3" w:rsidRDefault="00B73953" w:rsidP="00B73953">
            <w:pPr>
              <w:spacing w:line="260" w:lineRule="exact"/>
              <w:jc w:val="left"/>
              <w:rPr>
                <w:b/>
                <w:bCs/>
                <w:snapToGrid w:val="0"/>
                <w:color w:val="auto"/>
              </w:rPr>
            </w:pPr>
            <w:r w:rsidRPr="008230B3">
              <w:rPr>
                <w:rFonts w:eastAsia="標楷體"/>
                <w:b/>
                <w:color w:val="auto"/>
              </w:rPr>
              <w:t>5.</w:t>
            </w:r>
            <w:r w:rsidRPr="008230B3">
              <w:rPr>
                <w:rFonts w:eastAsia="標楷體"/>
                <w:b/>
                <w:color w:val="auto"/>
              </w:rPr>
              <w:t>單槍投影機</w:t>
            </w:r>
          </w:p>
          <w:p w:rsidR="00B73953" w:rsidRPr="008230B3" w:rsidRDefault="00B73953" w:rsidP="00B73953">
            <w:pPr>
              <w:spacing w:line="260" w:lineRule="exact"/>
              <w:jc w:val="left"/>
              <w:rPr>
                <w:b/>
                <w:noProof/>
                <w:color w:val="auto"/>
              </w:rPr>
            </w:pPr>
            <w:r w:rsidRPr="008230B3">
              <w:rPr>
                <w:rFonts w:eastAsia="標楷體"/>
                <w:b/>
                <w:noProof/>
                <w:color w:val="auto"/>
              </w:rPr>
              <w:t>6.</w:t>
            </w:r>
            <w:r w:rsidRPr="008230B3">
              <w:rPr>
                <w:rFonts w:eastAsia="標楷體"/>
                <w:b/>
                <w:noProof/>
                <w:color w:val="auto"/>
              </w:rPr>
              <w:t>基本手工具</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1.</w:t>
            </w:r>
            <w:r w:rsidRPr="008230B3">
              <w:rPr>
                <w:rFonts w:eastAsia="標楷體"/>
                <w:b/>
                <w:bCs/>
                <w:snapToGrid w:val="0"/>
                <w:color w:val="auto"/>
              </w:rPr>
              <w:t>發表</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2.</w:t>
            </w:r>
            <w:r w:rsidRPr="008230B3">
              <w:rPr>
                <w:rFonts w:eastAsia="標楷體"/>
                <w:b/>
                <w:bCs/>
                <w:snapToGrid w:val="0"/>
                <w:color w:val="auto"/>
              </w:rPr>
              <w:t>口頭討論</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3.</w:t>
            </w:r>
            <w:r w:rsidRPr="008230B3">
              <w:rPr>
                <w:rFonts w:eastAsia="標楷體"/>
                <w:b/>
                <w:bCs/>
                <w:snapToGrid w:val="0"/>
                <w:color w:val="auto"/>
              </w:rPr>
              <w:t>上課表現</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4.</w:t>
            </w:r>
            <w:r w:rsidRPr="008230B3">
              <w:rPr>
                <w:rFonts w:eastAsia="標楷體"/>
                <w:b/>
                <w:bCs/>
                <w:snapToGrid w:val="0"/>
                <w:color w:val="auto"/>
              </w:rPr>
              <w:t>作業繳交</w:t>
            </w:r>
          </w:p>
          <w:p w:rsidR="00B73953" w:rsidRPr="008230B3" w:rsidRDefault="00B73953" w:rsidP="00B73953">
            <w:pPr>
              <w:spacing w:line="260" w:lineRule="exact"/>
              <w:jc w:val="left"/>
              <w:rPr>
                <w:b/>
                <w:bCs/>
                <w:snapToGrid w:val="0"/>
                <w:color w:val="auto"/>
              </w:rPr>
            </w:pPr>
            <w:r w:rsidRPr="008230B3">
              <w:rPr>
                <w:rFonts w:eastAsia="標楷體"/>
                <w:b/>
                <w:bCs/>
                <w:snapToGrid w:val="0"/>
                <w:color w:val="auto"/>
              </w:rPr>
              <w:t>5.</w:t>
            </w:r>
            <w:r w:rsidRPr="008230B3">
              <w:rPr>
                <w:rFonts w:eastAsia="標楷體"/>
                <w:b/>
                <w:bCs/>
                <w:snapToGrid w:val="0"/>
                <w:color w:val="auto"/>
              </w:rPr>
              <w:t>學習態度</w:t>
            </w:r>
          </w:p>
          <w:p w:rsidR="00B73953" w:rsidRPr="008230B3" w:rsidRDefault="00B73953" w:rsidP="00B73953">
            <w:pPr>
              <w:spacing w:line="260" w:lineRule="exact"/>
              <w:jc w:val="left"/>
              <w:rPr>
                <w:b/>
                <w:noProof/>
                <w:color w:val="auto"/>
              </w:rPr>
            </w:pPr>
            <w:r w:rsidRPr="008230B3">
              <w:rPr>
                <w:rFonts w:eastAsia="標楷體"/>
                <w:b/>
                <w:bCs/>
                <w:snapToGrid w:val="0"/>
                <w:color w:val="auto"/>
              </w:rPr>
              <w:t>6.</w:t>
            </w:r>
            <w:r w:rsidRPr="008230B3">
              <w:rPr>
                <w:rFonts w:eastAsia="標楷體"/>
                <w:b/>
                <w:bCs/>
                <w:snapToGrid w:val="0"/>
                <w:color w:val="auto"/>
              </w:rPr>
              <w:t>課堂問答</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color w:val="auto"/>
              </w:rPr>
            </w:pPr>
            <w:r w:rsidRPr="008230B3">
              <w:rPr>
                <w:rFonts w:eastAsia="標楷體"/>
                <w:b/>
                <w:color w:val="auto"/>
              </w:rPr>
              <w:t>【性別平等教育】</w:t>
            </w:r>
          </w:p>
          <w:p w:rsidR="00B73953" w:rsidRPr="008230B3" w:rsidRDefault="00B73953" w:rsidP="00B73953">
            <w:pPr>
              <w:spacing w:line="260" w:lineRule="exact"/>
              <w:jc w:val="left"/>
              <w:rPr>
                <w:b/>
                <w:color w:val="auto"/>
              </w:rPr>
            </w:pPr>
            <w:r w:rsidRPr="008230B3">
              <w:rPr>
                <w:rFonts w:eastAsia="標楷體"/>
                <w:b/>
                <w:color w:val="auto"/>
              </w:rPr>
              <w:t>性</w:t>
            </w:r>
            <w:r w:rsidRPr="008230B3">
              <w:rPr>
                <w:rFonts w:eastAsia="標楷體"/>
                <w:b/>
                <w:color w:val="auto"/>
              </w:rPr>
              <w:t xml:space="preserve">J11 </w:t>
            </w:r>
          </w:p>
          <w:p w:rsidR="00B73953" w:rsidRPr="008230B3" w:rsidRDefault="00B73953" w:rsidP="00B73953">
            <w:pPr>
              <w:spacing w:line="260" w:lineRule="exact"/>
              <w:jc w:val="left"/>
              <w:rPr>
                <w:b/>
                <w:color w:val="auto"/>
              </w:rPr>
            </w:pPr>
            <w:r w:rsidRPr="008230B3">
              <w:rPr>
                <w:rFonts w:eastAsia="標楷體"/>
                <w:b/>
                <w:color w:val="auto"/>
              </w:rPr>
              <w:t>【人權教育】</w:t>
            </w:r>
          </w:p>
          <w:p w:rsidR="00B73953" w:rsidRPr="008230B3" w:rsidRDefault="00B73953" w:rsidP="00B73953">
            <w:pPr>
              <w:spacing w:line="260" w:lineRule="exact"/>
              <w:jc w:val="left"/>
              <w:rPr>
                <w:b/>
                <w:color w:val="auto"/>
              </w:rPr>
            </w:pPr>
            <w:r w:rsidRPr="008230B3">
              <w:rPr>
                <w:rFonts w:eastAsia="標楷體"/>
                <w:b/>
                <w:color w:val="auto"/>
              </w:rPr>
              <w:t>人</w:t>
            </w:r>
            <w:r w:rsidRPr="008230B3">
              <w:rPr>
                <w:rFonts w:eastAsia="標楷體"/>
                <w:b/>
                <w:color w:val="auto"/>
              </w:rPr>
              <w:t xml:space="preserve">J5 </w:t>
            </w:r>
          </w:p>
          <w:p w:rsidR="00B73953" w:rsidRPr="008230B3" w:rsidRDefault="00B73953" w:rsidP="00B73953">
            <w:pPr>
              <w:spacing w:line="260" w:lineRule="exact"/>
              <w:jc w:val="left"/>
              <w:rPr>
                <w:b/>
                <w:color w:val="auto"/>
              </w:rPr>
            </w:pPr>
            <w:r w:rsidRPr="008230B3">
              <w:rPr>
                <w:rFonts w:eastAsia="標楷體"/>
                <w:b/>
                <w:color w:val="auto"/>
              </w:rPr>
              <w:t>【能源教育】</w:t>
            </w:r>
          </w:p>
          <w:p w:rsidR="00B73953" w:rsidRPr="008230B3" w:rsidRDefault="00B73953" w:rsidP="00B73953">
            <w:pPr>
              <w:spacing w:line="260" w:lineRule="exact"/>
              <w:jc w:val="left"/>
              <w:rPr>
                <w:b/>
                <w:color w:val="auto"/>
              </w:rPr>
            </w:pPr>
            <w:r w:rsidRPr="008230B3">
              <w:rPr>
                <w:rFonts w:eastAsia="標楷體"/>
                <w:b/>
                <w:color w:val="auto"/>
              </w:rPr>
              <w:t>能</w:t>
            </w:r>
            <w:r w:rsidRPr="008230B3">
              <w:rPr>
                <w:rFonts w:eastAsia="標楷體"/>
                <w:b/>
                <w:color w:val="auto"/>
              </w:rPr>
              <w:t xml:space="preserve">J1 </w:t>
            </w:r>
          </w:p>
          <w:p w:rsidR="00B73953" w:rsidRPr="008230B3" w:rsidRDefault="00B73953" w:rsidP="00FD40DF">
            <w:pPr>
              <w:spacing w:line="260" w:lineRule="exact"/>
              <w:jc w:val="left"/>
              <w:rPr>
                <w:b/>
                <w:color w:val="auto"/>
              </w:rPr>
            </w:pPr>
            <w:r w:rsidRPr="008230B3">
              <w:rPr>
                <w:rFonts w:eastAsia="標楷體"/>
                <w:b/>
                <w:color w:val="auto"/>
              </w:rPr>
              <w:t>能</w:t>
            </w:r>
            <w:r w:rsidRPr="008230B3">
              <w:rPr>
                <w:rFonts w:eastAsia="標楷體"/>
                <w:b/>
                <w:color w:val="auto"/>
              </w:rPr>
              <w:t xml:space="preserve">J8 </w:t>
            </w:r>
          </w:p>
        </w:tc>
        <w:tc>
          <w:tcPr>
            <w:tcW w:w="1784" w:type="dxa"/>
            <w:tcBorders>
              <w:top w:val="single" w:sz="8" w:space="0" w:color="000000"/>
              <w:left w:val="single" w:sz="2" w:space="0" w:color="FFFFFF"/>
              <w:bottom w:val="single" w:sz="8" w:space="0" w:color="000000"/>
              <w:right w:val="single" w:sz="8" w:space="0" w:color="000000"/>
            </w:tcBorders>
            <w:shd w:val="clear" w:color="auto" w:fill="auto"/>
          </w:tcPr>
          <w:p w:rsidR="00B73953" w:rsidRPr="008230B3" w:rsidRDefault="00B73953" w:rsidP="00B73953">
            <w:pPr>
              <w:snapToGrid w:val="0"/>
              <w:spacing w:line="0" w:lineRule="atLeast"/>
              <w:ind w:hanging="7"/>
              <w:jc w:val="left"/>
              <w:rPr>
                <w:b/>
                <w:color w:val="auto"/>
              </w:rPr>
            </w:pPr>
            <w:r w:rsidRPr="008230B3">
              <w:rPr>
                <w:rFonts w:eastAsia="標楷體"/>
                <w:b/>
                <w:color w:val="auto"/>
                <w:sz w:val="24"/>
                <w:szCs w:val="24"/>
              </w:rPr>
              <w:t>七八九藝能科考試</w:t>
            </w:r>
          </w:p>
        </w:tc>
      </w:tr>
      <w:tr w:rsidR="00B73953" w:rsidRPr="008230B3" w:rsidTr="000F15B9">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B73953" w:rsidRPr="008230B3" w:rsidRDefault="00B73953" w:rsidP="00B73953">
            <w:pPr>
              <w:jc w:val="left"/>
              <w:rPr>
                <w:rFonts w:eastAsia="標楷體"/>
                <w:b/>
                <w:color w:val="auto"/>
                <w:sz w:val="24"/>
                <w:szCs w:val="24"/>
              </w:rPr>
            </w:pPr>
            <w:r w:rsidRPr="008230B3">
              <w:rPr>
                <w:rFonts w:eastAsia="標楷體"/>
                <w:b/>
                <w:color w:val="auto"/>
                <w:sz w:val="24"/>
                <w:szCs w:val="24"/>
              </w:rPr>
              <w:t>第二十</w:t>
            </w:r>
            <w:proofErr w:type="gramStart"/>
            <w:r w:rsidRPr="008230B3">
              <w:rPr>
                <w:rFonts w:eastAsia="標楷體"/>
                <w:b/>
                <w:color w:val="auto"/>
                <w:sz w:val="24"/>
                <w:szCs w:val="24"/>
              </w:rPr>
              <w:t>週</w:t>
            </w:r>
            <w:proofErr w:type="gramEnd"/>
            <w:r w:rsidRPr="008230B3">
              <w:rPr>
                <w:rFonts w:eastAsia="標楷體"/>
                <w:b/>
                <w:color w:val="auto"/>
                <w:sz w:val="24"/>
                <w:szCs w:val="24"/>
              </w:rPr>
              <w:br/>
              <w:t>1/10~1/16</w:t>
            </w:r>
          </w:p>
        </w:tc>
        <w:tc>
          <w:tcPr>
            <w:tcW w:w="1559" w:type="dxa"/>
            <w:tcBorders>
              <w:top w:val="single" w:sz="8" w:space="0" w:color="000000"/>
              <w:left w:val="single" w:sz="8" w:space="0" w:color="000000"/>
              <w:bottom w:val="single" w:sz="8" w:space="0" w:color="000000"/>
              <w:right w:val="single" w:sz="8" w:space="0" w:color="000000"/>
            </w:tcBorders>
          </w:tcPr>
          <w:p w:rsidR="00B73953" w:rsidRPr="008230B3" w:rsidRDefault="00B73953" w:rsidP="00B73953">
            <w:pPr>
              <w:spacing w:line="260" w:lineRule="exact"/>
              <w:jc w:val="left"/>
              <w:rPr>
                <w:rFonts w:eastAsia="標楷體"/>
                <w:b/>
                <w:color w:val="auto"/>
              </w:rPr>
            </w:pPr>
            <w:r w:rsidRPr="008230B3">
              <w:rPr>
                <w:rFonts w:eastAsia="標楷體"/>
                <w:b/>
                <w:color w:val="auto"/>
              </w:rPr>
              <w:t>生</w:t>
            </w:r>
            <w:r w:rsidRPr="008230B3">
              <w:rPr>
                <w:rFonts w:eastAsia="標楷體"/>
                <w:b/>
                <w:color w:val="auto"/>
              </w:rPr>
              <w:t xml:space="preserve">S-IV-2 </w:t>
            </w:r>
            <w:r w:rsidRPr="008230B3">
              <w:rPr>
                <w:rFonts w:eastAsia="標楷體"/>
                <w:b/>
                <w:color w:val="auto"/>
              </w:rPr>
              <w:t>科技對社會與環境的影響。</w:t>
            </w:r>
          </w:p>
          <w:p w:rsidR="00FD40DF" w:rsidRPr="008230B3" w:rsidRDefault="00FD40DF" w:rsidP="00B73953">
            <w:pPr>
              <w:spacing w:line="260" w:lineRule="exact"/>
              <w:jc w:val="left"/>
              <w:rPr>
                <w:rFonts w:eastAsia="標楷體"/>
                <w:b/>
                <w:color w:val="auto"/>
              </w:rPr>
            </w:pPr>
          </w:p>
          <w:p w:rsidR="00E9794F" w:rsidRPr="008230B3" w:rsidRDefault="00E9794F" w:rsidP="00B73953">
            <w:pPr>
              <w:spacing w:line="260" w:lineRule="exact"/>
              <w:jc w:val="left"/>
              <w:rPr>
                <w:b/>
              </w:rPr>
            </w:pPr>
            <w:proofErr w:type="gramStart"/>
            <w:r w:rsidRPr="008230B3">
              <w:rPr>
                <w:b/>
              </w:rPr>
              <w:t>國家發展綠能</w:t>
            </w:r>
            <w:proofErr w:type="gramEnd"/>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rPr>
            </w:pPr>
            <w:r w:rsidRPr="008230B3">
              <w:rPr>
                <w:rFonts w:eastAsia="標楷體"/>
                <w:b/>
                <w:color w:val="auto"/>
              </w:rPr>
              <w:t>設</w:t>
            </w:r>
            <w:r w:rsidRPr="008230B3">
              <w:rPr>
                <w:rFonts w:eastAsia="標楷體"/>
                <w:b/>
                <w:color w:val="auto"/>
              </w:rPr>
              <w:t xml:space="preserve">a-IV-3 </w:t>
            </w:r>
            <w:r w:rsidRPr="008230B3">
              <w:rPr>
                <w:rFonts w:eastAsia="標楷體"/>
                <w:b/>
                <w:color w:val="auto"/>
              </w:rPr>
              <w:t>主動關注人與科技、社會、環境的關係。</w:t>
            </w:r>
          </w:p>
          <w:p w:rsidR="00B73953" w:rsidRPr="008230B3" w:rsidRDefault="00B73953" w:rsidP="00B73953">
            <w:pPr>
              <w:spacing w:line="260" w:lineRule="exact"/>
              <w:jc w:val="left"/>
              <w:rPr>
                <w:rFonts w:eastAsia="標楷體"/>
                <w:b/>
                <w:color w:val="auto"/>
              </w:rPr>
            </w:pPr>
            <w:r w:rsidRPr="008230B3">
              <w:rPr>
                <w:rFonts w:eastAsia="標楷體"/>
                <w:b/>
                <w:color w:val="auto"/>
              </w:rPr>
              <w:t>設</w:t>
            </w:r>
            <w:r w:rsidRPr="008230B3">
              <w:rPr>
                <w:rFonts w:eastAsia="標楷體"/>
                <w:b/>
                <w:color w:val="auto"/>
              </w:rPr>
              <w:t xml:space="preserve">a-IV-4 </w:t>
            </w:r>
            <w:r w:rsidRPr="008230B3">
              <w:rPr>
                <w:rFonts w:eastAsia="標楷體"/>
                <w:b/>
                <w:color w:val="auto"/>
              </w:rPr>
              <w:t>能針對科技議題養成社會責任感與公民意識。</w:t>
            </w:r>
          </w:p>
          <w:p w:rsidR="00E9794F" w:rsidRPr="008230B3" w:rsidRDefault="00E9794F" w:rsidP="00B73953">
            <w:pPr>
              <w:spacing w:line="260" w:lineRule="exact"/>
              <w:jc w:val="left"/>
              <w:rPr>
                <w:b/>
              </w:rPr>
            </w:pPr>
            <w:proofErr w:type="gramStart"/>
            <w:r w:rsidRPr="008230B3">
              <w:rPr>
                <w:b/>
              </w:rPr>
              <w:t>綠能發電</w:t>
            </w:r>
            <w:proofErr w:type="gramEnd"/>
            <w:r w:rsidRPr="008230B3">
              <w:rPr>
                <w:b/>
              </w:rPr>
              <w:t>和全球關連</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8230B3">
            <w:pPr>
              <w:spacing w:line="260" w:lineRule="exact"/>
              <w:jc w:val="left"/>
              <w:rPr>
                <w:rFonts w:eastAsia="標楷體"/>
                <w:b/>
                <w:color w:val="auto"/>
              </w:rPr>
            </w:pPr>
            <w:r w:rsidRPr="008230B3">
              <w:rPr>
                <w:rFonts w:eastAsia="標楷體"/>
                <w:b/>
                <w:color w:val="auto"/>
              </w:rPr>
              <w:t>能源與生活周遭的關聯</w:t>
            </w:r>
          </w:p>
          <w:p w:rsidR="00B73953" w:rsidRPr="008230B3" w:rsidRDefault="00B73953" w:rsidP="008230B3">
            <w:pPr>
              <w:spacing w:line="260" w:lineRule="exact"/>
              <w:jc w:val="left"/>
              <w:rPr>
                <w:rFonts w:eastAsia="標楷體"/>
                <w:b/>
                <w:color w:val="auto"/>
              </w:rPr>
            </w:pPr>
            <w:r w:rsidRPr="008230B3">
              <w:rPr>
                <w:rFonts w:eastAsia="標楷體"/>
                <w:b/>
                <w:color w:val="auto"/>
              </w:rPr>
              <w:t>能源對環境與社會的影響</w:t>
            </w:r>
          </w:p>
          <w:p w:rsidR="00B73953" w:rsidRPr="008230B3" w:rsidRDefault="00B73953" w:rsidP="008230B3">
            <w:pPr>
              <w:spacing w:line="260" w:lineRule="exact"/>
              <w:jc w:val="left"/>
              <w:rPr>
                <w:rFonts w:eastAsia="標楷體"/>
                <w:b/>
                <w:color w:val="auto"/>
              </w:rPr>
            </w:pPr>
            <w:r w:rsidRPr="008230B3">
              <w:rPr>
                <w:rFonts w:eastAsia="標楷體"/>
                <w:b/>
                <w:color w:val="auto"/>
              </w:rPr>
              <w:t>1.</w:t>
            </w:r>
            <w:r w:rsidR="00FD40DF" w:rsidRPr="008230B3">
              <w:rPr>
                <w:rFonts w:eastAsia="標楷體"/>
                <w:b/>
                <w:color w:val="auto"/>
              </w:rPr>
              <w:t>能源對於環境</w:t>
            </w:r>
            <w:r w:rsidRPr="008230B3">
              <w:rPr>
                <w:rFonts w:eastAsia="標楷體"/>
                <w:b/>
                <w:color w:val="auto"/>
              </w:rPr>
              <w:t>正、負面影響。</w:t>
            </w:r>
          </w:p>
          <w:p w:rsidR="00B73953" w:rsidRPr="008230B3" w:rsidRDefault="00B73953" w:rsidP="008230B3">
            <w:pPr>
              <w:spacing w:line="260" w:lineRule="exact"/>
              <w:jc w:val="left"/>
              <w:rPr>
                <w:rFonts w:eastAsia="標楷體"/>
                <w:b/>
                <w:color w:val="auto"/>
              </w:rPr>
            </w:pPr>
            <w:r w:rsidRPr="008230B3">
              <w:rPr>
                <w:rFonts w:eastAsia="標楷體"/>
                <w:b/>
                <w:color w:val="auto"/>
              </w:rPr>
              <w:t>2.</w:t>
            </w:r>
            <w:r w:rsidRPr="008230B3">
              <w:rPr>
                <w:rFonts w:eastAsia="標楷體"/>
                <w:b/>
                <w:color w:val="auto"/>
              </w:rPr>
              <w:t>介紹綠色能源新觀念。</w:t>
            </w:r>
          </w:p>
          <w:p w:rsidR="00B73953" w:rsidRPr="008230B3" w:rsidRDefault="00B73953" w:rsidP="008230B3">
            <w:pPr>
              <w:spacing w:line="260" w:lineRule="exact"/>
              <w:jc w:val="left"/>
              <w:rPr>
                <w:rFonts w:eastAsia="標楷體"/>
                <w:b/>
                <w:color w:val="auto"/>
              </w:rPr>
            </w:pPr>
            <w:r w:rsidRPr="008230B3">
              <w:rPr>
                <w:rFonts w:eastAsia="標楷體"/>
                <w:b/>
                <w:color w:val="auto"/>
              </w:rPr>
              <w:t>(1)</w:t>
            </w:r>
            <w:r w:rsidRPr="008230B3">
              <w:rPr>
                <w:rFonts w:eastAsia="標楷體"/>
                <w:b/>
                <w:color w:val="auto"/>
              </w:rPr>
              <w:t>太陽光電。</w:t>
            </w:r>
          </w:p>
          <w:p w:rsidR="00B73953" w:rsidRPr="008230B3" w:rsidRDefault="00B73953" w:rsidP="008230B3">
            <w:pPr>
              <w:spacing w:line="260" w:lineRule="exact"/>
              <w:jc w:val="left"/>
              <w:rPr>
                <w:rFonts w:eastAsia="標楷體"/>
                <w:b/>
                <w:color w:val="auto"/>
              </w:rPr>
            </w:pPr>
            <w:r w:rsidRPr="008230B3">
              <w:rPr>
                <w:rFonts w:eastAsia="標楷體"/>
                <w:b/>
                <w:color w:val="auto"/>
              </w:rPr>
              <w:t>(2)</w:t>
            </w:r>
            <w:r w:rsidRPr="008230B3">
              <w:rPr>
                <w:rFonts w:eastAsia="標楷體"/>
                <w:b/>
                <w:color w:val="auto"/>
              </w:rPr>
              <w:t>離</w:t>
            </w:r>
            <w:proofErr w:type="gramStart"/>
            <w:r w:rsidRPr="008230B3">
              <w:rPr>
                <w:rFonts w:eastAsia="標楷體"/>
                <w:b/>
                <w:color w:val="auto"/>
              </w:rPr>
              <w:t>岸風電</w:t>
            </w:r>
            <w:proofErr w:type="gramEnd"/>
            <w:r w:rsidRPr="008230B3">
              <w:rPr>
                <w:rFonts w:eastAsia="標楷體"/>
                <w:b/>
                <w:color w:val="auto"/>
              </w:rPr>
              <w:t>。</w:t>
            </w:r>
          </w:p>
          <w:p w:rsidR="00B73953" w:rsidRPr="008230B3" w:rsidRDefault="00B73953" w:rsidP="008230B3">
            <w:pPr>
              <w:spacing w:line="260" w:lineRule="exact"/>
              <w:jc w:val="left"/>
              <w:rPr>
                <w:rFonts w:eastAsia="標楷體"/>
                <w:b/>
                <w:color w:val="auto"/>
              </w:rPr>
            </w:pPr>
            <w:r w:rsidRPr="008230B3">
              <w:rPr>
                <w:rFonts w:eastAsia="標楷體"/>
                <w:b/>
                <w:color w:val="auto"/>
              </w:rPr>
              <w:t>(3)</w:t>
            </w:r>
            <w:proofErr w:type="gramStart"/>
            <w:r w:rsidRPr="008230B3">
              <w:rPr>
                <w:rFonts w:eastAsia="標楷體"/>
                <w:b/>
                <w:color w:val="auto"/>
              </w:rPr>
              <w:t>再生儲能</w:t>
            </w:r>
            <w:proofErr w:type="gramEnd"/>
            <w:r w:rsidRPr="008230B3">
              <w:rPr>
                <w:rFonts w:eastAsia="標楷體"/>
                <w:b/>
                <w:color w:val="auto"/>
              </w:rPr>
              <w:t>。</w:t>
            </w:r>
          </w:p>
          <w:p w:rsidR="00B73953" w:rsidRPr="008230B3" w:rsidRDefault="00B73953" w:rsidP="008230B3">
            <w:pPr>
              <w:spacing w:line="260" w:lineRule="exact"/>
              <w:jc w:val="left"/>
              <w:rPr>
                <w:rFonts w:eastAsia="標楷體"/>
                <w:b/>
                <w:color w:val="auto"/>
              </w:rPr>
            </w:pPr>
            <w:r w:rsidRPr="008230B3">
              <w:rPr>
                <w:rFonts w:eastAsia="標楷體"/>
                <w:b/>
                <w:color w:val="auto"/>
              </w:rPr>
              <w:t>(4)</w:t>
            </w:r>
            <w:r w:rsidRPr="008230B3">
              <w:rPr>
                <w:rFonts w:eastAsia="標楷體"/>
                <w:b/>
                <w:color w:val="auto"/>
              </w:rPr>
              <w:t>虛擬電廠。</w:t>
            </w:r>
          </w:p>
          <w:p w:rsidR="00FD40DF" w:rsidRPr="008230B3" w:rsidRDefault="00FD40DF" w:rsidP="008230B3">
            <w:pPr>
              <w:spacing w:line="260" w:lineRule="exact"/>
              <w:jc w:val="left"/>
              <w:rPr>
                <w:rFonts w:eastAsia="標楷體"/>
                <w:b/>
                <w:color w:val="auto"/>
              </w:rPr>
            </w:pPr>
          </w:p>
          <w:p w:rsidR="00E9794F" w:rsidRPr="008230B3" w:rsidRDefault="00FD40DF" w:rsidP="008230B3">
            <w:pPr>
              <w:spacing w:line="260" w:lineRule="exact"/>
              <w:jc w:val="left"/>
              <w:rPr>
                <w:rFonts w:eastAsia="標楷體"/>
                <w:b/>
                <w:color w:val="auto"/>
              </w:rPr>
            </w:pPr>
            <w:r w:rsidRPr="008230B3">
              <w:rPr>
                <w:rFonts w:eastAsia="標楷體"/>
                <w:b/>
                <w:color w:val="auto"/>
              </w:rPr>
              <w:t>3</w:t>
            </w:r>
            <w:r w:rsidR="00E9794F" w:rsidRPr="008230B3">
              <w:rPr>
                <w:rFonts w:eastAsia="標楷體"/>
                <w:b/>
                <w:color w:val="auto"/>
              </w:rPr>
              <w:t>.</w:t>
            </w:r>
            <w:proofErr w:type="gramStart"/>
            <w:r w:rsidR="00E9794F" w:rsidRPr="008230B3">
              <w:rPr>
                <w:rFonts w:eastAsia="標楷體"/>
                <w:b/>
                <w:color w:val="auto"/>
              </w:rPr>
              <w:t>國家發展綠能和</w:t>
            </w:r>
            <w:proofErr w:type="gramEnd"/>
            <w:r w:rsidR="00E9794F" w:rsidRPr="008230B3">
              <w:rPr>
                <w:rFonts w:eastAsia="標楷體"/>
                <w:b/>
                <w:color w:val="auto"/>
              </w:rPr>
              <w:t>全球關連</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center"/>
              <w:rPr>
                <w:b/>
              </w:rPr>
            </w:pPr>
            <w:r w:rsidRPr="008230B3">
              <w:rPr>
                <w:rFonts w:eastAsia="標楷體"/>
                <w:b/>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bCs/>
                <w:snapToGrid w:val="0"/>
              </w:rPr>
            </w:pPr>
            <w:r w:rsidRPr="008230B3">
              <w:rPr>
                <w:rFonts w:eastAsia="標楷體"/>
                <w:b/>
                <w:bCs/>
                <w:snapToGrid w:val="0"/>
                <w:color w:val="auto"/>
              </w:rPr>
              <w:t>1.</w:t>
            </w:r>
            <w:r w:rsidR="00AF62EE" w:rsidRPr="008230B3">
              <w:rPr>
                <w:rFonts w:eastAsia="標楷體"/>
                <w:b/>
                <w:bCs/>
                <w:snapToGrid w:val="0"/>
                <w:color w:val="auto"/>
              </w:rPr>
              <w:t xml:space="preserve"> DIY</w:t>
            </w:r>
            <w:r w:rsidR="00AF62EE" w:rsidRPr="008230B3">
              <w:rPr>
                <w:rFonts w:eastAsia="標楷體"/>
                <w:b/>
                <w:bCs/>
                <w:snapToGrid w:val="0"/>
                <w:color w:val="auto"/>
              </w:rPr>
              <w:t>實作</w:t>
            </w:r>
          </w:p>
          <w:p w:rsidR="00B73953" w:rsidRPr="008230B3" w:rsidRDefault="00B73953" w:rsidP="00B73953">
            <w:pPr>
              <w:spacing w:line="260" w:lineRule="exact"/>
              <w:jc w:val="left"/>
              <w:rPr>
                <w:b/>
                <w:bCs/>
                <w:snapToGrid w:val="0"/>
              </w:rPr>
            </w:pPr>
            <w:r w:rsidRPr="008230B3">
              <w:rPr>
                <w:rFonts w:eastAsia="標楷體"/>
                <w:b/>
                <w:bCs/>
                <w:snapToGrid w:val="0"/>
                <w:color w:val="auto"/>
              </w:rPr>
              <w:t>2.</w:t>
            </w:r>
            <w:proofErr w:type="gramStart"/>
            <w:r w:rsidRPr="008230B3">
              <w:rPr>
                <w:rFonts w:eastAsia="標楷體"/>
                <w:b/>
                <w:bCs/>
                <w:snapToGrid w:val="0"/>
                <w:color w:val="auto"/>
              </w:rPr>
              <w:t>備課用</w:t>
            </w:r>
            <w:proofErr w:type="gramEnd"/>
            <w:r w:rsidRPr="008230B3">
              <w:rPr>
                <w:rFonts w:eastAsia="標楷體"/>
                <w:b/>
                <w:bCs/>
                <w:snapToGrid w:val="0"/>
                <w:color w:val="auto"/>
              </w:rPr>
              <w:t>書</w:t>
            </w:r>
          </w:p>
          <w:p w:rsidR="00B73953" w:rsidRPr="008230B3" w:rsidRDefault="00B73953" w:rsidP="00B73953">
            <w:pPr>
              <w:spacing w:line="260" w:lineRule="exact"/>
              <w:jc w:val="left"/>
              <w:rPr>
                <w:b/>
                <w:bCs/>
                <w:snapToGrid w:val="0"/>
              </w:rPr>
            </w:pPr>
            <w:r w:rsidRPr="008230B3">
              <w:rPr>
                <w:rFonts w:eastAsia="標楷體"/>
                <w:b/>
                <w:bCs/>
                <w:snapToGrid w:val="0"/>
                <w:color w:val="auto"/>
              </w:rPr>
              <w:t>3.</w:t>
            </w:r>
            <w:proofErr w:type="gramStart"/>
            <w:r w:rsidRPr="008230B3">
              <w:rPr>
                <w:rFonts w:eastAsia="標楷體"/>
                <w:b/>
                <w:bCs/>
                <w:color w:val="auto"/>
              </w:rPr>
              <w:t>教用版</w:t>
            </w:r>
            <w:proofErr w:type="gramEnd"/>
            <w:r w:rsidRPr="008230B3">
              <w:rPr>
                <w:rFonts w:eastAsia="標楷體"/>
                <w:b/>
                <w:bCs/>
                <w:color w:val="auto"/>
              </w:rPr>
              <w:t>電子教科書</w:t>
            </w:r>
          </w:p>
          <w:p w:rsidR="00B73953" w:rsidRPr="008230B3" w:rsidRDefault="00B73953" w:rsidP="00B73953">
            <w:pPr>
              <w:spacing w:line="260" w:lineRule="exact"/>
              <w:jc w:val="left"/>
              <w:rPr>
                <w:b/>
              </w:rPr>
            </w:pPr>
            <w:r w:rsidRPr="008230B3">
              <w:rPr>
                <w:rFonts w:eastAsia="標楷體"/>
                <w:b/>
                <w:color w:val="auto"/>
              </w:rPr>
              <w:t>4.</w:t>
            </w:r>
            <w:r w:rsidRPr="008230B3">
              <w:rPr>
                <w:rFonts w:eastAsia="標楷體"/>
                <w:b/>
                <w:color w:val="auto"/>
              </w:rPr>
              <w:t>筆記型電腦</w:t>
            </w:r>
          </w:p>
          <w:p w:rsidR="00B73953" w:rsidRPr="008230B3" w:rsidRDefault="00B73953" w:rsidP="00B73953">
            <w:pPr>
              <w:spacing w:line="260" w:lineRule="exact"/>
              <w:jc w:val="left"/>
              <w:rPr>
                <w:b/>
                <w:bCs/>
                <w:snapToGrid w:val="0"/>
              </w:rPr>
            </w:pPr>
            <w:r w:rsidRPr="008230B3">
              <w:rPr>
                <w:rFonts w:eastAsia="標楷體"/>
                <w:b/>
                <w:color w:val="auto"/>
              </w:rPr>
              <w:t>5.</w:t>
            </w:r>
            <w:r w:rsidRPr="008230B3">
              <w:rPr>
                <w:rFonts w:eastAsia="標楷體"/>
                <w:b/>
                <w:color w:val="auto"/>
              </w:rPr>
              <w:t>單槍投影機</w:t>
            </w:r>
          </w:p>
          <w:p w:rsidR="00B73953" w:rsidRPr="008230B3" w:rsidRDefault="00B73953" w:rsidP="00B73953">
            <w:pPr>
              <w:spacing w:line="260" w:lineRule="exact"/>
              <w:jc w:val="left"/>
              <w:rPr>
                <w:b/>
                <w:noProof/>
              </w:rPr>
            </w:pPr>
            <w:r w:rsidRPr="008230B3">
              <w:rPr>
                <w:rFonts w:eastAsia="標楷體"/>
                <w:b/>
                <w:noProof/>
                <w:color w:val="auto"/>
              </w:rPr>
              <w:t>6.</w:t>
            </w:r>
            <w:r w:rsidRPr="008230B3">
              <w:rPr>
                <w:rFonts w:eastAsia="標楷體"/>
                <w:b/>
                <w:noProof/>
                <w:color w:val="auto"/>
              </w:rPr>
              <w:t>基本手工具</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bCs/>
                <w:snapToGrid w:val="0"/>
              </w:rPr>
            </w:pPr>
            <w:r w:rsidRPr="008230B3">
              <w:rPr>
                <w:rFonts w:eastAsia="標楷體"/>
                <w:b/>
                <w:bCs/>
                <w:snapToGrid w:val="0"/>
                <w:color w:val="auto"/>
              </w:rPr>
              <w:t>1.</w:t>
            </w:r>
            <w:r w:rsidRPr="008230B3">
              <w:rPr>
                <w:rFonts w:eastAsia="標楷體"/>
                <w:b/>
                <w:bCs/>
                <w:snapToGrid w:val="0"/>
                <w:color w:val="auto"/>
              </w:rPr>
              <w:t>發表</w:t>
            </w:r>
          </w:p>
          <w:p w:rsidR="00B73953" w:rsidRPr="008230B3" w:rsidRDefault="00B73953" w:rsidP="00B73953">
            <w:pPr>
              <w:spacing w:line="260" w:lineRule="exact"/>
              <w:jc w:val="left"/>
              <w:rPr>
                <w:b/>
                <w:bCs/>
                <w:snapToGrid w:val="0"/>
              </w:rPr>
            </w:pPr>
            <w:r w:rsidRPr="008230B3">
              <w:rPr>
                <w:rFonts w:eastAsia="標楷體"/>
                <w:b/>
                <w:bCs/>
                <w:snapToGrid w:val="0"/>
                <w:color w:val="auto"/>
              </w:rPr>
              <w:t>2.</w:t>
            </w:r>
            <w:r w:rsidRPr="008230B3">
              <w:rPr>
                <w:rFonts w:eastAsia="標楷體"/>
                <w:b/>
                <w:bCs/>
                <w:snapToGrid w:val="0"/>
                <w:color w:val="auto"/>
              </w:rPr>
              <w:t>口頭討論</w:t>
            </w:r>
          </w:p>
          <w:p w:rsidR="00B73953" w:rsidRPr="008230B3" w:rsidRDefault="00B73953" w:rsidP="00B73953">
            <w:pPr>
              <w:spacing w:line="260" w:lineRule="exact"/>
              <w:jc w:val="left"/>
              <w:rPr>
                <w:b/>
                <w:bCs/>
                <w:snapToGrid w:val="0"/>
              </w:rPr>
            </w:pPr>
            <w:r w:rsidRPr="008230B3">
              <w:rPr>
                <w:rFonts w:eastAsia="標楷體"/>
                <w:b/>
                <w:bCs/>
                <w:snapToGrid w:val="0"/>
                <w:color w:val="auto"/>
              </w:rPr>
              <w:t>3.</w:t>
            </w:r>
            <w:r w:rsidRPr="008230B3">
              <w:rPr>
                <w:rFonts w:eastAsia="標楷體"/>
                <w:b/>
                <w:bCs/>
                <w:snapToGrid w:val="0"/>
                <w:color w:val="auto"/>
              </w:rPr>
              <w:t>平時表現</w:t>
            </w:r>
          </w:p>
          <w:p w:rsidR="00B73953" w:rsidRPr="008230B3" w:rsidRDefault="00B73953" w:rsidP="00B73953">
            <w:pPr>
              <w:spacing w:line="260" w:lineRule="exact"/>
              <w:jc w:val="left"/>
              <w:rPr>
                <w:b/>
                <w:bCs/>
                <w:snapToGrid w:val="0"/>
              </w:rPr>
            </w:pPr>
            <w:r w:rsidRPr="008230B3">
              <w:rPr>
                <w:rFonts w:eastAsia="標楷體"/>
                <w:b/>
                <w:bCs/>
                <w:snapToGrid w:val="0"/>
                <w:color w:val="auto"/>
              </w:rPr>
              <w:t>4.</w:t>
            </w:r>
            <w:r w:rsidRPr="008230B3">
              <w:rPr>
                <w:rFonts w:eastAsia="標楷體"/>
                <w:b/>
                <w:bCs/>
                <w:snapToGrid w:val="0"/>
                <w:color w:val="auto"/>
              </w:rPr>
              <w:t>作業繳交</w:t>
            </w:r>
          </w:p>
          <w:p w:rsidR="00B73953" w:rsidRPr="008230B3" w:rsidRDefault="00B73953" w:rsidP="00B73953">
            <w:pPr>
              <w:spacing w:line="260" w:lineRule="exact"/>
              <w:jc w:val="left"/>
              <w:rPr>
                <w:b/>
                <w:bCs/>
                <w:snapToGrid w:val="0"/>
              </w:rPr>
            </w:pPr>
            <w:r w:rsidRPr="008230B3">
              <w:rPr>
                <w:rFonts w:eastAsia="標楷體"/>
                <w:b/>
                <w:bCs/>
                <w:snapToGrid w:val="0"/>
                <w:color w:val="auto"/>
              </w:rPr>
              <w:t>5.</w:t>
            </w:r>
            <w:r w:rsidRPr="008230B3">
              <w:rPr>
                <w:rFonts w:eastAsia="標楷體"/>
                <w:b/>
                <w:bCs/>
                <w:snapToGrid w:val="0"/>
                <w:color w:val="auto"/>
              </w:rPr>
              <w:t>學習態度</w:t>
            </w:r>
          </w:p>
          <w:p w:rsidR="00B73953" w:rsidRPr="008230B3" w:rsidRDefault="00B73953" w:rsidP="00B73953">
            <w:pPr>
              <w:spacing w:line="260" w:lineRule="exact"/>
              <w:jc w:val="left"/>
              <w:rPr>
                <w:b/>
                <w:noProof/>
              </w:rPr>
            </w:pPr>
            <w:r w:rsidRPr="008230B3">
              <w:rPr>
                <w:rFonts w:eastAsia="標楷體"/>
                <w:b/>
                <w:bCs/>
                <w:snapToGrid w:val="0"/>
                <w:color w:val="auto"/>
              </w:rPr>
              <w:t>6.</w:t>
            </w:r>
            <w:r w:rsidRPr="008230B3">
              <w:rPr>
                <w:rFonts w:eastAsia="標楷體"/>
                <w:b/>
                <w:bCs/>
                <w:snapToGrid w:val="0"/>
                <w:color w:val="auto"/>
              </w:rPr>
              <w:t>課堂問答</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rPr>
            </w:pPr>
            <w:r w:rsidRPr="008230B3">
              <w:rPr>
                <w:rFonts w:eastAsia="標楷體"/>
                <w:b/>
                <w:color w:val="auto"/>
              </w:rPr>
              <w:t>【能源教育】</w:t>
            </w:r>
          </w:p>
          <w:p w:rsidR="00B73953" w:rsidRPr="008230B3" w:rsidRDefault="00B73953" w:rsidP="00B73953">
            <w:pPr>
              <w:spacing w:line="260" w:lineRule="exact"/>
              <w:jc w:val="left"/>
              <w:rPr>
                <w:b/>
              </w:rPr>
            </w:pPr>
            <w:r w:rsidRPr="008230B3">
              <w:rPr>
                <w:rFonts w:eastAsia="標楷體"/>
                <w:b/>
                <w:color w:val="auto"/>
              </w:rPr>
              <w:t>能</w:t>
            </w:r>
            <w:r w:rsidRPr="008230B3">
              <w:rPr>
                <w:rFonts w:eastAsia="標楷體"/>
                <w:b/>
                <w:color w:val="auto"/>
              </w:rPr>
              <w:t xml:space="preserve">J2 </w:t>
            </w:r>
          </w:p>
          <w:p w:rsidR="00B73953" w:rsidRPr="008230B3" w:rsidRDefault="00B73953" w:rsidP="00B73953">
            <w:pPr>
              <w:spacing w:line="260" w:lineRule="exact"/>
              <w:jc w:val="left"/>
              <w:rPr>
                <w:b/>
              </w:rPr>
            </w:pPr>
            <w:r w:rsidRPr="008230B3">
              <w:rPr>
                <w:rFonts w:eastAsia="標楷體"/>
                <w:b/>
                <w:color w:val="auto"/>
              </w:rPr>
              <w:t>能</w:t>
            </w:r>
            <w:r w:rsidRPr="008230B3">
              <w:rPr>
                <w:rFonts w:eastAsia="標楷體"/>
                <w:b/>
                <w:color w:val="auto"/>
              </w:rPr>
              <w:t xml:space="preserve">J5 </w:t>
            </w:r>
          </w:p>
          <w:p w:rsidR="00B73953" w:rsidRPr="008230B3" w:rsidRDefault="00B73953" w:rsidP="00B73953">
            <w:pPr>
              <w:spacing w:line="260" w:lineRule="exact"/>
              <w:jc w:val="left"/>
              <w:rPr>
                <w:b/>
              </w:rPr>
            </w:pPr>
            <w:r w:rsidRPr="008230B3">
              <w:rPr>
                <w:rFonts w:eastAsia="標楷體"/>
                <w:b/>
                <w:color w:val="auto"/>
              </w:rPr>
              <w:t>【環境教育】</w:t>
            </w:r>
          </w:p>
          <w:p w:rsidR="00B73953" w:rsidRPr="008230B3" w:rsidRDefault="00B73953" w:rsidP="00B73953">
            <w:pPr>
              <w:spacing w:line="260" w:lineRule="exact"/>
              <w:jc w:val="left"/>
              <w:rPr>
                <w:b/>
              </w:rPr>
            </w:pPr>
            <w:r w:rsidRPr="008230B3">
              <w:rPr>
                <w:rFonts w:eastAsia="標楷體"/>
                <w:b/>
                <w:color w:val="auto"/>
              </w:rPr>
              <w:t>環</w:t>
            </w:r>
            <w:r w:rsidRPr="008230B3">
              <w:rPr>
                <w:rFonts w:eastAsia="標楷體"/>
                <w:b/>
                <w:color w:val="auto"/>
              </w:rPr>
              <w:t xml:space="preserve">J4 </w:t>
            </w:r>
          </w:p>
          <w:p w:rsidR="00D070E1" w:rsidRPr="008230B3" w:rsidRDefault="00B73953" w:rsidP="00D070E1">
            <w:pPr>
              <w:spacing w:line="260" w:lineRule="exact"/>
              <w:jc w:val="left"/>
              <w:rPr>
                <w:rFonts w:eastAsia="標楷體"/>
                <w:b/>
                <w:color w:val="auto"/>
              </w:rPr>
            </w:pPr>
            <w:r w:rsidRPr="008230B3">
              <w:rPr>
                <w:rFonts w:eastAsia="標楷體"/>
                <w:b/>
                <w:color w:val="auto"/>
              </w:rPr>
              <w:t>環</w:t>
            </w:r>
            <w:r w:rsidRPr="008230B3">
              <w:rPr>
                <w:rFonts w:eastAsia="標楷體"/>
                <w:b/>
                <w:color w:val="auto"/>
              </w:rPr>
              <w:t xml:space="preserve">J16 </w:t>
            </w:r>
          </w:p>
          <w:p w:rsidR="00D070E1" w:rsidRPr="008230B3" w:rsidRDefault="00D070E1" w:rsidP="00D070E1">
            <w:pPr>
              <w:spacing w:line="260" w:lineRule="exact"/>
              <w:jc w:val="left"/>
              <w:rPr>
                <w:b/>
              </w:rPr>
            </w:pPr>
            <w:r w:rsidRPr="008230B3">
              <w:rPr>
                <w:rFonts w:eastAsia="標楷體"/>
                <w:b/>
                <w:color w:val="auto"/>
              </w:rPr>
              <w:t>【國際教育】</w:t>
            </w:r>
          </w:p>
          <w:p w:rsidR="00B73953" w:rsidRPr="008230B3" w:rsidRDefault="00D070E1" w:rsidP="00D070E1">
            <w:pPr>
              <w:spacing w:line="260" w:lineRule="exact"/>
              <w:jc w:val="left"/>
              <w:rPr>
                <w:b/>
                <w:noProof/>
              </w:rPr>
            </w:pPr>
            <w:r w:rsidRPr="008230B3">
              <w:rPr>
                <w:b/>
              </w:rPr>
              <w:t>國</w:t>
            </w:r>
            <w:r w:rsidRPr="008230B3">
              <w:rPr>
                <w:b/>
              </w:rPr>
              <w:t>J1</w:t>
            </w:r>
          </w:p>
        </w:tc>
        <w:tc>
          <w:tcPr>
            <w:tcW w:w="1784" w:type="dxa"/>
            <w:tcBorders>
              <w:top w:val="single" w:sz="8" w:space="0" w:color="000000"/>
              <w:left w:val="single" w:sz="2" w:space="0" w:color="FFFFFF"/>
              <w:bottom w:val="single" w:sz="8" w:space="0" w:color="000000"/>
              <w:right w:val="single" w:sz="8" w:space="0" w:color="000000"/>
            </w:tcBorders>
            <w:shd w:val="clear" w:color="auto" w:fill="auto"/>
          </w:tcPr>
          <w:p w:rsidR="00B73953" w:rsidRPr="008230B3" w:rsidRDefault="00B73953" w:rsidP="00B73953">
            <w:pPr>
              <w:snapToGrid w:val="0"/>
              <w:spacing w:line="0" w:lineRule="atLeast"/>
              <w:ind w:hanging="7"/>
              <w:jc w:val="left"/>
              <w:rPr>
                <w:b/>
                <w:color w:val="auto"/>
              </w:rPr>
            </w:pPr>
            <w:r w:rsidRPr="008230B3">
              <w:rPr>
                <w:rFonts w:eastAsia="標楷體"/>
                <w:b/>
                <w:color w:val="auto"/>
                <w:sz w:val="24"/>
                <w:szCs w:val="24"/>
              </w:rPr>
              <w:t>九藝能科考試</w:t>
            </w:r>
          </w:p>
        </w:tc>
      </w:tr>
      <w:tr w:rsidR="00B73953" w:rsidRPr="008230B3" w:rsidTr="000F15B9">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B73953" w:rsidRPr="008230B3" w:rsidRDefault="00B73953" w:rsidP="00B73953">
            <w:pPr>
              <w:jc w:val="left"/>
              <w:rPr>
                <w:rFonts w:eastAsia="標楷體"/>
                <w:b/>
                <w:color w:val="auto"/>
                <w:sz w:val="24"/>
                <w:szCs w:val="24"/>
              </w:rPr>
            </w:pPr>
            <w:r w:rsidRPr="008230B3">
              <w:rPr>
                <w:rFonts w:eastAsia="標楷體"/>
                <w:b/>
                <w:color w:val="auto"/>
                <w:sz w:val="24"/>
                <w:szCs w:val="24"/>
              </w:rPr>
              <w:lastRenderedPageBreak/>
              <w:t>第二十一</w:t>
            </w:r>
            <w:proofErr w:type="gramStart"/>
            <w:r w:rsidRPr="008230B3">
              <w:rPr>
                <w:rFonts w:eastAsia="標楷體"/>
                <w:b/>
                <w:color w:val="auto"/>
                <w:sz w:val="24"/>
                <w:szCs w:val="24"/>
              </w:rPr>
              <w:t>週</w:t>
            </w:r>
            <w:proofErr w:type="gramEnd"/>
            <w:r w:rsidRPr="008230B3">
              <w:rPr>
                <w:rFonts w:eastAsia="標楷體"/>
                <w:b/>
                <w:color w:val="auto"/>
                <w:sz w:val="24"/>
                <w:szCs w:val="24"/>
              </w:rPr>
              <w:br/>
              <w:t>1/17~1/21</w:t>
            </w:r>
          </w:p>
        </w:tc>
        <w:tc>
          <w:tcPr>
            <w:tcW w:w="1559" w:type="dxa"/>
            <w:tcBorders>
              <w:top w:val="single" w:sz="8" w:space="0" w:color="000000"/>
              <w:left w:val="single" w:sz="8" w:space="0" w:color="000000"/>
              <w:bottom w:val="single" w:sz="8" w:space="0" w:color="000000"/>
              <w:right w:val="single" w:sz="8" w:space="0" w:color="000000"/>
            </w:tcBorders>
          </w:tcPr>
          <w:p w:rsidR="00B73953" w:rsidRPr="008230B3" w:rsidRDefault="00B73953" w:rsidP="00B73953">
            <w:pPr>
              <w:spacing w:line="260" w:lineRule="exact"/>
              <w:jc w:val="left"/>
              <w:rPr>
                <w:rFonts w:eastAsia="標楷體"/>
                <w:b/>
                <w:color w:val="auto"/>
              </w:rPr>
            </w:pPr>
            <w:r w:rsidRPr="008230B3">
              <w:rPr>
                <w:rFonts w:eastAsia="標楷體"/>
                <w:b/>
                <w:color w:val="auto"/>
              </w:rPr>
              <w:t>生</w:t>
            </w:r>
            <w:r w:rsidRPr="008230B3">
              <w:rPr>
                <w:rFonts w:eastAsia="標楷體"/>
                <w:b/>
                <w:color w:val="auto"/>
              </w:rPr>
              <w:t xml:space="preserve">S-IV-2 </w:t>
            </w:r>
            <w:r w:rsidRPr="008230B3">
              <w:rPr>
                <w:rFonts w:eastAsia="標楷體"/>
                <w:b/>
                <w:color w:val="auto"/>
              </w:rPr>
              <w:t>科技對社會與環境的影響。</w:t>
            </w:r>
          </w:p>
          <w:p w:rsidR="00E9794F" w:rsidRPr="008230B3" w:rsidRDefault="00E9794F" w:rsidP="00E9794F">
            <w:pPr>
              <w:spacing w:line="260" w:lineRule="exact"/>
              <w:jc w:val="left"/>
              <w:rPr>
                <w:b/>
              </w:rPr>
            </w:pPr>
            <w:r w:rsidRPr="008230B3">
              <w:rPr>
                <w:rFonts w:eastAsia="標楷體"/>
                <w:b/>
                <w:color w:val="auto"/>
              </w:rPr>
              <w:t>國家發展關連</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rFonts w:eastAsia="標楷體"/>
                <w:b/>
                <w:color w:val="auto"/>
              </w:rPr>
            </w:pPr>
            <w:r w:rsidRPr="008230B3">
              <w:rPr>
                <w:rFonts w:eastAsia="標楷體"/>
                <w:b/>
                <w:color w:val="auto"/>
              </w:rPr>
              <w:t>設</w:t>
            </w:r>
            <w:r w:rsidRPr="008230B3">
              <w:rPr>
                <w:rFonts w:eastAsia="標楷體"/>
                <w:b/>
                <w:color w:val="auto"/>
              </w:rPr>
              <w:t xml:space="preserve">a-IV-3 </w:t>
            </w:r>
            <w:r w:rsidRPr="008230B3">
              <w:rPr>
                <w:rFonts w:eastAsia="標楷體"/>
                <w:b/>
                <w:color w:val="auto"/>
              </w:rPr>
              <w:t>主動關注人與科技、社會、環境的關係。</w:t>
            </w:r>
          </w:p>
          <w:p w:rsidR="00B73953" w:rsidRPr="008230B3" w:rsidRDefault="00B73953" w:rsidP="00B73953">
            <w:pPr>
              <w:spacing w:line="260" w:lineRule="exact"/>
              <w:jc w:val="left"/>
              <w:rPr>
                <w:rFonts w:eastAsia="標楷體"/>
                <w:b/>
                <w:color w:val="auto"/>
              </w:rPr>
            </w:pPr>
            <w:r w:rsidRPr="008230B3">
              <w:rPr>
                <w:rFonts w:eastAsia="標楷體"/>
                <w:b/>
                <w:color w:val="auto"/>
              </w:rPr>
              <w:t>設</w:t>
            </w:r>
            <w:r w:rsidRPr="008230B3">
              <w:rPr>
                <w:rFonts w:eastAsia="標楷體"/>
                <w:b/>
                <w:color w:val="auto"/>
              </w:rPr>
              <w:t xml:space="preserve">a-IV-4 </w:t>
            </w:r>
            <w:r w:rsidRPr="008230B3">
              <w:rPr>
                <w:rFonts w:eastAsia="標楷體"/>
                <w:b/>
                <w:color w:val="auto"/>
              </w:rPr>
              <w:t>能針對科技議題養成社會責任感與公民意識。</w:t>
            </w:r>
          </w:p>
          <w:p w:rsidR="00E9794F" w:rsidRPr="008230B3" w:rsidRDefault="00E9794F" w:rsidP="00E9794F">
            <w:pPr>
              <w:spacing w:line="260" w:lineRule="exact"/>
              <w:ind w:firstLine="0"/>
              <w:jc w:val="left"/>
              <w:rPr>
                <w:rFonts w:eastAsia="標楷體"/>
                <w:b/>
                <w:color w:val="auto"/>
              </w:rPr>
            </w:pPr>
            <w:r w:rsidRPr="008230B3">
              <w:rPr>
                <w:rFonts w:eastAsia="標楷體"/>
                <w:b/>
                <w:color w:val="auto"/>
              </w:rPr>
              <w:t>全球關連</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FD40DF">
            <w:pPr>
              <w:spacing w:line="260" w:lineRule="exact"/>
              <w:ind w:firstLine="0"/>
              <w:jc w:val="left"/>
              <w:rPr>
                <w:b/>
                <w:noProof/>
              </w:rPr>
            </w:pPr>
            <w:r w:rsidRPr="008230B3">
              <w:rPr>
                <w:rFonts w:eastAsia="標楷體"/>
                <w:b/>
                <w:noProof/>
                <w:color w:val="auto"/>
              </w:rPr>
              <w:t>能源與生活周遭的關聯</w:t>
            </w:r>
          </w:p>
          <w:p w:rsidR="00B73953" w:rsidRPr="008230B3" w:rsidRDefault="00B73953" w:rsidP="00B73953">
            <w:pPr>
              <w:spacing w:line="260" w:lineRule="exact"/>
              <w:jc w:val="left"/>
              <w:rPr>
                <w:b/>
              </w:rPr>
            </w:pPr>
            <w:r w:rsidRPr="008230B3">
              <w:rPr>
                <w:rFonts w:eastAsia="標楷體"/>
                <w:b/>
                <w:color w:val="auto"/>
              </w:rPr>
              <w:t>挑戰</w:t>
            </w:r>
            <w:r w:rsidRPr="008230B3">
              <w:rPr>
                <w:rFonts w:eastAsia="標楷體"/>
                <w:b/>
                <w:color w:val="auto"/>
              </w:rPr>
              <w:t>2</w:t>
            </w:r>
            <w:r w:rsidRPr="008230B3">
              <w:rPr>
                <w:rFonts w:eastAsia="標楷體"/>
                <w:b/>
                <w:color w:val="auto"/>
              </w:rPr>
              <w:t>能源對環境與社會的影響</w:t>
            </w:r>
          </w:p>
          <w:p w:rsidR="00B73953" w:rsidRPr="008230B3" w:rsidRDefault="00B73953" w:rsidP="00B73953">
            <w:pPr>
              <w:spacing w:line="260" w:lineRule="exact"/>
              <w:jc w:val="left"/>
              <w:rPr>
                <w:b/>
              </w:rPr>
            </w:pPr>
            <w:r w:rsidRPr="008230B3">
              <w:rPr>
                <w:rFonts w:eastAsia="標楷體"/>
                <w:b/>
                <w:color w:val="auto"/>
              </w:rPr>
              <w:t>1.</w:t>
            </w:r>
            <w:r w:rsidRPr="008230B3">
              <w:rPr>
                <w:rFonts w:eastAsia="標楷體"/>
                <w:b/>
                <w:color w:val="auto"/>
              </w:rPr>
              <w:t>介紹能源相關產業的職業介紹。</w:t>
            </w:r>
          </w:p>
          <w:p w:rsidR="00B73953" w:rsidRPr="008230B3" w:rsidRDefault="00B73953" w:rsidP="00B73953">
            <w:pPr>
              <w:spacing w:line="260" w:lineRule="exact"/>
              <w:jc w:val="left"/>
              <w:rPr>
                <w:b/>
              </w:rPr>
            </w:pPr>
            <w:r w:rsidRPr="008230B3">
              <w:rPr>
                <w:rFonts w:eastAsia="標楷體"/>
                <w:b/>
                <w:color w:val="auto"/>
              </w:rPr>
              <w:t>2.</w:t>
            </w:r>
            <w:r w:rsidRPr="008230B3">
              <w:rPr>
                <w:rFonts w:eastAsia="標楷體"/>
                <w:b/>
                <w:color w:val="auto"/>
              </w:rPr>
              <w:t>介紹科技達人。</w:t>
            </w:r>
          </w:p>
          <w:p w:rsidR="00B73953" w:rsidRPr="008230B3" w:rsidRDefault="00B73953" w:rsidP="00B73953">
            <w:pPr>
              <w:spacing w:line="260" w:lineRule="exact"/>
              <w:jc w:val="left"/>
              <w:rPr>
                <w:rFonts w:eastAsia="標楷體"/>
                <w:b/>
                <w:color w:val="auto"/>
              </w:rPr>
            </w:pPr>
            <w:r w:rsidRPr="008230B3">
              <w:rPr>
                <w:rFonts w:eastAsia="標楷體"/>
                <w:b/>
                <w:color w:val="auto"/>
              </w:rPr>
              <w:t>3.</w:t>
            </w:r>
            <w:r w:rsidRPr="008230B3">
              <w:rPr>
                <w:rFonts w:eastAsia="標楷體"/>
                <w:b/>
                <w:color w:val="auto"/>
              </w:rPr>
              <w:t>進行闖關任務，請同學拿起習作任務綠能來電的活動，了解綠能的相關知識。</w:t>
            </w:r>
          </w:p>
          <w:p w:rsidR="00E9794F" w:rsidRPr="008230B3" w:rsidRDefault="00E9794F" w:rsidP="00B73953">
            <w:pPr>
              <w:spacing w:line="260" w:lineRule="exact"/>
              <w:jc w:val="left"/>
              <w:rPr>
                <w:b/>
              </w:rPr>
            </w:pPr>
            <w:r w:rsidRPr="008230B3">
              <w:rPr>
                <w:rFonts w:eastAsia="標楷體"/>
                <w:b/>
                <w:color w:val="auto"/>
              </w:rPr>
              <w:t>4.</w:t>
            </w:r>
            <w:r w:rsidRPr="008230B3">
              <w:rPr>
                <w:rFonts w:eastAsia="標楷體"/>
                <w:b/>
                <w:color w:val="auto"/>
              </w:rPr>
              <w:t>國家發展和全球關連</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center"/>
              <w:rPr>
                <w:b/>
              </w:rPr>
            </w:pPr>
            <w:r w:rsidRPr="008230B3">
              <w:rPr>
                <w:rFonts w:eastAsia="標楷體"/>
                <w:b/>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bCs/>
                <w:snapToGrid w:val="0"/>
              </w:rPr>
            </w:pPr>
            <w:r w:rsidRPr="008230B3">
              <w:rPr>
                <w:rFonts w:eastAsia="標楷體"/>
                <w:b/>
                <w:bCs/>
                <w:snapToGrid w:val="0"/>
                <w:color w:val="auto"/>
              </w:rPr>
              <w:t>1.</w:t>
            </w:r>
            <w:r w:rsidR="00AF62EE" w:rsidRPr="008230B3">
              <w:rPr>
                <w:rFonts w:eastAsia="標楷體"/>
                <w:b/>
                <w:bCs/>
                <w:snapToGrid w:val="0"/>
                <w:color w:val="auto"/>
              </w:rPr>
              <w:t xml:space="preserve"> DIY</w:t>
            </w:r>
            <w:r w:rsidR="00AF62EE" w:rsidRPr="008230B3">
              <w:rPr>
                <w:rFonts w:eastAsia="標楷體"/>
                <w:b/>
                <w:bCs/>
                <w:snapToGrid w:val="0"/>
                <w:color w:val="auto"/>
              </w:rPr>
              <w:t>實作</w:t>
            </w:r>
          </w:p>
          <w:p w:rsidR="00B73953" w:rsidRPr="008230B3" w:rsidRDefault="00B73953" w:rsidP="00B73953">
            <w:pPr>
              <w:spacing w:line="260" w:lineRule="exact"/>
              <w:jc w:val="left"/>
              <w:rPr>
                <w:b/>
                <w:bCs/>
                <w:snapToGrid w:val="0"/>
              </w:rPr>
            </w:pPr>
            <w:r w:rsidRPr="008230B3">
              <w:rPr>
                <w:rFonts w:eastAsia="標楷體"/>
                <w:b/>
                <w:bCs/>
                <w:snapToGrid w:val="0"/>
                <w:color w:val="auto"/>
              </w:rPr>
              <w:t>2.</w:t>
            </w:r>
            <w:proofErr w:type="gramStart"/>
            <w:r w:rsidRPr="008230B3">
              <w:rPr>
                <w:rFonts w:eastAsia="標楷體"/>
                <w:b/>
                <w:bCs/>
                <w:snapToGrid w:val="0"/>
                <w:color w:val="auto"/>
              </w:rPr>
              <w:t>備課用</w:t>
            </w:r>
            <w:proofErr w:type="gramEnd"/>
            <w:r w:rsidRPr="008230B3">
              <w:rPr>
                <w:rFonts w:eastAsia="標楷體"/>
                <w:b/>
                <w:bCs/>
                <w:snapToGrid w:val="0"/>
                <w:color w:val="auto"/>
              </w:rPr>
              <w:t>書</w:t>
            </w:r>
          </w:p>
          <w:p w:rsidR="00B73953" w:rsidRPr="008230B3" w:rsidRDefault="00B73953" w:rsidP="00B73953">
            <w:pPr>
              <w:spacing w:line="260" w:lineRule="exact"/>
              <w:jc w:val="left"/>
              <w:rPr>
                <w:b/>
                <w:bCs/>
                <w:snapToGrid w:val="0"/>
              </w:rPr>
            </w:pPr>
            <w:r w:rsidRPr="008230B3">
              <w:rPr>
                <w:rFonts w:eastAsia="標楷體"/>
                <w:b/>
                <w:bCs/>
                <w:snapToGrid w:val="0"/>
                <w:color w:val="auto"/>
              </w:rPr>
              <w:t>3.</w:t>
            </w:r>
            <w:proofErr w:type="gramStart"/>
            <w:r w:rsidRPr="008230B3">
              <w:rPr>
                <w:rFonts w:eastAsia="標楷體"/>
                <w:b/>
                <w:bCs/>
                <w:color w:val="auto"/>
              </w:rPr>
              <w:t>教用版</w:t>
            </w:r>
            <w:proofErr w:type="gramEnd"/>
            <w:r w:rsidRPr="008230B3">
              <w:rPr>
                <w:rFonts w:eastAsia="標楷體"/>
                <w:b/>
                <w:bCs/>
                <w:color w:val="auto"/>
              </w:rPr>
              <w:t>電子教科書</w:t>
            </w:r>
          </w:p>
          <w:p w:rsidR="00B73953" w:rsidRPr="008230B3" w:rsidRDefault="00B73953" w:rsidP="00B73953">
            <w:pPr>
              <w:spacing w:line="260" w:lineRule="exact"/>
              <w:jc w:val="left"/>
              <w:rPr>
                <w:b/>
              </w:rPr>
            </w:pPr>
            <w:r w:rsidRPr="008230B3">
              <w:rPr>
                <w:rFonts w:eastAsia="標楷體"/>
                <w:b/>
                <w:color w:val="auto"/>
              </w:rPr>
              <w:t>4.</w:t>
            </w:r>
            <w:r w:rsidRPr="008230B3">
              <w:rPr>
                <w:rFonts w:eastAsia="標楷體"/>
                <w:b/>
                <w:color w:val="auto"/>
              </w:rPr>
              <w:t>筆記型電腦</w:t>
            </w:r>
          </w:p>
          <w:p w:rsidR="00B73953" w:rsidRPr="008230B3" w:rsidRDefault="00B73953" w:rsidP="00B73953">
            <w:pPr>
              <w:spacing w:line="260" w:lineRule="exact"/>
              <w:jc w:val="left"/>
              <w:rPr>
                <w:b/>
                <w:bCs/>
                <w:snapToGrid w:val="0"/>
              </w:rPr>
            </w:pPr>
            <w:r w:rsidRPr="008230B3">
              <w:rPr>
                <w:rFonts w:eastAsia="標楷體"/>
                <w:b/>
                <w:color w:val="auto"/>
              </w:rPr>
              <w:t>5.</w:t>
            </w:r>
            <w:r w:rsidRPr="008230B3">
              <w:rPr>
                <w:rFonts w:eastAsia="標楷體"/>
                <w:b/>
                <w:color w:val="auto"/>
              </w:rPr>
              <w:t>單槍投影機</w:t>
            </w:r>
          </w:p>
          <w:p w:rsidR="00B73953" w:rsidRPr="008230B3" w:rsidRDefault="00B73953" w:rsidP="00B73953">
            <w:pPr>
              <w:spacing w:line="260" w:lineRule="exact"/>
              <w:jc w:val="left"/>
              <w:rPr>
                <w:b/>
                <w:noProof/>
              </w:rPr>
            </w:pPr>
            <w:r w:rsidRPr="008230B3">
              <w:rPr>
                <w:rFonts w:eastAsia="標楷體"/>
                <w:b/>
                <w:noProof/>
                <w:color w:val="auto"/>
              </w:rPr>
              <w:t>6.</w:t>
            </w:r>
            <w:r w:rsidRPr="008230B3">
              <w:rPr>
                <w:rFonts w:eastAsia="標楷體"/>
                <w:b/>
                <w:noProof/>
                <w:color w:val="auto"/>
              </w:rPr>
              <w:t>基本手工具</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bCs/>
                <w:snapToGrid w:val="0"/>
              </w:rPr>
            </w:pPr>
            <w:r w:rsidRPr="008230B3">
              <w:rPr>
                <w:rFonts w:eastAsia="標楷體"/>
                <w:b/>
                <w:bCs/>
                <w:snapToGrid w:val="0"/>
                <w:color w:val="auto"/>
              </w:rPr>
              <w:t>1.</w:t>
            </w:r>
            <w:r w:rsidRPr="008230B3">
              <w:rPr>
                <w:rFonts w:eastAsia="標楷體"/>
                <w:b/>
                <w:bCs/>
                <w:snapToGrid w:val="0"/>
                <w:color w:val="auto"/>
              </w:rPr>
              <w:t>發表</w:t>
            </w:r>
          </w:p>
          <w:p w:rsidR="00B73953" w:rsidRPr="008230B3" w:rsidRDefault="00B73953" w:rsidP="00B73953">
            <w:pPr>
              <w:spacing w:line="260" w:lineRule="exact"/>
              <w:jc w:val="left"/>
              <w:rPr>
                <w:b/>
                <w:bCs/>
                <w:snapToGrid w:val="0"/>
              </w:rPr>
            </w:pPr>
            <w:r w:rsidRPr="008230B3">
              <w:rPr>
                <w:rFonts w:eastAsia="標楷體"/>
                <w:b/>
                <w:bCs/>
                <w:snapToGrid w:val="0"/>
                <w:color w:val="auto"/>
              </w:rPr>
              <w:t>2.</w:t>
            </w:r>
            <w:r w:rsidRPr="008230B3">
              <w:rPr>
                <w:rFonts w:eastAsia="標楷體"/>
                <w:b/>
                <w:bCs/>
                <w:snapToGrid w:val="0"/>
                <w:color w:val="auto"/>
              </w:rPr>
              <w:t>口頭討論</w:t>
            </w:r>
          </w:p>
          <w:p w:rsidR="00B73953" w:rsidRPr="008230B3" w:rsidRDefault="00B73953" w:rsidP="00B73953">
            <w:pPr>
              <w:spacing w:line="260" w:lineRule="exact"/>
              <w:jc w:val="left"/>
              <w:rPr>
                <w:b/>
                <w:bCs/>
                <w:snapToGrid w:val="0"/>
              </w:rPr>
            </w:pPr>
            <w:r w:rsidRPr="008230B3">
              <w:rPr>
                <w:rFonts w:eastAsia="標楷體"/>
                <w:b/>
                <w:bCs/>
                <w:snapToGrid w:val="0"/>
                <w:color w:val="auto"/>
              </w:rPr>
              <w:t>3.</w:t>
            </w:r>
            <w:r w:rsidRPr="008230B3">
              <w:rPr>
                <w:rFonts w:eastAsia="標楷體"/>
                <w:b/>
                <w:bCs/>
                <w:snapToGrid w:val="0"/>
                <w:color w:val="auto"/>
              </w:rPr>
              <w:t>上課表現</w:t>
            </w:r>
          </w:p>
          <w:p w:rsidR="00B73953" w:rsidRPr="008230B3" w:rsidRDefault="00B73953" w:rsidP="00B73953">
            <w:pPr>
              <w:spacing w:line="260" w:lineRule="exact"/>
              <w:jc w:val="left"/>
              <w:rPr>
                <w:b/>
                <w:bCs/>
                <w:snapToGrid w:val="0"/>
              </w:rPr>
            </w:pPr>
            <w:r w:rsidRPr="008230B3">
              <w:rPr>
                <w:rFonts w:eastAsia="標楷體"/>
                <w:b/>
                <w:bCs/>
                <w:snapToGrid w:val="0"/>
                <w:color w:val="auto"/>
              </w:rPr>
              <w:t>4.</w:t>
            </w:r>
            <w:r w:rsidRPr="008230B3">
              <w:rPr>
                <w:rFonts w:eastAsia="標楷體"/>
                <w:b/>
                <w:bCs/>
                <w:snapToGrid w:val="0"/>
                <w:color w:val="auto"/>
              </w:rPr>
              <w:t>作業繳交</w:t>
            </w:r>
          </w:p>
          <w:p w:rsidR="00B73953" w:rsidRPr="008230B3" w:rsidRDefault="00B73953" w:rsidP="00B73953">
            <w:pPr>
              <w:spacing w:line="260" w:lineRule="exact"/>
              <w:jc w:val="left"/>
              <w:rPr>
                <w:b/>
                <w:bCs/>
                <w:snapToGrid w:val="0"/>
              </w:rPr>
            </w:pPr>
            <w:r w:rsidRPr="008230B3">
              <w:rPr>
                <w:rFonts w:eastAsia="標楷體"/>
                <w:b/>
                <w:bCs/>
                <w:snapToGrid w:val="0"/>
                <w:color w:val="auto"/>
              </w:rPr>
              <w:t>5.</w:t>
            </w:r>
            <w:r w:rsidRPr="008230B3">
              <w:rPr>
                <w:rFonts w:eastAsia="標楷體"/>
                <w:b/>
                <w:bCs/>
                <w:snapToGrid w:val="0"/>
                <w:color w:val="auto"/>
              </w:rPr>
              <w:t>學習態度</w:t>
            </w:r>
          </w:p>
          <w:p w:rsidR="00B73953" w:rsidRPr="008230B3" w:rsidRDefault="00B73953" w:rsidP="00B73953">
            <w:pPr>
              <w:spacing w:line="260" w:lineRule="exact"/>
              <w:jc w:val="left"/>
              <w:rPr>
                <w:b/>
                <w:noProof/>
              </w:rPr>
            </w:pPr>
            <w:r w:rsidRPr="008230B3">
              <w:rPr>
                <w:rFonts w:eastAsia="標楷體"/>
                <w:b/>
                <w:bCs/>
                <w:snapToGrid w:val="0"/>
                <w:color w:val="auto"/>
              </w:rPr>
              <w:t>6.</w:t>
            </w:r>
            <w:r w:rsidRPr="008230B3">
              <w:rPr>
                <w:rFonts w:eastAsia="標楷體"/>
                <w:b/>
                <w:bCs/>
                <w:snapToGrid w:val="0"/>
                <w:color w:val="auto"/>
              </w:rPr>
              <w:t>課堂問答</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B73953" w:rsidRPr="008230B3" w:rsidRDefault="00B73953" w:rsidP="00B73953">
            <w:pPr>
              <w:spacing w:line="260" w:lineRule="exact"/>
              <w:jc w:val="left"/>
              <w:rPr>
                <w:b/>
              </w:rPr>
            </w:pPr>
            <w:r w:rsidRPr="008230B3">
              <w:rPr>
                <w:rFonts w:eastAsia="標楷體"/>
                <w:b/>
                <w:color w:val="auto"/>
              </w:rPr>
              <w:t>【能源教育】</w:t>
            </w:r>
          </w:p>
          <w:p w:rsidR="00B73953" w:rsidRPr="008230B3" w:rsidRDefault="00B73953" w:rsidP="00B73953">
            <w:pPr>
              <w:spacing w:line="260" w:lineRule="exact"/>
              <w:jc w:val="left"/>
              <w:rPr>
                <w:b/>
              </w:rPr>
            </w:pPr>
            <w:r w:rsidRPr="008230B3">
              <w:rPr>
                <w:rFonts w:eastAsia="標楷體"/>
                <w:b/>
                <w:color w:val="auto"/>
              </w:rPr>
              <w:t>能</w:t>
            </w:r>
            <w:r w:rsidRPr="008230B3">
              <w:rPr>
                <w:rFonts w:eastAsia="標楷體"/>
                <w:b/>
                <w:color w:val="auto"/>
              </w:rPr>
              <w:t xml:space="preserve">J2 </w:t>
            </w:r>
          </w:p>
          <w:p w:rsidR="00B73953" w:rsidRPr="008230B3" w:rsidRDefault="00B73953" w:rsidP="00B73953">
            <w:pPr>
              <w:spacing w:line="260" w:lineRule="exact"/>
              <w:jc w:val="left"/>
              <w:rPr>
                <w:b/>
              </w:rPr>
            </w:pPr>
            <w:r w:rsidRPr="008230B3">
              <w:rPr>
                <w:rFonts w:eastAsia="標楷體"/>
                <w:b/>
                <w:color w:val="auto"/>
              </w:rPr>
              <w:t>能</w:t>
            </w:r>
            <w:r w:rsidRPr="008230B3">
              <w:rPr>
                <w:rFonts w:eastAsia="標楷體"/>
                <w:b/>
                <w:color w:val="auto"/>
              </w:rPr>
              <w:t xml:space="preserve">J5 </w:t>
            </w:r>
          </w:p>
          <w:p w:rsidR="00B73953" w:rsidRPr="008230B3" w:rsidRDefault="00B73953" w:rsidP="00B73953">
            <w:pPr>
              <w:spacing w:line="260" w:lineRule="exact"/>
              <w:jc w:val="left"/>
              <w:rPr>
                <w:b/>
              </w:rPr>
            </w:pPr>
            <w:r w:rsidRPr="008230B3">
              <w:rPr>
                <w:rFonts w:eastAsia="標楷體"/>
                <w:b/>
                <w:color w:val="auto"/>
              </w:rPr>
              <w:t>【環境教育】</w:t>
            </w:r>
          </w:p>
          <w:p w:rsidR="00B73953" w:rsidRPr="008230B3" w:rsidRDefault="00B73953" w:rsidP="00B73953">
            <w:pPr>
              <w:spacing w:line="260" w:lineRule="exact"/>
              <w:jc w:val="left"/>
              <w:rPr>
                <w:b/>
              </w:rPr>
            </w:pPr>
            <w:r w:rsidRPr="008230B3">
              <w:rPr>
                <w:rFonts w:eastAsia="標楷體"/>
                <w:b/>
                <w:color w:val="auto"/>
              </w:rPr>
              <w:t>環</w:t>
            </w:r>
            <w:r w:rsidRPr="008230B3">
              <w:rPr>
                <w:rFonts w:eastAsia="標楷體"/>
                <w:b/>
                <w:color w:val="auto"/>
              </w:rPr>
              <w:t xml:space="preserve">J4 </w:t>
            </w:r>
          </w:p>
          <w:p w:rsidR="00B73953" w:rsidRPr="008230B3" w:rsidRDefault="00B73953" w:rsidP="00B73953">
            <w:pPr>
              <w:spacing w:line="260" w:lineRule="exact"/>
              <w:jc w:val="left"/>
              <w:rPr>
                <w:rFonts w:eastAsia="標楷體"/>
                <w:b/>
                <w:color w:val="auto"/>
              </w:rPr>
            </w:pPr>
            <w:r w:rsidRPr="008230B3">
              <w:rPr>
                <w:rFonts w:eastAsia="標楷體"/>
                <w:b/>
                <w:color w:val="auto"/>
              </w:rPr>
              <w:t>環</w:t>
            </w:r>
            <w:r w:rsidRPr="008230B3">
              <w:rPr>
                <w:rFonts w:eastAsia="標楷體"/>
                <w:b/>
                <w:color w:val="auto"/>
              </w:rPr>
              <w:t xml:space="preserve">J16 </w:t>
            </w:r>
          </w:p>
          <w:p w:rsidR="00E9794F" w:rsidRPr="008230B3" w:rsidRDefault="00E9794F" w:rsidP="00E9794F">
            <w:pPr>
              <w:spacing w:line="260" w:lineRule="exact"/>
              <w:jc w:val="left"/>
              <w:rPr>
                <w:b/>
              </w:rPr>
            </w:pPr>
            <w:r w:rsidRPr="008230B3">
              <w:rPr>
                <w:rFonts w:eastAsia="標楷體"/>
                <w:b/>
                <w:color w:val="auto"/>
              </w:rPr>
              <w:t>【國際教育】</w:t>
            </w:r>
          </w:p>
          <w:p w:rsidR="00E9794F" w:rsidRPr="008230B3" w:rsidRDefault="00E9794F" w:rsidP="00B73953">
            <w:pPr>
              <w:spacing w:line="260" w:lineRule="exact"/>
              <w:jc w:val="left"/>
              <w:rPr>
                <w:b/>
                <w:noProof/>
              </w:rPr>
            </w:pPr>
            <w:r w:rsidRPr="008230B3">
              <w:rPr>
                <w:b/>
              </w:rPr>
              <w:t>國</w:t>
            </w:r>
            <w:r w:rsidRPr="008230B3">
              <w:rPr>
                <w:b/>
              </w:rPr>
              <w:t xml:space="preserve">J1 </w:t>
            </w:r>
          </w:p>
        </w:tc>
        <w:tc>
          <w:tcPr>
            <w:tcW w:w="1784" w:type="dxa"/>
            <w:tcBorders>
              <w:top w:val="single" w:sz="8" w:space="0" w:color="000000"/>
              <w:left w:val="single" w:sz="2" w:space="0" w:color="FFFFFF"/>
              <w:bottom w:val="single" w:sz="8" w:space="0" w:color="000000"/>
              <w:right w:val="single" w:sz="8" w:space="0" w:color="000000"/>
            </w:tcBorders>
            <w:shd w:val="clear" w:color="auto" w:fill="auto"/>
          </w:tcPr>
          <w:p w:rsidR="00B73953" w:rsidRPr="008230B3" w:rsidRDefault="00B73953" w:rsidP="00B73953">
            <w:pPr>
              <w:jc w:val="left"/>
              <w:rPr>
                <w:b/>
                <w:color w:val="auto"/>
                <w:sz w:val="24"/>
                <w:szCs w:val="24"/>
              </w:rPr>
            </w:pPr>
            <w:r w:rsidRPr="008230B3">
              <w:rPr>
                <w:b/>
                <w:color w:val="auto"/>
                <w:sz w:val="24"/>
                <w:szCs w:val="24"/>
              </w:rPr>
              <w:t>第三次定期評量</w:t>
            </w:r>
          </w:p>
          <w:p w:rsidR="00B73953" w:rsidRPr="008230B3" w:rsidRDefault="00B73953" w:rsidP="00B73953">
            <w:pPr>
              <w:snapToGrid w:val="0"/>
              <w:spacing w:line="0" w:lineRule="atLeast"/>
              <w:ind w:hanging="7"/>
              <w:jc w:val="left"/>
              <w:rPr>
                <w:rFonts w:eastAsia="標楷體"/>
                <w:b/>
                <w:color w:val="auto"/>
                <w:sz w:val="24"/>
                <w:szCs w:val="24"/>
              </w:rPr>
            </w:pPr>
          </w:p>
        </w:tc>
      </w:tr>
    </w:tbl>
    <w:p w:rsidR="00956B1D" w:rsidRPr="008230B3" w:rsidRDefault="00956B1D" w:rsidP="00D37619">
      <w:pPr>
        <w:rPr>
          <w:rFonts w:eastAsia="標楷體"/>
          <w:b/>
          <w:sz w:val="24"/>
          <w:szCs w:val="24"/>
        </w:rPr>
      </w:pPr>
    </w:p>
    <w:p w:rsidR="0089413C" w:rsidRPr="008230B3" w:rsidRDefault="0089413C" w:rsidP="00D37619">
      <w:pPr>
        <w:rPr>
          <w:rFonts w:eastAsia="標楷體"/>
          <w:b/>
          <w:sz w:val="24"/>
          <w:szCs w:val="24"/>
        </w:rPr>
      </w:pPr>
    </w:p>
    <w:p w:rsidR="0089413C" w:rsidRPr="008230B3" w:rsidRDefault="0089413C" w:rsidP="00D37619">
      <w:pPr>
        <w:rPr>
          <w:rFonts w:eastAsia="標楷體"/>
          <w:b/>
          <w:sz w:val="24"/>
          <w:szCs w:val="24"/>
        </w:rPr>
      </w:pPr>
    </w:p>
    <w:p w:rsidR="0089413C" w:rsidRPr="008230B3" w:rsidRDefault="0089413C" w:rsidP="00D37619">
      <w:pPr>
        <w:rPr>
          <w:rFonts w:eastAsia="標楷體"/>
          <w:b/>
          <w:sz w:val="24"/>
          <w:szCs w:val="24"/>
        </w:rPr>
      </w:pPr>
    </w:p>
    <w:p w:rsidR="0089413C" w:rsidRPr="008230B3" w:rsidRDefault="0089413C" w:rsidP="00D37619">
      <w:pPr>
        <w:rPr>
          <w:rFonts w:eastAsia="標楷體"/>
          <w:b/>
          <w:sz w:val="24"/>
          <w:szCs w:val="24"/>
        </w:rPr>
      </w:pPr>
    </w:p>
    <w:p w:rsidR="0089413C" w:rsidRPr="008230B3" w:rsidRDefault="0089413C" w:rsidP="000F68E7">
      <w:pPr>
        <w:ind w:firstLine="0"/>
        <w:rPr>
          <w:rFonts w:eastAsia="標楷體"/>
          <w:b/>
          <w:sz w:val="24"/>
          <w:szCs w:val="24"/>
        </w:rPr>
      </w:pPr>
    </w:p>
    <w:p w:rsidR="0089413C" w:rsidRPr="008230B3" w:rsidRDefault="0089413C" w:rsidP="00D37619">
      <w:pPr>
        <w:rPr>
          <w:rFonts w:eastAsia="標楷體"/>
          <w:b/>
          <w:sz w:val="24"/>
          <w:szCs w:val="24"/>
        </w:rPr>
      </w:pPr>
    </w:p>
    <w:p w:rsidR="0089413C" w:rsidRPr="008230B3" w:rsidRDefault="0089413C" w:rsidP="00D37619">
      <w:pPr>
        <w:rPr>
          <w:rFonts w:eastAsia="標楷體"/>
          <w:b/>
          <w:sz w:val="24"/>
          <w:szCs w:val="24"/>
        </w:rPr>
      </w:pPr>
    </w:p>
    <w:p w:rsidR="0089413C" w:rsidRPr="008230B3" w:rsidRDefault="0089413C" w:rsidP="00D37619">
      <w:pPr>
        <w:rPr>
          <w:rFonts w:eastAsia="標楷體"/>
          <w:b/>
          <w:sz w:val="24"/>
          <w:szCs w:val="24"/>
        </w:rPr>
      </w:pPr>
    </w:p>
    <w:p w:rsidR="007C1361" w:rsidRPr="008230B3" w:rsidRDefault="007C1361">
      <w:pPr>
        <w:rPr>
          <w:rFonts w:eastAsia="標楷體"/>
          <w:b/>
          <w:sz w:val="24"/>
          <w:szCs w:val="24"/>
        </w:rPr>
      </w:pPr>
      <w:r w:rsidRPr="008230B3">
        <w:rPr>
          <w:rFonts w:eastAsia="標楷體"/>
          <w:b/>
          <w:sz w:val="24"/>
          <w:szCs w:val="24"/>
        </w:rPr>
        <w:br w:type="page"/>
      </w:r>
    </w:p>
    <w:p w:rsidR="007C1361" w:rsidRPr="008230B3" w:rsidRDefault="007C1361" w:rsidP="007C1361">
      <w:pPr>
        <w:widowControl w:val="0"/>
        <w:ind w:firstLine="0"/>
        <w:jc w:val="center"/>
        <w:rPr>
          <w:rFonts w:eastAsia="標楷體"/>
          <w:kern w:val="2"/>
          <w:sz w:val="32"/>
          <w:szCs w:val="32"/>
        </w:rPr>
      </w:pPr>
      <w:r w:rsidRPr="008230B3">
        <w:rPr>
          <w:rFonts w:eastAsia="標楷體"/>
          <w:kern w:val="2"/>
          <w:sz w:val="32"/>
          <w:szCs w:val="32"/>
        </w:rPr>
        <w:lastRenderedPageBreak/>
        <w:t>新北市立溪</w:t>
      </w:r>
      <w:proofErr w:type="gramStart"/>
      <w:r w:rsidRPr="008230B3">
        <w:rPr>
          <w:rFonts w:eastAsia="標楷體"/>
          <w:kern w:val="2"/>
          <w:sz w:val="32"/>
          <w:szCs w:val="32"/>
        </w:rPr>
        <w:t>崑</w:t>
      </w:r>
      <w:proofErr w:type="gramEnd"/>
      <w:r w:rsidRPr="008230B3">
        <w:rPr>
          <w:rFonts w:eastAsia="標楷體"/>
          <w:kern w:val="2"/>
          <w:sz w:val="32"/>
          <w:szCs w:val="32"/>
        </w:rPr>
        <w:t>國民中學</w:t>
      </w:r>
      <w:r w:rsidRPr="008230B3">
        <w:rPr>
          <w:rFonts w:eastAsia="標楷體"/>
          <w:kern w:val="2"/>
          <w:sz w:val="32"/>
          <w:szCs w:val="32"/>
        </w:rPr>
        <w:t>110</w:t>
      </w:r>
      <w:r w:rsidRPr="008230B3">
        <w:rPr>
          <w:rFonts w:eastAsia="標楷體"/>
          <w:kern w:val="2"/>
          <w:sz w:val="32"/>
          <w:szCs w:val="32"/>
        </w:rPr>
        <w:t>學年度第一學期</w:t>
      </w:r>
      <w:r w:rsidR="008230B3" w:rsidRPr="008230B3">
        <w:rPr>
          <w:rFonts w:eastAsia="標楷體"/>
          <w:kern w:val="2"/>
          <w:sz w:val="32"/>
          <w:szCs w:val="32"/>
        </w:rPr>
        <w:t xml:space="preserve"> </w:t>
      </w:r>
      <w:r w:rsidR="008230B3" w:rsidRPr="008230B3">
        <w:rPr>
          <w:rFonts w:eastAsia="標楷體"/>
          <w:kern w:val="2"/>
          <w:sz w:val="32"/>
          <w:szCs w:val="32"/>
        </w:rPr>
        <w:t>八</w:t>
      </w:r>
      <w:r w:rsidRPr="008230B3">
        <w:rPr>
          <w:rFonts w:eastAsia="標楷體"/>
          <w:kern w:val="2"/>
          <w:sz w:val="32"/>
          <w:szCs w:val="32"/>
        </w:rPr>
        <w:t>年級</w:t>
      </w:r>
      <w:r w:rsidRPr="008230B3">
        <w:rPr>
          <w:rFonts w:eastAsia="標楷體"/>
          <w:kern w:val="2"/>
          <w:sz w:val="32"/>
          <w:szCs w:val="32"/>
        </w:rPr>
        <w:t xml:space="preserve"> </w:t>
      </w:r>
      <w:r w:rsidRPr="008230B3">
        <w:rPr>
          <w:rFonts w:eastAsia="標楷體"/>
          <w:kern w:val="2"/>
          <w:sz w:val="32"/>
          <w:szCs w:val="32"/>
        </w:rPr>
        <w:t>科技</w:t>
      </w:r>
      <w:r w:rsidRPr="008230B3">
        <w:rPr>
          <w:rFonts w:eastAsia="標楷體"/>
          <w:kern w:val="2"/>
          <w:sz w:val="32"/>
          <w:szCs w:val="32"/>
        </w:rPr>
        <w:t>(</w:t>
      </w:r>
      <w:r w:rsidRPr="008230B3">
        <w:rPr>
          <w:rFonts w:eastAsia="標楷體"/>
          <w:kern w:val="2"/>
          <w:sz w:val="32"/>
          <w:szCs w:val="32"/>
        </w:rPr>
        <w:t>生活科技</w:t>
      </w:r>
      <w:r w:rsidRPr="008230B3">
        <w:rPr>
          <w:rFonts w:eastAsia="標楷體"/>
          <w:kern w:val="2"/>
          <w:sz w:val="32"/>
          <w:szCs w:val="32"/>
        </w:rPr>
        <w:t xml:space="preserve">)  </w:t>
      </w:r>
      <w:r w:rsidRPr="008230B3">
        <w:rPr>
          <w:rFonts w:eastAsia="標楷體"/>
          <w:kern w:val="2"/>
          <w:sz w:val="32"/>
          <w:szCs w:val="32"/>
        </w:rPr>
        <w:t>領域教學進度總表</w:t>
      </w:r>
    </w:p>
    <w:tbl>
      <w:tblPr>
        <w:tblW w:w="14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35"/>
        <w:gridCol w:w="2436"/>
        <w:gridCol w:w="2435"/>
        <w:gridCol w:w="2434"/>
        <w:gridCol w:w="2435"/>
        <w:gridCol w:w="2435"/>
      </w:tblGrid>
      <w:tr w:rsidR="007C1361" w:rsidRPr="008230B3" w:rsidTr="008230B3">
        <w:trPr>
          <w:cantSplit/>
          <w:trHeight w:val="790"/>
        </w:trPr>
        <w:tc>
          <w:tcPr>
            <w:tcW w:w="2435" w:type="dxa"/>
            <w:tcBorders>
              <w:top w:val="single" w:sz="4" w:space="0" w:color="auto"/>
              <w:left w:val="single" w:sz="4" w:space="0" w:color="auto"/>
              <w:bottom w:val="single" w:sz="4" w:space="0" w:color="auto"/>
              <w:right w:val="single" w:sz="4" w:space="0" w:color="auto"/>
            </w:tcBorders>
            <w:vAlign w:val="center"/>
            <w:hideMark/>
          </w:tcPr>
          <w:p w:rsidR="007C1361" w:rsidRPr="008230B3" w:rsidRDefault="007C1361">
            <w:pPr>
              <w:widowControl w:val="0"/>
              <w:ind w:firstLine="0"/>
              <w:jc w:val="center"/>
              <w:rPr>
                <w:rFonts w:eastAsia="標楷體"/>
                <w:kern w:val="2"/>
                <w:sz w:val="28"/>
                <w:szCs w:val="28"/>
              </w:rPr>
            </w:pPr>
            <w:r w:rsidRPr="008230B3">
              <w:rPr>
                <w:rFonts w:eastAsia="標楷體"/>
                <w:kern w:val="2"/>
                <w:sz w:val="28"/>
                <w:szCs w:val="28"/>
              </w:rPr>
              <w:t>教學期程</w:t>
            </w:r>
          </w:p>
        </w:tc>
        <w:tc>
          <w:tcPr>
            <w:tcW w:w="2436" w:type="dxa"/>
            <w:tcBorders>
              <w:top w:val="single" w:sz="4" w:space="0" w:color="auto"/>
              <w:left w:val="single" w:sz="4" w:space="0" w:color="auto"/>
              <w:bottom w:val="single" w:sz="4" w:space="0" w:color="auto"/>
              <w:right w:val="double" w:sz="4" w:space="0" w:color="auto"/>
            </w:tcBorders>
            <w:vAlign w:val="center"/>
            <w:hideMark/>
          </w:tcPr>
          <w:p w:rsidR="007C1361" w:rsidRPr="008230B3" w:rsidRDefault="007C1361">
            <w:pPr>
              <w:widowControl w:val="0"/>
              <w:ind w:firstLine="0"/>
              <w:jc w:val="center"/>
              <w:rPr>
                <w:rFonts w:eastAsia="標楷體"/>
                <w:kern w:val="2"/>
                <w:sz w:val="28"/>
                <w:szCs w:val="28"/>
              </w:rPr>
            </w:pPr>
            <w:r w:rsidRPr="008230B3">
              <w:rPr>
                <w:rFonts w:eastAsia="標楷體"/>
                <w:kern w:val="2"/>
                <w:sz w:val="28"/>
                <w:szCs w:val="28"/>
              </w:rPr>
              <w:t>教學進度</w:t>
            </w:r>
          </w:p>
        </w:tc>
        <w:tc>
          <w:tcPr>
            <w:tcW w:w="2435" w:type="dxa"/>
            <w:tcBorders>
              <w:top w:val="single" w:sz="4" w:space="0" w:color="auto"/>
              <w:left w:val="double" w:sz="4" w:space="0" w:color="auto"/>
              <w:bottom w:val="single" w:sz="4" w:space="0" w:color="auto"/>
              <w:right w:val="single" w:sz="4" w:space="0" w:color="auto"/>
            </w:tcBorders>
            <w:vAlign w:val="center"/>
            <w:hideMark/>
          </w:tcPr>
          <w:p w:rsidR="007C1361" w:rsidRPr="008230B3" w:rsidRDefault="007C1361">
            <w:pPr>
              <w:widowControl w:val="0"/>
              <w:ind w:firstLine="0"/>
              <w:jc w:val="center"/>
              <w:rPr>
                <w:rFonts w:eastAsia="標楷體"/>
                <w:kern w:val="2"/>
                <w:sz w:val="28"/>
                <w:szCs w:val="28"/>
              </w:rPr>
            </w:pPr>
            <w:r w:rsidRPr="008230B3">
              <w:rPr>
                <w:rFonts w:eastAsia="標楷體"/>
                <w:kern w:val="2"/>
                <w:sz w:val="28"/>
                <w:szCs w:val="28"/>
              </w:rPr>
              <w:t>教學期程</w:t>
            </w:r>
          </w:p>
        </w:tc>
        <w:tc>
          <w:tcPr>
            <w:tcW w:w="2434" w:type="dxa"/>
            <w:tcBorders>
              <w:top w:val="single" w:sz="4" w:space="0" w:color="auto"/>
              <w:left w:val="single" w:sz="4" w:space="0" w:color="auto"/>
              <w:bottom w:val="single" w:sz="4" w:space="0" w:color="auto"/>
              <w:right w:val="double" w:sz="4" w:space="0" w:color="auto"/>
            </w:tcBorders>
            <w:vAlign w:val="center"/>
            <w:hideMark/>
          </w:tcPr>
          <w:p w:rsidR="007C1361" w:rsidRPr="008230B3" w:rsidRDefault="007C1361">
            <w:pPr>
              <w:widowControl w:val="0"/>
              <w:ind w:firstLine="0"/>
              <w:jc w:val="center"/>
              <w:rPr>
                <w:rFonts w:eastAsia="標楷體"/>
                <w:kern w:val="2"/>
                <w:sz w:val="28"/>
                <w:szCs w:val="28"/>
              </w:rPr>
            </w:pPr>
            <w:r w:rsidRPr="008230B3">
              <w:rPr>
                <w:rFonts w:eastAsia="標楷體"/>
                <w:kern w:val="2"/>
                <w:sz w:val="28"/>
                <w:szCs w:val="28"/>
              </w:rPr>
              <w:t>教學進度</w:t>
            </w:r>
          </w:p>
        </w:tc>
        <w:tc>
          <w:tcPr>
            <w:tcW w:w="2435" w:type="dxa"/>
            <w:tcBorders>
              <w:top w:val="single" w:sz="4" w:space="0" w:color="auto"/>
              <w:left w:val="double" w:sz="4" w:space="0" w:color="auto"/>
              <w:bottom w:val="single" w:sz="4" w:space="0" w:color="auto"/>
              <w:right w:val="single" w:sz="4" w:space="0" w:color="auto"/>
            </w:tcBorders>
            <w:vAlign w:val="center"/>
            <w:hideMark/>
          </w:tcPr>
          <w:p w:rsidR="007C1361" w:rsidRPr="008230B3" w:rsidRDefault="007C1361">
            <w:pPr>
              <w:widowControl w:val="0"/>
              <w:ind w:firstLine="0"/>
              <w:jc w:val="center"/>
              <w:rPr>
                <w:rFonts w:eastAsia="標楷體"/>
                <w:kern w:val="2"/>
                <w:sz w:val="28"/>
                <w:szCs w:val="28"/>
              </w:rPr>
            </w:pPr>
            <w:r w:rsidRPr="008230B3">
              <w:rPr>
                <w:rFonts w:eastAsia="標楷體"/>
                <w:kern w:val="2"/>
                <w:sz w:val="28"/>
                <w:szCs w:val="28"/>
              </w:rPr>
              <w:t>教學期程</w:t>
            </w:r>
          </w:p>
        </w:tc>
        <w:tc>
          <w:tcPr>
            <w:tcW w:w="2435" w:type="dxa"/>
            <w:tcBorders>
              <w:top w:val="single" w:sz="4" w:space="0" w:color="auto"/>
              <w:left w:val="single" w:sz="4" w:space="0" w:color="auto"/>
              <w:bottom w:val="single" w:sz="4" w:space="0" w:color="auto"/>
              <w:right w:val="single" w:sz="4" w:space="0" w:color="auto"/>
            </w:tcBorders>
            <w:vAlign w:val="center"/>
            <w:hideMark/>
          </w:tcPr>
          <w:p w:rsidR="007C1361" w:rsidRPr="008230B3" w:rsidRDefault="007C1361">
            <w:pPr>
              <w:widowControl w:val="0"/>
              <w:ind w:firstLine="0"/>
              <w:jc w:val="center"/>
              <w:rPr>
                <w:rFonts w:eastAsia="標楷體"/>
                <w:kern w:val="2"/>
                <w:sz w:val="28"/>
                <w:szCs w:val="28"/>
              </w:rPr>
            </w:pPr>
            <w:r w:rsidRPr="008230B3">
              <w:rPr>
                <w:rFonts w:eastAsia="標楷體"/>
                <w:kern w:val="2"/>
                <w:sz w:val="28"/>
                <w:szCs w:val="28"/>
              </w:rPr>
              <w:t>教學進度</w:t>
            </w:r>
          </w:p>
        </w:tc>
      </w:tr>
      <w:tr w:rsidR="008230B3" w:rsidRPr="008230B3" w:rsidTr="008230B3">
        <w:trPr>
          <w:cantSplit/>
          <w:trHeight w:val="790"/>
        </w:trPr>
        <w:tc>
          <w:tcPr>
            <w:tcW w:w="2435" w:type="dxa"/>
            <w:tcBorders>
              <w:top w:val="single" w:sz="4" w:space="0" w:color="auto"/>
              <w:left w:val="single" w:sz="4" w:space="0" w:color="auto"/>
              <w:bottom w:val="single" w:sz="4" w:space="0" w:color="auto"/>
              <w:right w:val="single" w:sz="4" w:space="0" w:color="auto"/>
            </w:tcBorders>
            <w:vAlign w:val="center"/>
            <w:hideMark/>
          </w:tcPr>
          <w:p w:rsidR="008230B3" w:rsidRPr="00435508" w:rsidRDefault="008230B3" w:rsidP="008230B3">
            <w:pPr>
              <w:widowControl w:val="0"/>
              <w:ind w:firstLine="0"/>
              <w:jc w:val="center"/>
              <w:rPr>
                <w:rFonts w:eastAsia="新細明體"/>
                <w:kern w:val="2"/>
                <w:sz w:val="24"/>
                <w:szCs w:val="24"/>
              </w:rPr>
            </w:pPr>
            <w:r w:rsidRPr="00435508">
              <w:rPr>
                <w:kern w:val="2"/>
                <w:sz w:val="24"/>
                <w:szCs w:val="24"/>
              </w:rPr>
              <w:t>第一</w:t>
            </w:r>
            <w:proofErr w:type="gramStart"/>
            <w:r w:rsidRPr="00435508">
              <w:rPr>
                <w:kern w:val="2"/>
                <w:sz w:val="24"/>
                <w:szCs w:val="24"/>
              </w:rPr>
              <w:t>週</w:t>
            </w:r>
            <w:proofErr w:type="gramEnd"/>
          </w:p>
        </w:tc>
        <w:tc>
          <w:tcPr>
            <w:tcW w:w="2436" w:type="dxa"/>
            <w:tcBorders>
              <w:top w:val="single" w:sz="4" w:space="0" w:color="auto"/>
              <w:left w:val="single" w:sz="4" w:space="0" w:color="auto"/>
              <w:bottom w:val="single" w:sz="4" w:space="0" w:color="auto"/>
              <w:right w:val="double" w:sz="4" w:space="0" w:color="auto"/>
            </w:tcBorders>
            <w:vAlign w:val="center"/>
          </w:tcPr>
          <w:p w:rsidR="008230B3" w:rsidRPr="00435508" w:rsidRDefault="008230B3" w:rsidP="008230B3">
            <w:pPr>
              <w:spacing w:line="260" w:lineRule="exact"/>
              <w:ind w:firstLine="0"/>
              <w:jc w:val="left"/>
              <w:rPr>
                <w:rFonts w:eastAsia="標楷體"/>
                <w:kern w:val="2"/>
                <w:sz w:val="24"/>
                <w:szCs w:val="24"/>
              </w:rPr>
            </w:pPr>
            <w:r w:rsidRPr="00435508">
              <w:rPr>
                <w:rFonts w:eastAsia="標楷體"/>
                <w:bCs/>
                <w:snapToGrid w:val="0"/>
                <w:color w:val="auto"/>
                <w:sz w:val="24"/>
                <w:szCs w:val="24"/>
              </w:rPr>
              <w:t>認識能源</w:t>
            </w:r>
            <w:r w:rsidRPr="00435508">
              <w:rPr>
                <w:bCs/>
                <w:snapToGrid w:val="0"/>
                <w:color w:val="auto"/>
                <w:sz w:val="24"/>
                <w:szCs w:val="24"/>
              </w:rPr>
              <w:t>--</w:t>
            </w:r>
            <w:r w:rsidRPr="00435508">
              <w:rPr>
                <w:rFonts w:eastAsia="標楷體"/>
                <w:bCs/>
                <w:snapToGrid w:val="0"/>
                <w:color w:val="auto"/>
                <w:sz w:val="24"/>
                <w:szCs w:val="24"/>
              </w:rPr>
              <w:t>生活中的能源科技</w:t>
            </w:r>
          </w:p>
        </w:tc>
        <w:tc>
          <w:tcPr>
            <w:tcW w:w="2435" w:type="dxa"/>
            <w:tcBorders>
              <w:top w:val="single" w:sz="4" w:space="0" w:color="auto"/>
              <w:left w:val="double" w:sz="4" w:space="0" w:color="auto"/>
              <w:bottom w:val="single" w:sz="4" w:space="0" w:color="auto"/>
              <w:right w:val="single" w:sz="4" w:space="0" w:color="auto"/>
            </w:tcBorders>
            <w:vAlign w:val="center"/>
            <w:hideMark/>
          </w:tcPr>
          <w:p w:rsidR="008230B3" w:rsidRPr="00435508" w:rsidRDefault="008230B3" w:rsidP="008230B3">
            <w:pPr>
              <w:widowControl w:val="0"/>
              <w:ind w:firstLine="0"/>
              <w:jc w:val="center"/>
              <w:rPr>
                <w:rFonts w:eastAsia="新細明體"/>
                <w:kern w:val="2"/>
                <w:sz w:val="24"/>
                <w:szCs w:val="24"/>
              </w:rPr>
            </w:pPr>
            <w:r w:rsidRPr="00435508">
              <w:rPr>
                <w:kern w:val="2"/>
                <w:sz w:val="24"/>
                <w:szCs w:val="24"/>
              </w:rPr>
              <w:t>第八</w:t>
            </w:r>
            <w:proofErr w:type="gramStart"/>
            <w:r w:rsidRPr="00435508">
              <w:rPr>
                <w:kern w:val="2"/>
                <w:sz w:val="24"/>
                <w:szCs w:val="24"/>
              </w:rPr>
              <w:t>週</w:t>
            </w:r>
            <w:proofErr w:type="gramEnd"/>
          </w:p>
        </w:tc>
        <w:tc>
          <w:tcPr>
            <w:tcW w:w="2434" w:type="dxa"/>
            <w:tcBorders>
              <w:top w:val="single" w:sz="4" w:space="0" w:color="auto"/>
              <w:left w:val="single" w:sz="4" w:space="0" w:color="auto"/>
              <w:bottom w:val="single" w:sz="4" w:space="0" w:color="auto"/>
              <w:right w:val="double" w:sz="4" w:space="0" w:color="auto"/>
            </w:tcBorders>
            <w:vAlign w:val="center"/>
          </w:tcPr>
          <w:p w:rsidR="008230B3" w:rsidRPr="00435508" w:rsidRDefault="008230B3" w:rsidP="008230B3">
            <w:pPr>
              <w:widowControl w:val="0"/>
              <w:ind w:firstLine="0"/>
              <w:jc w:val="left"/>
              <w:rPr>
                <w:rFonts w:eastAsia="標楷體"/>
                <w:kern w:val="2"/>
                <w:sz w:val="24"/>
                <w:szCs w:val="24"/>
              </w:rPr>
            </w:pPr>
            <w:r w:rsidRPr="00435508">
              <w:rPr>
                <w:rFonts w:eastAsia="標楷體"/>
                <w:bCs/>
                <w:snapToGrid w:val="0"/>
                <w:color w:val="auto"/>
                <w:sz w:val="24"/>
                <w:szCs w:val="24"/>
              </w:rPr>
              <w:t>認識能源</w:t>
            </w:r>
          </w:p>
        </w:tc>
        <w:tc>
          <w:tcPr>
            <w:tcW w:w="2435" w:type="dxa"/>
            <w:tcBorders>
              <w:top w:val="single" w:sz="4" w:space="0" w:color="auto"/>
              <w:left w:val="double" w:sz="4" w:space="0" w:color="auto"/>
              <w:bottom w:val="single" w:sz="4" w:space="0" w:color="auto"/>
              <w:right w:val="single" w:sz="4" w:space="0" w:color="auto"/>
            </w:tcBorders>
            <w:vAlign w:val="center"/>
            <w:hideMark/>
          </w:tcPr>
          <w:p w:rsidR="008230B3" w:rsidRPr="00435508" w:rsidRDefault="008230B3" w:rsidP="008230B3">
            <w:pPr>
              <w:widowControl w:val="0"/>
              <w:ind w:firstLine="0"/>
              <w:jc w:val="center"/>
              <w:rPr>
                <w:rFonts w:eastAsia="新細明體"/>
                <w:kern w:val="2"/>
                <w:sz w:val="24"/>
                <w:szCs w:val="24"/>
              </w:rPr>
            </w:pPr>
            <w:r w:rsidRPr="00435508">
              <w:rPr>
                <w:kern w:val="2"/>
                <w:sz w:val="24"/>
                <w:szCs w:val="24"/>
              </w:rPr>
              <w:t>第十五</w:t>
            </w:r>
            <w:proofErr w:type="gramStart"/>
            <w:r w:rsidRPr="00435508">
              <w:rPr>
                <w:kern w:val="2"/>
                <w:sz w:val="24"/>
                <w:szCs w:val="24"/>
              </w:rPr>
              <w:t>週</w:t>
            </w:r>
            <w:proofErr w:type="gramEnd"/>
          </w:p>
        </w:tc>
        <w:tc>
          <w:tcPr>
            <w:tcW w:w="2435" w:type="dxa"/>
            <w:tcBorders>
              <w:top w:val="single" w:sz="4" w:space="0" w:color="auto"/>
              <w:left w:val="single" w:sz="4" w:space="0" w:color="auto"/>
              <w:bottom w:val="single" w:sz="4" w:space="0" w:color="auto"/>
              <w:right w:val="single" w:sz="4" w:space="0" w:color="auto"/>
            </w:tcBorders>
            <w:vAlign w:val="center"/>
          </w:tcPr>
          <w:p w:rsidR="008230B3" w:rsidRPr="00435508" w:rsidRDefault="008230B3" w:rsidP="008230B3">
            <w:pPr>
              <w:spacing w:line="260" w:lineRule="exact"/>
              <w:jc w:val="left"/>
              <w:rPr>
                <w:rFonts w:eastAsia="標楷體"/>
                <w:kern w:val="2"/>
                <w:sz w:val="24"/>
                <w:szCs w:val="24"/>
              </w:rPr>
            </w:pPr>
            <w:r w:rsidRPr="00435508">
              <w:rPr>
                <w:rFonts w:eastAsia="標楷體"/>
                <w:noProof/>
                <w:color w:val="auto"/>
                <w:sz w:val="24"/>
                <w:szCs w:val="24"/>
              </w:rPr>
              <w:t>創意線控仿生獸設計</w:t>
            </w:r>
          </w:p>
        </w:tc>
      </w:tr>
      <w:tr w:rsidR="008230B3" w:rsidRPr="008230B3" w:rsidTr="008230B3">
        <w:trPr>
          <w:cantSplit/>
          <w:trHeight w:val="790"/>
        </w:trPr>
        <w:tc>
          <w:tcPr>
            <w:tcW w:w="2435" w:type="dxa"/>
            <w:tcBorders>
              <w:top w:val="single" w:sz="4" w:space="0" w:color="auto"/>
              <w:left w:val="single" w:sz="4" w:space="0" w:color="auto"/>
              <w:bottom w:val="single" w:sz="4" w:space="0" w:color="auto"/>
              <w:right w:val="single" w:sz="4" w:space="0" w:color="auto"/>
            </w:tcBorders>
            <w:vAlign w:val="center"/>
            <w:hideMark/>
          </w:tcPr>
          <w:p w:rsidR="008230B3" w:rsidRPr="00435508" w:rsidRDefault="008230B3" w:rsidP="008230B3">
            <w:pPr>
              <w:widowControl w:val="0"/>
              <w:ind w:firstLine="0"/>
              <w:jc w:val="center"/>
              <w:rPr>
                <w:rFonts w:eastAsia="新細明體"/>
                <w:kern w:val="2"/>
                <w:sz w:val="24"/>
                <w:szCs w:val="24"/>
              </w:rPr>
            </w:pPr>
            <w:r w:rsidRPr="00435508">
              <w:rPr>
                <w:kern w:val="2"/>
                <w:sz w:val="24"/>
                <w:szCs w:val="24"/>
              </w:rPr>
              <w:t>第二</w:t>
            </w:r>
            <w:proofErr w:type="gramStart"/>
            <w:r w:rsidRPr="00435508">
              <w:rPr>
                <w:kern w:val="2"/>
                <w:sz w:val="24"/>
                <w:szCs w:val="24"/>
              </w:rPr>
              <w:t>週</w:t>
            </w:r>
            <w:proofErr w:type="gramEnd"/>
          </w:p>
        </w:tc>
        <w:tc>
          <w:tcPr>
            <w:tcW w:w="2436" w:type="dxa"/>
            <w:tcBorders>
              <w:top w:val="single" w:sz="4" w:space="0" w:color="auto"/>
              <w:left w:val="single" w:sz="4" w:space="0" w:color="auto"/>
              <w:bottom w:val="single" w:sz="4" w:space="0" w:color="auto"/>
              <w:right w:val="double" w:sz="4" w:space="0" w:color="auto"/>
            </w:tcBorders>
            <w:vAlign w:val="center"/>
          </w:tcPr>
          <w:p w:rsidR="008230B3" w:rsidRPr="00435508" w:rsidRDefault="008230B3" w:rsidP="008230B3">
            <w:pPr>
              <w:spacing w:line="260" w:lineRule="exact"/>
              <w:jc w:val="left"/>
              <w:rPr>
                <w:rFonts w:eastAsia="標楷體"/>
                <w:kern w:val="2"/>
                <w:sz w:val="24"/>
                <w:szCs w:val="24"/>
              </w:rPr>
            </w:pPr>
            <w:r w:rsidRPr="00435508">
              <w:rPr>
                <w:rFonts w:eastAsia="標楷體"/>
                <w:bCs/>
                <w:snapToGrid w:val="0"/>
                <w:color w:val="auto"/>
                <w:sz w:val="24"/>
                <w:szCs w:val="24"/>
              </w:rPr>
              <w:t>能源科技系統</w:t>
            </w:r>
          </w:p>
        </w:tc>
        <w:tc>
          <w:tcPr>
            <w:tcW w:w="2435" w:type="dxa"/>
            <w:tcBorders>
              <w:top w:val="single" w:sz="4" w:space="0" w:color="auto"/>
              <w:left w:val="double" w:sz="4" w:space="0" w:color="auto"/>
              <w:bottom w:val="single" w:sz="4" w:space="0" w:color="auto"/>
              <w:right w:val="single" w:sz="4" w:space="0" w:color="auto"/>
            </w:tcBorders>
            <w:vAlign w:val="center"/>
            <w:hideMark/>
          </w:tcPr>
          <w:p w:rsidR="008230B3" w:rsidRPr="00435508" w:rsidRDefault="008230B3" w:rsidP="008230B3">
            <w:pPr>
              <w:widowControl w:val="0"/>
              <w:ind w:firstLine="0"/>
              <w:jc w:val="center"/>
              <w:rPr>
                <w:rFonts w:eastAsia="新細明體"/>
                <w:kern w:val="2"/>
                <w:sz w:val="24"/>
                <w:szCs w:val="24"/>
              </w:rPr>
            </w:pPr>
            <w:r w:rsidRPr="00435508">
              <w:rPr>
                <w:kern w:val="2"/>
                <w:sz w:val="24"/>
                <w:szCs w:val="24"/>
              </w:rPr>
              <w:t>第九</w:t>
            </w:r>
            <w:proofErr w:type="gramStart"/>
            <w:r w:rsidRPr="00435508">
              <w:rPr>
                <w:kern w:val="2"/>
                <w:sz w:val="24"/>
                <w:szCs w:val="24"/>
              </w:rPr>
              <w:t>週</w:t>
            </w:r>
            <w:proofErr w:type="gramEnd"/>
          </w:p>
        </w:tc>
        <w:tc>
          <w:tcPr>
            <w:tcW w:w="2434" w:type="dxa"/>
            <w:tcBorders>
              <w:top w:val="single" w:sz="4" w:space="0" w:color="auto"/>
              <w:left w:val="single" w:sz="4" w:space="0" w:color="auto"/>
              <w:bottom w:val="single" w:sz="4" w:space="0" w:color="auto"/>
              <w:right w:val="double" w:sz="4" w:space="0" w:color="auto"/>
            </w:tcBorders>
            <w:vAlign w:val="center"/>
          </w:tcPr>
          <w:p w:rsidR="008230B3" w:rsidRPr="00435508" w:rsidRDefault="008230B3" w:rsidP="008230B3">
            <w:pPr>
              <w:spacing w:line="260" w:lineRule="exact"/>
              <w:jc w:val="left"/>
              <w:rPr>
                <w:rFonts w:eastAsia="標楷體"/>
                <w:kern w:val="2"/>
                <w:sz w:val="24"/>
                <w:szCs w:val="24"/>
              </w:rPr>
            </w:pPr>
            <w:r w:rsidRPr="00435508">
              <w:rPr>
                <w:rFonts w:eastAsia="標楷體"/>
                <w:noProof/>
                <w:color w:val="auto"/>
                <w:sz w:val="24"/>
                <w:szCs w:val="24"/>
              </w:rPr>
              <w:t>創意線控仿生獸設計</w:t>
            </w:r>
          </w:p>
        </w:tc>
        <w:tc>
          <w:tcPr>
            <w:tcW w:w="2435" w:type="dxa"/>
            <w:tcBorders>
              <w:top w:val="single" w:sz="4" w:space="0" w:color="auto"/>
              <w:left w:val="double" w:sz="4" w:space="0" w:color="auto"/>
              <w:bottom w:val="single" w:sz="4" w:space="0" w:color="auto"/>
              <w:right w:val="single" w:sz="4" w:space="0" w:color="auto"/>
            </w:tcBorders>
            <w:vAlign w:val="center"/>
            <w:hideMark/>
          </w:tcPr>
          <w:p w:rsidR="008230B3" w:rsidRPr="00435508" w:rsidRDefault="008230B3" w:rsidP="008230B3">
            <w:pPr>
              <w:widowControl w:val="0"/>
              <w:ind w:firstLine="0"/>
              <w:jc w:val="center"/>
              <w:rPr>
                <w:rFonts w:eastAsia="新細明體"/>
                <w:kern w:val="2"/>
                <w:sz w:val="24"/>
                <w:szCs w:val="24"/>
              </w:rPr>
            </w:pPr>
            <w:r w:rsidRPr="00435508">
              <w:rPr>
                <w:kern w:val="2"/>
                <w:sz w:val="24"/>
                <w:szCs w:val="24"/>
              </w:rPr>
              <w:t>第十六</w:t>
            </w:r>
            <w:proofErr w:type="gramStart"/>
            <w:r w:rsidRPr="00435508">
              <w:rPr>
                <w:kern w:val="2"/>
                <w:sz w:val="24"/>
                <w:szCs w:val="24"/>
              </w:rPr>
              <w:t>週</w:t>
            </w:r>
            <w:proofErr w:type="gramEnd"/>
          </w:p>
        </w:tc>
        <w:tc>
          <w:tcPr>
            <w:tcW w:w="2435" w:type="dxa"/>
            <w:tcBorders>
              <w:top w:val="single" w:sz="4" w:space="0" w:color="auto"/>
              <w:left w:val="single" w:sz="4" w:space="0" w:color="auto"/>
              <w:bottom w:val="single" w:sz="4" w:space="0" w:color="auto"/>
              <w:right w:val="single" w:sz="4" w:space="0" w:color="auto"/>
            </w:tcBorders>
            <w:vAlign w:val="center"/>
          </w:tcPr>
          <w:p w:rsidR="008230B3" w:rsidRPr="00435508" w:rsidRDefault="008230B3" w:rsidP="008230B3">
            <w:pPr>
              <w:rPr>
                <w:sz w:val="24"/>
                <w:szCs w:val="24"/>
              </w:rPr>
            </w:pPr>
            <w:r w:rsidRPr="00435508">
              <w:rPr>
                <w:rFonts w:eastAsia="標楷體"/>
                <w:noProof/>
                <w:color w:val="auto"/>
                <w:sz w:val="24"/>
                <w:szCs w:val="24"/>
              </w:rPr>
              <w:t>創意線控仿生獸設計</w:t>
            </w:r>
          </w:p>
        </w:tc>
      </w:tr>
      <w:tr w:rsidR="008230B3" w:rsidRPr="008230B3" w:rsidTr="008230B3">
        <w:trPr>
          <w:cantSplit/>
          <w:trHeight w:val="790"/>
        </w:trPr>
        <w:tc>
          <w:tcPr>
            <w:tcW w:w="2435" w:type="dxa"/>
            <w:tcBorders>
              <w:top w:val="single" w:sz="4" w:space="0" w:color="auto"/>
              <w:left w:val="single" w:sz="4" w:space="0" w:color="auto"/>
              <w:bottom w:val="single" w:sz="4" w:space="0" w:color="auto"/>
              <w:right w:val="single" w:sz="4" w:space="0" w:color="auto"/>
            </w:tcBorders>
            <w:vAlign w:val="center"/>
            <w:hideMark/>
          </w:tcPr>
          <w:p w:rsidR="008230B3" w:rsidRPr="00435508" w:rsidRDefault="008230B3" w:rsidP="008230B3">
            <w:pPr>
              <w:widowControl w:val="0"/>
              <w:ind w:firstLine="0"/>
              <w:jc w:val="center"/>
              <w:rPr>
                <w:rFonts w:eastAsia="新細明體"/>
                <w:kern w:val="2"/>
                <w:sz w:val="24"/>
                <w:szCs w:val="24"/>
              </w:rPr>
            </w:pPr>
            <w:r w:rsidRPr="00435508">
              <w:rPr>
                <w:kern w:val="2"/>
                <w:sz w:val="24"/>
                <w:szCs w:val="24"/>
              </w:rPr>
              <w:t>第三</w:t>
            </w:r>
            <w:proofErr w:type="gramStart"/>
            <w:r w:rsidRPr="00435508">
              <w:rPr>
                <w:kern w:val="2"/>
                <w:sz w:val="24"/>
                <w:szCs w:val="24"/>
              </w:rPr>
              <w:t>週</w:t>
            </w:r>
            <w:proofErr w:type="gramEnd"/>
          </w:p>
        </w:tc>
        <w:tc>
          <w:tcPr>
            <w:tcW w:w="2436" w:type="dxa"/>
            <w:tcBorders>
              <w:top w:val="single" w:sz="4" w:space="0" w:color="auto"/>
              <w:left w:val="single" w:sz="4" w:space="0" w:color="auto"/>
              <w:bottom w:val="single" w:sz="4" w:space="0" w:color="auto"/>
              <w:right w:val="double" w:sz="4" w:space="0" w:color="auto"/>
            </w:tcBorders>
            <w:vAlign w:val="center"/>
          </w:tcPr>
          <w:p w:rsidR="008230B3" w:rsidRPr="00435508" w:rsidRDefault="008230B3" w:rsidP="008230B3">
            <w:pPr>
              <w:spacing w:line="260" w:lineRule="exact"/>
              <w:jc w:val="left"/>
              <w:rPr>
                <w:rFonts w:eastAsia="標楷體"/>
                <w:kern w:val="2"/>
                <w:sz w:val="24"/>
                <w:szCs w:val="24"/>
              </w:rPr>
            </w:pPr>
            <w:r w:rsidRPr="00435508">
              <w:rPr>
                <w:rFonts w:eastAsia="標楷體"/>
                <w:bCs/>
                <w:snapToGrid w:val="0"/>
                <w:color w:val="auto"/>
                <w:sz w:val="24"/>
                <w:szCs w:val="24"/>
              </w:rPr>
              <w:t>能源科技系統</w:t>
            </w:r>
          </w:p>
        </w:tc>
        <w:tc>
          <w:tcPr>
            <w:tcW w:w="2435" w:type="dxa"/>
            <w:tcBorders>
              <w:top w:val="single" w:sz="4" w:space="0" w:color="auto"/>
              <w:left w:val="double" w:sz="4" w:space="0" w:color="auto"/>
              <w:bottom w:val="single" w:sz="4" w:space="0" w:color="auto"/>
              <w:right w:val="single" w:sz="4" w:space="0" w:color="auto"/>
            </w:tcBorders>
            <w:vAlign w:val="center"/>
            <w:hideMark/>
          </w:tcPr>
          <w:p w:rsidR="008230B3" w:rsidRPr="00435508" w:rsidRDefault="008230B3" w:rsidP="008230B3">
            <w:pPr>
              <w:widowControl w:val="0"/>
              <w:ind w:firstLine="0"/>
              <w:jc w:val="center"/>
              <w:rPr>
                <w:rFonts w:eastAsia="新細明體"/>
                <w:kern w:val="2"/>
                <w:sz w:val="24"/>
                <w:szCs w:val="24"/>
              </w:rPr>
            </w:pPr>
            <w:r w:rsidRPr="00435508">
              <w:rPr>
                <w:kern w:val="2"/>
                <w:sz w:val="24"/>
                <w:szCs w:val="24"/>
              </w:rPr>
              <w:t>第十</w:t>
            </w:r>
            <w:proofErr w:type="gramStart"/>
            <w:r w:rsidRPr="00435508">
              <w:rPr>
                <w:kern w:val="2"/>
                <w:sz w:val="24"/>
                <w:szCs w:val="24"/>
              </w:rPr>
              <w:t>週</w:t>
            </w:r>
            <w:proofErr w:type="gramEnd"/>
          </w:p>
        </w:tc>
        <w:tc>
          <w:tcPr>
            <w:tcW w:w="2434" w:type="dxa"/>
            <w:tcBorders>
              <w:top w:val="single" w:sz="4" w:space="0" w:color="auto"/>
              <w:left w:val="single" w:sz="4" w:space="0" w:color="auto"/>
              <w:bottom w:val="single" w:sz="4" w:space="0" w:color="auto"/>
              <w:right w:val="double" w:sz="4" w:space="0" w:color="auto"/>
            </w:tcBorders>
            <w:vAlign w:val="center"/>
          </w:tcPr>
          <w:p w:rsidR="008230B3" w:rsidRPr="00435508" w:rsidRDefault="008230B3" w:rsidP="008230B3">
            <w:pPr>
              <w:rPr>
                <w:sz w:val="24"/>
                <w:szCs w:val="24"/>
              </w:rPr>
            </w:pPr>
            <w:r w:rsidRPr="00435508">
              <w:rPr>
                <w:rFonts w:eastAsia="標楷體"/>
                <w:noProof/>
                <w:color w:val="auto"/>
                <w:sz w:val="24"/>
                <w:szCs w:val="24"/>
              </w:rPr>
              <w:t>創意線控仿生獸設計</w:t>
            </w:r>
          </w:p>
        </w:tc>
        <w:tc>
          <w:tcPr>
            <w:tcW w:w="2435" w:type="dxa"/>
            <w:tcBorders>
              <w:top w:val="single" w:sz="4" w:space="0" w:color="auto"/>
              <w:left w:val="double" w:sz="4" w:space="0" w:color="auto"/>
              <w:bottom w:val="single" w:sz="4" w:space="0" w:color="auto"/>
              <w:right w:val="single" w:sz="4" w:space="0" w:color="auto"/>
            </w:tcBorders>
            <w:vAlign w:val="center"/>
            <w:hideMark/>
          </w:tcPr>
          <w:p w:rsidR="008230B3" w:rsidRPr="00435508" w:rsidRDefault="008230B3" w:rsidP="008230B3">
            <w:pPr>
              <w:widowControl w:val="0"/>
              <w:ind w:firstLine="0"/>
              <w:jc w:val="center"/>
              <w:rPr>
                <w:rFonts w:eastAsia="新細明體"/>
                <w:kern w:val="2"/>
                <w:sz w:val="24"/>
                <w:szCs w:val="24"/>
              </w:rPr>
            </w:pPr>
            <w:r w:rsidRPr="00435508">
              <w:rPr>
                <w:kern w:val="2"/>
                <w:sz w:val="24"/>
                <w:szCs w:val="24"/>
              </w:rPr>
              <w:t>第十七</w:t>
            </w:r>
            <w:proofErr w:type="gramStart"/>
            <w:r w:rsidRPr="00435508">
              <w:rPr>
                <w:kern w:val="2"/>
                <w:sz w:val="24"/>
                <w:szCs w:val="24"/>
              </w:rPr>
              <w:t>週</w:t>
            </w:r>
            <w:proofErr w:type="gramEnd"/>
          </w:p>
        </w:tc>
        <w:tc>
          <w:tcPr>
            <w:tcW w:w="2435" w:type="dxa"/>
            <w:tcBorders>
              <w:top w:val="single" w:sz="4" w:space="0" w:color="auto"/>
              <w:left w:val="single" w:sz="4" w:space="0" w:color="auto"/>
              <w:bottom w:val="single" w:sz="4" w:space="0" w:color="auto"/>
              <w:right w:val="single" w:sz="4" w:space="0" w:color="auto"/>
            </w:tcBorders>
            <w:vAlign w:val="center"/>
          </w:tcPr>
          <w:p w:rsidR="008230B3" w:rsidRPr="00435508" w:rsidRDefault="008230B3" w:rsidP="008230B3">
            <w:pPr>
              <w:rPr>
                <w:rFonts w:eastAsia="標楷體"/>
                <w:kern w:val="2"/>
                <w:sz w:val="24"/>
                <w:szCs w:val="24"/>
              </w:rPr>
            </w:pPr>
            <w:r w:rsidRPr="00435508">
              <w:rPr>
                <w:rFonts w:eastAsia="標楷體"/>
                <w:noProof/>
                <w:color w:val="auto"/>
                <w:sz w:val="24"/>
                <w:szCs w:val="24"/>
              </w:rPr>
              <w:t>創意線控仿生獸設計</w:t>
            </w:r>
          </w:p>
        </w:tc>
      </w:tr>
      <w:tr w:rsidR="008230B3" w:rsidRPr="008230B3" w:rsidTr="008230B3">
        <w:trPr>
          <w:cantSplit/>
          <w:trHeight w:val="790"/>
        </w:trPr>
        <w:tc>
          <w:tcPr>
            <w:tcW w:w="2435" w:type="dxa"/>
            <w:tcBorders>
              <w:top w:val="single" w:sz="4" w:space="0" w:color="auto"/>
              <w:left w:val="single" w:sz="4" w:space="0" w:color="auto"/>
              <w:bottom w:val="single" w:sz="4" w:space="0" w:color="auto"/>
              <w:right w:val="single" w:sz="4" w:space="0" w:color="auto"/>
            </w:tcBorders>
            <w:vAlign w:val="center"/>
            <w:hideMark/>
          </w:tcPr>
          <w:p w:rsidR="008230B3" w:rsidRPr="00435508" w:rsidRDefault="008230B3" w:rsidP="008230B3">
            <w:pPr>
              <w:widowControl w:val="0"/>
              <w:ind w:firstLine="0"/>
              <w:jc w:val="center"/>
              <w:rPr>
                <w:rFonts w:eastAsia="新細明體"/>
                <w:kern w:val="2"/>
                <w:sz w:val="24"/>
                <w:szCs w:val="24"/>
              </w:rPr>
            </w:pPr>
            <w:r w:rsidRPr="00435508">
              <w:rPr>
                <w:kern w:val="2"/>
                <w:sz w:val="24"/>
                <w:szCs w:val="24"/>
              </w:rPr>
              <w:t>第四</w:t>
            </w:r>
            <w:proofErr w:type="gramStart"/>
            <w:r w:rsidRPr="00435508">
              <w:rPr>
                <w:kern w:val="2"/>
                <w:sz w:val="24"/>
                <w:szCs w:val="24"/>
              </w:rPr>
              <w:t>週</w:t>
            </w:r>
            <w:proofErr w:type="gramEnd"/>
          </w:p>
        </w:tc>
        <w:tc>
          <w:tcPr>
            <w:tcW w:w="2436" w:type="dxa"/>
            <w:tcBorders>
              <w:top w:val="single" w:sz="4" w:space="0" w:color="auto"/>
              <w:left w:val="single" w:sz="4" w:space="0" w:color="auto"/>
              <w:bottom w:val="single" w:sz="4" w:space="0" w:color="auto"/>
              <w:right w:val="double" w:sz="4" w:space="0" w:color="auto"/>
            </w:tcBorders>
            <w:vAlign w:val="center"/>
          </w:tcPr>
          <w:p w:rsidR="008230B3" w:rsidRPr="00435508" w:rsidRDefault="008230B3" w:rsidP="008230B3">
            <w:pPr>
              <w:spacing w:line="260" w:lineRule="exact"/>
              <w:jc w:val="left"/>
              <w:rPr>
                <w:snapToGrid w:val="0"/>
                <w:sz w:val="24"/>
                <w:szCs w:val="24"/>
              </w:rPr>
            </w:pPr>
            <w:r w:rsidRPr="00435508">
              <w:rPr>
                <w:rFonts w:eastAsia="標楷體"/>
                <w:bCs/>
                <w:snapToGrid w:val="0"/>
                <w:color w:val="000000" w:themeColor="text1"/>
                <w:sz w:val="24"/>
                <w:szCs w:val="24"/>
              </w:rPr>
              <w:t>能源應用</w:t>
            </w:r>
            <w:proofErr w:type="gramStart"/>
            <w:r w:rsidRPr="00435508">
              <w:rPr>
                <w:rFonts w:eastAsia="標楷體"/>
                <w:bCs/>
                <w:snapToGrid w:val="0"/>
                <w:color w:val="000000" w:themeColor="text1"/>
                <w:sz w:val="24"/>
                <w:szCs w:val="24"/>
              </w:rPr>
              <w:t>我最行</w:t>
            </w:r>
            <w:proofErr w:type="gramEnd"/>
          </w:p>
        </w:tc>
        <w:tc>
          <w:tcPr>
            <w:tcW w:w="2435" w:type="dxa"/>
            <w:tcBorders>
              <w:top w:val="single" w:sz="4" w:space="0" w:color="auto"/>
              <w:left w:val="double" w:sz="4" w:space="0" w:color="auto"/>
              <w:bottom w:val="single" w:sz="4" w:space="0" w:color="auto"/>
              <w:right w:val="single" w:sz="4" w:space="0" w:color="auto"/>
            </w:tcBorders>
            <w:vAlign w:val="center"/>
            <w:hideMark/>
          </w:tcPr>
          <w:p w:rsidR="008230B3" w:rsidRPr="00435508" w:rsidRDefault="008230B3" w:rsidP="008230B3">
            <w:pPr>
              <w:widowControl w:val="0"/>
              <w:ind w:firstLine="0"/>
              <w:jc w:val="center"/>
              <w:rPr>
                <w:kern w:val="2"/>
                <w:sz w:val="24"/>
                <w:szCs w:val="24"/>
              </w:rPr>
            </w:pPr>
            <w:r w:rsidRPr="00435508">
              <w:rPr>
                <w:kern w:val="2"/>
                <w:sz w:val="24"/>
                <w:szCs w:val="24"/>
              </w:rPr>
              <w:t>第十一</w:t>
            </w:r>
            <w:proofErr w:type="gramStart"/>
            <w:r w:rsidRPr="00435508">
              <w:rPr>
                <w:kern w:val="2"/>
                <w:sz w:val="24"/>
                <w:szCs w:val="24"/>
              </w:rPr>
              <w:t>週</w:t>
            </w:r>
            <w:proofErr w:type="gramEnd"/>
          </w:p>
        </w:tc>
        <w:tc>
          <w:tcPr>
            <w:tcW w:w="2434" w:type="dxa"/>
            <w:tcBorders>
              <w:top w:val="single" w:sz="4" w:space="0" w:color="auto"/>
              <w:left w:val="single" w:sz="4" w:space="0" w:color="auto"/>
              <w:bottom w:val="single" w:sz="4" w:space="0" w:color="auto"/>
              <w:right w:val="double" w:sz="4" w:space="0" w:color="auto"/>
            </w:tcBorders>
            <w:vAlign w:val="center"/>
          </w:tcPr>
          <w:p w:rsidR="008230B3" w:rsidRPr="00435508" w:rsidRDefault="008230B3" w:rsidP="008230B3">
            <w:pPr>
              <w:rPr>
                <w:sz w:val="24"/>
                <w:szCs w:val="24"/>
              </w:rPr>
            </w:pPr>
            <w:r w:rsidRPr="00435508">
              <w:rPr>
                <w:rFonts w:eastAsia="標楷體"/>
                <w:noProof/>
                <w:color w:val="auto"/>
                <w:sz w:val="24"/>
                <w:szCs w:val="24"/>
              </w:rPr>
              <w:t>創意線控仿生獸設計</w:t>
            </w:r>
          </w:p>
        </w:tc>
        <w:tc>
          <w:tcPr>
            <w:tcW w:w="2435" w:type="dxa"/>
            <w:tcBorders>
              <w:top w:val="single" w:sz="4" w:space="0" w:color="auto"/>
              <w:left w:val="double" w:sz="4" w:space="0" w:color="auto"/>
              <w:bottom w:val="single" w:sz="4" w:space="0" w:color="auto"/>
              <w:right w:val="single" w:sz="4" w:space="0" w:color="auto"/>
            </w:tcBorders>
            <w:vAlign w:val="center"/>
            <w:hideMark/>
          </w:tcPr>
          <w:p w:rsidR="008230B3" w:rsidRPr="00435508" w:rsidRDefault="008230B3" w:rsidP="008230B3">
            <w:pPr>
              <w:widowControl w:val="0"/>
              <w:ind w:firstLine="0"/>
              <w:jc w:val="center"/>
              <w:rPr>
                <w:rFonts w:eastAsia="新細明體"/>
                <w:kern w:val="2"/>
                <w:sz w:val="24"/>
                <w:szCs w:val="24"/>
              </w:rPr>
            </w:pPr>
            <w:r w:rsidRPr="00435508">
              <w:rPr>
                <w:kern w:val="2"/>
                <w:sz w:val="24"/>
                <w:szCs w:val="24"/>
              </w:rPr>
              <w:t>第十八</w:t>
            </w:r>
            <w:proofErr w:type="gramStart"/>
            <w:r w:rsidRPr="00435508">
              <w:rPr>
                <w:kern w:val="2"/>
                <w:sz w:val="24"/>
                <w:szCs w:val="24"/>
              </w:rPr>
              <w:t>週</w:t>
            </w:r>
            <w:proofErr w:type="gramEnd"/>
          </w:p>
        </w:tc>
        <w:tc>
          <w:tcPr>
            <w:tcW w:w="2435" w:type="dxa"/>
            <w:tcBorders>
              <w:top w:val="single" w:sz="4" w:space="0" w:color="auto"/>
              <w:left w:val="single" w:sz="4" w:space="0" w:color="auto"/>
              <w:bottom w:val="single" w:sz="4" w:space="0" w:color="auto"/>
              <w:right w:val="single" w:sz="4" w:space="0" w:color="auto"/>
            </w:tcBorders>
            <w:vAlign w:val="center"/>
          </w:tcPr>
          <w:p w:rsidR="008230B3" w:rsidRPr="00435508" w:rsidRDefault="008230B3" w:rsidP="008230B3">
            <w:pPr>
              <w:spacing w:line="260" w:lineRule="exact"/>
              <w:jc w:val="left"/>
              <w:rPr>
                <w:rFonts w:eastAsia="標楷體"/>
                <w:kern w:val="2"/>
                <w:sz w:val="24"/>
                <w:szCs w:val="24"/>
              </w:rPr>
            </w:pPr>
            <w:r w:rsidRPr="00435508">
              <w:rPr>
                <w:rFonts w:eastAsia="標楷體"/>
                <w:noProof/>
                <w:color w:val="auto"/>
                <w:sz w:val="24"/>
                <w:szCs w:val="24"/>
              </w:rPr>
              <w:t>能源與生活周遭的關聯</w:t>
            </w:r>
          </w:p>
        </w:tc>
      </w:tr>
      <w:tr w:rsidR="008230B3" w:rsidRPr="008230B3" w:rsidTr="008230B3">
        <w:trPr>
          <w:cantSplit/>
          <w:trHeight w:val="790"/>
        </w:trPr>
        <w:tc>
          <w:tcPr>
            <w:tcW w:w="2435" w:type="dxa"/>
            <w:tcBorders>
              <w:top w:val="single" w:sz="4" w:space="0" w:color="auto"/>
              <w:left w:val="single" w:sz="4" w:space="0" w:color="auto"/>
              <w:bottom w:val="single" w:sz="4" w:space="0" w:color="auto"/>
              <w:right w:val="single" w:sz="4" w:space="0" w:color="auto"/>
            </w:tcBorders>
            <w:vAlign w:val="center"/>
            <w:hideMark/>
          </w:tcPr>
          <w:p w:rsidR="008230B3" w:rsidRPr="00435508" w:rsidRDefault="008230B3" w:rsidP="008230B3">
            <w:pPr>
              <w:widowControl w:val="0"/>
              <w:ind w:firstLine="0"/>
              <w:jc w:val="center"/>
              <w:rPr>
                <w:rFonts w:eastAsia="新細明體"/>
                <w:kern w:val="2"/>
                <w:sz w:val="24"/>
                <w:szCs w:val="24"/>
              </w:rPr>
            </w:pPr>
            <w:r w:rsidRPr="00435508">
              <w:rPr>
                <w:kern w:val="2"/>
                <w:sz w:val="24"/>
                <w:szCs w:val="24"/>
              </w:rPr>
              <w:t>第五</w:t>
            </w:r>
            <w:proofErr w:type="gramStart"/>
            <w:r w:rsidRPr="00435508">
              <w:rPr>
                <w:kern w:val="2"/>
                <w:sz w:val="24"/>
                <w:szCs w:val="24"/>
              </w:rPr>
              <w:t>週</w:t>
            </w:r>
            <w:proofErr w:type="gramEnd"/>
          </w:p>
        </w:tc>
        <w:tc>
          <w:tcPr>
            <w:tcW w:w="2436" w:type="dxa"/>
            <w:tcBorders>
              <w:top w:val="single" w:sz="4" w:space="0" w:color="auto"/>
              <w:left w:val="single" w:sz="4" w:space="0" w:color="auto"/>
              <w:bottom w:val="single" w:sz="4" w:space="0" w:color="auto"/>
              <w:right w:val="double" w:sz="4" w:space="0" w:color="auto"/>
            </w:tcBorders>
            <w:vAlign w:val="center"/>
          </w:tcPr>
          <w:p w:rsidR="008230B3" w:rsidRPr="00435508" w:rsidRDefault="008230B3" w:rsidP="008230B3">
            <w:pPr>
              <w:spacing w:line="260" w:lineRule="exact"/>
              <w:jc w:val="left"/>
              <w:rPr>
                <w:sz w:val="24"/>
                <w:szCs w:val="24"/>
              </w:rPr>
            </w:pPr>
            <w:r w:rsidRPr="00435508">
              <w:rPr>
                <w:rFonts w:eastAsia="標楷體"/>
                <w:bCs/>
                <w:snapToGrid w:val="0"/>
                <w:color w:val="auto"/>
                <w:sz w:val="24"/>
                <w:szCs w:val="24"/>
              </w:rPr>
              <w:t>能源應用</w:t>
            </w:r>
            <w:proofErr w:type="gramStart"/>
            <w:r w:rsidRPr="00435508">
              <w:rPr>
                <w:rFonts w:eastAsia="標楷體"/>
                <w:bCs/>
                <w:snapToGrid w:val="0"/>
                <w:color w:val="auto"/>
                <w:sz w:val="24"/>
                <w:szCs w:val="24"/>
              </w:rPr>
              <w:t>我最行</w:t>
            </w:r>
            <w:proofErr w:type="gramEnd"/>
          </w:p>
        </w:tc>
        <w:tc>
          <w:tcPr>
            <w:tcW w:w="2435" w:type="dxa"/>
            <w:tcBorders>
              <w:top w:val="single" w:sz="4" w:space="0" w:color="auto"/>
              <w:left w:val="double" w:sz="4" w:space="0" w:color="auto"/>
              <w:bottom w:val="single" w:sz="4" w:space="0" w:color="auto"/>
              <w:right w:val="single" w:sz="4" w:space="0" w:color="auto"/>
            </w:tcBorders>
            <w:vAlign w:val="center"/>
            <w:hideMark/>
          </w:tcPr>
          <w:p w:rsidR="008230B3" w:rsidRPr="00435508" w:rsidRDefault="008230B3" w:rsidP="008230B3">
            <w:pPr>
              <w:widowControl w:val="0"/>
              <w:ind w:firstLine="0"/>
              <w:jc w:val="center"/>
              <w:rPr>
                <w:kern w:val="2"/>
                <w:sz w:val="24"/>
                <w:szCs w:val="24"/>
              </w:rPr>
            </w:pPr>
            <w:r w:rsidRPr="00435508">
              <w:rPr>
                <w:kern w:val="2"/>
                <w:sz w:val="24"/>
                <w:szCs w:val="24"/>
              </w:rPr>
              <w:t>第十二</w:t>
            </w:r>
            <w:proofErr w:type="gramStart"/>
            <w:r w:rsidRPr="00435508">
              <w:rPr>
                <w:kern w:val="2"/>
                <w:sz w:val="24"/>
                <w:szCs w:val="24"/>
              </w:rPr>
              <w:t>週</w:t>
            </w:r>
            <w:proofErr w:type="gramEnd"/>
          </w:p>
        </w:tc>
        <w:tc>
          <w:tcPr>
            <w:tcW w:w="2434" w:type="dxa"/>
            <w:tcBorders>
              <w:top w:val="single" w:sz="4" w:space="0" w:color="auto"/>
              <w:left w:val="single" w:sz="4" w:space="0" w:color="auto"/>
              <w:bottom w:val="single" w:sz="4" w:space="0" w:color="auto"/>
              <w:right w:val="double" w:sz="4" w:space="0" w:color="auto"/>
            </w:tcBorders>
            <w:vAlign w:val="center"/>
          </w:tcPr>
          <w:p w:rsidR="008230B3" w:rsidRPr="00435508" w:rsidRDefault="008230B3" w:rsidP="008230B3">
            <w:pPr>
              <w:rPr>
                <w:sz w:val="24"/>
                <w:szCs w:val="24"/>
              </w:rPr>
            </w:pPr>
            <w:r w:rsidRPr="00435508">
              <w:rPr>
                <w:rFonts w:eastAsia="標楷體"/>
                <w:noProof/>
                <w:color w:val="auto"/>
                <w:sz w:val="24"/>
                <w:szCs w:val="24"/>
              </w:rPr>
              <w:t>創意線控仿生獸設計</w:t>
            </w:r>
          </w:p>
        </w:tc>
        <w:tc>
          <w:tcPr>
            <w:tcW w:w="2435" w:type="dxa"/>
            <w:tcBorders>
              <w:top w:val="single" w:sz="4" w:space="0" w:color="auto"/>
              <w:left w:val="double" w:sz="4" w:space="0" w:color="auto"/>
              <w:bottom w:val="single" w:sz="4" w:space="0" w:color="auto"/>
              <w:right w:val="single" w:sz="4" w:space="0" w:color="auto"/>
            </w:tcBorders>
            <w:vAlign w:val="center"/>
            <w:hideMark/>
          </w:tcPr>
          <w:p w:rsidR="008230B3" w:rsidRPr="00435508" w:rsidRDefault="008230B3" w:rsidP="008230B3">
            <w:pPr>
              <w:widowControl w:val="0"/>
              <w:ind w:firstLine="0"/>
              <w:jc w:val="center"/>
              <w:rPr>
                <w:rFonts w:eastAsia="新細明體"/>
                <w:kern w:val="2"/>
                <w:sz w:val="24"/>
                <w:szCs w:val="24"/>
              </w:rPr>
            </w:pPr>
            <w:r w:rsidRPr="00435508">
              <w:rPr>
                <w:kern w:val="2"/>
                <w:sz w:val="24"/>
                <w:szCs w:val="24"/>
              </w:rPr>
              <w:t>第十九</w:t>
            </w:r>
            <w:proofErr w:type="gramStart"/>
            <w:r w:rsidRPr="00435508">
              <w:rPr>
                <w:kern w:val="2"/>
                <w:sz w:val="24"/>
                <w:szCs w:val="24"/>
              </w:rPr>
              <w:t>週</w:t>
            </w:r>
            <w:proofErr w:type="gramEnd"/>
          </w:p>
        </w:tc>
        <w:tc>
          <w:tcPr>
            <w:tcW w:w="2435" w:type="dxa"/>
            <w:tcBorders>
              <w:top w:val="single" w:sz="4" w:space="0" w:color="auto"/>
              <w:left w:val="single" w:sz="4" w:space="0" w:color="auto"/>
              <w:bottom w:val="single" w:sz="4" w:space="0" w:color="auto"/>
              <w:right w:val="single" w:sz="4" w:space="0" w:color="auto"/>
            </w:tcBorders>
            <w:vAlign w:val="center"/>
          </w:tcPr>
          <w:p w:rsidR="008230B3" w:rsidRPr="00435508" w:rsidRDefault="008230B3" w:rsidP="008230B3">
            <w:pPr>
              <w:spacing w:line="260" w:lineRule="exact"/>
              <w:ind w:firstLine="0"/>
              <w:jc w:val="left"/>
              <w:rPr>
                <w:rFonts w:eastAsia="標楷體"/>
                <w:kern w:val="2"/>
                <w:sz w:val="24"/>
                <w:szCs w:val="24"/>
              </w:rPr>
            </w:pPr>
            <w:r w:rsidRPr="00435508">
              <w:rPr>
                <w:rFonts w:eastAsia="標楷體"/>
                <w:color w:val="auto"/>
                <w:sz w:val="24"/>
                <w:szCs w:val="24"/>
              </w:rPr>
              <w:t>能源與生活的關係</w:t>
            </w:r>
          </w:p>
        </w:tc>
      </w:tr>
      <w:tr w:rsidR="008230B3" w:rsidRPr="008230B3" w:rsidTr="008230B3">
        <w:trPr>
          <w:cantSplit/>
          <w:trHeight w:val="790"/>
        </w:trPr>
        <w:tc>
          <w:tcPr>
            <w:tcW w:w="2435" w:type="dxa"/>
            <w:tcBorders>
              <w:top w:val="single" w:sz="4" w:space="0" w:color="auto"/>
              <w:left w:val="single" w:sz="4" w:space="0" w:color="auto"/>
              <w:bottom w:val="single" w:sz="4" w:space="0" w:color="auto"/>
              <w:right w:val="single" w:sz="4" w:space="0" w:color="auto"/>
            </w:tcBorders>
            <w:vAlign w:val="center"/>
            <w:hideMark/>
          </w:tcPr>
          <w:p w:rsidR="008230B3" w:rsidRPr="00435508" w:rsidRDefault="008230B3" w:rsidP="008230B3">
            <w:pPr>
              <w:widowControl w:val="0"/>
              <w:ind w:firstLine="0"/>
              <w:jc w:val="center"/>
              <w:rPr>
                <w:rFonts w:eastAsia="新細明體"/>
                <w:kern w:val="2"/>
                <w:sz w:val="24"/>
                <w:szCs w:val="24"/>
              </w:rPr>
            </w:pPr>
            <w:r w:rsidRPr="00435508">
              <w:rPr>
                <w:kern w:val="2"/>
                <w:sz w:val="24"/>
                <w:szCs w:val="24"/>
              </w:rPr>
              <w:t>第六</w:t>
            </w:r>
            <w:proofErr w:type="gramStart"/>
            <w:r w:rsidRPr="00435508">
              <w:rPr>
                <w:kern w:val="2"/>
                <w:sz w:val="24"/>
                <w:szCs w:val="24"/>
              </w:rPr>
              <w:t>週</w:t>
            </w:r>
            <w:proofErr w:type="gramEnd"/>
          </w:p>
        </w:tc>
        <w:tc>
          <w:tcPr>
            <w:tcW w:w="2436" w:type="dxa"/>
            <w:tcBorders>
              <w:top w:val="single" w:sz="4" w:space="0" w:color="auto"/>
              <w:left w:val="single" w:sz="4" w:space="0" w:color="auto"/>
              <w:bottom w:val="single" w:sz="4" w:space="0" w:color="auto"/>
              <w:right w:val="double" w:sz="4" w:space="0" w:color="auto"/>
            </w:tcBorders>
            <w:vAlign w:val="center"/>
          </w:tcPr>
          <w:p w:rsidR="008230B3" w:rsidRPr="00435508" w:rsidRDefault="008230B3" w:rsidP="008230B3">
            <w:pPr>
              <w:spacing w:line="260" w:lineRule="exact"/>
              <w:jc w:val="left"/>
              <w:rPr>
                <w:rFonts w:eastAsia="標楷體"/>
                <w:kern w:val="2"/>
                <w:sz w:val="24"/>
                <w:szCs w:val="24"/>
              </w:rPr>
            </w:pPr>
            <w:r w:rsidRPr="00435508">
              <w:rPr>
                <w:rFonts w:eastAsia="標楷體"/>
                <w:bCs/>
                <w:snapToGrid w:val="0"/>
                <w:color w:val="auto"/>
                <w:sz w:val="24"/>
                <w:szCs w:val="24"/>
              </w:rPr>
              <w:t>認識能源</w:t>
            </w:r>
          </w:p>
        </w:tc>
        <w:tc>
          <w:tcPr>
            <w:tcW w:w="2435" w:type="dxa"/>
            <w:tcBorders>
              <w:top w:val="single" w:sz="4" w:space="0" w:color="auto"/>
              <w:left w:val="double" w:sz="4" w:space="0" w:color="auto"/>
              <w:bottom w:val="single" w:sz="4" w:space="0" w:color="auto"/>
              <w:right w:val="single" w:sz="4" w:space="0" w:color="auto"/>
            </w:tcBorders>
            <w:vAlign w:val="center"/>
            <w:hideMark/>
          </w:tcPr>
          <w:p w:rsidR="008230B3" w:rsidRPr="00435508" w:rsidRDefault="008230B3" w:rsidP="008230B3">
            <w:pPr>
              <w:widowControl w:val="0"/>
              <w:ind w:firstLine="0"/>
              <w:jc w:val="center"/>
              <w:rPr>
                <w:rFonts w:eastAsia="新細明體"/>
                <w:kern w:val="2"/>
                <w:sz w:val="24"/>
                <w:szCs w:val="24"/>
              </w:rPr>
            </w:pPr>
            <w:r w:rsidRPr="00435508">
              <w:rPr>
                <w:kern w:val="2"/>
                <w:sz w:val="24"/>
                <w:szCs w:val="24"/>
              </w:rPr>
              <w:t>第十三</w:t>
            </w:r>
            <w:proofErr w:type="gramStart"/>
            <w:r w:rsidRPr="00435508">
              <w:rPr>
                <w:kern w:val="2"/>
                <w:sz w:val="24"/>
                <w:szCs w:val="24"/>
              </w:rPr>
              <w:t>週</w:t>
            </w:r>
            <w:proofErr w:type="gramEnd"/>
          </w:p>
        </w:tc>
        <w:tc>
          <w:tcPr>
            <w:tcW w:w="2434" w:type="dxa"/>
            <w:tcBorders>
              <w:top w:val="single" w:sz="4" w:space="0" w:color="auto"/>
              <w:left w:val="single" w:sz="4" w:space="0" w:color="auto"/>
              <w:bottom w:val="single" w:sz="4" w:space="0" w:color="auto"/>
              <w:right w:val="double" w:sz="4" w:space="0" w:color="auto"/>
            </w:tcBorders>
            <w:vAlign w:val="center"/>
          </w:tcPr>
          <w:p w:rsidR="008230B3" w:rsidRPr="00435508" w:rsidRDefault="008230B3" w:rsidP="008230B3">
            <w:pPr>
              <w:rPr>
                <w:sz w:val="24"/>
                <w:szCs w:val="24"/>
              </w:rPr>
            </w:pPr>
            <w:r w:rsidRPr="00435508">
              <w:rPr>
                <w:rFonts w:eastAsia="標楷體"/>
                <w:noProof/>
                <w:color w:val="auto"/>
                <w:sz w:val="24"/>
                <w:szCs w:val="24"/>
              </w:rPr>
              <w:t>創意線控仿生獸設計</w:t>
            </w:r>
          </w:p>
        </w:tc>
        <w:tc>
          <w:tcPr>
            <w:tcW w:w="2435" w:type="dxa"/>
            <w:tcBorders>
              <w:top w:val="single" w:sz="4" w:space="0" w:color="auto"/>
              <w:left w:val="double" w:sz="4" w:space="0" w:color="auto"/>
              <w:bottom w:val="single" w:sz="4" w:space="0" w:color="auto"/>
              <w:right w:val="single" w:sz="4" w:space="0" w:color="auto"/>
            </w:tcBorders>
            <w:vAlign w:val="center"/>
            <w:hideMark/>
          </w:tcPr>
          <w:p w:rsidR="008230B3" w:rsidRPr="00435508" w:rsidRDefault="008230B3" w:rsidP="008230B3">
            <w:pPr>
              <w:widowControl w:val="0"/>
              <w:ind w:firstLine="0"/>
              <w:jc w:val="center"/>
              <w:rPr>
                <w:rFonts w:eastAsia="新細明體"/>
                <w:kern w:val="2"/>
                <w:sz w:val="24"/>
                <w:szCs w:val="24"/>
              </w:rPr>
            </w:pPr>
            <w:r w:rsidRPr="00435508">
              <w:rPr>
                <w:kern w:val="2"/>
                <w:sz w:val="24"/>
                <w:szCs w:val="24"/>
              </w:rPr>
              <w:t>第二十</w:t>
            </w:r>
            <w:proofErr w:type="gramStart"/>
            <w:r w:rsidRPr="00435508">
              <w:rPr>
                <w:kern w:val="2"/>
                <w:sz w:val="24"/>
                <w:szCs w:val="24"/>
              </w:rPr>
              <w:t>週</w:t>
            </w:r>
            <w:proofErr w:type="gramEnd"/>
          </w:p>
        </w:tc>
        <w:tc>
          <w:tcPr>
            <w:tcW w:w="2435" w:type="dxa"/>
            <w:tcBorders>
              <w:top w:val="single" w:sz="4" w:space="0" w:color="auto"/>
              <w:left w:val="single" w:sz="4" w:space="0" w:color="auto"/>
              <w:bottom w:val="single" w:sz="4" w:space="0" w:color="auto"/>
              <w:right w:val="single" w:sz="4" w:space="0" w:color="auto"/>
            </w:tcBorders>
            <w:vAlign w:val="center"/>
          </w:tcPr>
          <w:p w:rsidR="008230B3" w:rsidRPr="00435508" w:rsidRDefault="008230B3" w:rsidP="008230B3">
            <w:pPr>
              <w:spacing w:line="260" w:lineRule="exact"/>
              <w:jc w:val="left"/>
              <w:rPr>
                <w:rFonts w:eastAsia="標楷體"/>
                <w:kern w:val="2"/>
                <w:sz w:val="24"/>
                <w:szCs w:val="24"/>
              </w:rPr>
            </w:pPr>
            <w:r w:rsidRPr="00435508">
              <w:rPr>
                <w:rFonts w:eastAsia="標楷體"/>
                <w:color w:val="auto"/>
                <w:sz w:val="24"/>
                <w:szCs w:val="24"/>
              </w:rPr>
              <w:t>能源與生活周遭的關聯</w:t>
            </w:r>
          </w:p>
        </w:tc>
      </w:tr>
      <w:tr w:rsidR="008230B3" w:rsidRPr="008230B3" w:rsidTr="008230B3">
        <w:trPr>
          <w:cantSplit/>
          <w:trHeight w:val="790"/>
        </w:trPr>
        <w:tc>
          <w:tcPr>
            <w:tcW w:w="2435" w:type="dxa"/>
            <w:tcBorders>
              <w:top w:val="single" w:sz="4" w:space="0" w:color="auto"/>
              <w:left w:val="single" w:sz="4" w:space="0" w:color="auto"/>
              <w:bottom w:val="single" w:sz="4" w:space="0" w:color="auto"/>
              <w:right w:val="single" w:sz="4" w:space="0" w:color="auto"/>
            </w:tcBorders>
            <w:vAlign w:val="center"/>
            <w:hideMark/>
          </w:tcPr>
          <w:p w:rsidR="008230B3" w:rsidRPr="00435508" w:rsidRDefault="008230B3" w:rsidP="008230B3">
            <w:pPr>
              <w:widowControl w:val="0"/>
              <w:ind w:firstLine="0"/>
              <w:jc w:val="center"/>
              <w:rPr>
                <w:rFonts w:eastAsia="新細明體"/>
                <w:kern w:val="2"/>
                <w:sz w:val="24"/>
                <w:szCs w:val="24"/>
              </w:rPr>
            </w:pPr>
            <w:r w:rsidRPr="00435508">
              <w:rPr>
                <w:kern w:val="2"/>
                <w:sz w:val="24"/>
                <w:szCs w:val="24"/>
              </w:rPr>
              <w:t>第七</w:t>
            </w:r>
            <w:proofErr w:type="gramStart"/>
            <w:r w:rsidRPr="00435508">
              <w:rPr>
                <w:kern w:val="2"/>
                <w:sz w:val="24"/>
                <w:szCs w:val="24"/>
              </w:rPr>
              <w:t>週</w:t>
            </w:r>
            <w:proofErr w:type="gramEnd"/>
          </w:p>
        </w:tc>
        <w:tc>
          <w:tcPr>
            <w:tcW w:w="2436" w:type="dxa"/>
            <w:tcBorders>
              <w:top w:val="single" w:sz="4" w:space="0" w:color="auto"/>
              <w:left w:val="single" w:sz="4" w:space="0" w:color="auto"/>
              <w:bottom w:val="single" w:sz="4" w:space="0" w:color="auto"/>
              <w:right w:val="double" w:sz="4" w:space="0" w:color="auto"/>
            </w:tcBorders>
            <w:vAlign w:val="center"/>
          </w:tcPr>
          <w:p w:rsidR="008230B3" w:rsidRPr="00435508" w:rsidRDefault="008230B3" w:rsidP="008230B3">
            <w:pPr>
              <w:spacing w:line="260" w:lineRule="exact"/>
              <w:jc w:val="left"/>
              <w:rPr>
                <w:rFonts w:eastAsia="標楷體"/>
                <w:kern w:val="2"/>
                <w:sz w:val="24"/>
                <w:szCs w:val="24"/>
              </w:rPr>
            </w:pPr>
            <w:r w:rsidRPr="00435508">
              <w:rPr>
                <w:rFonts w:eastAsia="標楷體"/>
                <w:bCs/>
                <w:snapToGrid w:val="0"/>
                <w:color w:val="auto"/>
                <w:sz w:val="24"/>
                <w:szCs w:val="24"/>
              </w:rPr>
              <w:t>認識能源</w:t>
            </w:r>
          </w:p>
        </w:tc>
        <w:tc>
          <w:tcPr>
            <w:tcW w:w="2435" w:type="dxa"/>
            <w:tcBorders>
              <w:top w:val="single" w:sz="4" w:space="0" w:color="auto"/>
              <w:left w:val="double" w:sz="4" w:space="0" w:color="auto"/>
              <w:bottom w:val="single" w:sz="4" w:space="0" w:color="auto"/>
              <w:right w:val="single" w:sz="4" w:space="0" w:color="auto"/>
            </w:tcBorders>
            <w:vAlign w:val="center"/>
            <w:hideMark/>
          </w:tcPr>
          <w:p w:rsidR="008230B3" w:rsidRPr="00435508" w:rsidRDefault="008230B3" w:rsidP="008230B3">
            <w:pPr>
              <w:widowControl w:val="0"/>
              <w:ind w:firstLine="0"/>
              <w:jc w:val="center"/>
              <w:rPr>
                <w:rFonts w:eastAsia="新細明體"/>
                <w:kern w:val="2"/>
                <w:sz w:val="24"/>
                <w:szCs w:val="24"/>
              </w:rPr>
            </w:pPr>
            <w:r w:rsidRPr="00435508">
              <w:rPr>
                <w:kern w:val="2"/>
                <w:sz w:val="24"/>
                <w:szCs w:val="24"/>
              </w:rPr>
              <w:t>第十四</w:t>
            </w:r>
            <w:proofErr w:type="gramStart"/>
            <w:r w:rsidRPr="00435508">
              <w:rPr>
                <w:kern w:val="2"/>
                <w:sz w:val="24"/>
                <w:szCs w:val="24"/>
              </w:rPr>
              <w:t>週</w:t>
            </w:r>
            <w:proofErr w:type="gramEnd"/>
          </w:p>
        </w:tc>
        <w:tc>
          <w:tcPr>
            <w:tcW w:w="2434" w:type="dxa"/>
            <w:tcBorders>
              <w:top w:val="single" w:sz="4" w:space="0" w:color="auto"/>
              <w:left w:val="single" w:sz="4" w:space="0" w:color="auto"/>
              <w:bottom w:val="single" w:sz="4" w:space="0" w:color="auto"/>
              <w:right w:val="double" w:sz="4" w:space="0" w:color="auto"/>
            </w:tcBorders>
            <w:vAlign w:val="center"/>
          </w:tcPr>
          <w:p w:rsidR="008230B3" w:rsidRPr="00435508" w:rsidRDefault="008230B3" w:rsidP="008230B3">
            <w:pPr>
              <w:rPr>
                <w:sz w:val="24"/>
                <w:szCs w:val="24"/>
              </w:rPr>
            </w:pPr>
            <w:r w:rsidRPr="00435508">
              <w:rPr>
                <w:rFonts w:eastAsia="標楷體"/>
                <w:noProof/>
                <w:color w:val="auto"/>
                <w:sz w:val="24"/>
                <w:szCs w:val="24"/>
              </w:rPr>
              <w:t>創意線控仿生獸設計</w:t>
            </w:r>
          </w:p>
        </w:tc>
        <w:tc>
          <w:tcPr>
            <w:tcW w:w="2435" w:type="dxa"/>
            <w:tcBorders>
              <w:top w:val="single" w:sz="4" w:space="0" w:color="auto"/>
              <w:left w:val="double" w:sz="4" w:space="0" w:color="auto"/>
              <w:bottom w:val="single" w:sz="4" w:space="0" w:color="auto"/>
              <w:right w:val="single" w:sz="4" w:space="0" w:color="auto"/>
            </w:tcBorders>
            <w:vAlign w:val="center"/>
            <w:hideMark/>
          </w:tcPr>
          <w:p w:rsidR="008230B3" w:rsidRPr="00435508" w:rsidRDefault="008230B3" w:rsidP="008230B3">
            <w:pPr>
              <w:widowControl w:val="0"/>
              <w:ind w:firstLine="0"/>
              <w:jc w:val="center"/>
              <w:rPr>
                <w:rFonts w:eastAsia="新細明體"/>
                <w:kern w:val="2"/>
                <w:sz w:val="24"/>
                <w:szCs w:val="24"/>
              </w:rPr>
            </w:pPr>
            <w:r w:rsidRPr="00435508">
              <w:rPr>
                <w:kern w:val="2"/>
                <w:sz w:val="24"/>
                <w:szCs w:val="24"/>
              </w:rPr>
              <w:t>第二十一</w:t>
            </w:r>
            <w:proofErr w:type="gramStart"/>
            <w:r w:rsidRPr="00435508">
              <w:rPr>
                <w:kern w:val="2"/>
                <w:sz w:val="24"/>
                <w:szCs w:val="24"/>
              </w:rPr>
              <w:t>週</w:t>
            </w:r>
            <w:proofErr w:type="gramEnd"/>
          </w:p>
        </w:tc>
        <w:tc>
          <w:tcPr>
            <w:tcW w:w="2435" w:type="dxa"/>
            <w:tcBorders>
              <w:top w:val="single" w:sz="4" w:space="0" w:color="auto"/>
              <w:left w:val="single" w:sz="4" w:space="0" w:color="auto"/>
              <w:bottom w:val="single" w:sz="4" w:space="0" w:color="auto"/>
              <w:right w:val="single" w:sz="4" w:space="0" w:color="auto"/>
            </w:tcBorders>
            <w:vAlign w:val="center"/>
          </w:tcPr>
          <w:p w:rsidR="008230B3" w:rsidRPr="00435508" w:rsidRDefault="008230B3" w:rsidP="008230B3">
            <w:pPr>
              <w:spacing w:line="260" w:lineRule="exact"/>
              <w:jc w:val="left"/>
              <w:rPr>
                <w:rFonts w:eastAsia="標楷體"/>
                <w:kern w:val="2"/>
                <w:sz w:val="24"/>
                <w:szCs w:val="24"/>
              </w:rPr>
            </w:pPr>
            <w:r w:rsidRPr="00435508">
              <w:rPr>
                <w:rFonts w:eastAsia="標楷體"/>
                <w:color w:val="auto"/>
                <w:sz w:val="24"/>
                <w:szCs w:val="24"/>
              </w:rPr>
              <w:t>能源與生活周遭的關聯</w:t>
            </w:r>
          </w:p>
        </w:tc>
      </w:tr>
    </w:tbl>
    <w:p w:rsidR="007C1361" w:rsidRPr="008230B3" w:rsidRDefault="007C1361" w:rsidP="007C1361">
      <w:pPr>
        <w:widowControl w:val="0"/>
        <w:spacing w:after="180"/>
        <w:ind w:firstLine="25"/>
        <w:jc w:val="left"/>
        <w:rPr>
          <w:rFonts w:eastAsia="標楷體"/>
          <w:bCs/>
          <w:kern w:val="2"/>
          <w:sz w:val="28"/>
          <w:szCs w:val="24"/>
        </w:rPr>
      </w:pPr>
    </w:p>
    <w:p w:rsidR="000F68E7" w:rsidRPr="008230B3" w:rsidRDefault="000F68E7" w:rsidP="0089413C">
      <w:pPr>
        <w:widowControl w:val="0"/>
        <w:ind w:firstLine="0"/>
        <w:jc w:val="center"/>
        <w:rPr>
          <w:rFonts w:eastAsia="標楷體"/>
          <w:b/>
          <w:sz w:val="24"/>
          <w:szCs w:val="24"/>
        </w:rPr>
      </w:pPr>
    </w:p>
    <w:p w:rsidR="008F6C77" w:rsidRPr="008230B3" w:rsidRDefault="008F6C77">
      <w:pPr>
        <w:rPr>
          <w:rFonts w:eastAsia="標楷體"/>
          <w:b/>
          <w:color w:val="auto"/>
          <w:sz w:val="28"/>
          <w:szCs w:val="28"/>
        </w:rPr>
      </w:pPr>
      <w:r w:rsidRPr="008230B3">
        <w:rPr>
          <w:rFonts w:eastAsia="標楷體"/>
          <w:b/>
          <w:color w:val="auto"/>
          <w:sz w:val="28"/>
          <w:szCs w:val="28"/>
        </w:rPr>
        <w:br w:type="page"/>
      </w:r>
    </w:p>
    <w:p w:rsidR="000F15B9" w:rsidRPr="008230B3" w:rsidRDefault="000F15B9" w:rsidP="000F15B9">
      <w:r w:rsidRPr="008230B3">
        <w:rPr>
          <w:rFonts w:eastAsia="標楷體"/>
          <w:b/>
          <w:color w:val="auto"/>
          <w:sz w:val="28"/>
          <w:szCs w:val="28"/>
        </w:rPr>
        <w:lastRenderedPageBreak/>
        <w:t>六、法律規定教育議題實施規劃</w:t>
      </w:r>
    </w:p>
    <w:tbl>
      <w:tblPr>
        <w:tblW w:w="13948" w:type="dxa"/>
        <w:jc w:val="center"/>
        <w:tblCellMar>
          <w:left w:w="10" w:type="dxa"/>
          <w:right w:w="10" w:type="dxa"/>
        </w:tblCellMar>
        <w:tblLook w:val="04A0" w:firstRow="1" w:lastRow="0" w:firstColumn="1" w:lastColumn="0" w:noHBand="0" w:noVBand="1"/>
      </w:tblPr>
      <w:tblGrid>
        <w:gridCol w:w="694"/>
        <w:gridCol w:w="3286"/>
        <w:gridCol w:w="826"/>
        <w:gridCol w:w="2549"/>
        <w:gridCol w:w="1385"/>
        <w:gridCol w:w="1036"/>
        <w:gridCol w:w="4172"/>
      </w:tblGrid>
      <w:tr w:rsidR="000F15B9" w:rsidRPr="008230B3" w:rsidTr="00435508">
        <w:trPr>
          <w:jc w:val="center"/>
        </w:trPr>
        <w:tc>
          <w:tcPr>
            <w:tcW w:w="6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5B9" w:rsidRPr="008230B3" w:rsidRDefault="000F15B9" w:rsidP="000F15B9">
            <w:pPr>
              <w:jc w:val="center"/>
              <w:rPr>
                <w:rFonts w:eastAsia="標楷體"/>
                <w:color w:val="auto"/>
                <w:sz w:val="24"/>
                <w:szCs w:val="24"/>
              </w:rPr>
            </w:pPr>
            <w:r w:rsidRPr="008230B3">
              <w:rPr>
                <w:rFonts w:eastAsia="標楷體"/>
                <w:color w:val="auto"/>
                <w:sz w:val="24"/>
                <w:szCs w:val="24"/>
              </w:rPr>
              <w:t>序號</w:t>
            </w:r>
          </w:p>
        </w:tc>
        <w:tc>
          <w:tcPr>
            <w:tcW w:w="32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5B9" w:rsidRPr="008230B3" w:rsidRDefault="000F15B9" w:rsidP="000F15B9">
            <w:pPr>
              <w:jc w:val="center"/>
              <w:rPr>
                <w:rFonts w:eastAsia="標楷體"/>
                <w:color w:val="auto"/>
                <w:sz w:val="24"/>
                <w:szCs w:val="24"/>
              </w:rPr>
            </w:pPr>
            <w:r w:rsidRPr="008230B3">
              <w:rPr>
                <w:rFonts w:eastAsia="標楷體"/>
                <w:color w:val="auto"/>
                <w:sz w:val="24"/>
                <w:szCs w:val="24"/>
              </w:rPr>
              <w:t>重要教育工作</w:t>
            </w:r>
          </w:p>
        </w:tc>
        <w:tc>
          <w:tcPr>
            <w:tcW w:w="47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5B9" w:rsidRPr="008230B3" w:rsidRDefault="000F15B9" w:rsidP="000F15B9">
            <w:pPr>
              <w:jc w:val="center"/>
              <w:rPr>
                <w:rFonts w:eastAsia="標楷體"/>
                <w:color w:val="auto"/>
                <w:sz w:val="24"/>
                <w:szCs w:val="24"/>
              </w:rPr>
            </w:pPr>
            <w:r w:rsidRPr="008230B3">
              <w:rPr>
                <w:rFonts w:eastAsia="標楷體"/>
                <w:color w:val="auto"/>
                <w:sz w:val="24"/>
                <w:szCs w:val="24"/>
              </w:rPr>
              <w:t>納入課程規劃實施情形</w:t>
            </w:r>
          </w:p>
          <w:p w:rsidR="000F15B9" w:rsidRPr="008230B3" w:rsidRDefault="000F15B9" w:rsidP="000F15B9">
            <w:r w:rsidRPr="008230B3">
              <w:rPr>
                <w:rFonts w:eastAsia="標楷體"/>
                <w:b/>
                <w:color w:val="FF0000"/>
              </w:rPr>
              <w:t>（請視實際情形自行增列，內容須與各年級領域學習或彈性學習課程計畫相符）</w:t>
            </w:r>
          </w:p>
        </w:tc>
        <w:tc>
          <w:tcPr>
            <w:tcW w:w="10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5B9" w:rsidRPr="008230B3" w:rsidRDefault="000F15B9" w:rsidP="000F15B9">
            <w:pPr>
              <w:jc w:val="center"/>
              <w:rPr>
                <w:rFonts w:eastAsia="標楷體"/>
                <w:color w:val="auto"/>
                <w:sz w:val="24"/>
                <w:szCs w:val="24"/>
              </w:rPr>
            </w:pPr>
            <w:r w:rsidRPr="008230B3">
              <w:rPr>
                <w:rFonts w:eastAsia="標楷體"/>
                <w:color w:val="auto"/>
                <w:sz w:val="24"/>
                <w:szCs w:val="24"/>
              </w:rPr>
              <w:t>本學期</w:t>
            </w:r>
          </w:p>
          <w:p w:rsidR="000F15B9" w:rsidRPr="008230B3" w:rsidRDefault="000F15B9" w:rsidP="000F15B9">
            <w:pPr>
              <w:jc w:val="center"/>
              <w:rPr>
                <w:rFonts w:eastAsia="標楷體"/>
                <w:color w:val="auto"/>
                <w:sz w:val="24"/>
                <w:szCs w:val="24"/>
              </w:rPr>
            </w:pPr>
            <w:r w:rsidRPr="008230B3">
              <w:rPr>
                <w:rFonts w:eastAsia="標楷體"/>
                <w:color w:val="auto"/>
                <w:sz w:val="24"/>
                <w:szCs w:val="24"/>
              </w:rPr>
              <w:t>實施時數</w:t>
            </w:r>
          </w:p>
        </w:tc>
        <w:tc>
          <w:tcPr>
            <w:tcW w:w="41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5B9" w:rsidRPr="008230B3" w:rsidRDefault="000F15B9" w:rsidP="000F15B9">
            <w:pPr>
              <w:jc w:val="center"/>
              <w:rPr>
                <w:rFonts w:eastAsia="標楷體"/>
                <w:color w:val="auto"/>
                <w:sz w:val="24"/>
                <w:szCs w:val="24"/>
              </w:rPr>
            </w:pPr>
            <w:r w:rsidRPr="008230B3">
              <w:rPr>
                <w:rFonts w:eastAsia="標楷體"/>
                <w:color w:val="auto"/>
                <w:sz w:val="24"/>
                <w:szCs w:val="24"/>
              </w:rPr>
              <w:t>相關規定說明</w:t>
            </w:r>
          </w:p>
        </w:tc>
      </w:tr>
      <w:tr w:rsidR="000F15B9" w:rsidRPr="008230B3" w:rsidTr="00435508">
        <w:trPr>
          <w:jc w:val="center"/>
        </w:trPr>
        <w:tc>
          <w:tcPr>
            <w:tcW w:w="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5B9" w:rsidRPr="008230B3" w:rsidRDefault="000F15B9" w:rsidP="000F15B9">
            <w:pPr>
              <w:jc w:val="center"/>
              <w:rPr>
                <w:rFonts w:eastAsia="標楷體"/>
                <w:color w:val="auto"/>
                <w:sz w:val="24"/>
                <w:szCs w:val="24"/>
              </w:rPr>
            </w:pPr>
          </w:p>
        </w:tc>
        <w:tc>
          <w:tcPr>
            <w:tcW w:w="32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5B9" w:rsidRPr="008230B3" w:rsidRDefault="000F15B9" w:rsidP="000F15B9">
            <w:pPr>
              <w:jc w:val="center"/>
              <w:rPr>
                <w:rFonts w:eastAsia="標楷體"/>
                <w:color w:val="auto"/>
                <w:sz w:val="24"/>
                <w:szCs w:val="24"/>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5B9" w:rsidRPr="008230B3" w:rsidRDefault="000F15B9" w:rsidP="000F15B9">
            <w:pPr>
              <w:jc w:val="center"/>
              <w:rPr>
                <w:rFonts w:eastAsia="標楷體"/>
                <w:color w:val="auto"/>
                <w:sz w:val="24"/>
                <w:szCs w:val="24"/>
              </w:rPr>
            </w:pPr>
            <w:r w:rsidRPr="008230B3">
              <w:rPr>
                <w:rFonts w:eastAsia="標楷體"/>
                <w:color w:val="auto"/>
                <w:sz w:val="24"/>
                <w:szCs w:val="24"/>
              </w:rPr>
              <w:t>實施年級</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5B9" w:rsidRPr="008230B3" w:rsidRDefault="000F15B9" w:rsidP="000F15B9">
            <w:pPr>
              <w:jc w:val="center"/>
              <w:rPr>
                <w:rFonts w:eastAsia="標楷體"/>
                <w:color w:val="auto"/>
                <w:sz w:val="24"/>
                <w:szCs w:val="24"/>
              </w:rPr>
            </w:pPr>
            <w:r w:rsidRPr="008230B3">
              <w:rPr>
                <w:rFonts w:eastAsia="標楷體"/>
                <w:color w:val="auto"/>
                <w:sz w:val="24"/>
                <w:szCs w:val="24"/>
              </w:rPr>
              <w:t>領域學習或彈性學習課程別</w:t>
            </w: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5B9" w:rsidRPr="008230B3" w:rsidRDefault="000F15B9" w:rsidP="000F15B9">
            <w:pPr>
              <w:jc w:val="center"/>
              <w:rPr>
                <w:rFonts w:eastAsia="標楷體"/>
                <w:color w:val="auto"/>
                <w:sz w:val="24"/>
                <w:szCs w:val="24"/>
              </w:rPr>
            </w:pPr>
            <w:r w:rsidRPr="008230B3">
              <w:rPr>
                <w:rFonts w:eastAsia="標楷體"/>
                <w:color w:val="auto"/>
                <w:sz w:val="24"/>
                <w:szCs w:val="24"/>
              </w:rPr>
              <w:t>實施</w:t>
            </w:r>
          </w:p>
          <w:p w:rsidR="000F15B9" w:rsidRPr="008230B3" w:rsidRDefault="000F15B9" w:rsidP="000F15B9">
            <w:pPr>
              <w:jc w:val="center"/>
              <w:rPr>
                <w:rFonts w:eastAsia="標楷體"/>
                <w:color w:val="auto"/>
                <w:sz w:val="24"/>
                <w:szCs w:val="24"/>
              </w:rPr>
            </w:pPr>
            <w:proofErr w:type="gramStart"/>
            <w:r w:rsidRPr="008230B3">
              <w:rPr>
                <w:rFonts w:eastAsia="標楷體"/>
                <w:color w:val="auto"/>
                <w:sz w:val="24"/>
                <w:szCs w:val="24"/>
              </w:rPr>
              <w:t>週</w:t>
            </w:r>
            <w:proofErr w:type="gramEnd"/>
            <w:r w:rsidRPr="008230B3">
              <w:rPr>
                <w:rFonts w:eastAsia="標楷體"/>
                <w:color w:val="auto"/>
                <w:sz w:val="24"/>
                <w:szCs w:val="24"/>
              </w:rPr>
              <w:t>次</w:t>
            </w:r>
          </w:p>
        </w:tc>
        <w:tc>
          <w:tcPr>
            <w:tcW w:w="10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5B9" w:rsidRPr="008230B3" w:rsidRDefault="000F15B9" w:rsidP="000F15B9">
            <w:pPr>
              <w:jc w:val="center"/>
              <w:rPr>
                <w:rFonts w:eastAsia="標楷體"/>
                <w:color w:val="auto"/>
                <w:sz w:val="24"/>
                <w:szCs w:val="24"/>
              </w:rPr>
            </w:pPr>
          </w:p>
        </w:tc>
        <w:tc>
          <w:tcPr>
            <w:tcW w:w="41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5B9" w:rsidRPr="008230B3" w:rsidRDefault="000F15B9" w:rsidP="000F15B9">
            <w:pPr>
              <w:jc w:val="center"/>
              <w:rPr>
                <w:rFonts w:eastAsia="標楷體"/>
                <w:color w:val="auto"/>
                <w:sz w:val="24"/>
                <w:szCs w:val="24"/>
              </w:rPr>
            </w:pPr>
          </w:p>
        </w:tc>
      </w:tr>
      <w:tr w:rsidR="000F15B9" w:rsidRPr="008230B3" w:rsidTr="00435508">
        <w:trPr>
          <w:trHeight w:val="340"/>
          <w:jc w:val="center"/>
        </w:trPr>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5B9" w:rsidRPr="008230B3" w:rsidRDefault="000F15B9" w:rsidP="000F15B9">
            <w:pPr>
              <w:jc w:val="center"/>
              <w:rPr>
                <w:rFonts w:eastAsia="標楷體"/>
                <w:color w:val="auto"/>
                <w:sz w:val="24"/>
                <w:szCs w:val="24"/>
              </w:rPr>
            </w:pPr>
            <w:r w:rsidRPr="008230B3">
              <w:rPr>
                <w:rFonts w:eastAsia="標楷體"/>
                <w:color w:val="auto"/>
                <w:sz w:val="24"/>
                <w:szCs w:val="24"/>
              </w:rPr>
              <w:t>1</w:t>
            </w:r>
          </w:p>
        </w:tc>
        <w:tc>
          <w:tcPr>
            <w:tcW w:w="3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5B9" w:rsidRPr="008230B3" w:rsidRDefault="000F15B9" w:rsidP="00435508">
            <w:pPr>
              <w:rPr>
                <w:rFonts w:eastAsia="標楷體"/>
                <w:b/>
                <w:color w:val="auto"/>
                <w:sz w:val="24"/>
                <w:szCs w:val="24"/>
              </w:rPr>
            </w:pPr>
            <w:r w:rsidRPr="008230B3">
              <w:rPr>
                <w:rFonts w:eastAsia="標楷體"/>
                <w:b/>
                <w:color w:val="auto"/>
                <w:sz w:val="24"/>
                <w:szCs w:val="24"/>
              </w:rPr>
              <w:t>性別平等教育課程或活動</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5B9" w:rsidRPr="008230B3" w:rsidRDefault="000F15B9" w:rsidP="00A241A9">
            <w:pPr>
              <w:ind w:firstLine="0"/>
              <w:jc w:val="center"/>
              <w:rPr>
                <w:rFonts w:eastAsia="標楷體"/>
                <w:b/>
                <w:color w:val="auto"/>
                <w:sz w:val="24"/>
                <w:szCs w:val="24"/>
              </w:rPr>
            </w:pPr>
            <w:r w:rsidRPr="008230B3">
              <w:rPr>
                <w:rFonts w:eastAsia="標楷體"/>
                <w:b/>
                <w:color w:val="auto"/>
                <w:sz w:val="24"/>
                <w:szCs w:val="24"/>
              </w:rPr>
              <w:t>8</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5B9" w:rsidRPr="008230B3" w:rsidRDefault="000F15B9" w:rsidP="00435508">
            <w:pPr>
              <w:rPr>
                <w:rFonts w:eastAsia="標楷體"/>
                <w:b/>
                <w:color w:val="auto"/>
                <w:sz w:val="24"/>
                <w:szCs w:val="24"/>
              </w:rPr>
            </w:pPr>
            <w:r w:rsidRPr="008230B3">
              <w:rPr>
                <w:rFonts w:eastAsia="標楷體"/>
                <w:b/>
                <w:color w:val="auto"/>
                <w:sz w:val="24"/>
                <w:szCs w:val="24"/>
              </w:rPr>
              <w:t>科技</w:t>
            </w:r>
            <w:r w:rsidR="00A241A9" w:rsidRPr="008230B3">
              <w:rPr>
                <w:rFonts w:eastAsia="標楷體"/>
                <w:b/>
                <w:color w:val="auto"/>
                <w:sz w:val="24"/>
                <w:szCs w:val="24"/>
              </w:rPr>
              <w:t>-</w:t>
            </w:r>
            <w:r w:rsidR="00A241A9" w:rsidRPr="008230B3">
              <w:rPr>
                <w:rFonts w:eastAsia="標楷體"/>
                <w:b/>
                <w:color w:val="auto"/>
                <w:sz w:val="24"/>
                <w:szCs w:val="24"/>
              </w:rPr>
              <w:t>生活科技</w:t>
            </w: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5B9" w:rsidRPr="008230B3" w:rsidRDefault="00E9794F" w:rsidP="00435508">
            <w:pPr>
              <w:ind w:firstLineChars="12" w:firstLine="29"/>
              <w:jc w:val="left"/>
              <w:rPr>
                <w:rFonts w:eastAsia="標楷體"/>
                <w:b/>
                <w:color w:val="auto"/>
                <w:sz w:val="24"/>
                <w:szCs w:val="24"/>
              </w:rPr>
            </w:pPr>
            <w:r w:rsidRPr="008230B3">
              <w:rPr>
                <w:rFonts w:eastAsia="標楷體"/>
                <w:b/>
                <w:color w:val="auto"/>
                <w:kern w:val="2"/>
                <w:sz w:val="24"/>
                <w:szCs w:val="24"/>
              </w:rPr>
              <w:t>16,17,</w:t>
            </w:r>
            <w:r w:rsidR="000F15B9" w:rsidRPr="008230B3">
              <w:rPr>
                <w:rFonts w:eastAsia="標楷體"/>
                <w:b/>
                <w:color w:val="auto"/>
                <w:kern w:val="2"/>
                <w:sz w:val="24"/>
                <w:szCs w:val="24"/>
              </w:rPr>
              <w:t>18,19</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5B9" w:rsidRPr="008230B3" w:rsidRDefault="00E9794F" w:rsidP="00435508">
            <w:pPr>
              <w:jc w:val="center"/>
              <w:rPr>
                <w:rFonts w:eastAsia="標楷體"/>
                <w:b/>
                <w:color w:val="auto"/>
                <w:sz w:val="24"/>
                <w:szCs w:val="24"/>
              </w:rPr>
            </w:pPr>
            <w:r w:rsidRPr="008230B3">
              <w:rPr>
                <w:rFonts w:eastAsia="標楷體"/>
                <w:b/>
                <w:color w:val="auto"/>
                <w:sz w:val="24"/>
                <w:szCs w:val="24"/>
              </w:rPr>
              <w:t>4</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15B9" w:rsidRPr="008230B3" w:rsidRDefault="000F15B9" w:rsidP="000F15B9">
            <w:pPr>
              <w:jc w:val="left"/>
            </w:pPr>
            <w:r w:rsidRPr="008230B3">
              <w:rPr>
                <w:rFonts w:ascii="Segoe UI Symbol" w:hAnsi="Segoe UI Symbol" w:cs="Segoe UI Symbol"/>
                <w:color w:val="auto"/>
                <w:sz w:val="24"/>
                <w:szCs w:val="24"/>
              </w:rPr>
              <w:t>✽</w:t>
            </w:r>
            <w:r w:rsidRPr="008230B3">
              <w:rPr>
                <w:rFonts w:eastAsia="標楷體"/>
                <w:color w:val="auto"/>
                <w:sz w:val="24"/>
                <w:szCs w:val="24"/>
              </w:rPr>
              <w:t>性別平等教育法第</w:t>
            </w:r>
            <w:r w:rsidRPr="008230B3">
              <w:rPr>
                <w:rFonts w:eastAsia="標楷體"/>
                <w:color w:val="auto"/>
                <w:sz w:val="24"/>
                <w:szCs w:val="24"/>
              </w:rPr>
              <w:t>17</w:t>
            </w:r>
            <w:r w:rsidRPr="008230B3">
              <w:rPr>
                <w:rFonts w:eastAsia="標楷體"/>
                <w:color w:val="auto"/>
                <w:sz w:val="24"/>
                <w:szCs w:val="24"/>
              </w:rPr>
              <w:t>條</w:t>
            </w:r>
          </w:p>
          <w:p w:rsidR="000F15B9" w:rsidRPr="008230B3" w:rsidRDefault="000F15B9" w:rsidP="000F15B9">
            <w:pPr>
              <w:jc w:val="left"/>
              <w:rPr>
                <w:rFonts w:eastAsia="標楷體"/>
                <w:color w:val="auto"/>
                <w:sz w:val="24"/>
                <w:szCs w:val="24"/>
              </w:rPr>
            </w:pPr>
            <w:r w:rsidRPr="008230B3">
              <w:rPr>
                <w:rFonts w:eastAsia="標楷體"/>
                <w:color w:val="auto"/>
                <w:sz w:val="24"/>
                <w:szCs w:val="24"/>
              </w:rPr>
              <w:t xml:space="preserve">  </w:t>
            </w:r>
            <w:r w:rsidRPr="008230B3">
              <w:rPr>
                <w:rFonts w:eastAsia="標楷體"/>
                <w:color w:val="auto"/>
                <w:sz w:val="24"/>
                <w:szCs w:val="24"/>
              </w:rPr>
              <w:t>每學期至少</w:t>
            </w:r>
            <w:r w:rsidRPr="008230B3">
              <w:rPr>
                <w:rFonts w:eastAsia="標楷體"/>
                <w:color w:val="auto"/>
                <w:sz w:val="24"/>
                <w:szCs w:val="24"/>
              </w:rPr>
              <w:t>4</w:t>
            </w:r>
            <w:r w:rsidRPr="008230B3">
              <w:rPr>
                <w:rFonts w:eastAsia="標楷體"/>
                <w:color w:val="auto"/>
                <w:sz w:val="24"/>
                <w:szCs w:val="24"/>
              </w:rPr>
              <w:t>小時</w:t>
            </w:r>
          </w:p>
          <w:p w:rsidR="000F15B9" w:rsidRPr="008230B3" w:rsidRDefault="000F15B9" w:rsidP="000F15B9">
            <w:pPr>
              <w:jc w:val="left"/>
            </w:pPr>
            <w:r w:rsidRPr="008230B3">
              <w:rPr>
                <w:rFonts w:ascii="Segoe UI Symbol" w:hAnsi="Segoe UI Symbol" w:cs="Segoe UI Symbol"/>
                <w:color w:val="auto"/>
                <w:sz w:val="24"/>
                <w:szCs w:val="24"/>
              </w:rPr>
              <w:t>✽</w:t>
            </w:r>
            <w:r w:rsidRPr="008230B3">
              <w:rPr>
                <w:rFonts w:eastAsia="標楷體"/>
                <w:color w:val="auto"/>
                <w:sz w:val="24"/>
                <w:szCs w:val="24"/>
              </w:rPr>
              <w:t>兒童及少年性剝削防制條例第</w:t>
            </w:r>
            <w:r w:rsidRPr="008230B3">
              <w:rPr>
                <w:rFonts w:eastAsia="標楷體"/>
                <w:color w:val="auto"/>
                <w:sz w:val="24"/>
                <w:szCs w:val="24"/>
              </w:rPr>
              <w:t>4</w:t>
            </w:r>
            <w:r w:rsidRPr="008230B3">
              <w:rPr>
                <w:rFonts w:eastAsia="標楷體"/>
                <w:color w:val="auto"/>
                <w:sz w:val="24"/>
                <w:szCs w:val="24"/>
              </w:rPr>
              <w:t>條</w:t>
            </w:r>
          </w:p>
          <w:p w:rsidR="000F15B9" w:rsidRPr="008230B3" w:rsidRDefault="000F15B9" w:rsidP="000F15B9">
            <w:pPr>
              <w:jc w:val="left"/>
              <w:rPr>
                <w:rFonts w:eastAsia="標楷體"/>
                <w:color w:val="auto"/>
                <w:sz w:val="24"/>
                <w:szCs w:val="24"/>
              </w:rPr>
            </w:pPr>
            <w:r w:rsidRPr="008230B3">
              <w:rPr>
                <w:rFonts w:eastAsia="標楷體"/>
                <w:color w:val="auto"/>
                <w:sz w:val="24"/>
                <w:szCs w:val="24"/>
              </w:rPr>
              <w:t xml:space="preserve">  </w:t>
            </w:r>
            <w:r w:rsidRPr="008230B3">
              <w:rPr>
                <w:rFonts w:eastAsia="標楷體"/>
                <w:color w:val="auto"/>
                <w:sz w:val="24"/>
                <w:szCs w:val="24"/>
              </w:rPr>
              <w:t>每學年應辦理兒童及少年性剝削防</w:t>
            </w:r>
            <w:r w:rsidRPr="008230B3">
              <w:rPr>
                <w:rFonts w:eastAsia="標楷體"/>
                <w:color w:val="auto"/>
                <w:sz w:val="24"/>
                <w:szCs w:val="24"/>
              </w:rPr>
              <w:t xml:space="preserve">  </w:t>
            </w:r>
          </w:p>
          <w:p w:rsidR="000F15B9" w:rsidRPr="008230B3" w:rsidRDefault="000F15B9" w:rsidP="000F15B9">
            <w:pPr>
              <w:jc w:val="left"/>
            </w:pPr>
            <w:r w:rsidRPr="008230B3">
              <w:rPr>
                <w:rFonts w:eastAsia="標楷體"/>
                <w:color w:val="auto"/>
                <w:sz w:val="24"/>
                <w:szCs w:val="24"/>
              </w:rPr>
              <w:t xml:space="preserve">  </w:t>
            </w:r>
            <w:r w:rsidRPr="008230B3">
              <w:rPr>
                <w:rFonts w:eastAsia="標楷體"/>
                <w:color w:val="auto"/>
                <w:sz w:val="24"/>
                <w:szCs w:val="24"/>
              </w:rPr>
              <w:t>治教育課程或教育宣導</w:t>
            </w:r>
            <w:r w:rsidRPr="008230B3">
              <w:rPr>
                <w:rFonts w:eastAsia="標楷體"/>
                <w:color w:val="auto"/>
                <w:sz w:val="24"/>
                <w:szCs w:val="24"/>
              </w:rPr>
              <w:t>(</w:t>
            </w:r>
            <w:r w:rsidRPr="008230B3">
              <w:rPr>
                <w:rFonts w:eastAsia="標楷體"/>
                <w:color w:val="auto"/>
                <w:sz w:val="24"/>
                <w:szCs w:val="24"/>
              </w:rPr>
              <w:t>建議融入</w:t>
            </w:r>
            <w:r w:rsidRPr="008230B3">
              <w:rPr>
                <w:rFonts w:eastAsia="標楷體"/>
                <w:color w:val="auto"/>
                <w:sz w:val="24"/>
                <w:szCs w:val="24"/>
              </w:rPr>
              <w:t>)</w:t>
            </w:r>
          </w:p>
        </w:tc>
      </w:tr>
      <w:tr w:rsidR="00A241A9" w:rsidRPr="008230B3" w:rsidTr="00435508">
        <w:trPr>
          <w:trHeight w:val="340"/>
          <w:jc w:val="center"/>
        </w:trPr>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A241A9">
            <w:pPr>
              <w:jc w:val="center"/>
              <w:rPr>
                <w:rFonts w:eastAsia="標楷體"/>
                <w:color w:val="auto"/>
                <w:sz w:val="24"/>
                <w:szCs w:val="24"/>
              </w:rPr>
            </w:pPr>
            <w:r w:rsidRPr="008230B3">
              <w:rPr>
                <w:rFonts w:eastAsia="標楷體"/>
                <w:color w:val="auto"/>
                <w:sz w:val="24"/>
                <w:szCs w:val="24"/>
              </w:rPr>
              <w:t>2</w:t>
            </w:r>
          </w:p>
        </w:tc>
        <w:tc>
          <w:tcPr>
            <w:tcW w:w="3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435508">
            <w:pPr>
              <w:rPr>
                <w:b/>
                <w:color w:val="auto"/>
              </w:rPr>
            </w:pPr>
            <w:r w:rsidRPr="008230B3">
              <w:rPr>
                <w:rFonts w:eastAsia="標楷體"/>
                <w:b/>
                <w:color w:val="auto"/>
                <w:sz w:val="24"/>
                <w:szCs w:val="24"/>
              </w:rPr>
              <w:t>性侵害防治教育課程</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A241A9">
            <w:pPr>
              <w:ind w:firstLine="0"/>
              <w:jc w:val="center"/>
              <w:rPr>
                <w:rFonts w:eastAsia="標楷體"/>
                <w:b/>
                <w:color w:val="auto"/>
                <w:sz w:val="24"/>
                <w:szCs w:val="24"/>
              </w:rPr>
            </w:pPr>
            <w:r w:rsidRPr="008230B3">
              <w:rPr>
                <w:rFonts w:eastAsia="標楷體"/>
                <w:b/>
                <w:color w:val="auto"/>
                <w:sz w:val="24"/>
                <w:szCs w:val="24"/>
              </w:rPr>
              <w:t>8</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435508">
            <w:r w:rsidRPr="008230B3">
              <w:rPr>
                <w:rFonts w:eastAsia="標楷體"/>
                <w:b/>
                <w:color w:val="auto"/>
                <w:sz w:val="24"/>
                <w:szCs w:val="24"/>
              </w:rPr>
              <w:t>科技</w:t>
            </w:r>
            <w:r w:rsidRPr="008230B3">
              <w:rPr>
                <w:rFonts w:eastAsia="標楷體"/>
                <w:b/>
                <w:color w:val="auto"/>
                <w:sz w:val="24"/>
                <w:szCs w:val="24"/>
              </w:rPr>
              <w:t>-</w:t>
            </w:r>
            <w:r w:rsidRPr="008230B3">
              <w:rPr>
                <w:rFonts w:eastAsia="標楷體"/>
                <w:b/>
                <w:color w:val="auto"/>
                <w:sz w:val="24"/>
                <w:szCs w:val="24"/>
              </w:rPr>
              <w:t>生活科技</w:t>
            </w: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435508" w:rsidRDefault="00A241A9" w:rsidP="00435508">
            <w:pPr>
              <w:ind w:firstLineChars="12" w:firstLine="29"/>
              <w:jc w:val="left"/>
              <w:rPr>
                <w:rFonts w:eastAsia="標楷體"/>
                <w:b/>
                <w:color w:val="auto"/>
                <w:kern w:val="2"/>
                <w:sz w:val="24"/>
                <w:szCs w:val="24"/>
              </w:rPr>
            </w:pPr>
            <w:r w:rsidRPr="00435508">
              <w:rPr>
                <w:rFonts w:eastAsia="標楷體"/>
                <w:b/>
                <w:color w:val="auto"/>
                <w:kern w:val="2"/>
                <w:sz w:val="24"/>
                <w:szCs w:val="24"/>
              </w:rPr>
              <w:t>5,6</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435508">
            <w:pPr>
              <w:jc w:val="center"/>
              <w:rPr>
                <w:rFonts w:eastAsia="標楷體"/>
                <w:b/>
                <w:color w:val="auto"/>
                <w:sz w:val="24"/>
                <w:szCs w:val="24"/>
              </w:rPr>
            </w:pPr>
            <w:r w:rsidRPr="008230B3">
              <w:rPr>
                <w:rFonts w:eastAsia="標楷體"/>
                <w:b/>
                <w:color w:val="auto"/>
                <w:sz w:val="24"/>
                <w:szCs w:val="24"/>
              </w:rPr>
              <w:t>2</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A241A9">
            <w:pPr>
              <w:jc w:val="left"/>
            </w:pPr>
            <w:r w:rsidRPr="008230B3">
              <w:rPr>
                <w:rFonts w:ascii="Segoe UI Symbol" w:hAnsi="Segoe UI Symbol" w:cs="Segoe UI Symbol"/>
                <w:color w:val="auto"/>
                <w:sz w:val="24"/>
                <w:szCs w:val="24"/>
              </w:rPr>
              <w:t>✽</w:t>
            </w:r>
            <w:r w:rsidRPr="008230B3">
              <w:rPr>
                <w:rFonts w:eastAsia="標楷體"/>
                <w:color w:val="auto"/>
                <w:sz w:val="24"/>
                <w:szCs w:val="24"/>
              </w:rPr>
              <w:t>性侵害犯罪防治法第</w:t>
            </w:r>
            <w:r w:rsidRPr="008230B3">
              <w:rPr>
                <w:rFonts w:eastAsia="標楷體"/>
                <w:color w:val="auto"/>
                <w:sz w:val="24"/>
                <w:szCs w:val="24"/>
              </w:rPr>
              <w:t>7</w:t>
            </w:r>
            <w:r w:rsidRPr="008230B3">
              <w:rPr>
                <w:rFonts w:eastAsia="標楷體"/>
                <w:color w:val="auto"/>
                <w:sz w:val="24"/>
                <w:szCs w:val="24"/>
              </w:rPr>
              <w:t>條</w:t>
            </w:r>
          </w:p>
          <w:p w:rsidR="00A241A9" w:rsidRPr="008230B3" w:rsidRDefault="00A241A9" w:rsidP="00A241A9">
            <w:pPr>
              <w:jc w:val="left"/>
            </w:pPr>
            <w:r w:rsidRPr="008230B3">
              <w:rPr>
                <w:rFonts w:eastAsia="標楷體"/>
                <w:color w:val="auto"/>
                <w:sz w:val="24"/>
                <w:szCs w:val="24"/>
              </w:rPr>
              <w:t xml:space="preserve">  </w:t>
            </w:r>
            <w:r w:rsidRPr="008230B3">
              <w:rPr>
                <w:rFonts w:eastAsia="標楷體"/>
                <w:color w:val="auto"/>
                <w:sz w:val="24"/>
                <w:szCs w:val="24"/>
              </w:rPr>
              <w:t>每學年至少</w:t>
            </w:r>
            <w:r w:rsidRPr="008230B3">
              <w:rPr>
                <w:rFonts w:eastAsia="標楷體"/>
                <w:color w:val="auto"/>
                <w:sz w:val="24"/>
                <w:szCs w:val="24"/>
              </w:rPr>
              <w:t>4</w:t>
            </w:r>
            <w:r w:rsidRPr="008230B3">
              <w:rPr>
                <w:rFonts w:eastAsia="標楷體"/>
                <w:color w:val="auto"/>
                <w:sz w:val="24"/>
                <w:szCs w:val="24"/>
              </w:rPr>
              <w:t>小時</w:t>
            </w:r>
          </w:p>
        </w:tc>
      </w:tr>
      <w:tr w:rsidR="00A241A9" w:rsidRPr="008230B3" w:rsidTr="00435508">
        <w:trPr>
          <w:trHeight w:val="340"/>
          <w:jc w:val="center"/>
        </w:trPr>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A241A9">
            <w:pPr>
              <w:jc w:val="center"/>
              <w:rPr>
                <w:rFonts w:eastAsia="標楷體"/>
                <w:color w:val="auto"/>
                <w:sz w:val="24"/>
                <w:szCs w:val="24"/>
              </w:rPr>
            </w:pPr>
            <w:r w:rsidRPr="008230B3">
              <w:rPr>
                <w:rFonts w:eastAsia="標楷體"/>
                <w:color w:val="auto"/>
                <w:sz w:val="24"/>
                <w:szCs w:val="24"/>
              </w:rPr>
              <w:t>3</w:t>
            </w:r>
          </w:p>
        </w:tc>
        <w:tc>
          <w:tcPr>
            <w:tcW w:w="3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435508">
            <w:pPr>
              <w:rPr>
                <w:rFonts w:eastAsia="標楷體"/>
                <w:b/>
                <w:color w:val="auto"/>
                <w:sz w:val="24"/>
                <w:szCs w:val="24"/>
              </w:rPr>
            </w:pPr>
            <w:r w:rsidRPr="008230B3">
              <w:rPr>
                <w:rFonts w:eastAsia="標楷體"/>
                <w:b/>
                <w:color w:val="auto"/>
                <w:sz w:val="24"/>
                <w:szCs w:val="24"/>
              </w:rPr>
              <w:t>環境教育課程</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A241A9">
            <w:pPr>
              <w:ind w:firstLine="0"/>
              <w:jc w:val="center"/>
              <w:rPr>
                <w:rFonts w:eastAsia="標楷體"/>
                <w:b/>
                <w:color w:val="auto"/>
                <w:sz w:val="24"/>
                <w:szCs w:val="24"/>
              </w:rPr>
            </w:pPr>
            <w:r w:rsidRPr="008230B3">
              <w:rPr>
                <w:rFonts w:eastAsia="標楷體"/>
                <w:b/>
                <w:color w:val="auto"/>
                <w:sz w:val="24"/>
                <w:szCs w:val="24"/>
              </w:rPr>
              <w:t>8</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435508">
            <w:r w:rsidRPr="008230B3">
              <w:rPr>
                <w:rFonts w:eastAsia="標楷體"/>
                <w:b/>
                <w:color w:val="auto"/>
                <w:sz w:val="24"/>
                <w:szCs w:val="24"/>
              </w:rPr>
              <w:t>科技</w:t>
            </w:r>
            <w:r w:rsidRPr="008230B3">
              <w:rPr>
                <w:rFonts w:eastAsia="標楷體"/>
                <w:b/>
                <w:color w:val="auto"/>
                <w:sz w:val="24"/>
                <w:szCs w:val="24"/>
              </w:rPr>
              <w:t>-</w:t>
            </w:r>
            <w:r w:rsidRPr="008230B3">
              <w:rPr>
                <w:rFonts w:eastAsia="標楷體"/>
                <w:b/>
                <w:color w:val="auto"/>
                <w:sz w:val="24"/>
                <w:szCs w:val="24"/>
              </w:rPr>
              <w:t>生活科技</w:t>
            </w: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435508" w:rsidRDefault="00A241A9" w:rsidP="00435508">
            <w:pPr>
              <w:ind w:firstLineChars="12" w:firstLine="29"/>
              <w:jc w:val="left"/>
              <w:rPr>
                <w:rFonts w:eastAsia="標楷體"/>
                <w:b/>
                <w:color w:val="auto"/>
                <w:kern w:val="2"/>
                <w:sz w:val="24"/>
                <w:szCs w:val="24"/>
              </w:rPr>
            </w:pPr>
            <w:r w:rsidRPr="008230B3">
              <w:rPr>
                <w:rFonts w:eastAsia="標楷體"/>
                <w:b/>
                <w:color w:val="auto"/>
                <w:kern w:val="2"/>
                <w:sz w:val="24"/>
                <w:szCs w:val="24"/>
              </w:rPr>
              <w:t>1,4-8,20-21</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435508">
            <w:pPr>
              <w:jc w:val="center"/>
              <w:rPr>
                <w:rFonts w:eastAsia="標楷體"/>
                <w:b/>
                <w:color w:val="auto"/>
                <w:sz w:val="24"/>
                <w:szCs w:val="24"/>
              </w:rPr>
            </w:pPr>
            <w:r w:rsidRPr="008230B3">
              <w:rPr>
                <w:rFonts w:eastAsia="標楷體"/>
                <w:b/>
                <w:color w:val="auto"/>
                <w:sz w:val="24"/>
                <w:szCs w:val="24"/>
              </w:rPr>
              <w:t>8</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A241A9">
            <w:r w:rsidRPr="008230B3">
              <w:rPr>
                <w:rFonts w:ascii="Segoe UI Symbol" w:hAnsi="Segoe UI Symbol" w:cs="Segoe UI Symbol"/>
                <w:color w:val="auto"/>
                <w:sz w:val="24"/>
                <w:szCs w:val="24"/>
              </w:rPr>
              <w:t>✽</w:t>
            </w:r>
            <w:r w:rsidRPr="008230B3">
              <w:rPr>
                <w:rFonts w:eastAsia="標楷體"/>
                <w:color w:val="auto"/>
                <w:sz w:val="24"/>
                <w:szCs w:val="24"/>
              </w:rPr>
              <w:t>環境教育法第</w:t>
            </w:r>
            <w:r w:rsidRPr="008230B3">
              <w:rPr>
                <w:rFonts w:eastAsia="標楷體"/>
                <w:color w:val="auto"/>
                <w:sz w:val="24"/>
                <w:szCs w:val="24"/>
              </w:rPr>
              <w:t>19</w:t>
            </w:r>
            <w:r w:rsidRPr="008230B3">
              <w:rPr>
                <w:rFonts w:eastAsia="標楷體"/>
                <w:color w:val="auto"/>
                <w:sz w:val="24"/>
                <w:szCs w:val="24"/>
              </w:rPr>
              <w:t>條</w:t>
            </w:r>
          </w:p>
          <w:p w:rsidR="00A241A9" w:rsidRPr="008230B3" w:rsidRDefault="00A241A9" w:rsidP="00A241A9">
            <w:pPr>
              <w:rPr>
                <w:rFonts w:eastAsia="標楷體"/>
                <w:color w:val="auto"/>
                <w:sz w:val="24"/>
                <w:szCs w:val="24"/>
              </w:rPr>
            </w:pPr>
            <w:r w:rsidRPr="008230B3">
              <w:rPr>
                <w:rFonts w:eastAsia="標楷體"/>
                <w:color w:val="auto"/>
                <w:sz w:val="24"/>
                <w:szCs w:val="24"/>
              </w:rPr>
              <w:t xml:space="preserve">  </w:t>
            </w:r>
            <w:r w:rsidRPr="008230B3">
              <w:rPr>
                <w:rFonts w:eastAsia="標楷體"/>
                <w:color w:val="auto"/>
                <w:sz w:val="24"/>
                <w:szCs w:val="24"/>
              </w:rPr>
              <w:t>每學年至少</w:t>
            </w:r>
            <w:r w:rsidRPr="008230B3">
              <w:rPr>
                <w:rFonts w:eastAsia="標楷體"/>
                <w:color w:val="auto"/>
                <w:sz w:val="24"/>
                <w:szCs w:val="24"/>
              </w:rPr>
              <w:t>4</w:t>
            </w:r>
            <w:r w:rsidRPr="008230B3">
              <w:rPr>
                <w:rFonts w:eastAsia="標楷體"/>
                <w:color w:val="auto"/>
                <w:sz w:val="24"/>
                <w:szCs w:val="24"/>
              </w:rPr>
              <w:t>小時</w:t>
            </w:r>
          </w:p>
          <w:p w:rsidR="00A241A9" w:rsidRPr="008230B3" w:rsidRDefault="00A241A9" w:rsidP="00A241A9">
            <w:r w:rsidRPr="008230B3">
              <w:rPr>
                <w:rFonts w:eastAsia="標楷體"/>
                <w:color w:val="auto"/>
                <w:sz w:val="24"/>
                <w:szCs w:val="24"/>
              </w:rPr>
              <w:t>(</w:t>
            </w:r>
            <w:r w:rsidRPr="008230B3">
              <w:rPr>
                <w:rFonts w:eastAsia="標楷體"/>
                <w:color w:val="auto"/>
                <w:sz w:val="24"/>
                <w:szCs w:val="24"/>
              </w:rPr>
              <w:t>含海洋教育</w:t>
            </w:r>
            <w:r w:rsidRPr="008230B3">
              <w:rPr>
                <w:rFonts w:eastAsia="標楷體"/>
                <w:color w:val="auto"/>
                <w:sz w:val="24"/>
                <w:szCs w:val="24"/>
              </w:rPr>
              <w:t>1</w:t>
            </w:r>
            <w:r w:rsidRPr="008230B3">
              <w:rPr>
                <w:rFonts w:eastAsia="標楷體"/>
                <w:color w:val="auto"/>
                <w:sz w:val="24"/>
                <w:szCs w:val="24"/>
              </w:rPr>
              <w:t>小時，環境倫理、永續發展、氣候變遷、災害防救、能源資源永續利用</w:t>
            </w:r>
            <w:r w:rsidRPr="008230B3">
              <w:rPr>
                <w:rFonts w:eastAsia="標楷體"/>
                <w:color w:val="auto"/>
                <w:sz w:val="24"/>
                <w:szCs w:val="24"/>
              </w:rPr>
              <w:t>3</w:t>
            </w:r>
            <w:r w:rsidRPr="008230B3">
              <w:rPr>
                <w:rFonts w:eastAsia="標楷體"/>
                <w:color w:val="auto"/>
                <w:sz w:val="24"/>
                <w:szCs w:val="24"/>
              </w:rPr>
              <w:t>小時</w:t>
            </w:r>
            <w:r w:rsidRPr="008230B3">
              <w:rPr>
                <w:rFonts w:eastAsia="標楷體"/>
                <w:color w:val="auto"/>
                <w:sz w:val="24"/>
                <w:szCs w:val="24"/>
              </w:rPr>
              <w:t>)</w:t>
            </w:r>
          </w:p>
        </w:tc>
      </w:tr>
      <w:tr w:rsidR="00A241A9" w:rsidRPr="008230B3" w:rsidTr="00435508">
        <w:trPr>
          <w:trHeight w:val="340"/>
          <w:jc w:val="center"/>
        </w:trPr>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A241A9">
            <w:pPr>
              <w:jc w:val="center"/>
              <w:rPr>
                <w:rFonts w:eastAsia="標楷體"/>
                <w:color w:val="auto"/>
                <w:sz w:val="24"/>
                <w:szCs w:val="24"/>
              </w:rPr>
            </w:pPr>
            <w:r w:rsidRPr="008230B3">
              <w:rPr>
                <w:rFonts w:eastAsia="標楷體"/>
                <w:color w:val="auto"/>
                <w:sz w:val="24"/>
                <w:szCs w:val="24"/>
              </w:rPr>
              <w:t>4</w:t>
            </w:r>
          </w:p>
        </w:tc>
        <w:tc>
          <w:tcPr>
            <w:tcW w:w="3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435508">
            <w:pPr>
              <w:rPr>
                <w:b/>
              </w:rPr>
            </w:pPr>
            <w:r w:rsidRPr="008230B3">
              <w:rPr>
                <w:rFonts w:eastAsia="標楷體"/>
                <w:b/>
                <w:sz w:val="24"/>
                <w:szCs w:val="24"/>
              </w:rPr>
              <w:t>家庭教育課程及活動</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A241A9">
            <w:pPr>
              <w:ind w:firstLine="0"/>
              <w:jc w:val="center"/>
              <w:rPr>
                <w:rFonts w:eastAsia="標楷體"/>
                <w:b/>
                <w:color w:val="auto"/>
                <w:sz w:val="24"/>
                <w:szCs w:val="24"/>
              </w:rPr>
            </w:pPr>
            <w:r w:rsidRPr="008230B3">
              <w:rPr>
                <w:rFonts w:eastAsia="標楷體"/>
                <w:b/>
                <w:color w:val="auto"/>
                <w:sz w:val="24"/>
                <w:szCs w:val="24"/>
              </w:rPr>
              <w:t>8</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435508">
            <w:r w:rsidRPr="008230B3">
              <w:rPr>
                <w:rFonts w:eastAsia="標楷體"/>
                <w:b/>
                <w:color w:val="auto"/>
                <w:sz w:val="24"/>
                <w:szCs w:val="24"/>
              </w:rPr>
              <w:t>科技</w:t>
            </w:r>
            <w:r w:rsidRPr="008230B3">
              <w:rPr>
                <w:rFonts w:eastAsia="標楷體"/>
                <w:b/>
                <w:color w:val="auto"/>
                <w:sz w:val="24"/>
                <w:szCs w:val="24"/>
              </w:rPr>
              <w:t>-</w:t>
            </w:r>
            <w:r w:rsidRPr="008230B3">
              <w:rPr>
                <w:rFonts w:eastAsia="標楷體"/>
                <w:b/>
                <w:color w:val="auto"/>
                <w:sz w:val="24"/>
                <w:szCs w:val="24"/>
              </w:rPr>
              <w:t>生活科技</w:t>
            </w: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435508" w:rsidRDefault="00A241A9" w:rsidP="00435508">
            <w:pPr>
              <w:ind w:firstLineChars="12" w:firstLine="29"/>
              <w:jc w:val="left"/>
              <w:rPr>
                <w:rFonts w:eastAsia="標楷體"/>
                <w:b/>
                <w:color w:val="auto"/>
                <w:kern w:val="2"/>
                <w:sz w:val="24"/>
                <w:szCs w:val="24"/>
              </w:rPr>
            </w:pPr>
            <w:r w:rsidRPr="00435508">
              <w:rPr>
                <w:rFonts w:eastAsia="標楷體"/>
                <w:b/>
                <w:color w:val="auto"/>
                <w:kern w:val="2"/>
                <w:sz w:val="24"/>
                <w:szCs w:val="24"/>
              </w:rPr>
              <w:t>5,6</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435508">
            <w:pPr>
              <w:jc w:val="center"/>
              <w:rPr>
                <w:rFonts w:eastAsia="標楷體"/>
                <w:b/>
                <w:color w:val="auto"/>
                <w:sz w:val="24"/>
                <w:szCs w:val="24"/>
              </w:rPr>
            </w:pPr>
            <w:r w:rsidRPr="008230B3">
              <w:rPr>
                <w:rFonts w:eastAsia="標楷體"/>
                <w:b/>
                <w:color w:val="auto"/>
                <w:sz w:val="24"/>
                <w:szCs w:val="24"/>
              </w:rPr>
              <w:t>2</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41A9" w:rsidRPr="008230B3" w:rsidRDefault="00A241A9" w:rsidP="00A241A9">
            <w:r w:rsidRPr="008230B3">
              <w:rPr>
                <w:rFonts w:ascii="Segoe UI Symbol" w:hAnsi="Segoe UI Symbol" w:cs="Segoe UI Symbol"/>
                <w:color w:val="auto"/>
                <w:sz w:val="24"/>
                <w:szCs w:val="24"/>
              </w:rPr>
              <w:t>✽</w:t>
            </w:r>
            <w:r w:rsidRPr="008230B3">
              <w:rPr>
                <w:rFonts w:eastAsia="標楷體"/>
                <w:color w:val="auto"/>
                <w:sz w:val="24"/>
                <w:szCs w:val="24"/>
              </w:rPr>
              <w:t>家庭教育法第</w:t>
            </w:r>
            <w:r w:rsidRPr="008230B3">
              <w:rPr>
                <w:rFonts w:eastAsia="標楷體"/>
                <w:color w:val="auto"/>
                <w:sz w:val="24"/>
                <w:szCs w:val="24"/>
              </w:rPr>
              <w:t>12</w:t>
            </w:r>
            <w:r w:rsidRPr="008230B3">
              <w:rPr>
                <w:rFonts w:eastAsia="標楷體"/>
                <w:color w:val="auto"/>
                <w:sz w:val="24"/>
                <w:szCs w:val="24"/>
              </w:rPr>
              <w:t>條</w:t>
            </w:r>
          </w:p>
          <w:p w:rsidR="00A241A9" w:rsidRPr="008230B3" w:rsidRDefault="00A241A9" w:rsidP="00A241A9">
            <w:r w:rsidRPr="008230B3">
              <w:rPr>
                <w:rFonts w:eastAsia="標楷體"/>
                <w:color w:val="auto"/>
                <w:sz w:val="24"/>
                <w:szCs w:val="24"/>
              </w:rPr>
              <w:t xml:space="preserve">  </w:t>
            </w:r>
            <w:r w:rsidRPr="008230B3">
              <w:rPr>
                <w:rFonts w:eastAsia="標楷體"/>
                <w:color w:val="auto"/>
                <w:sz w:val="24"/>
                <w:szCs w:val="24"/>
              </w:rPr>
              <w:t>每學年至少</w:t>
            </w:r>
            <w:r w:rsidRPr="008230B3">
              <w:rPr>
                <w:rFonts w:eastAsia="標楷體"/>
                <w:color w:val="auto"/>
                <w:sz w:val="24"/>
                <w:szCs w:val="24"/>
              </w:rPr>
              <w:t>4</w:t>
            </w:r>
            <w:r w:rsidRPr="008230B3">
              <w:rPr>
                <w:rFonts w:eastAsia="標楷體"/>
                <w:color w:val="auto"/>
                <w:sz w:val="24"/>
                <w:szCs w:val="24"/>
              </w:rPr>
              <w:t>小時</w:t>
            </w:r>
          </w:p>
        </w:tc>
      </w:tr>
      <w:tr w:rsidR="00A241A9" w:rsidRPr="008230B3" w:rsidTr="00435508">
        <w:trPr>
          <w:trHeight w:val="340"/>
          <w:jc w:val="center"/>
        </w:trPr>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A241A9">
            <w:pPr>
              <w:jc w:val="center"/>
              <w:rPr>
                <w:rFonts w:eastAsia="標楷體"/>
                <w:color w:val="auto"/>
                <w:sz w:val="24"/>
                <w:szCs w:val="24"/>
              </w:rPr>
            </w:pPr>
            <w:r w:rsidRPr="008230B3">
              <w:rPr>
                <w:rFonts w:eastAsia="標楷體"/>
                <w:color w:val="auto"/>
                <w:sz w:val="24"/>
                <w:szCs w:val="24"/>
              </w:rPr>
              <w:t>5</w:t>
            </w:r>
          </w:p>
        </w:tc>
        <w:tc>
          <w:tcPr>
            <w:tcW w:w="3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435508">
            <w:pPr>
              <w:rPr>
                <w:b/>
              </w:rPr>
            </w:pPr>
            <w:r w:rsidRPr="008230B3">
              <w:rPr>
                <w:rFonts w:eastAsia="標楷體"/>
                <w:b/>
                <w:sz w:val="24"/>
                <w:szCs w:val="24"/>
              </w:rPr>
              <w:t>家庭暴力防治課程</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A241A9">
            <w:pPr>
              <w:ind w:firstLine="0"/>
              <w:jc w:val="center"/>
              <w:rPr>
                <w:rFonts w:eastAsia="標楷體"/>
                <w:b/>
                <w:color w:val="auto"/>
                <w:sz w:val="24"/>
                <w:szCs w:val="24"/>
              </w:rPr>
            </w:pPr>
            <w:r w:rsidRPr="008230B3">
              <w:rPr>
                <w:rFonts w:eastAsia="標楷體"/>
                <w:b/>
                <w:color w:val="auto"/>
                <w:sz w:val="24"/>
                <w:szCs w:val="24"/>
              </w:rPr>
              <w:t>8</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435508">
            <w:r w:rsidRPr="008230B3">
              <w:rPr>
                <w:rFonts w:eastAsia="標楷體"/>
                <w:b/>
                <w:color w:val="auto"/>
                <w:sz w:val="24"/>
                <w:szCs w:val="24"/>
              </w:rPr>
              <w:t>科技</w:t>
            </w:r>
            <w:r w:rsidRPr="008230B3">
              <w:rPr>
                <w:rFonts w:eastAsia="標楷體"/>
                <w:b/>
                <w:color w:val="auto"/>
                <w:sz w:val="24"/>
                <w:szCs w:val="24"/>
              </w:rPr>
              <w:t>-</w:t>
            </w:r>
            <w:r w:rsidRPr="008230B3">
              <w:rPr>
                <w:rFonts w:eastAsia="標楷體"/>
                <w:b/>
                <w:color w:val="auto"/>
                <w:sz w:val="24"/>
                <w:szCs w:val="24"/>
              </w:rPr>
              <w:t>生活科技</w:t>
            </w: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435508" w:rsidRDefault="00A241A9" w:rsidP="00435508">
            <w:pPr>
              <w:ind w:firstLineChars="12" w:firstLine="29"/>
              <w:jc w:val="left"/>
              <w:rPr>
                <w:rFonts w:eastAsia="標楷體"/>
                <w:b/>
                <w:color w:val="auto"/>
                <w:kern w:val="2"/>
                <w:sz w:val="24"/>
                <w:szCs w:val="24"/>
              </w:rPr>
            </w:pPr>
            <w:r w:rsidRPr="00435508">
              <w:rPr>
                <w:rFonts w:eastAsia="標楷體"/>
                <w:b/>
                <w:color w:val="auto"/>
                <w:kern w:val="2"/>
                <w:sz w:val="24"/>
                <w:szCs w:val="24"/>
              </w:rPr>
              <w:t>5,6</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435508">
            <w:pPr>
              <w:jc w:val="center"/>
              <w:rPr>
                <w:rFonts w:eastAsia="標楷體"/>
                <w:b/>
                <w:color w:val="auto"/>
                <w:sz w:val="24"/>
                <w:szCs w:val="24"/>
              </w:rPr>
            </w:pPr>
            <w:r w:rsidRPr="008230B3">
              <w:rPr>
                <w:rFonts w:eastAsia="標楷體"/>
                <w:b/>
                <w:color w:val="auto"/>
                <w:sz w:val="24"/>
                <w:szCs w:val="24"/>
              </w:rPr>
              <w:t>2</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A241A9">
            <w:r w:rsidRPr="008230B3">
              <w:rPr>
                <w:rFonts w:ascii="Segoe UI Symbol" w:hAnsi="Segoe UI Symbol" w:cs="Segoe UI Symbol"/>
                <w:color w:val="auto"/>
                <w:sz w:val="24"/>
                <w:szCs w:val="24"/>
              </w:rPr>
              <w:t>✽</w:t>
            </w:r>
            <w:r w:rsidRPr="008230B3">
              <w:rPr>
                <w:rFonts w:eastAsia="標楷體"/>
                <w:color w:val="auto"/>
                <w:sz w:val="24"/>
                <w:szCs w:val="24"/>
              </w:rPr>
              <w:t>家庭暴力防治法第</w:t>
            </w:r>
            <w:r w:rsidRPr="008230B3">
              <w:rPr>
                <w:rFonts w:eastAsia="標楷體"/>
                <w:color w:val="auto"/>
                <w:sz w:val="24"/>
                <w:szCs w:val="24"/>
              </w:rPr>
              <w:t>60</w:t>
            </w:r>
            <w:r w:rsidRPr="008230B3">
              <w:rPr>
                <w:rFonts w:eastAsia="標楷體"/>
                <w:color w:val="auto"/>
                <w:sz w:val="24"/>
                <w:szCs w:val="24"/>
              </w:rPr>
              <w:t>條</w:t>
            </w:r>
            <w:r w:rsidRPr="008230B3">
              <w:rPr>
                <w:rFonts w:eastAsia="標楷體"/>
                <w:color w:val="auto"/>
                <w:sz w:val="24"/>
                <w:szCs w:val="24"/>
              </w:rPr>
              <w:t>)</w:t>
            </w:r>
          </w:p>
          <w:p w:rsidR="00A241A9" w:rsidRPr="008230B3" w:rsidRDefault="00A241A9" w:rsidP="00A241A9">
            <w:r w:rsidRPr="008230B3">
              <w:rPr>
                <w:rFonts w:eastAsia="標楷體"/>
                <w:color w:val="auto"/>
                <w:sz w:val="24"/>
                <w:szCs w:val="24"/>
              </w:rPr>
              <w:t xml:space="preserve">  </w:t>
            </w:r>
            <w:r w:rsidRPr="008230B3">
              <w:rPr>
                <w:rFonts w:eastAsia="標楷體"/>
                <w:color w:val="auto"/>
                <w:sz w:val="24"/>
                <w:szCs w:val="24"/>
              </w:rPr>
              <w:t>每學年至少</w:t>
            </w:r>
            <w:r w:rsidRPr="008230B3">
              <w:rPr>
                <w:rFonts w:eastAsia="標楷體"/>
                <w:color w:val="auto"/>
                <w:sz w:val="24"/>
                <w:szCs w:val="24"/>
              </w:rPr>
              <w:t>4</w:t>
            </w:r>
            <w:r w:rsidRPr="008230B3">
              <w:rPr>
                <w:rFonts w:eastAsia="標楷體"/>
                <w:color w:val="auto"/>
                <w:sz w:val="24"/>
                <w:szCs w:val="24"/>
              </w:rPr>
              <w:t>小時</w:t>
            </w:r>
          </w:p>
        </w:tc>
      </w:tr>
      <w:tr w:rsidR="00A241A9" w:rsidRPr="008230B3" w:rsidTr="00435508">
        <w:trPr>
          <w:trHeight w:val="340"/>
          <w:jc w:val="center"/>
        </w:trPr>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A241A9">
            <w:pPr>
              <w:jc w:val="center"/>
              <w:rPr>
                <w:rFonts w:eastAsia="標楷體"/>
                <w:color w:val="auto"/>
                <w:sz w:val="24"/>
                <w:szCs w:val="24"/>
              </w:rPr>
            </w:pPr>
            <w:r w:rsidRPr="008230B3">
              <w:rPr>
                <w:rFonts w:eastAsia="標楷體"/>
                <w:color w:val="auto"/>
                <w:sz w:val="24"/>
                <w:szCs w:val="24"/>
              </w:rPr>
              <w:t>6</w:t>
            </w:r>
          </w:p>
        </w:tc>
        <w:tc>
          <w:tcPr>
            <w:tcW w:w="3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435508">
            <w:pPr>
              <w:rPr>
                <w:b/>
              </w:rPr>
            </w:pPr>
            <w:r w:rsidRPr="008230B3">
              <w:rPr>
                <w:rFonts w:eastAsia="標楷體"/>
                <w:b/>
                <w:sz w:val="24"/>
                <w:szCs w:val="24"/>
              </w:rPr>
              <w:t>全民國防教育</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A241A9">
            <w:pPr>
              <w:ind w:firstLine="0"/>
              <w:jc w:val="center"/>
              <w:rPr>
                <w:rFonts w:eastAsia="標楷體"/>
                <w:b/>
                <w:color w:val="auto"/>
                <w:sz w:val="24"/>
                <w:szCs w:val="24"/>
              </w:rPr>
            </w:pPr>
            <w:r w:rsidRPr="008230B3">
              <w:rPr>
                <w:rFonts w:eastAsia="標楷體"/>
                <w:b/>
                <w:color w:val="auto"/>
                <w:sz w:val="24"/>
                <w:szCs w:val="24"/>
              </w:rPr>
              <w:t>8</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435508">
            <w:r w:rsidRPr="008230B3">
              <w:rPr>
                <w:rFonts w:eastAsia="標楷體"/>
                <w:b/>
                <w:color w:val="auto"/>
                <w:sz w:val="24"/>
                <w:szCs w:val="24"/>
              </w:rPr>
              <w:t>科技</w:t>
            </w:r>
            <w:r w:rsidRPr="008230B3">
              <w:rPr>
                <w:rFonts w:eastAsia="標楷體"/>
                <w:b/>
                <w:color w:val="auto"/>
                <w:sz w:val="24"/>
                <w:szCs w:val="24"/>
              </w:rPr>
              <w:t>-</w:t>
            </w:r>
            <w:r w:rsidRPr="008230B3">
              <w:rPr>
                <w:rFonts w:eastAsia="標楷體"/>
                <w:b/>
                <w:color w:val="auto"/>
                <w:sz w:val="24"/>
                <w:szCs w:val="24"/>
              </w:rPr>
              <w:t>生活科技</w:t>
            </w: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435508" w:rsidRDefault="00A241A9" w:rsidP="00435508">
            <w:pPr>
              <w:ind w:firstLineChars="12" w:firstLine="29"/>
              <w:jc w:val="left"/>
              <w:rPr>
                <w:rFonts w:eastAsia="標楷體"/>
                <w:b/>
                <w:color w:val="auto"/>
                <w:kern w:val="2"/>
                <w:sz w:val="24"/>
                <w:szCs w:val="24"/>
              </w:rPr>
            </w:pPr>
            <w:r w:rsidRPr="00435508">
              <w:rPr>
                <w:rFonts w:eastAsia="標楷體"/>
                <w:b/>
                <w:color w:val="auto"/>
                <w:kern w:val="2"/>
                <w:sz w:val="24"/>
                <w:szCs w:val="24"/>
              </w:rPr>
              <w:t>18,19</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435508">
            <w:pPr>
              <w:jc w:val="center"/>
              <w:rPr>
                <w:rFonts w:eastAsia="標楷體"/>
                <w:b/>
                <w:color w:val="auto"/>
                <w:sz w:val="24"/>
                <w:szCs w:val="24"/>
              </w:rPr>
            </w:pPr>
            <w:r w:rsidRPr="008230B3">
              <w:rPr>
                <w:rFonts w:eastAsia="標楷體"/>
                <w:b/>
                <w:color w:val="auto"/>
                <w:sz w:val="24"/>
                <w:szCs w:val="24"/>
              </w:rPr>
              <w:t>2</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A241A9">
            <w:pPr>
              <w:jc w:val="left"/>
            </w:pPr>
            <w:r w:rsidRPr="008230B3">
              <w:rPr>
                <w:rFonts w:ascii="Segoe UI Symbol" w:hAnsi="Segoe UI Symbol" w:cs="Segoe UI Symbol"/>
                <w:color w:val="auto"/>
                <w:sz w:val="24"/>
                <w:szCs w:val="24"/>
              </w:rPr>
              <w:t>✽</w:t>
            </w:r>
            <w:r w:rsidRPr="008230B3">
              <w:rPr>
                <w:rFonts w:eastAsia="標楷體"/>
                <w:color w:val="auto"/>
                <w:sz w:val="24"/>
                <w:szCs w:val="24"/>
              </w:rPr>
              <w:t>全民國防教育法第</w:t>
            </w:r>
            <w:r w:rsidRPr="008230B3">
              <w:rPr>
                <w:rFonts w:eastAsia="標楷體"/>
                <w:color w:val="auto"/>
                <w:sz w:val="24"/>
                <w:szCs w:val="24"/>
              </w:rPr>
              <w:t>7</w:t>
            </w:r>
            <w:r w:rsidRPr="008230B3">
              <w:rPr>
                <w:rFonts w:eastAsia="標楷體"/>
                <w:color w:val="auto"/>
                <w:sz w:val="24"/>
                <w:szCs w:val="24"/>
              </w:rPr>
              <w:t>條</w:t>
            </w:r>
          </w:p>
        </w:tc>
      </w:tr>
      <w:tr w:rsidR="00A241A9" w:rsidRPr="008230B3" w:rsidTr="00435508">
        <w:trPr>
          <w:trHeight w:val="340"/>
          <w:jc w:val="center"/>
        </w:trPr>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A241A9">
            <w:pPr>
              <w:jc w:val="center"/>
              <w:rPr>
                <w:rFonts w:eastAsia="標楷體"/>
                <w:color w:val="auto"/>
                <w:sz w:val="24"/>
                <w:szCs w:val="24"/>
              </w:rPr>
            </w:pPr>
            <w:r w:rsidRPr="008230B3">
              <w:rPr>
                <w:rFonts w:eastAsia="標楷體"/>
                <w:color w:val="auto"/>
                <w:sz w:val="24"/>
                <w:szCs w:val="24"/>
              </w:rPr>
              <w:t>7</w:t>
            </w:r>
          </w:p>
        </w:tc>
        <w:tc>
          <w:tcPr>
            <w:tcW w:w="3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435508">
            <w:pPr>
              <w:rPr>
                <w:rFonts w:eastAsia="標楷體"/>
                <w:b/>
                <w:color w:val="auto"/>
                <w:sz w:val="24"/>
                <w:szCs w:val="24"/>
              </w:rPr>
            </w:pPr>
            <w:r w:rsidRPr="008230B3">
              <w:rPr>
                <w:rFonts w:eastAsia="標楷體"/>
                <w:b/>
                <w:color w:val="auto"/>
                <w:sz w:val="24"/>
                <w:szCs w:val="24"/>
              </w:rPr>
              <w:t>生涯規劃教育</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A241A9">
            <w:pPr>
              <w:ind w:firstLine="0"/>
              <w:jc w:val="center"/>
              <w:rPr>
                <w:rFonts w:eastAsia="標楷體"/>
                <w:b/>
                <w:color w:val="auto"/>
                <w:sz w:val="24"/>
                <w:szCs w:val="24"/>
              </w:rPr>
            </w:pPr>
            <w:r w:rsidRPr="008230B3">
              <w:rPr>
                <w:rFonts w:eastAsia="標楷體"/>
                <w:b/>
                <w:color w:val="auto"/>
                <w:sz w:val="24"/>
                <w:szCs w:val="24"/>
              </w:rPr>
              <w:t>8</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435508">
            <w:r w:rsidRPr="008230B3">
              <w:rPr>
                <w:rFonts w:eastAsia="標楷體"/>
                <w:b/>
                <w:color w:val="auto"/>
                <w:sz w:val="24"/>
                <w:szCs w:val="24"/>
              </w:rPr>
              <w:t>科技</w:t>
            </w:r>
            <w:r w:rsidRPr="008230B3">
              <w:rPr>
                <w:rFonts w:eastAsia="標楷體"/>
                <w:b/>
                <w:color w:val="auto"/>
                <w:sz w:val="24"/>
                <w:szCs w:val="24"/>
              </w:rPr>
              <w:t>-</w:t>
            </w:r>
            <w:r w:rsidRPr="008230B3">
              <w:rPr>
                <w:rFonts w:eastAsia="標楷體"/>
                <w:b/>
                <w:color w:val="auto"/>
                <w:sz w:val="24"/>
                <w:szCs w:val="24"/>
              </w:rPr>
              <w:t>生活科技</w:t>
            </w: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435508" w:rsidRDefault="00A241A9" w:rsidP="00435508">
            <w:pPr>
              <w:ind w:firstLineChars="12" w:firstLine="29"/>
              <w:jc w:val="left"/>
              <w:rPr>
                <w:rFonts w:eastAsia="標楷體"/>
                <w:b/>
                <w:color w:val="auto"/>
                <w:kern w:val="2"/>
                <w:sz w:val="24"/>
                <w:szCs w:val="24"/>
              </w:rPr>
            </w:pPr>
            <w:r w:rsidRPr="00435508">
              <w:rPr>
                <w:rFonts w:eastAsia="標楷體"/>
                <w:b/>
                <w:color w:val="auto"/>
                <w:kern w:val="2"/>
                <w:sz w:val="24"/>
                <w:szCs w:val="24"/>
              </w:rPr>
              <w:t>4,5,6</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435508">
            <w:pPr>
              <w:jc w:val="center"/>
              <w:rPr>
                <w:rFonts w:eastAsia="標楷體"/>
                <w:b/>
                <w:color w:val="auto"/>
                <w:sz w:val="24"/>
                <w:szCs w:val="24"/>
              </w:rPr>
            </w:pPr>
            <w:r w:rsidRPr="008230B3">
              <w:rPr>
                <w:rFonts w:eastAsia="標楷體"/>
                <w:b/>
                <w:color w:val="auto"/>
                <w:sz w:val="24"/>
                <w:szCs w:val="24"/>
              </w:rPr>
              <w:t>3</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A241A9">
            <w:pPr>
              <w:rPr>
                <w:rFonts w:eastAsia="標楷體"/>
                <w:sz w:val="24"/>
                <w:szCs w:val="24"/>
              </w:rPr>
            </w:pPr>
            <w:r w:rsidRPr="008230B3">
              <w:rPr>
                <w:rFonts w:eastAsia="標楷體"/>
                <w:sz w:val="24"/>
                <w:szCs w:val="24"/>
              </w:rPr>
              <w:t>詳見：</w:t>
            </w:r>
            <w:r w:rsidRPr="008230B3">
              <w:rPr>
                <w:rFonts w:eastAsia="標楷體"/>
                <w:b/>
                <w:sz w:val="24"/>
                <w:szCs w:val="24"/>
              </w:rPr>
              <w:t>生涯規劃教育能力指標表融入各領域編寫說明</w:t>
            </w:r>
          </w:p>
        </w:tc>
      </w:tr>
      <w:tr w:rsidR="00A241A9" w:rsidRPr="008230B3" w:rsidTr="00435508">
        <w:trPr>
          <w:trHeight w:val="340"/>
          <w:jc w:val="center"/>
        </w:trPr>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A241A9">
            <w:pPr>
              <w:jc w:val="center"/>
              <w:rPr>
                <w:rFonts w:eastAsia="標楷體"/>
                <w:color w:val="auto"/>
                <w:sz w:val="24"/>
                <w:szCs w:val="24"/>
              </w:rPr>
            </w:pPr>
            <w:r w:rsidRPr="008230B3">
              <w:rPr>
                <w:rFonts w:eastAsia="標楷體"/>
                <w:color w:val="auto"/>
                <w:sz w:val="24"/>
                <w:szCs w:val="24"/>
              </w:rPr>
              <w:t>8</w:t>
            </w:r>
          </w:p>
        </w:tc>
        <w:tc>
          <w:tcPr>
            <w:tcW w:w="3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435508">
            <w:pPr>
              <w:rPr>
                <w:rFonts w:eastAsia="標楷體"/>
                <w:b/>
                <w:color w:val="auto"/>
                <w:sz w:val="24"/>
                <w:szCs w:val="24"/>
              </w:rPr>
            </w:pPr>
            <w:r w:rsidRPr="008230B3">
              <w:rPr>
                <w:rFonts w:eastAsia="標楷體"/>
                <w:b/>
                <w:color w:val="auto"/>
                <w:sz w:val="24"/>
                <w:szCs w:val="24"/>
              </w:rPr>
              <w:t>品德教育</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A241A9">
            <w:pPr>
              <w:ind w:firstLine="0"/>
              <w:jc w:val="center"/>
              <w:rPr>
                <w:rFonts w:eastAsia="標楷體"/>
                <w:b/>
                <w:color w:val="auto"/>
                <w:sz w:val="24"/>
                <w:szCs w:val="24"/>
              </w:rPr>
            </w:pPr>
            <w:r w:rsidRPr="008230B3">
              <w:rPr>
                <w:rFonts w:eastAsia="標楷體"/>
                <w:b/>
                <w:color w:val="auto"/>
                <w:sz w:val="24"/>
                <w:szCs w:val="24"/>
              </w:rPr>
              <w:t>8</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435508">
            <w:r w:rsidRPr="008230B3">
              <w:rPr>
                <w:rFonts w:eastAsia="標楷體"/>
                <w:b/>
                <w:color w:val="auto"/>
                <w:sz w:val="24"/>
                <w:szCs w:val="24"/>
              </w:rPr>
              <w:t>科技</w:t>
            </w:r>
            <w:r w:rsidRPr="008230B3">
              <w:rPr>
                <w:rFonts w:eastAsia="標楷體"/>
                <w:b/>
                <w:color w:val="auto"/>
                <w:sz w:val="24"/>
                <w:szCs w:val="24"/>
              </w:rPr>
              <w:t>-</w:t>
            </w:r>
            <w:r w:rsidRPr="008230B3">
              <w:rPr>
                <w:rFonts w:eastAsia="標楷體"/>
                <w:b/>
                <w:color w:val="auto"/>
                <w:sz w:val="24"/>
                <w:szCs w:val="24"/>
              </w:rPr>
              <w:t>生活科技</w:t>
            </w: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435508" w:rsidRDefault="00A241A9" w:rsidP="00435508">
            <w:pPr>
              <w:ind w:firstLineChars="12" w:firstLine="29"/>
              <w:jc w:val="left"/>
              <w:rPr>
                <w:rFonts w:eastAsia="標楷體"/>
                <w:b/>
                <w:color w:val="auto"/>
                <w:kern w:val="2"/>
                <w:sz w:val="24"/>
                <w:szCs w:val="24"/>
              </w:rPr>
            </w:pPr>
            <w:r w:rsidRPr="00435508">
              <w:rPr>
                <w:rFonts w:eastAsia="標楷體"/>
                <w:b/>
                <w:color w:val="auto"/>
                <w:kern w:val="2"/>
                <w:sz w:val="24"/>
                <w:szCs w:val="24"/>
              </w:rPr>
              <w:t>1,2,3,8-14</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435508">
            <w:pPr>
              <w:jc w:val="center"/>
              <w:rPr>
                <w:rFonts w:eastAsia="標楷體"/>
                <w:b/>
                <w:color w:val="auto"/>
                <w:sz w:val="24"/>
                <w:szCs w:val="24"/>
              </w:rPr>
            </w:pPr>
            <w:r w:rsidRPr="008230B3">
              <w:rPr>
                <w:rFonts w:eastAsia="標楷體"/>
                <w:b/>
                <w:color w:val="auto"/>
                <w:sz w:val="24"/>
                <w:szCs w:val="24"/>
              </w:rPr>
              <w:t>17</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A241A9">
            <w:pPr>
              <w:rPr>
                <w:rFonts w:eastAsia="標楷體"/>
                <w:sz w:val="24"/>
                <w:szCs w:val="24"/>
              </w:rPr>
            </w:pPr>
          </w:p>
        </w:tc>
      </w:tr>
      <w:tr w:rsidR="00A241A9" w:rsidRPr="008230B3" w:rsidTr="00435508">
        <w:trPr>
          <w:trHeight w:val="340"/>
          <w:jc w:val="center"/>
        </w:trPr>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A241A9">
            <w:pPr>
              <w:jc w:val="center"/>
              <w:rPr>
                <w:rFonts w:eastAsia="標楷體"/>
                <w:color w:val="auto"/>
                <w:sz w:val="24"/>
                <w:szCs w:val="24"/>
              </w:rPr>
            </w:pPr>
            <w:r w:rsidRPr="008230B3">
              <w:rPr>
                <w:rFonts w:eastAsia="標楷體"/>
                <w:color w:val="auto"/>
                <w:sz w:val="24"/>
                <w:szCs w:val="24"/>
              </w:rPr>
              <w:t>9</w:t>
            </w:r>
          </w:p>
        </w:tc>
        <w:tc>
          <w:tcPr>
            <w:tcW w:w="3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435508">
            <w:pPr>
              <w:rPr>
                <w:rFonts w:eastAsia="標楷體"/>
                <w:b/>
                <w:color w:val="auto"/>
                <w:sz w:val="24"/>
                <w:szCs w:val="24"/>
              </w:rPr>
            </w:pPr>
            <w:r w:rsidRPr="008230B3">
              <w:rPr>
                <w:rFonts w:eastAsia="標楷體"/>
                <w:b/>
                <w:color w:val="auto"/>
                <w:sz w:val="24"/>
                <w:szCs w:val="24"/>
              </w:rPr>
              <w:t>能源教育</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A241A9">
            <w:pPr>
              <w:ind w:firstLine="0"/>
              <w:jc w:val="center"/>
              <w:rPr>
                <w:rFonts w:eastAsia="標楷體"/>
                <w:b/>
                <w:color w:val="auto"/>
                <w:sz w:val="24"/>
                <w:szCs w:val="24"/>
              </w:rPr>
            </w:pPr>
            <w:r w:rsidRPr="008230B3">
              <w:rPr>
                <w:rFonts w:eastAsia="標楷體"/>
                <w:b/>
                <w:color w:val="auto"/>
                <w:sz w:val="24"/>
                <w:szCs w:val="24"/>
              </w:rPr>
              <w:t>8</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435508">
            <w:r w:rsidRPr="008230B3">
              <w:rPr>
                <w:rFonts w:eastAsia="標楷體"/>
                <w:b/>
                <w:color w:val="auto"/>
                <w:sz w:val="24"/>
                <w:szCs w:val="24"/>
              </w:rPr>
              <w:t>科技</w:t>
            </w:r>
            <w:r w:rsidRPr="008230B3">
              <w:rPr>
                <w:rFonts w:eastAsia="標楷體"/>
                <w:b/>
                <w:color w:val="auto"/>
                <w:sz w:val="24"/>
                <w:szCs w:val="24"/>
              </w:rPr>
              <w:t>-</w:t>
            </w:r>
            <w:r w:rsidRPr="008230B3">
              <w:rPr>
                <w:rFonts w:eastAsia="標楷體"/>
                <w:b/>
                <w:color w:val="auto"/>
                <w:sz w:val="24"/>
                <w:szCs w:val="24"/>
              </w:rPr>
              <w:t>生活科技</w:t>
            </w: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435508" w:rsidRDefault="00A241A9" w:rsidP="00435508">
            <w:pPr>
              <w:ind w:firstLineChars="12" w:firstLine="29"/>
              <w:jc w:val="left"/>
              <w:rPr>
                <w:rFonts w:eastAsia="標楷體"/>
                <w:b/>
                <w:color w:val="auto"/>
                <w:kern w:val="2"/>
                <w:sz w:val="24"/>
                <w:szCs w:val="24"/>
              </w:rPr>
            </w:pPr>
            <w:r w:rsidRPr="00435508">
              <w:rPr>
                <w:rFonts w:eastAsia="標楷體"/>
                <w:b/>
                <w:color w:val="auto"/>
                <w:kern w:val="2"/>
                <w:sz w:val="24"/>
                <w:szCs w:val="24"/>
              </w:rPr>
              <w:t>1-21</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435508">
            <w:pPr>
              <w:jc w:val="center"/>
              <w:rPr>
                <w:rFonts w:eastAsia="標楷體"/>
                <w:b/>
                <w:color w:val="auto"/>
                <w:sz w:val="24"/>
                <w:szCs w:val="24"/>
              </w:rPr>
            </w:pPr>
            <w:r w:rsidRPr="008230B3">
              <w:rPr>
                <w:rFonts w:eastAsia="標楷體"/>
                <w:b/>
                <w:color w:val="auto"/>
                <w:sz w:val="24"/>
                <w:szCs w:val="24"/>
              </w:rPr>
              <w:t>21</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A241A9">
            <w:pPr>
              <w:rPr>
                <w:rFonts w:eastAsia="標楷體"/>
                <w:sz w:val="24"/>
                <w:szCs w:val="24"/>
              </w:rPr>
            </w:pPr>
          </w:p>
        </w:tc>
      </w:tr>
      <w:tr w:rsidR="00A241A9" w:rsidRPr="008230B3" w:rsidTr="00435508">
        <w:trPr>
          <w:trHeight w:val="340"/>
          <w:jc w:val="center"/>
        </w:trPr>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A241A9">
            <w:pPr>
              <w:jc w:val="center"/>
              <w:rPr>
                <w:rFonts w:eastAsia="標楷體"/>
                <w:color w:val="auto"/>
                <w:sz w:val="24"/>
                <w:szCs w:val="24"/>
              </w:rPr>
            </w:pPr>
            <w:r w:rsidRPr="008230B3">
              <w:rPr>
                <w:rFonts w:eastAsia="標楷體"/>
                <w:color w:val="auto"/>
                <w:sz w:val="24"/>
                <w:szCs w:val="24"/>
              </w:rPr>
              <w:t>10</w:t>
            </w:r>
          </w:p>
        </w:tc>
        <w:tc>
          <w:tcPr>
            <w:tcW w:w="3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435508">
            <w:pPr>
              <w:rPr>
                <w:b/>
                <w:color w:val="auto"/>
                <w:sz w:val="24"/>
                <w:szCs w:val="24"/>
              </w:rPr>
            </w:pPr>
            <w:r w:rsidRPr="008230B3">
              <w:rPr>
                <w:rFonts w:eastAsia="標楷體"/>
                <w:b/>
                <w:color w:val="auto"/>
                <w:kern w:val="2"/>
                <w:sz w:val="24"/>
                <w:szCs w:val="24"/>
                <w:lang w:eastAsia="zh-HK"/>
              </w:rPr>
              <w:t>安全</w:t>
            </w:r>
            <w:r w:rsidRPr="008230B3">
              <w:rPr>
                <w:rFonts w:eastAsia="標楷體"/>
                <w:b/>
                <w:color w:val="auto"/>
                <w:kern w:val="2"/>
                <w:sz w:val="24"/>
                <w:szCs w:val="24"/>
              </w:rPr>
              <w:t>教育</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A241A9">
            <w:pPr>
              <w:ind w:firstLine="0"/>
              <w:jc w:val="center"/>
              <w:rPr>
                <w:rFonts w:eastAsia="標楷體"/>
                <w:b/>
                <w:color w:val="auto"/>
                <w:sz w:val="24"/>
                <w:szCs w:val="24"/>
              </w:rPr>
            </w:pPr>
            <w:r w:rsidRPr="008230B3">
              <w:rPr>
                <w:rFonts w:eastAsia="標楷體"/>
                <w:b/>
                <w:color w:val="auto"/>
                <w:sz w:val="24"/>
                <w:szCs w:val="24"/>
              </w:rPr>
              <w:t>8</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435508">
            <w:r w:rsidRPr="008230B3">
              <w:rPr>
                <w:rFonts w:eastAsia="標楷體"/>
                <w:b/>
                <w:color w:val="auto"/>
                <w:sz w:val="24"/>
                <w:szCs w:val="24"/>
              </w:rPr>
              <w:t>科技</w:t>
            </w:r>
            <w:r w:rsidRPr="008230B3">
              <w:rPr>
                <w:rFonts w:eastAsia="標楷體"/>
                <w:b/>
                <w:color w:val="auto"/>
                <w:sz w:val="24"/>
                <w:szCs w:val="24"/>
              </w:rPr>
              <w:t>-</w:t>
            </w:r>
            <w:r w:rsidRPr="008230B3">
              <w:rPr>
                <w:rFonts w:eastAsia="標楷體"/>
                <w:b/>
                <w:color w:val="auto"/>
                <w:sz w:val="24"/>
                <w:szCs w:val="24"/>
              </w:rPr>
              <w:t>生活科技</w:t>
            </w: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435508" w:rsidRDefault="00A241A9" w:rsidP="00435508">
            <w:pPr>
              <w:ind w:firstLineChars="12" w:firstLine="29"/>
              <w:jc w:val="left"/>
              <w:rPr>
                <w:rFonts w:eastAsia="標楷體"/>
                <w:b/>
                <w:color w:val="auto"/>
                <w:kern w:val="2"/>
                <w:sz w:val="24"/>
                <w:szCs w:val="24"/>
              </w:rPr>
            </w:pPr>
            <w:r w:rsidRPr="00435508">
              <w:rPr>
                <w:rFonts w:eastAsia="標楷體"/>
                <w:b/>
                <w:color w:val="auto"/>
                <w:kern w:val="2"/>
                <w:sz w:val="24"/>
                <w:szCs w:val="24"/>
              </w:rPr>
              <w:t>2,3</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435508">
            <w:pPr>
              <w:jc w:val="center"/>
              <w:rPr>
                <w:rFonts w:eastAsia="標楷體"/>
                <w:b/>
                <w:color w:val="auto"/>
                <w:sz w:val="24"/>
                <w:szCs w:val="24"/>
              </w:rPr>
            </w:pPr>
            <w:r w:rsidRPr="008230B3">
              <w:rPr>
                <w:rFonts w:eastAsia="標楷體"/>
                <w:b/>
                <w:color w:val="auto"/>
                <w:sz w:val="24"/>
                <w:szCs w:val="24"/>
              </w:rPr>
              <w:t>2</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A241A9"/>
        </w:tc>
      </w:tr>
      <w:tr w:rsidR="00A241A9" w:rsidRPr="008230B3" w:rsidTr="00435508">
        <w:trPr>
          <w:trHeight w:val="340"/>
          <w:jc w:val="center"/>
        </w:trPr>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A241A9">
            <w:pPr>
              <w:jc w:val="center"/>
              <w:rPr>
                <w:rFonts w:eastAsia="標楷體"/>
                <w:color w:val="auto"/>
                <w:sz w:val="24"/>
                <w:szCs w:val="24"/>
              </w:rPr>
            </w:pPr>
            <w:r w:rsidRPr="008230B3">
              <w:rPr>
                <w:rFonts w:eastAsia="標楷體"/>
                <w:color w:val="auto"/>
                <w:sz w:val="24"/>
                <w:szCs w:val="24"/>
              </w:rPr>
              <w:t>11</w:t>
            </w:r>
          </w:p>
        </w:tc>
        <w:tc>
          <w:tcPr>
            <w:tcW w:w="3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435508">
            <w:pPr>
              <w:rPr>
                <w:b/>
                <w:color w:val="auto"/>
                <w:sz w:val="24"/>
                <w:szCs w:val="24"/>
              </w:rPr>
            </w:pPr>
            <w:r w:rsidRPr="008230B3">
              <w:rPr>
                <w:rFonts w:eastAsia="標楷體"/>
                <w:b/>
                <w:color w:val="auto"/>
                <w:kern w:val="2"/>
                <w:sz w:val="24"/>
                <w:szCs w:val="24"/>
                <w:lang w:eastAsia="zh-HK"/>
              </w:rPr>
              <w:t>人權</w:t>
            </w:r>
            <w:r w:rsidRPr="008230B3">
              <w:rPr>
                <w:rFonts w:eastAsia="標楷體"/>
                <w:b/>
                <w:color w:val="auto"/>
                <w:kern w:val="2"/>
                <w:sz w:val="24"/>
                <w:szCs w:val="24"/>
              </w:rPr>
              <w:t>教育</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A241A9">
            <w:pPr>
              <w:ind w:firstLine="0"/>
              <w:jc w:val="center"/>
              <w:rPr>
                <w:rFonts w:eastAsia="標楷體"/>
                <w:b/>
                <w:color w:val="auto"/>
                <w:sz w:val="24"/>
                <w:szCs w:val="24"/>
              </w:rPr>
            </w:pPr>
            <w:r w:rsidRPr="008230B3">
              <w:rPr>
                <w:rFonts w:eastAsia="標楷體"/>
                <w:b/>
                <w:color w:val="auto"/>
                <w:sz w:val="24"/>
                <w:szCs w:val="24"/>
              </w:rPr>
              <w:t>8</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435508">
            <w:r w:rsidRPr="008230B3">
              <w:rPr>
                <w:rFonts w:eastAsia="標楷體"/>
                <w:b/>
                <w:color w:val="auto"/>
                <w:sz w:val="24"/>
                <w:szCs w:val="24"/>
              </w:rPr>
              <w:t>科技</w:t>
            </w:r>
            <w:r w:rsidRPr="008230B3">
              <w:rPr>
                <w:rFonts w:eastAsia="標楷體"/>
                <w:b/>
                <w:color w:val="auto"/>
                <w:sz w:val="24"/>
                <w:szCs w:val="24"/>
              </w:rPr>
              <w:t>-</w:t>
            </w:r>
            <w:r w:rsidRPr="008230B3">
              <w:rPr>
                <w:rFonts w:eastAsia="標楷體"/>
                <w:b/>
                <w:color w:val="auto"/>
                <w:sz w:val="24"/>
                <w:szCs w:val="24"/>
              </w:rPr>
              <w:t>生活科技</w:t>
            </w: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435508" w:rsidRDefault="00A241A9" w:rsidP="00435508">
            <w:pPr>
              <w:ind w:firstLineChars="12" w:firstLine="29"/>
              <w:jc w:val="left"/>
              <w:rPr>
                <w:rFonts w:eastAsia="標楷體"/>
                <w:b/>
                <w:color w:val="auto"/>
                <w:kern w:val="2"/>
                <w:sz w:val="24"/>
                <w:szCs w:val="24"/>
              </w:rPr>
            </w:pPr>
            <w:r w:rsidRPr="00435508">
              <w:rPr>
                <w:rFonts w:eastAsia="標楷體"/>
                <w:b/>
                <w:color w:val="auto"/>
                <w:kern w:val="2"/>
                <w:sz w:val="24"/>
                <w:szCs w:val="24"/>
              </w:rPr>
              <w:t>18,19</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435508">
            <w:pPr>
              <w:jc w:val="center"/>
              <w:rPr>
                <w:rFonts w:eastAsia="標楷體"/>
                <w:b/>
                <w:color w:val="auto"/>
                <w:sz w:val="24"/>
                <w:szCs w:val="24"/>
              </w:rPr>
            </w:pPr>
            <w:r w:rsidRPr="008230B3">
              <w:rPr>
                <w:rFonts w:eastAsia="標楷體"/>
                <w:b/>
                <w:color w:val="auto"/>
                <w:sz w:val="24"/>
                <w:szCs w:val="24"/>
              </w:rPr>
              <w:t>2</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A241A9"/>
        </w:tc>
      </w:tr>
      <w:tr w:rsidR="00A241A9" w:rsidRPr="008230B3" w:rsidTr="00435508">
        <w:trPr>
          <w:trHeight w:val="340"/>
          <w:jc w:val="center"/>
        </w:trPr>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A241A9">
            <w:pPr>
              <w:jc w:val="center"/>
              <w:rPr>
                <w:rFonts w:eastAsia="標楷體"/>
                <w:color w:val="auto"/>
                <w:sz w:val="24"/>
                <w:szCs w:val="24"/>
              </w:rPr>
            </w:pPr>
            <w:r w:rsidRPr="008230B3">
              <w:rPr>
                <w:rFonts w:eastAsia="標楷體"/>
                <w:color w:val="auto"/>
                <w:sz w:val="24"/>
                <w:szCs w:val="24"/>
              </w:rPr>
              <w:t>12</w:t>
            </w:r>
          </w:p>
        </w:tc>
        <w:tc>
          <w:tcPr>
            <w:tcW w:w="3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435508">
            <w:pPr>
              <w:rPr>
                <w:rFonts w:eastAsia="標楷體"/>
                <w:b/>
                <w:color w:val="auto"/>
                <w:kern w:val="2"/>
                <w:sz w:val="24"/>
                <w:szCs w:val="24"/>
                <w:lang w:eastAsia="zh-HK"/>
              </w:rPr>
            </w:pPr>
            <w:r w:rsidRPr="008230B3">
              <w:rPr>
                <w:rFonts w:eastAsia="標楷體"/>
                <w:b/>
                <w:color w:val="auto"/>
                <w:kern w:val="2"/>
                <w:sz w:val="24"/>
                <w:szCs w:val="24"/>
              </w:rPr>
              <w:t>國際教育</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A241A9">
            <w:pPr>
              <w:ind w:firstLine="0"/>
              <w:jc w:val="center"/>
              <w:rPr>
                <w:rFonts w:eastAsia="標楷體"/>
                <w:b/>
                <w:color w:val="auto"/>
                <w:sz w:val="24"/>
                <w:szCs w:val="24"/>
              </w:rPr>
            </w:pPr>
            <w:r w:rsidRPr="008230B3">
              <w:rPr>
                <w:rFonts w:eastAsia="標楷體"/>
                <w:b/>
                <w:color w:val="auto"/>
                <w:sz w:val="24"/>
                <w:szCs w:val="24"/>
              </w:rPr>
              <w:t>8</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435508">
            <w:r w:rsidRPr="008230B3">
              <w:rPr>
                <w:rFonts w:eastAsia="標楷體"/>
                <w:b/>
                <w:color w:val="auto"/>
                <w:sz w:val="24"/>
                <w:szCs w:val="24"/>
              </w:rPr>
              <w:t>科技</w:t>
            </w:r>
            <w:r w:rsidRPr="008230B3">
              <w:rPr>
                <w:rFonts w:eastAsia="標楷體"/>
                <w:b/>
                <w:color w:val="auto"/>
                <w:sz w:val="24"/>
                <w:szCs w:val="24"/>
              </w:rPr>
              <w:t>-</w:t>
            </w:r>
            <w:r w:rsidRPr="008230B3">
              <w:rPr>
                <w:rFonts w:eastAsia="標楷體"/>
                <w:b/>
                <w:color w:val="auto"/>
                <w:sz w:val="24"/>
                <w:szCs w:val="24"/>
              </w:rPr>
              <w:t>生活科技</w:t>
            </w: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435508" w:rsidRDefault="00A241A9" w:rsidP="00435508">
            <w:pPr>
              <w:ind w:firstLineChars="12" w:firstLine="29"/>
              <w:jc w:val="left"/>
              <w:rPr>
                <w:rFonts w:eastAsia="標楷體"/>
                <w:b/>
                <w:color w:val="auto"/>
                <w:kern w:val="2"/>
                <w:sz w:val="24"/>
                <w:szCs w:val="24"/>
              </w:rPr>
            </w:pPr>
            <w:r w:rsidRPr="00435508">
              <w:rPr>
                <w:rFonts w:eastAsia="標楷體"/>
                <w:b/>
                <w:color w:val="auto"/>
                <w:kern w:val="2"/>
                <w:sz w:val="24"/>
                <w:szCs w:val="24"/>
              </w:rPr>
              <w:t>20,21</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435508">
            <w:pPr>
              <w:jc w:val="center"/>
              <w:rPr>
                <w:rFonts w:eastAsia="標楷體"/>
                <w:b/>
                <w:color w:val="auto"/>
                <w:sz w:val="24"/>
                <w:szCs w:val="24"/>
              </w:rPr>
            </w:pPr>
            <w:r w:rsidRPr="008230B3">
              <w:rPr>
                <w:rFonts w:eastAsia="標楷體"/>
                <w:b/>
                <w:color w:val="auto"/>
                <w:sz w:val="24"/>
                <w:szCs w:val="24"/>
              </w:rPr>
              <w:t>2</w:t>
            </w: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1A9" w:rsidRPr="008230B3" w:rsidRDefault="00A241A9" w:rsidP="00A241A9"/>
        </w:tc>
      </w:tr>
    </w:tbl>
    <w:p w:rsidR="000F15B9" w:rsidRPr="008230B3" w:rsidRDefault="000F15B9" w:rsidP="000F15B9">
      <w:pPr>
        <w:ind w:firstLine="0"/>
        <w:rPr>
          <w:rFonts w:eastAsia="標楷體"/>
          <w:color w:val="FF0000"/>
          <w:sz w:val="24"/>
          <w:szCs w:val="24"/>
        </w:rPr>
      </w:pPr>
      <w:r w:rsidRPr="008230B3">
        <w:rPr>
          <w:rFonts w:eastAsia="標楷體"/>
          <w:color w:val="FF0000"/>
          <w:sz w:val="24"/>
          <w:szCs w:val="24"/>
        </w:rPr>
        <w:t>備註：</w:t>
      </w:r>
    </w:p>
    <w:p w:rsidR="000F15B9" w:rsidRPr="008230B3" w:rsidRDefault="000F15B9" w:rsidP="000F15B9">
      <w:pPr>
        <w:ind w:firstLine="0"/>
        <w:rPr>
          <w:rFonts w:eastAsia="標楷體"/>
          <w:color w:val="FF0000"/>
          <w:sz w:val="24"/>
          <w:szCs w:val="24"/>
        </w:rPr>
      </w:pPr>
      <w:r w:rsidRPr="008230B3">
        <w:rPr>
          <w:rFonts w:eastAsia="標楷體"/>
          <w:color w:val="FF0000"/>
          <w:sz w:val="24"/>
          <w:szCs w:val="24"/>
        </w:rPr>
        <w:lastRenderedPageBreak/>
        <w:t>(</w:t>
      </w:r>
      <w:proofErr w:type="gramStart"/>
      <w:r w:rsidRPr="008230B3">
        <w:rPr>
          <w:rFonts w:eastAsia="標楷體"/>
          <w:color w:val="FF0000"/>
          <w:sz w:val="24"/>
          <w:szCs w:val="24"/>
        </w:rPr>
        <w:t>一</w:t>
      </w:r>
      <w:proofErr w:type="gramEnd"/>
      <w:r w:rsidRPr="008230B3">
        <w:rPr>
          <w:rFonts w:eastAsia="標楷體"/>
          <w:color w:val="FF0000"/>
          <w:sz w:val="24"/>
          <w:szCs w:val="24"/>
        </w:rPr>
        <w:t>)</w:t>
      </w:r>
      <w:r w:rsidRPr="008230B3">
        <w:rPr>
          <w:rFonts w:eastAsia="標楷體"/>
          <w:color w:val="FF0000"/>
          <w:sz w:val="24"/>
          <w:szCs w:val="24"/>
        </w:rPr>
        <w:t>必要辦理項目（融入課程實施）說明：</w:t>
      </w:r>
    </w:p>
    <w:p w:rsidR="000F15B9" w:rsidRPr="008230B3" w:rsidRDefault="000F15B9" w:rsidP="000F15B9">
      <w:pPr>
        <w:ind w:firstLine="0"/>
        <w:rPr>
          <w:rFonts w:eastAsia="標楷體"/>
          <w:color w:val="FF0000"/>
          <w:sz w:val="24"/>
          <w:szCs w:val="24"/>
        </w:rPr>
      </w:pPr>
      <w:r w:rsidRPr="008230B3">
        <w:rPr>
          <w:rFonts w:eastAsia="標楷體"/>
          <w:color w:val="FF0000"/>
          <w:sz w:val="24"/>
          <w:szCs w:val="24"/>
        </w:rPr>
        <w:t xml:space="preserve">   1.</w:t>
      </w:r>
      <w:r w:rsidRPr="008230B3">
        <w:rPr>
          <w:rFonts w:eastAsia="標楷體"/>
          <w:color w:val="FF0000"/>
          <w:sz w:val="24"/>
          <w:szCs w:val="24"/>
        </w:rPr>
        <w:t>國民中小學除應將性平等教育融入課程外，每學期應實施性別平等教育相關課程或活動至少</w:t>
      </w:r>
      <w:r w:rsidRPr="008230B3">
        <w:rPr>
          <w:rFonts w:eastAsia="標楷體"/>
          <w:color w:val="FF0000"/>
          <w:sz w:val="24"/>
          <w:szCs w:val="24"/>
        </w:rPr>
        <w:t>4</w:t>
      </w:r>
      <w:r w:rsidRPr="008230B3">
        <w:rPr>
          <w:rFonts w:eastAsia="標楷體"/>
          <w:color w:val="FF0000"/>
          <w:sz w:val="24"/>
          <w:szCs w:val="24"/>
        </w:rPr>
        <w:t>小時</w:t>
      </w:r>
      <w:r w:rsidRPr="008230B3">
        <w:rPr>
          <w:rFonts w:eastAsia="標楷體"/>
          <w:color w:val="FF0000"/>
          <w:sz w:val="24"/>
          <w:szCs w:val="24"/>
        </w:rPr>
        <w:t>(</w:t>
      </w:r>
      <w:r w:rsidRPr="008230B3">
        <w:rPr>
          <w:rFonts w:eastAsia="標楷體"/>
          <w:color w:val="FF0000"/>
          <w:sz w:val="24"/>
          <w:szCs w:val="24"/>
        </w:rPr>
        <w:t>性別平等教育法第</w:t>
      </w:r>
      <w:r w:rsidRPr="008230B3">
        <w:rPr>
          <w:rFonts w:eastAsia="標楷體"/>
          <w:color w:val="FF0000"/>
          <w:sz w:val="24"/>
          <w:szCs w:val="24"/>
        </w:rPr>
        <w:t>17</w:t>
      </w:r>
      <w:r w:rsidRPr="008230B3">
        <w:rPr>
          <w:rFonts w:eastAsia="標楷體"/>
          <w:color w:val="FF0000"/>
          <w:sz w:val="24"/>
          <w:szCs w:val="24"/>
        </w:rPr>
        <w:t>條</w:t>
      </w:r>
      <w:r w:rsidRPr="008230B3">
        <w:rPr>
          <w:rFonts w:eastAsia="標楷體"/>
          <w:color w:val="FF0000"/>
          <w:sz w:val="24"/>
          <w:szCs w:val="24"/>
        </w:rPr>
        <w:t>)</w:t>
      </w:r>
      <w:r w:rsidRPr="008230B3">
        <w:rPr>
          <w:rFonts w:eastAsia="標楷體"/>
          <w:color w:val="FF0000"/>
          <w:sz w:val="24"/>
          <w:szCs w:val="24"/>
        </w:rPr>
        <w:t>。</w:t>
      </w:r>
    </w:p>
    <w:p w:rsidR="000F15B9" w:rsidRPr="008230B3" w:rsidRDefault="000F15B9" w:rsidP="000F15B9">
      <w:pPr>
        <w:ind w:firstLine="0"/>
        <w:rPr>
          <w:rFonts w:eastAsia="標楷體"/>
          <w:color w:val="FF0000"/>
          <w:sz w:val="24"/>
          <w:szCs w:val="24"/>
        </w:rPr>
      </w:pPr>
      <w:r w:rsidRPr="008230B3">
        <w:rPr>
          <w:rFonts w:eastAsia="標楷體"/>
          <w:color w:val="FF0000"/>
          <w:sz w:val="24"/>
          <w:szCs w:val="24"/>
        </w:rPr>
        <w:t xml:space="preserve">     </w:t>
      </w:r>
      <w:r w:rsidRPr="008230B3">
        <w:rPr>
          <w:rFonts w:eastAsia="標楷體"/>
          <w:color w:val="FF0000"/>
          <w:sz w:val="24"/>
          <w:szCs w:val="24"/>
        </w:rPr>
        <w:t>另依「兒童及少年性剝削防制條例」第</w:t>
      </w:r>
      <w:r w:rsidRPr="008230B3">
        <w:rPr>
          <w:rFonts w:eastAsia="標楷體"/>
          <w:color w:val="FF0000"/>
          <w:sz w:val="24"/>
          <w:szCs w:val="24"/>
        </w:rPr>
        <w:t>4</w:t>
      </w:r>
      <w:r w:rsidRPr="008230B3">
        <w:rPr>
          <w:rFonts w:eastAsia="標楷體"/>
          <w:color w:val="FF0000"/>
          <w:sz w:val="24"/>
          <w:szCs w:val="24"/>
        </w:rPr>
        <w:t>條規定</w:t>
      </w:r>
      <w:r w:rsidRPr="008230B3">
        <w:rPr>
          <w:rFonts w:eastAsia="標楷體"/>
          <w:color w:val="FF0000"/>
          <w:sz w:val="24"/>
          <w:szCs w:val="24"/>
        </w:rPr>
        <w:t>:</w:t>
      </w:r>
      <w:r w:rsidRPr="008230B3">
        <w:rPr>
          <w:rFonts w:eastAsia="標楷體"/>
          <w:color w:val="FF0000"/>
          <w:sz w:val="24"/>
          <w:szCs w:val="24"/>
        </w:rPr>
        <w:t>「高級中等以下學校每學年應辦理兒童及少年性剝削防治教育課程或教育宣導」。</w:t>
      </w:r>
    </w:p>
    <w:p w:rsidR="000F15B9" w:rsidRPr="008230B3" w:rsidRDefault="000F15B9" w:rsidP="000F15B9">
      <w:pPr>
        <w:ind w:firstLine="0"/>
        <w:rPr>
          <w:rFonts w:eastAsia="標楷體"/>
          <w:color w:val="FF0000"/>
          <w:sz w:val="24"/>
          <w:szCs w:val="24"/>
        </w:rPr>
      </w:pPr>
      <w:r w:rsidRPr="008230B3">
        <w:rPr>
          <w:rFonts w:eastAsia="標楷體"/>
          <w:color w:val="FF0000"/>
          <w:sz w:val="24"/>
          <w:szCs w:val="24"/>
        </w:rPr>
        <w:t xml:space="preserve">   2.</w:t>
      </w:r>
      <w:r w:rsidRPr="008230B3">
        <w:rPr>
          <w:rFonts w:eastAsia="標楷體"/>
          <w:color w:val="FF0000"/>
          <w:sz w:val="24"/>
          <w:szCs w:val="24"/>
        </w:rPr>
        <w:t>依據「性侵害犯罪防治法」第</w:t>
      </w:r>
      <w:r w:rsidRPr="008230B3">
        <w:rPr>
          <w:rFonts w:eastAsia="標楷體"/>
          <w:color w:val="FF0000"/>
          <w:sz w:val="24"/>
          <w:szCs w:val="24"/>
        </w:rPr>
        <w:t>7</w:t>
      </w:r>
      <w:r w:rsidRPr="008230B3">
        <w:rPr>
          <w:rFonts w:eastAsia="標楷體"/>
          <w:color w:val="FF0000"/>
          <w:sz w:val="24"/>
          <w:szCs w:val="24"/>
        </w:rPr>
        <w:t>條之規定：各級中小學每學年應至少有</w:t>
      </w:r>
      <w:r w:rsidRPr="008230B3">
        <w:rPr>
          <w:rFonts w:eastAsia="標楷體"/>
          <w:color w:val="FF0000"/>
          <w:sz w:val="24"/>
          <w:szCs w:val="24"/>
        </w:rPr>
        <w:t>4</w:t>
      </w:r>
      <w:r w:rsidRPr="008230B3">
        <w:rPr>
          <w:rFonts w:eastAsia="標楷體"/>
          <w:color w:val="FF0000"/>
          <w:sz w:val="24"/>
          <w:szCs w:val="24"/>
        </w:rPr>
        <w:t>小時以上之性侵害防治教育課程</w:t>
      </w:r>
      <w:r w:rsidRPr="008230B3">
        <w:rPr>
          <w:rFonts w:eastAsia="標楷體"/>
          <w:color w:val="FF0000"/>
          <w:sz w:val="24"/>
          <w:szCs w:val="24"/>
        </w:rPr>
        <w:t>(</w:t>
      </w:r>
      <w:r w:rsidRPr="008230B3">
        <w:rPr>
          <w:rFonts w:eastAsia="標楷體"/>
          <w:color w:val="FF0000"/>
          <w:sz w:val="24"/>
          <w:szCs w:val="24"/>
        </w:rPr>
        <w:t>課程內容應包括：兩</w:t>
      </w:r>
    </w:p>
    <w:p w:rsidR="000F15B9" w:rsidRPr="008230B3" w:rsidRDefault="000F15B9" w:rsidP="000F15B9">
      <w:pPr>
        <w:ind w:firstLine="0"/>
        <w:rPr>
          <w:rFonts w:eastAsia="標楷體"/>
          <w:color w:val="FF0000"/>
          <w:sz w:val="24"/>
          <w:szCs w:val="24"/>
        </w:rPr>
      </w:pPr>
      <w:r w:rsidRPr="008230B3">
        <w:rPr>
          <w:rFonts w:eastAsia="標楷體"/>
          <w:color w:val="FF0000"/>
          <w:sz w:val="24"/>
          <w:szCs w:val="24"/>
        </w:rPr>
        <w:t xml:space="preserve">     </w:t>
      </w:r>
      <w:r w:rsidRPr="008230B3">
        <w:rPr>
          <w:rFonts w:eastAsia="標楷體"/>
          <w:color w:val="FF0000"/>
          <w:sz w:val="24"/>
          <w:szCs w:val="24"/>
        </w:rPr>
        <w:t>性性器官構造與功能；安全性行為與自我保護性知識；性別平等之教育；正確性心理之建立；對他人性自由之尊重；性侵害犯罪</w:t>
      </w:r>
    </w:p>
    <w:p w:rsidR="000F15B9" w:rsidRPr="008230B3" w:rsidRDefault="000F15B9" w:rsidP="000F15B9">
      <w:pPr>
        <w:ind w:firstLine="0"/>
        <w:rPr>
          <w:rFonts w:eastAsia="標楷體"/>
          <w:color w:val="FF0000"/>
          <w:sz w:val="24"/>
          <w:szCs w:val="24"/>
        </w:rPr>
      </w:pPr>
      <w:r w:rsidRPr="008230B3">
        <w:rPr>
          <w:rFonts w:eastAsia="標楷體"/>
          <w:color w:val="FF0000"/>
          <w:sz w:val="24"/>
          <w:szCs w:val="24"/>
        </w:rPr>
        <w:t xml:space="preserve">     </w:t>
      </w:r>
      <w:r w:rsidRPr="008230B3">
        <w:rPr>
          <w:rFonts w:eastAsia="標楷體"/>
          <w:color w:val="FF0000"/>
          <w:sz w:val="24"/>
          <w:szCs w:val="24"/>
        </w:rPr>
        <w:t>之認識；性侵害危機之處理；性侵害防範之技巧；其他與性侵害有關之教育</w:t>
      </w:r>
      <w:r w:rsidRPr="008230B3">
        <w:rPr>
          <w:rFonts w:eastAsia="標楷體"/>
          <w:color w:val="FF0000"/>
          <w:sz w:val="24"/>
          <w:szCs w:val="24"/>
        </w:rPr>
        <w:t>)</w:t>
      </w:r>
      <w:r w:rsidRPr="008230B3">
        <w:rPr>
          <w:rFonts w:eastAsia="標楷體"/>
          <w:color w:val="FF0000"/>
          <w:sz w:val="24"/>
          <w:szCs w:val="24"/>
        </w:rPr>
        <w:t>，學校應運用多元方式進行教學。</w:t>
      </w:r>
    </w:p>
    <w:p w:rsidR="000F15B9" w:rsidRPr="008230B3" w:rsidRDefault="000F15B9" w:rsidP="000F15B9">
      <w:pPr>
        <w:ind w:firstLine="0"/>
        <w:rPr>
          <w:rFonts w:eastAsia="標楷體"/>
          <w:color w:val="FF0000"/>
          <w:sz w:val="24"/>
          <w:szCs w:val="24"/>
        </w:rPr>
      </w:pPr>
      <w:r w:rsidRPr="008230B3">
        <w:rPr>
          <w:rFonts w:eastAsia="標楷體"/>
          <w:color w:val="FF0000"/>
          <w:sz w:val="24"/>
          <w:szCs w:val="24"/>
        </w:rPr>
        <w:t xml:space="preserve">   3.</w:t>
      </w:r>
      <w:r w:rsidRPr="008230B3">
        <w:rPr>
          <w:rFonts w:eastAsia="標楷體"/>
          <w:color w:val="FF0000"/>
          <w:sz w:val="24"/>
          <w:szCs w:val="24"/>
        </w:rPr>
        <w:t>環境教育課程每學年至少</w:t>
      </w:r>
      <w:r w:rsidRPr="008230B3">
        <w:rPr>
          <w:rFonts w:eastAsia="標楷體"/>
          <w:color w:val="FF0000"/>
          <w:sz w:val="24"/>
          <w:szCs w:val="24"/>
        </w:rPr>
        <w:t>4</w:t>
      </w:r>
      <w:r w:rsidRPr="008230B3">
        <w:rPr>
          <w:rFonts w:eastAsia="標楷體"/>
          <w:color w:val="FF0000"/>
          <w:sz w:val="24"/>
          <w:szCs w:val="24"/>
        </w:rPr>
        <w:t>小時</w:t>
      </w:r>
      <w:r w:rsidRPr="008230B3">
        <w:rPr>
          <w:rFonts w:eastAsia="標楷體"/>
          <w:color w:val="FF0000"/>
          <w:sz w:val="24"/>
          <w:szCs w:val="24"/>
        </w:rPr>
        <w:t>(</w:t>
      </w:r>
      <w:r w:rsidRPr="008230B3">
        <w:rPr>
          <w:rFonts w:eastAsia="標楷體"/>
          <w:color w:val="FF0000"/>
          <w:sz w:val="24"/>
          <w:szCs w:val="24"/>
        </w:rPr>
        <w:t>含海洋教育</w:t>
      </w:r>
      <w:r w:rsidRPr="008230B3">
        <w:rPr>
          <w:rFonts w:eastAsia="標楷體"/>
          <w:color w:val="FF0000"/>
          <w:sz w:val="24"/>
          <w:szCs w:val="24"/>
        </w:rPr>
        <w:t>1</w:t>
      </w:r>
      <w:r w:rsidRPr="008230B3">
        <w:rPr>
          <w:rFonts w:eastAsia="標楷體"/>
          <w:color w:val="FF0000"/>
          <w:sz w:val="24"/>
          <w:szCs w:val="24"/>
        </w:rPr>
        <w:t>小時，環境倫理、永續發展、氣候變遷、災害防救、能源資源永續利用</w:t>
      </w:r>
      <w:r w:rsidRPr="008230B3">
        <w:rPr>
          <w:rFonts w:eastAsia="標楷體"/>
          <w:color w:val="FF0000"/>
          <w:sz w:val="24"/>
          <w:szCs w:val="24"/>
        </w:rPr>
        <w:t>3</w:t>
      </w:r>
      <w:r w:rsidRPr="008230B3">
        <w:rPr>
          <w:rFonts w:eastAsia="標楷體"/>
          <w:color w:val="FF0000"/>
          <w:sz w:val="24"/>
          <w:szCs w:val="24"/>
        </w:rPr>
        <w:t>小時</w:t>
      </w:r>
      <w:r w:rsidRPr="008230B3">
        <w:rPr>
          <w:rFonts w:eastAsia="標楷體"/>
          <w:color w:val="FF0000"/>
          <w:sz w:val="24"/>
          <w:szCs w:val="24"/>
        </w:rPr>
        <w:t>)(</w:t>
      </w:r>
      <w:r w:rsidRPr="008230B3">
        <w:rPr>
          <w:rFonts w:eastAsia="標楷體"/>
          <w:color w:val="FF0000"/>
          <w:sz w:val="24"/>
          <w:szCs w:val="24"/>
        </w:rPr>
        <w:t>環</w:t>
      </w:r>
    </w:p>
    <w:p w:rsidR="000F15B9" w:rsidRPr="008230B3" w:rsidRDefault="000F15B9" w:rsidP="000F15B9">
      <w:pPr>
        <w:ind w:firstLine="0"/>
        <w:rPr>
          <w:rFonts w:eastAsia="標楷體"/>
          <w:color w:val="FF0000"/>
          <w:sz w:val="24"/>
          <w:szCs w:val="24"/>
        </w:rPr>
      </w:pPr>
      <w:r w:rsidRPr="008230B3">
        <w:rPr>
          <w:rFonts w:eastAsia="標楷體"/>
          <w:color w:val="FF0000"/>
          <w:sz w:val="24"/>
          <w:szCs w:val="24"/>
        </w:rPr>
        <w:t xml:space="preserve">     </w:t>
      </w:r>
      <w:r w:rsidRPr="008230B3">
        <w:rPr>
          <w:rFonts w:eastAsia="標楷體"/>
          <w:color w:val="FF0000"/>
          <w:sz w:val="24"/>
          <w:szCs w:val="24"/>
        </w:rPr>
        <w:t>境教育法第</w:t>
      </w:r>
      <w:r w:rsidRPr="008230B3">
        <w:rPr>
          <w:rFonts w:eastAsia="標楷體"/>
          <w:color w:val="FF0000"/>
          <w:sz w:val="24"/>
          <w:szCs w:val="24"/>
        </w:rPr>
        <w:t>19</w:t>
      </w:r>
      <w:r w:rsidRPr="008230B3">
        <w:rPr>
          <w:rFonts w:eastAsia="標楷體"/>
          <w:color w:val="FF0000"/>
          <w:sz w:val="24"/>
          <w:szCs w:val="24"/>
        </w:rPr>
        <w:t>條</w:t>
      </w:r>
      <w:r w:rsidRPr="008230B3">
        <w:rPr>
          <w:rFonts w:eastAsia="標楷體"/>
          <w:color w:val="FF0000"/>
          <w:sz w:val="24"/>
          <w:szCs w:val="24"/>
        </w:rPr>
        <w:t>)</w:t>
      </w:r>
      <w:r w:rsidRPr="008230B3">
        <w:rPr>
          <w:rFonts w:eastAsia="標楷體"/>
          <w:color w:val="FF0000"/>
          <w:sz w:val="24"/>
          <w:szCs w:val="24"/>
        </w:rPr>
        <w:t>。</w:t>
      </w:r>
    </w:p>
    <w:p w:rsidR="000F15B9" w:rsidRPr="008230B3" w:rsidRDefault="000F15B9" w:rsidP="000F15B9">
      <w:pPr>
        <w:ind w:firstLine="0"/>
        <w:rPr>
          <w:rFonts w:eastAsia="標楷體"/>
          <w:color w:val="FF0000"/>
          <w:sz w:val="24"/>
          <w:szCs w:val="24"/>
        </w:rPr>
      </w:pPr>
      <w:r w:rsidRPr="008230B3">
        <w:rPr>
          <w:rFonts w:eastAsia="標楷體"/>
          <w:color w:val="FF0000"/>
          <w:sz w:val="24"/>
          <w:szCs w:val="24"/>
        </w:rPr>
        <w:t xml:space="preserve">   4.</w:t>
      </w:r>
      <w:r w:rsidRPr="008230B3">
        <w:rPr>
          <w:rFonts w:eastAsia="標楷體"/>
          <w:color w:val="FF0000"/>
          <w:sz w:val="24"/>
          <w:szCs w:val="24"/>
        </w:rPr>
        <w:t>家庭教育課程每學年至少</w:t>
      </w:r>
      <w:r w:rsidRPr="008230B3">
        <w:rPr>
          <w:rFonts w:eastAsia="標楷體"/>
          <w:color w:val="FF0000"/>
          <w:sz w:val="24"/>
          <w:szCs w:val="24"/>
        </w:rPr>
        <w:t>4</w:t>
      </w:r>
      <w:r w:rsidRPr="008230B3">
        <w:rPr>
          <w:rFonts w:eastAsia="標楷體"/>
          <w:color w:val="FF0000"/>
          <w:sz w:val="24"/>
          <w:szCs w:val="24"/>
        </w:rPr>
        <w:t>小時</w:t>
      </w:r>
      <w:r w:rsidRPr="008230B3">
        <w:rPr>
          <w:rFonts w:eastAsia="標楷體"/>
          <w:color w:val="FF0000"/>
          <w:sz w:val="24"/>
          <w:szCs w:val="24"/>
        </w:rPr>
        <w:t>(103.6.18</w:t>
      </w:r>
      <w:r w:rsidRPr="008230B3">
        <w:rPr>
          <w:rFonts w:eastAsia="標楷體"/>
          <w:color w:val="FF0000"/>
          <w:sz w:val="24"/>
          <w:szCs w:val="24"/>
        </w:rPr>
        <w:t>修正公布之家庭教育法第</w:t>
      </w:r>
      <w:r w:rsidRPr="008230B3">
        <w:rPr>
          <w:rFonts w:eastAsia="標楷體"/>
          <w:color w:val="FF0000"/>
          <w:sz w:val="24"/>
          <w:szCs w:val="24"/>
        </w:rPr>
        <w:t>12</w:t>
      </w:r>
      <w:r w:rsidRPr="008230B3">
        <w:rPr>
          <w:rFonts w:eastAsia="標楷體"/>
          <w:color w:val="FF0000"/>
          <w:sz w:val="24"/>
          <w:szCs w:val="24"/>
        </w:rPr>
        <w:t>條高級中等以下學校每學年應在正式課程外實施四小時</w:t>
      </w:r>
    </w:p>
    <w:p w:rsidR="000F15B9" w:rsidRPr="008230B3" w:rsidRDefault="000F15B9" w:rsidP="000F15B9">
      <w:pPr>
        <w:ind w:firstLine="0"/>
        <w:rPr>
          <w:rFonts w:eastAsia="標楷體"/>
          <w:color w:val="FF0000"/>
          <w:sz w:val="24"/>
          <w:szCs w:val="24"/>
        </w:rPr>
      </w:pPr>
      <w:r w:rsidRPr="008230B3">
        <w:rPr>
          <w:rFonts w:eastAsia="標楷體"/>
          <w:color w:val="FF0000"/>
          <w:sz w:val="24"/>
          <w:szCs w:val="24"/>
        </w:rPr>
        <w:t xml:space="preserve">     </w:t>
      </w:r>
      <w:r w:rsidRPr="008230B3">
        <w:rPr>
          <w:rFonts w:eastAsia="標楷體"/>
          <w:color w:val="FF0000"/>
          <w:sz w:val="24"/>
          <w:szCs w:val="24"/>
        </w:rPr>
        <w:t>以上家庭教育課程及活動，並應會同家長會辦理親職教育</w:t>
      </w:r>
      <w:r w:rsidRPr="008230B3">
        <w:rPr>
          <w:rFonts w:eastAsia="標楷體"/>
          <w:color w:val="FF0000"/>
          <w:sz w:val="24"/>
          <w:szCs w:val="24"/>
        </w:rPr>
        <w:t>)</w:t>
      </w:r>
      <w:r w:rsidRPr="008230B3">
        <w:rPr>
          <w:rFonts w:eastAsia="標楷體"/>
          <w:color w:val="FF0000"/>
          <w:sz w:val="24"/>
          <w:szCs w:val="24"/>
        </w:rPr>
        <w:t>。</w:t>
      </w:r>
    </w:p>
    <w:p w:rsidR="000F15B9" w:rsidRPr="008230B3" w:rsidRDefault="000F15B9" w:rsidP="000F15B9">
      <w:pPr>
        <w:ind w:firstLine="0"/>
        <w:rPr>
          <w:rFonts w:eastAsia="標楷體"/>
          <w:color w:val="FF0000"/>
          <w:sz w:val="24"/>
          <w:szCs w:val="24"/>
        </w:rPr>
      </w:pPr>
      <w:r w:rsidRPr="008230B3">
        <w:rPr>
          <w:rFonts w:eastAsia="標楷體"/>
          <w:color w:val="FF0000"/>
          <w:sz w:val="24"/>
          <w:szCs w:val="24"/>
        </w:rPr>
        <w:t xml:space="preserve">   5.</w:t>
      </w:r>
      <w:r w:rsidRPr="008230B3">
        <w:rPr>
          <w:rFonts w:eastAsia="標楷體"/>
          <w:color w:val="FF0000"/>
          <w:sz w:val="24"/>
          <w:szCs w:val="24"/>
        </w:rPr>
        <w:t>依據「家庭暴力防治法」第</w:t>
      </w:r>
      <w:r w:rsidRPr="008230B3">
        <w:rPr>
          <w:rFonts w:eastAsia="標楷體"/>
          <w:color w:val="FF0000"/>
          <w:sz w:val="24"/>
          <w:szCs w:val="24"/>
        </w:rPr>
        <w:t>60</w:t>
      </w:r>
      <w:r w:rsidRPr="008230B3">
        <w:rPr>
          <w:rFonts w:eastAsia="標楷體"/>
          <w:color w:val="FF0000"/>
          <w:sz w:val="24"/>
          <w:szCs w:val="24"/>
        </w:rPr>
        <w:t>條之規定：高級中等以下學校每學年應有</w:t>
      </w:r>
      <w:r w:rsidRPr="008230B3">
        <w:rPr>
          <w:rFonts w:eastAsia="標楷體"/>
          <w:color w:val="FF0000"/>
          <w:sz w:val="24"/>
          <w:szCs w:val="24"/>
        </w:rPr>
        <w:t>4</w:t>
      </w:r>
      <w:r w:rsidRPr="008230B3">
        <w:rPr>
          <w:rFonts w:eastAsia="標楷體"/>
          <w:color w:val="FF0000"/>
          <w:sz w:val="24"/>
          <w:szCs w:val="24"/>
        </w:rPr>
        <w:t>小時以上之家庭暴力防治課程，但得於總時數不變下，</w:t>
      </w:r>
      <w:r w:rsidRPr="008230B3">
        <w:rPr>
          <w:rFonts w:eastAsia="標楷體"/>
          <w:color w:val="FF0000"/>
          <w:sz w:val="24"/>
          <w:szCs w:val="24"/>
        </w:rPr>
        <w:t xml:space="preserve"> </w:t>
      </w:r>
    </w:p>
    <w:p w:rsidR="000F15B9" w:rsidRPr="008230B3" w:rsidRDefault="000F15B9" w:rsidP="000F15B9">
      <w:pPr>
        <w:ind w:firstLine="0"/>
        <w:rPr>
          <w:rFonts w:eastAsia="標楷體"/>
          <w:color w:val="FF0000"/>
          <w:sz w:val="24"/>
          <w:szCs w:val="24"/>
        </w:rPr>
      </w:pPr>
      <w:r w:rsidRPr="008230B3">
        <w:rPr>
          <w:rFonts w:eastAsia="標楷體"/>
          <w:color w:val="FF0000"/>
          <w:sz w:val="24"/>
          <w:szCs w:val="24"/>
        </w:rPr>
        <w:t xml:space="preserve">     </w:t>
      </w:r>
      <w:r w:rsidRPr="008230B3">
        <w:rPr>
          <w:rFonts w:eastAsia="標楷體"/>
          <w:color w:val="FF0000"/>
          <w:sz w:val="24"/>
          <w:szCs w:val="24"/>
        </w:rPr>
        <w:t>彈性安排於各學年實施。</w:t>
      </w:r>
    </w:p>
    <w:p w:rsidR="000F15B9" w:rsidRPr="008230B3" w:rsidRDefault="000F15B9" w:rsidP="000F15B9">
      <w:pPr>
        <w:ind w:firstLine="0"/>
        <w:rPr>
          <w:rFonts w:eastAsia="標楷體"/>
          <w:color w:val="FF0000"/>
          <w:sz w:val="24"/>
          <w:szCs w:val="24"/>
        </w:rPr>
      </w:pPr>
      <w:r w:rsidRPr="008230B3">
        <w:rPr>
          <w:rFonts w:eastAsia="標楷體"/>
          <w:color w:val="FF0000"/>
          <w:sz w:val="24"/>
          <w:szCs w:val="24"/>
        </w:rPr>
        <w:t xml:space="preserve">   6.</w:t>
      </w:r>
      <w:r w:rsidRPr="008230B3">
        <w:rPr>
          <w:rFonts w:eastAsia="標楷體"/>
          <w:color w:val="FF0000"/>
          <w:sz w:val="24"/>
          <w:szCs w:val="24"/>
        </w:rPr>
        <w:t>依據「全民國防教育法」第</w:t>
      </w:r>
      <w:r w:rsidRPr="008230B3">
        <w:rPr>
          <w:rFonts w:eastAsia="標楷體"/>
          <w:color w:val="FF0000"/>
          <w:sz w:val="24"/>
          <w:szCs w:val="24"/>
        </w:rPr>
        <w:t>7</w:t>
      </w:r>
      <w:r w:rsidRPr="008230B3">
        <w:rPr>
          <w:rFonts w:eastAsia="標楷體"/>
          <w:color w:val="FF0000"/>
          <w:sz w:val="24"/>
          <w:szCs w:val="24"/>
        </w:rPr>
        <w:t>條規定：「各級學校應推動全民國防教育，並視實際需要，納入教學課程，實施多元教學活動」請</w:t>
      </w:r>
    </w:p>
    <w:p w:rsidR="000F15B9" w:rsidRPr="008230B3" w:rsidRDefault="000F15B9" w:rsidP="000F15B9">
      <w:pPr>
        <w:ind w:firstLine="0"/>
        <w:rPr>
          <w:rFonts w:eastAsia="標楷體"/>
          <w:color w:val="FF0000"/>
          <w:sz w:val="24"/>
          <w:szCs w:val="24"/>
        </w:rPr>
      </w:pPr>
      <w:r w:rsidRPr="008230B3">
        <w:rPr>
          <w:rFonts w:eastAsia="標楷體"/>
          <w:color w:val="FF0000"/>
          <w:sz w:val="24"/>
          <w:szCs w:val="24"/>
        </w:rPr>
        <w:t xml:space="preserve">     </w:t>
      </w:r>
      <w:r w:rsidRPr="008230B3">
        <w:rPr>
          <w:rFonts w:eastAsia="標楷體"/>
          <w:color w:val="FF0000"/>
          <w:sz w:val="24"/>
          <w:szCs w:val="24"/>
        </w:rPr>
        <w:t>各國中小融入相關學習領域及活動進行教學。</w:t>
      </w:r>
    </w:p>
    <w:p w:rsidR="000F15B9" w:rsidRPr="008230B3" w:rsidRDefault="000F15B9" w:rsidP="000F15B9">
      <w:pPr>
        <w:ind w:firstLine="0"/>
        <w:rPr>
          <w:rFonts w:eastAsia="標楷體"/>
          <w:color w:val="FF0000"/>
          <w:sz w:val="24"/>
          <w:szCs w:val="24"/>
        </w:rPr>
      </w:pPr>
      <w:r w:rsidRPr="008230B3">
        <w:rPr>
          <w:rFonts w:eastAsia="標楷體"/>
          <w:color w:val="FF0000"/>
          <w:sz w:val="24"/>
          <w:szCs w:val="24"/>
        </w:rPr>
        <w:t xml:space="preserve">   7.</w:t>
      </w:r>
      <w:r w:rsidRPr="008230B3">
        <w:rPr>
          <w:rFonts w:eastAsia="標楷體"/>
          <w:color w:val="FF0000"/>
          <w:sz w:val="24"/>
          <w:szCs w:val="24"/>
        </w:rPr>
        <w:t>集中式特教班配合各議題規定時數辦理，可採用下列方式進行：配合學校行事、融入領域學習或特殊需求領域課程或運用早自習、</w:t>
      </w:r>
    </w:p>
    <w:p w:rsidR="000F15B9" w:rsidRPr="008230B3" w:rsidRDefault="000F15B9" w:rsidP="000F15B9">
      <w:pPr>
        <w:ind w:firstLine="0"/>
        <w:rPr>
          <w:rFonts w:eastAsia="標楷體"/>
          <w:color w:val="FF0000"/>
          <w:sz w:val="24"/>
          <w:szCs w:val="24"/>
        </w:rPr>
      </w:pPr>
      <w:r w:rsidRPr="008230B3">
        <w:rPr>
          <w:rFonts w:eastAsia="標楷體"/>
          <w:color w:val="FF0000"/>
          <w:sz w:val="24"/>
          <w:szCs w:val="24"/>
        </w:rPr>
        <w:t xml:space="preserve">     </w:t>
      </w:r>
      <w:r w:rsidRPr="008230B3">
        <w:rPr>
          <w:rFonts w:eastAsia="標楷體"/>
          <w:color w:val="FF0000"/>
          <w:sz w:val="24"/>
          <w:szCs w:val="24"/>
        </w:rPr>
        <w:t>班會等時間進行。</w:t>
      </w:r>
    </w:p>
    <w:p w:rsidR="000F15B9" w:rsidRPr="008230B3" w:rsidRDefault="000F15B9" w:rsidP="000F15B9">
      <w:pPr>
        <w:ind w:firstLine="0"/>
        <w:rPr>
          <w:rFonts w:eastAsia="標楷體"/>
          <w:color w:val="FF0000"/>
          <w:sz w:val="24"/>
          <w:szCs w:val="24"/>
        </w:rPr>
      </w:pPr>
      <w:r w:rsidRPr="008230B3">
        <w:rPr>
          <w:rFonts w:eastAsia="標楷體"/>
          <w:color w:val="FF0000"/>
          <w:sz w:val="24"/>
          <w:szCs w:val="24"/>
        </w:rPr>
        <w:t>(</w:t>
      </w:r>
      <w:r w:rsidRPr="008230B3">
        <w:rPr>
          <w:rFonts w:eastAsia="標楷體"/>
          <w:color w:val="FF0000"/>
          <w:sz w:val="24"/>
          <w:szCs w:val="24"/>
        </w:rPr>
        <w:t>二</w:t>
      </w:r>
      <w:r w:rsidRPr="008230B3">
        <w:rPr>
          <w:rFonts w:eastAsia="標楷體"/>
          <w:color w:val="FF0000"/>
          <w:sz w:val="24"/>
          <w:szCs w:val="24"/>
        </w:rPr>
        <w:t>)</w:t>
      </w:r>
      <w:r w:rsidRPr="008230B3">
        <w:rPr>
          <w:rFonts w:eastAsia="標楷體"/>
          <w:color w:val="FF0000"/>
          <w:sz w:val="24"/>
          <w:szCs w:val="24"/>
        </w:rPr>
        <w:t>各校依實際需要自行選擇辦理項目</w:t>
      </w:r>
    </w:p>
    <w:p w:rsidR="000F15B9" w:rsidRPr="008230B3" w:rsidRDefault="000F15B9" w:rsidP="000F15B9">
      <w:pPr>
        <w:ind w:left="562" w:hanging="422"/>
        <w:rPr>
          <w:rFonts w:eastAsia="標楷體"/>
          <w:color w:val="FF0000"/>
          <w:sz w:val="24"/>
          <w:szCs w:val="24"/>
        </w:rPr>
      </w:pPr>
      <w:r w:rsidRPr="008230B3">
        <w:rPr>
          <w:rFonts w:eastAsia="標楷體"/>
          <w:color w:val="FF0000"/>
          <w:sz w:val="24"/>
          <w:szCs w:val="24"/>
        </w:rPr>
        <w:t xml:space="preserve">  1.</w:t>
      </w:r>
      <w:r w:rsidRPr="008230B3">
        <w:rPr>
          <w:rFonts w:eastAsia="標楷體"/>
          <w:color w:val="FF0000"/>
          <w:sz w:val="24"/>
          <w:szCs w:val="24"/>
        </w:rPr>
        <w:t>防災教育課程</w:t>
      </w:r>
      <w:r w:rsidRPr="008230B3">
        <w:rPr>
          <w:rFonts w:eastAsia="標楷體"/>
          <w:color w:val="FF0000"/>
          <w:sz w:val="24"/>
          <w:szCs w:val="24"/>
        </w:rPr>
        <w:t>(98.2.17</w:t>
      </w:r>
      <w:r w:rsidRPr="008230B3">
        <w:rPr>
          <w:rFonts w:eastAsia="標楷體"/>
          <w:color w:val="FF0000"/>
          <w:sz w:val="24"/>
          <w:szCs w:val="24"/>
        </w:rPr>
        <w:t>北府教環字第</w:t>
      </w:r>
      <w:r w:rsidRPr="008230B3">
        <w:rPr>
          <w:rFonts w:eastAsia="標楷體"/>
          <w:color w:val="FF0000"/>
          <w:sz w:val="24"/>
          <w:szCs w:val="24"/>
        </w:rPr>
        <w:t>0980095022</w:t>
      </w:r>
      <w:r w:rsidRPr="008230B3">
        <w:rPr>
          <w:rFonts w:eastAsia="標楷體"/>
          <w:color w:val="FF0000"/>
          <w:sz w:val="24"/>
          <w:szCs w:val="24"/>
        </w:rPr>
        <w:t>號函</w:t>
      </w:r>
      <w:r w:rsidRPr="008230B3">
        <w:rPr>
          <w:rFonts w:eastAsia="標楷體"/>
          <w:color w:val="FF0000"/>
          <w:sz w:val="24"/>
          <w:szCs w:val="24"/>
        </w:rPr>
        <w:t>)</w:t>
      </w:r>
      <w:r w:rsidRPr="008230B3">
        <w:rPr>
          <w:rFonts w:eastAsia="標楷體"/>
          <w:color w:val="FF0000"/>
          <w:sz w:val="24"/>
          <w:szCs w:val="24"/>
        </w:rPr>
        <w:t>。</w:t>
      </w:r>
    </w:p>
    <w:p w:rsidR="000F15B9" w:rsidRPr="008230B3" w:rsidRDefault="000F15B9" w:rsidP="000F15B9">
      <w:pPr>
        <w:ind w:firstLine="22"/>
        <w:rPr>
          <w:rFonts w:eastAsia="標楷體"/>
          <w:color w:val="FF0000"/>
          <w:sz w:val="24"/>
          <w:szCs w:val="24"/>
        </w:rPr>
      </w:pPr>
      <w:r w:rsidRPr="008230B3">
        <w:rPr>
          <w:rFonts w:eastAsia="標楷體"/>
          <w:color w:val="FF0000"/>
          <w:sz w:val="24"/>
          <w:szCs w:val="24"/>
        </w:rPr>
        <w:t xml:space="preserve">   2.</w:t>
      </w:r>
      <w:r w:rsidRPr="008230B3">
        <w:rPr>
          <w:rFonts w:eastAsia="標楷體"/>
          <w:color w:val="FF0000"/>
          <w:sz w:val="24"/>
          <w:szCs w:val="24"/>
        </w:rPr>
        <w:t>多元文化及國際教育課程</w:t>
      </w:r>
      <w:r w:rsidRPr="008230B3">
        <w:rPr>
          <w:rFonts w:eastAsia="標楷體"/>
          <w:color w:val="FF0000"/>
          <w:sz w:val="24"/>
          <w:szCs w:val="24"/>
        </w:rPr>
        <w:t>(99.03.08</w:t>
      </w:r>
      <w:proofErr w:type="gramStart"/>
      <w:r w:rsidRPr="008230B3">
        <w:rPr>
          <w:rFonts w:eastAsia="標楷體"/>
          <w:color w:val="FF0000"/>
          <w:sz w:val="24"/>
          <w:szCs w:val="24"/>
        </w:rPr>
        <w:t>北教新</w:t>
      </w:r>
      <w:proofErr w:type="gramEnd"/>
      <w:r w:rsidRPr="008230B3">
        <w:rPr>
          <w:rFonts w:eastAsia="標楷體"/>
          <w:color w:val="FF0000"/>
          <w:sz w:val="24"/>
          <w:szCs w:val="24"/>
        </w:rPr>
        <w:t>字第</w:t>
      </w:r>
      <w:r w:rsidRPr="008230B3">
        <w:rPr>
          <w:rFonts w:eastAsia="標楷體"/>
          <w:color w:val="FF0000"/>
          <w:sz w:val="24"/>
          <w:szCs w:val="24"/>
        </w:rPr>
        <w:t>0990197616</w:t>
      </w:r>
      <w:r w:rsidRPr="008230B3">
        <w:rPr>
          <w:rFonts w:eastAsia="標楷體"/>
          <w:color w:val="FF0000"/>
          <w:sz w:val="24"/>
          <w:szCs w:val="24"/>
        </w:rPr>
        <w:t>號函</w:t>
      </w:r>
      <w:r w:rsidRPr="008230B3">
        <w:rPr>
          <w:rFonts w:eastAsia="標楷體"/>
          <w:color w:val="FF0000"/>
          <w:sz w:val="24"/>
          <w:szCs w:val="24"/>
        </w:rPr>
        <w:t>)</w:t>
      </w:r>
      <w:r w:rsidRPr="008230B3">
        <w:rPr>
          <w:rFonts w:eastAsia="標楷體"/>
          <w:color w:val="FF0000"/>
          <w:sz w:val="24"/>
          <w:szCs w:val="24"/>
        </w:rPr>
        <w:t>。</w:t>
      </w:r>
    </w:p>
    <w:p w:rsidR="000F15B9" w:rsidRPr="008230B3" w:rsidRDefault="000F15B9" w:rsidP="000F15B9">
      <w:pPr>
        <w:ind w:firstLine="0"/>
        <w:rPr>
          <w:rFonts w:eastAsia="標楷體"/>
          <w:color w:val="FF0000"/>
          <w:sz w:val="24"/>
          <w:szCs w:val="24"/>
        </w:rPr>
      </w:pPr>
      <w:r w:rsidRPr="008230B3">
        <w:rPr>
          <w:rFonts w:eastAsia="標楷體"/>
          <w:color w:val="FF0000"/>
          <w:sz w:val="24"/>
          <w:szCs w:val="24"/>
        </w:rPr>
        <w:t xml:space="preserve">   3.</w:t>
      </w:r>
      <w:r w:rsidRPr="008230B3">
        <w:rPr>
          <w:rFonts w:eastAsia="標楷體"/>
          <w:color w:val="FF0000"/>
          <w:sz w:val="24"/>
          <w:szCs w:val="24"/>
        </w:rPr>
        <w:t>品德教育融入教學</w:t>
      </w:r>
      <w:r w:rsidRPr="008230B3">
        <w:rPr>
          <w:rFonts w:eastAsia="標楷體"/>
          <w:color w:val="FF0000"/>
          <w:sz w:val="24"/>
          <w:szCs w:val="24"/>
        </w:rPr>
        <w:t>(94.12.06</w:t>
      </w:r>
      <w:proofErr w:type="gramStart"/>
      <w:r w:rsidRPr="008230B3">
        <w:rPr>
          <w:rFonts w:eastAsia="標楷體"/>
          <w:color w:val="FF0000"/>
          <w:sz w:val="24"/>
          <w:szCs w:val="24"/>
        </w:rPr>
        <w:t>北府教特</w:t>
      </w:r>
      <w:proofErr w:type="gramEnd"/>
      <w:r w:rsidRPr="008230B3">
        <w:rPr>
          <w:rFonts w:eastAsia="標楷體"/>
          <w:color w:val="FF0000"/>
          <w:sz w:val="24"/>
          <w:szCs w:val="24"/>
        </w:rPr>
        <w:t>字第</w:t>
      </w:r>
      <w:r w:rsidRPr="008230B3">
        <w:rPr>
          <w:rFonts w:eastAsia="標楷體"/>
          <w:color w:val="FF0000"/>
          <w:sz w:val="24"/>
          <w:szCs w:val="24"/>
        </w:rPr>
        <w:t>0940840650</w:t>
      </w:r>
      <w:r w:rsidRPr="008230B3">
        <w:rPr>
          <w:rFonts w:eastAsia="標楷體"/>
          <w:color w:val="FF0000"/>
          <w:sz w:val="24"/>
          <w:szCs w:val="24"/>
        </w:rPr>
        <w:t>號</w:t>
      </w:r>
      <w:r w:rsidRPr="008230B3">
        <w:rPr>
          <w:rFonts w:eastAsia="標楷體"/>
          <w:color w:val="FF0000"/>
          <w:sz w:val="24"/>
          <w:szCs w:val="24"/>
        </w:rPr>
        <w:t>)</w:t>
      </w:r>
      <w:r w:rsidRPr="008230B3">
        <w:rPr>
          <w:rFonts w:eastAsia="標楷體"/>
          <w:color w:val="FF0000"/>
          <w:sz w:val="24"/>
          <w:szCs w:val="24"/>
        </w:rPr>
        <w:t>及品德教育</w:t>
      </w:r>
      <w:r w:rsidRPr="008230B3">
        <w:rPr>
          <w:rFonts w:eastAsia="標楷體"/>
          <w:color w:val="FF0000"/>
          <w:sz w:val="24"/>
          <w:szCs w:val="24"/>
        </w:rPr>
        <w:t>(</w:t>
      </w:r>
      <w:r w:rsidRPr="008230B3">
        <w:rPr>
          <w:rFonts w:eastAsia="標楷體"/>
          <w:color w:val="FF0000"/>
          <w:sz w:val="24"/>
          <w:szCs w:val="24"/>
        </w:rPr>
        <w:t>教育部國教署</w:t>
      </w:r>
      <w:r w:rsidRPr="008230B3">
        <w:rPr>
          <w:rFonts w:eastAsia="標楷體"/>
          <w:color w:val="FF0000"/>
          <w:sz w:val="24"/>
          <w:szCs w:val="24"/>
        </w:rPr>
        <w:t>107.5.3</w:t>
      </w:r>
      <w:proofErr w:type="gramStart"/>
      <w:r w:rsidRPr="008230B3">
        <w:rPr>
          <w:rFonts w:eastAsia="標楷體"/>
          <w:color w:val="FF0000"/>
          <w:sz w:val="24"/>
          <w:szCs w:val="24"/>
        </w:rPr>
        <w:t>臺教國署國</w:t>
      </w:r>
      <w:proofErr w:type="gramEnd"/>
      <w:r w:rsidRPr="008230B3">
        <w:rPr>
          <w:rFonts w:eastAsia="標楷體"/>
          <w:color w:val="FF0000"/>
          <w:sz w:val="24"/>
          <w:szCs w:val="24"/>
        </w:rPr>
        <w:t>字第</w:t>
      </w:r>
      <w:r w:rsidRPr="008230B3">
        <w:rPr>
          <w:rFonts w:eastAsia="標楷體"/>
          <w:color w:val="FF0000"/>
          <w:sz w:val="24"/>
          <w:szCs w:val="24"/>
        </w:rPr>
        <w:t>1070049374</w:t>
      </w:r>
      <w:r w:rsidRPr="008230B3">
        <w:rPr>
          <w:rFonts w:eastAsia="標楷體"/>
          <w:color w:val="FF0000"/>
          <w:sz w:val="24"/>
          <w:szCs w:val="24"/>
        </w:rPr>
        <w:t>號</w:t>
      </w:r>
    </w:p>
    <w:p w:rsidR="000F15B9" w:rsidRPr="008230B3" w:rsidRDefault="000F15B9" w:rsidP="000F15B9">
      <w:pPr>
        <w:ind w:left="320" w:hanging="178"/>
        <w:rPr>
          <w:rFonts w:eastAsia="標楷體"/>
          <w:color w:val="FF0000"/>
          <w:sz w:val="24"/>
          <w:szCs w:val="24"/>
        </w:rPr>
      </w:pPr>
      <w:r w:rsidRPr="008230B3">
        <w:rPr>
          <w:rFonts w:eastAsia="標楷體"/>
          <w:color w:val="FF0000"/>
          <w:sz w:val="24"/>
          <w:szCs w:val="24"/>
        </w:rPr>
        <w:t xml:space="preserve">    </w:t>
      </w:r>
      <w:r w:rsidRPr="008230B3">
        <w:rPr>
          <w:rFonts w:eastAsia="標楷體"/>
          <w:color w:val="FF0000"/>
          <w:sz w:val="24"/>
          <w:szCs w:val="24"/>
        </w:rPr>
        <w:t>函</w:t>
      </w:r>
      <w:r w:rsidRPr="008230B3">
        <w:rPr>
          <w:rFonts w:eastAsia="標楷體"/>
          <w:color w:val="FF0000"/>
          <w:sz w:val="24"/>
          <w:szCs w:val="24"/>
        </w:rPr>
        <w:t>)</w:t>
      </w:r>
      <w:r w:rsidRPr="008230B3">
        <w:rPr>
          <w:rFonts w:eastAsia="標楷體"/>
          <w:color w:val="FF0000"/>
          <w:sz w:val="24"/>
          <w:szCs w:val="24"/>
        </w:rPr>
        <w:t>。</w:t>
      </w:r>
    </w:p>
    <w:p w:rsidR="000F15B9" w:rsidRPr="008230B3" w:rsidRDefault="000F15B9" w:rsidP="000F15B9">
      <w:pPr>
        <w:ind w:firstLine="0"/>
        <w:rPr>
          <w:rFonts w:eastAsia="標楷體"/>
          <w:color w:val="FF0000"/>
          <w:sz w:val="24"/>
          <w:szCs w:val="24"/>
        </w:rPr>
      </w:pPr>
      <w:r w:rsidRPr="008230B3">
        <w:rPr>
          <w:rFonts w:eastAsia="標楷體"/>
          <w:color w:val="FF0000"/>
          <w:sz w:val="24"/>
          <w:szCs w:val="24"/>
        </w:rPr>
        <w:t xml:space="preserve">   4.</w:t>
      </w:r>
      <w:r w:rsidRPr="008230B3">
        <w:rPr>
          <w:rFonts w:eastAsia="標楷體"/>
          <w:color w:val="FF0000"/>
          <w:sz w:val="24"/>
          <w:szCs w:val="24"/>
        </w:rPr>
        <w:t>交通部兒童安全通過路口教案會議</w:t>
      </w:r>
      <w:r w:rsidRPr="008230B3">
        <w:rPr>
          <w:rFonts w:eastAsia="標楷體"/>
          <w:color w:val="FF0000"/>
          <w:sz w:val="24"/>
          <w:szCs w:val="24"/>
        </w:rPr>
        <w:t>(107.3.6</w:t>
      </w:r>
      <w:r w:rsidRPr="008230B3">
        <w:rPr>
          <w:rFonts w:eastAsia="標楷體"/>
          <w:color w:val="FF0000"/>
          <w:sz w:val="24"/>
          <w:szCs w:val="24"/>
        </w:rPr>
        <w:t>新</w:t>
      </w:r>
      <w:proofErr w:type="gramStart"/>
      <w:r w:rsidRPr="008230B3">
        <w:rPr>
          <w:rFonts w:eastAsia="標楷體"/>
          <w:color w:val="FF0000"/>
          <w:sz w:val="24"/>
          <w:szCs w:val="24"/>
        </w:rPr>
        <w:t>北教社字</w:t>
      </w:r>
      <w:proofErr w:type="gramEnd"/>
      <w:r w:rsidRPr="008230B3">
        <w:rPr>
          <w:rFonts w:eastAsia="標楷體"/>
          <w:color w:val="FF0000"/>
          <w:sz w:val="24"/>
          <w:szCs w:val="24"/>
        </w:rPr>
        <w:t>第</w:t>
      </w:r>
      <w:r w:rsidRPr="008230B3">
        <w:rPr>
          <w:rFonts w:eastAsia="標楷體"/>
          <w:color w:val="FF0000"/>
          <w:sz w:val="24"/>
          <w:szCs w:val="24"/>
        </w:rPr>
        <w:t>1070366699</w:t>
      </w:r>
      <w:r w:rsidRPr="008230B3">
        <w:rPr>
          <w:rFonts w:eastAsia="標楷體"/>
          <w:color w:val="FF0000"/>
          <w:sz w:val="24"/>
          <w:szCs w:val="24"/>
        </w:rPr>
        <w:t>號函</w:t>
      </w:r>
      <w:r w:rsidRPr="008230B3">
        <w:rPr>
          <w:rFonts w:eastAsia="標楷體"/>
          <w:color w:val="FF0000"/>
          <w:sz w:val="24"/>
          <w:szCs w:val="24"/>
        </w:rPr>
        <w:t>)</w:t>
      </w:r>
      <w:r w:rsidRPr="008230B3">
        <w:rPr>
          <w:rFonts w:eastAsia="標楷體"/>
          <w:color w:val="FF0000"/>
          <w:sz w:val="24"/>
          <w:szCs w:val="24"/>
        </w:rPr>
        <w:t>。</w:t>
      </w:r>
    </w:p>
    <w:p w:rsidR="000F15B9" w:rsidRPr="008230B3" w:rsidRDefault="000F15B9" w:rsidP="000F15B9">
      <w:pPr>
        <w:ind w:firstLine="22"/>
        <w:rPr>
          <w:rFonts w:eastAsia="標楷體"/>
          <w:color w:val="FF0000"/>
          <w:sz w:val="24"/>
          <w:szCs w:val="24"/>
        </w:rPr>
      </w:pPr>
      <w:r w:rsidRPr="008230B3">
        <w:rPr>
          <w:rFonts w:eastAsia="標楷體"/>
          <w:color w:val="FF0000"/>
          <w:sz w:val="24"/>
          <w:szCs w:val="24"/>
        </w:rPr>
        <w:t xml:space="preserve">  5.</w:t>
      </w:r>
      <w:r w:rsidRPr="008230B3">
        <w:rPr>
          <w:rFonts w:eastAsia="標楷體"/>
          <w:color w:val="FF0000"/>
          <w:sz w:val="24"/>
          <w:szCs w:val="24"/>
        </w:rPr>
        <w:t>國中多元評量素養融入教學</w:t>
      </w:r>
      <w:r w:rsidRPr="008230B3">
        <w:rPr>
          <w:rFonts w:eastAsia="標楷體"/>
          <w:color w:val="FF0000"/>
          <w:sz w:val="24"/>
          <w:szCs w:val="24"/>
        </w:rPr>
        <w:t>(103.03.27</w:t>
      </w:r>
      <w:proofErr w:type="gramStart"/>
      <w:r w:rsidRPr="008230B3">
        <w:rPr>
          <w:rFonts w:eastAsia="標楷體"/>
          <w:color w:val="FF0000"/>
          <w:sz w:val="24"/>
          <w:szCs w:val="24"/>
        </w:rPr>
        <w:t>北教中字</w:t>
      </w:r>
      <w:proofErr w:type="gramEnd"/>
      <w:r w:rsidRPr="008230B3">
        <w:rPr>
          <w:rFonts w:eastAsia="標楷體"/>
          <w:color w:val="FF0000"/>
          <w:sz w:val="24"/>
          <w:szCs w:val="24"/>
        </w:rPr>
        <w:t>第</w:t>
      </w:r>
      <w:r w:rsidRPr="008230B3">
        <w:rPr>
          <w:rFonts w:eastAsia="標楷體"/>
          <w:color w:val="FF0000"/>
          <w:sz w:val="24"/>
          <w:szCs w:val="24"/>
        </w:rPr>
        <w:t>1011512677</w:t>
      </w:r>
      <w:r w:rsidRPr="008230B3">
        <w:rPr>
          <w:rFonts w:eastAsia="標楷體"/>
          <w:color w:val="FF0000"/>
          <w:sz w:val="24"/>
          <w:szCs w:val="24"/>
        </w:rPr>
        <w:t>號</w:t>
      </w:r>
      <w:r w:rsidRPr="008230B3">
        <w:rPr>
          <w:rFonts w:eastAsia="標楷體"/>
          <w:color w:val="FF0000"/>
          <w:sz w:val="24"/>
          <w:szCs w:val="24"/>
        </w:rPr>
        <w:t>)</w:t>
      </w:r>
      <w:r w:rsidRPr="008230B3">
        <w:rPr>
          <w:rFonts w:eastAsia="標楷體"/>
          <w:color w:val="FF0000"/>
          <w:sz w:val="24"/>
          <w:szCs w:val="24"/>
        </w:rPr>
        <w:t>。</w:t>
      </w:r>
    </w:p>
    <w:p w:rsidR="000F15B9" w:rsidRPr="008230B3" w:rsidRDefault="000F15B9" w:rsidP="000F15B9">
      <w:pPr>
        <w:ind w:left="284" w:firstLine="0"/>
        <w:rPr>
          <w:rFonts w:eastAsia="標楷體"/>
          <w:color w:val="FF0000"/>
          <w:sz w:val="24"/>
          <w:szCs w:val="24"/>
        </w:rPr>
      </w:pPr>
      <w:r w:rsidRPr="008230B3">
        <w:rPr>
          <w:rFonts w:eastAsia="標楷體"/>
          <w:color w:val="FF0000"/>
          <w:sz w:val="24"/>
          <w:szCs w:val="24"/>
        </w:rPr>
        <w:t>6.</w:t>
      </w:r>
      <w:r w:rsidRPr="008230B3">
        <w:rPr>
          <w:rFonts w:eastAsia="標楷體"/>
          <w:color w:val="FF0000"/>
          <w:sz w:val="24"/>
          <w:szCs w:val="24"/>
        </w:rPr>
        <w:t>提升國中英語教學品質（</w:t>
      </w:r>
      <w:r w:rsidRPr="008230B3">
        <w:rPr>
          <w:rFonts w:eastAsia="標楷體"/>
          <w:color w:val="FF0000"/>
          <w:sz w:val="24"/>
          <w:szCs w:val="24"/>
        </w:rPr>
        <w:t>103.04.30</w:t>
      </w:r>
      <w:r w:rsidRPr="008230B3">
        <w:rPr>
          <w:rFonts w:eastAsia="標楷體"/>
          <w:color w:val="FF0000"/>
          <w:sz w:val="24"/>
          <w:szCs w:val="24"/>
        </w:rPr>
        <w:t>北教中字第</w:t>
      </w:r>
      <w:r w:rsidRPr="008230B3">
        <w:rPr>
          <w:rFonts w:eastAsia="標楷體"/>
          <w:color w:val="FF0000"/>
          <w:sz w:val="24"/>
          <w:szCs w:val="24"/>
        </w:rPr>
        <w:t>1031713254</w:t>
      </w:r>
      <w:r w:rsidRPr="008230B3">
        <w:rPr>
          <w:rFonts w:eastAsia="標楷體"/>
          <w:color w:val="FF0000"/>
          <w:sz w:val="24"/>
          <w:szCs w:val="24"/>
        </w:rPr>
        <w:t>號函）。</w:t>
      </w:r>
    </w:p>
    <w:p w:rsidR="000F15B9" w:rsidRPr="008230B3" w:rsidRDefault="000F15B9" w:rsidP="000F15B9">
      <w:pPr>
        <w:ind w:left="284" w:firstLine="0"/>
        <w:rPr>
          <w:rFonts w:eastAsia="標楷體"/>
          <w:color w:val="FF0000"/>
          <w:sz w:val="24"/>
          <w:szCs w:val="24"/>
        </w:rPr>
      </w:pPr>
      <w:r w:rsidRPr="008230B3">
        <w:rPr>
          <w:rFonts w:eastAsia="標楷體"/>
          <w:color w:val="FF0000"/>
          <w:sz w:val="24"/>
          <w:szCs w:val="24"/>
        </w:rPr>
        <w:t>7.</w:t>
      </w:r>
      <w:r w:rsidRPr="008230B3">
        <w:rPr>
          <w:rFonts w:eastAsia="標楷體"/>
          <w:color w:val="FF0000"/>
          <w:sz w:val="24"/>
          <w:szCs w:val="24"/>
        </w:rPr>
        <w:t>國民中學深耕閱讀融入教學（</w:t>
      </w:r>
      <w:r w:rsidRPr="008230B3">
        <w:rPr>
          <w:rFonts w:eastAsia="標楷體"/>
          <w:color w:val="FF0000"/>
          <w:sz w:val="24"/>
          <w:szCs w:val="24"/>
        </w:rPr>
        <w:t>103.05.13</w:t>
      </w:r>
      <w:r w:rsidRPr="008230B3">
        <w:rPr>
          <w:rFonts w:eastAsia="標楷體"/>
          <w:color w:val="FF0000"/>
          <w:sz w:val="24"/>
          <w:szCs w:val="24"/>
        </w:rPr>
        <w:t>北教中字第</w:t>
      </w:r>
      <w:r w:rsidRPr="008230B3">
        <w:rPr>
          <w:rFonts w:eastAsia="標楷體"/>
          <w:color w:val="FF0000"/>
          <w:sz w:val="24"/>
          <w:szCs w:val="24"/>
        </w:rPr>
        <w:t>1031816070</w:t>
      </w:r>
      <w:r w:rsidRPr="008230B3">
        <w:rPr>
          <w:rFonts w:eastAsia="標楷體"/>
          <w:color w:val="FF0000"/>
          <w:sz w:val="24"/>
          <w:szCs w:val="24"/>
        </w:rPr>
        <w:t>號函）。</w:t>
      </w:r>
    </w:p>
    <w:p w:rsidR="000F15B9" w:rsidRPr="008230B3" w:rsidRDefault="000F15B9" w:rsidP="000F15B9">
      <w:pPr>
        <w:ind w:left="284" w:firstLine="0"/>
        <w:rPr>
          <w:rFonts w:eastAsia="標楷體"/>
          <w:color w:val="FF0000"/>
          <w:sz w:val="24"/>
          <w:szCs w:val="24"/>
        </w:rPr>
      </w:pPr>
      <w:r w:rsidRPr="008230B3">
        <w:rPr>
          <w:rFonts w:eastAsia="標楷體"/>
          <w:color w:val="FF0000"/>
          <w:sz w:val="24"/>
          <w:szCs w:val="24"/>
        </w:rPr>
        <w:t>8.</w:t>
      </w:r>
      <w:r w:rsidRPr="008230B3">
        <w:rPr>
          <w:rFonts w:eastAsia="標楷體"/>
          <w:color w:val="FF0000"/>
          <w:sz w:val="24"/>
          <w:szCs w:val="24"/>
        </w:rPr>
        <w:t>七年級「青春</w:t>
      </w:r>
      <w:proofErr w:type="spellStart"/>
      <w:r w:rsidRPr="008230B3">
        <w:rPr>
          <w:rFonts w:eastAsia="標楷體"/>
          <w:color w:val="FF0000"/>
          <w:sz w:val="24"/>
          <w:szCs w:val="24"/>
        </w:rPr>
        <w:t>orz</w:t>
      </w:r>
      <w:proofErr w:type="spellEnd"/>
      <w:r w:rsidRPr="008230B3">
        <w:rPr>
          <w:rFonts w:eastAsia="標楷體"/>
          <w:color w:val="FF0000"/>
          <w:sz w:val="24"/>
          <w:szCs w:val="24"/>
        </w:rPr>
        <w:t>-</w:t>
      </w:r>
      <w:r w:rsidRPr="008230B3">
        <w:rPr>
          <w:rFonts w:eastAsia="標楷體"/>
          <w:color w:val="FF0000"/>
          <w:sz w:val="24"/>
          <w:szCs w:val="24"/>
        </w:rPr>
        <w:t>品德教育手冊」及八年級「品德蜜</w:t>
      </w:r>
      <w:proofErr w:type="gramStart"/>
      <w:r w:rsidRPr="008230B3">
        <w:rPr>
          <w:rFonts w:eastAsia="標楷體"/>
          <w:color w:val="FF0000"/>
          <w:sz w:val="24"/>
          <w:szCs w:val="24"/>
        </w:rPr>
        <w:t>蜜</w:t>
      </w:r>
      <w:proofErr w:type="gramEnd"/>
      <w:r w:rsidRPr="008230B3">
        <w:rPr>
          <w:rFonts w:eastAsia="標楷體"/>
          <w:color w:val="FF0000"/>
          <w:sz w:val="24"/>
          <w:szCs w:val="24"/>
        </w:rPr>
        <w:t>甜心派教學手冊」，為導師配合早自習及班會時搭配影片之教學手冊，請</w:t>
      </w:r>
      <w:r w:rsidRPr="008230B3">
        <w:rPr>
          <w:rFonts w:eastAsia="標楷體"/>
          <w:color w:val="FF0000"/>
          <w:sz w:val="24"/>
          <w:szCs w:val="24"/>
        </w:rPr>
        <w:t xml:space="preserve"> </w:t>
      </w:r>
    </w:p>
    <w:p w:rsidR="000F15B9" w:rsidRPr="008230B3" w:rsidRDefault="000F15B9" w:rsidP="000F15B9">
      <w:pPr>
        <w:ind w:left="284" w:firstLine="0"/>
        <w:rPr>
          <w:rFonts w:eastAsia="標楷體"/>
          <w:color w:val="FF0000"/>
          <w:sz w:val="24"/>
          <w:szCs w:val="24"/>
        </w:rPr>
      </w:pPr>
      <w:r w:rsidRPr="008230B3">
        <w:rPr>
          <w:rFonts w:eastAsia="標楷體"/>
          <w:color w:val="FF0000"/>
          <w:sz w:val="24"/>
          <w:szCs w:val="24"/>
        </w:rPr>
        <w:t xml:space="preserve">  </w:t>
      </w:r>
      <w:r w:rsidRPr="008230B3">
        <w:rPr>
          <w:rFonts w:eastAsia="標楷體"/>
          <w:color w:val="FF0000"/>
          <w:sz w:val="24"/>
          <w:szCs w:val="24"/>
        </w:rPr>
        <w:t>國中各校應安排於每學年度</w:t>
      </w:r>
      <w:r w:rsidRPr="008230B3">
        <w:rPr>
          <w:rFonts w:eastAsia="標楷體"/>
          <w:color w:val="FF0000"/>
          <w:sz w:val="24"/>
          <w:szCs w:val="24"/>
        </w:rPr>
        <w:t>9</w:t>
      </w:r>
      <w:r w:rsidRPr="008230B3">
        <w:rPr>
          <w:rFonts w:eastAsia="標楷體"/>
          <w:color w:val="FF0000"/>
          <w:sz w:val="24"/>
          <w:szCs w:val="24"/>
        </w:rPr>
        <w:t>月起，每月第一</w:t>
      </w:r>
      <w:proofErr w:type="gramStart"/>
      <w:r w:rsidRPr="008230B3">
        <w:rPr>
          <w:rFonts w:eastAsia="標楷體"/>
          <w:color w:val="FF0000"/>
          <w:sz w:val="24"/>
          <w:szCs w:val="24"/>
        </w:rPr>
        <w:t>週</w:t>
      </w:r>
      <w:proofErr w:type="gramEnd"/>
      <w:r w:rsidRPr="008230B3">
        <w:rPr>
          <w:rFonts w:eastAsia="標楷體"/>
          <w:color w:val="FF0000"/>
          <w:sz w:val="24"/>
          <w:szCs w:val="24"/>
        </w:rPr>
        <w:t>班會統一播放，每月播放</w:t>
      </w:r>
      <w:r w:rsidRPr="008230B3">
        <w:rPr>
          <w:rFonts w:eastAsia="標楷體"/>
          <w:color w:val="FF0000"/>
          <w:sz w:val="24"/>
          <w:szCs w:val="24"/>
        </w:rPr>
        <w:t>1</w:t>
      </w:r>
      <w:r w:rsidRPr="008230B3">
        <w:rPr>
          <w:rFonts w:eastAsia="標楷體"/>
          <w:color w:val="FF0000"/>
          <w:sz w:val="24"/>
          <w:szCs w:val="24"/>
        </w:rPr>
        <w:t>個單元</w:t>
      </w:r>
      <w:r w:rsidRPr="008230B3">
        <w:rPr>
          <w:rFonts w:eastAsia="標楷體"/>
          <w:color w:val="FF0000"/>
          <w:sz w:val="24"/>
          <w:szCs w:val="24"/>
        </w:rPr>
        <w:t>(101.2.6</w:t>
      </w:r>
      <w:r w:rsidRPr="008230B3">
        <w:rPr>
          <w:rFonts w:eastAsia="標楷體"/>
          <w:color w:val="FF0000"/>
          <w:sz w:val="24"/>
          <w:szCs w:val="24"/>
        </w:rPr>
        <w:t>北教</w:t>
      </w:r>
      <w:proofErr w:type="gramStart"/>
      <w:r w:rsidRPr="008230B3">
        <w:rPr>
          <w:rFonts w:eastAsia="標楷體"/>
          <w:color w:val="FF0000"/>
          <w:sz w:val="24"/>
          <w:szCs w:val="24"/>
        </w:rPr>
        <w:t>特</w:t>
      </w:r>
      <w:proofErr w:type="gramEnd"/>
      <w:r w:rsidRPr="008230B3">
        <w:rPr>
          <w:rFonts w:eastAsia="標楷體"/>
          <w:color w:val="FF0000"/>
          <w:sz w:val="24"/>
          <w:szCs w:val="24"/>
        </w:rPr>
        <w:t>字第</w:t>
      </w:r>
      <w:r w:rsidRPr="008230B3">
        <w:rPr>
          <w:rFonts w:eastAsia="標楷體"/>
          <w:color w:val="FF0000"/>
          <w:sz w:val="24"/>
          <w:szCs w:val="24"/>
        </w:rPr>
        <w:t>1011176798</w:t>
      </w:r>
      <w:r w:rsidRPr="008230B3">
        <w:rPr>
          <w:rFonts w:eastAsia="標楷體"/>
          <w:color w:val="FF0000"/>
          <w:sz w:val="24"/>
          <w:szCs w:val="24"/>
        </w:rPr>
        <w:t>號函</w:t>
      </w:r>
      <w:r w:rsidRPr="008230B3">
        <w:rPr>
          <w:rFonts w:eastAsia="標楷體"/>
          <w:color w:val="FF0000"/>
          <w:sz w:val="24"/>
          <w:szCs w:val="24"/>
        </w:rPr>
        <w:t>)</w:t>
      </w:r>
      <w:r w:rsidRPr="008230B3">
        <w:rPr>
          <w:rFonts w:eastAsia="標楷體"/>
          <w:color w:val="FF0000"/>
          <w:sz w:val="24"/>
          <w:szCs w:val="24"/>
        </w:rPr>
        <w:t>。</w:t>
      </w:r>
      <w:r w:rsidRPr="008230B3">
        <w:rPr>
          <w:rFonts w:eastAsia="標楷體"/>
          <w:color w:val="FF0000"/>
          <w:sz w:val="24"/>
          <w:szCs w:val="24"/>
        </w:rPr>
        <w:t xml:space="preserve"> </w:t>
      </w:r>
    </w:p>
    <w:p w:rsidR="000F15B9" w:rsidRPr="008230B3" w:rsidRDefault="000F15B9" w:rsidP="000F15B9">
      <w:pPr>
        <w:ind w:left="284" w:firstLine="0"/>
        <w:rPr>
          <w:rFonts w:eastAsia="標楷體"/>
          <w:color w:val="FF0000"/>
          <w:sz w:val="24"/>
          <w:szCs w:val="24"/>
        </w:rPr>
      </w:pPr>
      <w:r w:rsidRPr="008230B3">
        <w:rPr>
          <w:rFonts w:eastAsia="標楷體"/>
          <w:color w:val="FF0000"/>
          <w:sz w:val="24"/>
          <w:szCs w:val="24"/>
        </w:rPr>
        <w:t>9.</w:t>
      </w:r>
      <w:r w:rsidRPr="008230B3">
        <w:rPr>
          <w:rFonts w:eastAsia="標楷體"/>
          <w:color w:val="FF0000"/>
          <w:sz w:val="24"/>
          <w:szCs w:val="24"/>
        </w:rPr>
        <w:t>法治教育課程列入課程計畫，每學年度國中八年級實施</w:t>
      </w:r>
      <w:r w:rsidRPr="008230B3">
        <w:rPr>
          <w:rFonts w:eastAsia="標楷體"/>
          <w:color w:val="FF0000"/>
          <w:sz w:val="24"/>
          <w:szCs w:val="24"/>
        </w:rPr>
        <w:t>3</w:t>
      </w:r>
      <w:r w:rsidRPr="008230B3">
        <w:rPr>
          <w:rFonts w:eastAsia="標楷體"/>
          <w:color w:val="FF0000"/>
          <w:sz w:val="24"/>
          <w:szCs w:val="24"/>
        </w:rPr>
        <w:t>小時融入式教學</w:t>
      </w:r>
      <w:r w:rsidRPr="008230B3">
        <w:rPr>
          <w:rFonts w:eastAsia="標楷體"/>
          <w:color w:val="FF0000"/>
          <w:sz w:val="24"/>
          <w:szCs w:val="24"/>
        </w:rPr>
        <w:t>(</w:t>
      </w:r>
      <w:r w:rsidRPr="008230B3">
        <w:rPr>
          <w:rFonts w:eastAsia="標楷體"/>
          <w:color w:val="FF0000"/>
          <w:sz w:val="24"/>
          <w:szCs w:val="24"/>
        </w:rPr>
        <w:t>教育部</w:t>
      </w:r>
      <w:r w:rsidRPr="008230B3">
        <w:rPr>
          <w:rFonts w:eastAsia="標楷體"/>
          <w:color w:val="FF0000"/>
          <w:sz w:val="24"/>
          <w:szCs w:val="24"/>
        </w:rPr>
        <w:t>101.7.15</w:t>
      </w:r>
      <w:proofErr w:type="gramStart"/>
      <w:r w:rsidRPr="008230B3">
        <w:rPr>
          <w:rFonts w:eastAsia="標楷體"/>
          <w:color w:val="FF0000"/>
          <w:sz w:val="24"/>
          <w:szCs w:val="24"/>
        </w:rPr>
        <w:t>臺</w:t>
      </w:r>
      <w:proofErr w:type="gramEnd"/>
      <w:r w:rsidRPr="008230B3">
        <w:rPr>
          <w:rFonts w:eastAsia="標楷體"/>
          <w:color w:val="FF0000"/>
          <w:sz w:val="24"/>
          <w:szCs w:val="24"/>
        </w:rPr>
        <w:t>國</w:t>
      </w:r>
      <w:r w:rsidRPr="008230B3">
        <w:rPr>
          <w:rFonts w:eastAsia="標楷體"/>
          <w:color w:val="FF0000"/>
          <w:sz w:val="24"/>
          <w:szCs w:val="24"/>
        </w:rPr>
        <w:t>(</w:t>
      </w:r>
      <w:r w:rsidRPr="008230B3">
        <w:rPr>
          <w:rFonts w:eastAsia="標楷體"/>
          <w:color w:val="FF0000"/>
          <w:sz w:val="24"/>
          <w:szCs w:val="24"/>
        </w:rPr>
        <w:t>二</w:t>
      </w:r>
      <w:r w:rsidRPr="008230B3">
        <w:rPr>
          <w:rFonts w:eastAsia="標楷體"/>
          <w:color w:val="FF0000"/>
          <w:sz w:val="24"/>
          <w:szCs w:val="24"/>
        </w:rPr>
        <w:t>)</w:t>
      </w:r>
      <w:r w:rsidRPr="008230B3">
        <w:rPr>
          <w:rFonts w:eastAsia="標楷體"/>
          <w:color w:val="FF0000"/>
          <w:sz w:val="24"/>
          <w:szCs w:val="24"/>
        </w:rPr>
        <w:t>字第</w:t>
      </w:r>
      <w:r w:rsidRPr="008230B3">
        <w:rPr>
          <w:rFonts w:eastAsia="標楷體"/>
          <w:color w:val="FF0000"/>
          <w:sz w:val="24"/>
          <w:szCs w:val="24"/>
        </w:rPr>
        <w:t>1010123004</w:t>
      </w:r>
      <w:r w:rsidRPr="008230B3">
        <w:rPr>
          <w:rFonts w:eastAsia="標楷體"/>
          <w:color w:val="FF0000"/>
          <w:sz w:val="24"/>
          <w:szCs w:val="24"/>
        </w:rPr>
        <w:t>號函辦理</w:t>
      </w:r>
      <w:r w:rsidRPr="008230B3">
        <w:rPr>
          <w:rFonts w:eastAsia="標楷體"/>
          <w:color w:val="FF0000"/>
          <w:sz w:val="24"/>
          <w:szCs w:val="24"/>
        </w:rPr>
        <w:t>)</w:t>
      </w:r>
      <w:r w:rsidRPr="008230B3">
        <w:rPr>
          <w:rFonts w:eastAsia="標楷體"/>
          <w:color w:val="FF0000"/>
          <w:sz w:val="24"/>
          <w:szCs w:val="24"/>
        </w:rPr>
        <w:t>。</w:t>
      </w:r>
    </w:p>
    <w:p w:rsidR="000F15B9" w:rsidRPr="008230B3" w:rsidRDefault="000F15B9" w:rsidP="000F15B9">
      <w:pPr>
        <w:ind w:left="284" w:firstLine="0"/>
        <w:rPr>
          <w:rFonts w:eastAsia="標楷體"/>
          <w:color w:val="FF0000"/>
          <w:sz w:val="24"/>
          <w:szCs w:val="24"/>
        </w:rPr>
      </w:pPr>
      <w:r w:rsidRPr="008230B3">
        <w:rPr>
          <w:rFonts w:eastAsia="標楷體"/>
          <w:color w:val="FF0000"/>
          <w:sz w:val="24"/>
          <w:szCs w:val="24"/>
        </w:rPr>
        <w:t>10.</w:t>
      </w:r>
      <w:r w:rsidRPr="008230B3">
        <w:rPr>
          <w:rFonts w:eastAsia="標楷體"/>
          <w:color w:val="FF0000"/>
          <w:sz w:val="24"/>
          <w:szCs w:val="24"/>
        </w:rPr>
        <w:t>依教育部國民及學前教育署</w:t>
      </w:r>
      <w:r w:rsidRPr="008230B3">
        <w:rPr>
          <w:rFonts w:eastAsia="標楷體"/>
          <w:color w:val="FF0000"/>
          <w:sz w:val="24"/>
          <w:szCs w:val="24"/>
        </w:rPr>
        <w:t>105</w:t>
      </w:r>
      <w:r w:rsidRPr="008230B3">
        <w:rPr>
          <w:rFonts w:eastAsia="標楷體"/>
          <w:color w:val="FF0000"/>
          <w:sz w:val="24"/>
          <w:szCs w:val="24"/>
        </w:rPr>
        <w:t>年</w:t>
      </w:r>
      <w:r w:rsidRPr="008230B3">
        <w:rPr>
          <w:rFonts w:eastAsia="標楷體"/>
          <w:color w:val="FF0000"/>
          <w:sz w:val="24"/>
          <w:szCs w:val="24"/>
        </w:rPr>
        <w:t>5</w:t>
      </w:r>
      <w:r w:rsidRPr="008230B3">
        <w:rPr>
          <w:rFonts w:eastAsia="標楷體"/>
          <w:color w:val="FF0000"/>
          <w:sz w:val="24"/>
          <w:szCs w:val="24"/>
        </w:rPr>
        <w:t>月</w:t>
      </w:r>
      <w:r w:rsidRPr="008230B3">
        <w:rPr>
          <w:rFonts w:eastAsia="標楷體"/>
          <w:color w:val="FF0000"/>
          <w:sz w:val="24"/>
          <w:szCs w:val="24"/>
        </w:rPr>
        <w:t>24</w:t>
      </w:r>
      <w:r w:rsidRPr="008230B3">
        <w:rPr>
          <w:rFonts w:eastAsia="標楷體"/>
          <w:color w:val="FF0000"/>
          <w:sz w:val="24"/>
          <w:szCs w:val="24"/>
        </w:rPr>
        <w:t>日</w:t>
      </w:r>
      <w:proofErr w:type="gramStart"/>
      <w:r w:rsidRPr="008230B3">
        <w:rPr>
          <w:rFonts w:eastAsia="標楷體"/>
          <w:color w:val="FF0000"/>
          <w:sz w:val="24"/>
          <w:szCs w:val="24"/>
        </w:rPr>
        <w:t>臺教國署國</w:t>
      </w:r>
      <w:proofErr w:type="gramEnd"/>
      <w:r w:rsidRPr="008230B3">
        <w:rPr>
          <w:rFonts w:eastAsia="標楷體"/>
          <w:color w:val="FF0000"/>
          <w:sz w:val="24"/>
          <w:szCs w:val="24"/>
        </w:rPr>
        <w:t>字第</w:t>
      </w:r>
      <w:r w:rsidRPr="008230B3">
        <w:rPr>
          <w:rFonts w:eastAsia="標楷體"/>
          <w:color w:val="FF0000"/>
          <w:sz w:val="24"/>
          <w:szCs w:val="24"/>
        </w:rPr>
        <w:t>1050057776</w:t>
      </w:r>
      <w:r w:rsidRPr="008230B3">
        <w:rPr>
          <w:rFonts w:eastAsia="標楷體"/>
          <w:color w:val="FF0000"/>
          <w:sz w:val="24"/>
          <w:szCs w:val="24"/>
        </w:rPr>
        <w:t>號函，請各公私立國中課程發展委員會「生涯發展教</w:t>
      </w:r>
    </w:p>
    <w:p w:rsidR="000F15B9" w:rsidRPr="008230B3" w:rsidRDefault="000F15B9" w:rsidP="000F15B9">
      <w:pPr>
        <w:ind w:left="284" w:firstLine="0"/>
        <w:rPr>
          <w:rFonts w:eastAsia="標楷體"/>
          <w:color w:val="FF0000"/>
          <w:sz w:val="24"/>
          <w:szCs w:val="24"/>
        </w:rPr>
      </w:pPr>
      <w:r w:rsidRPr="008230B3">
        <w:rPr>
          <w:rFonts w:eastAsia="標楷體"/>
          <w:color w:val="FF0000"/>
          <w:sz w:val="24"/>
          <w:szCs w:val="24"/>
        </w:rPr>
        <w:t xml:space="preserve">  </w:t>
      </w:r>
      <w:r w:rsidRPr="008230B3">
        <w:rPr>
          <w:rFonts w:eastAsia="標楷體"/>
          <w:color w:val="FF0000"/>
          <w:sz w:val="24"/>
          <w:szCs w:val="24"/>
        </w:rPr>
        <w:t>育議題課程小組」規劃生涯發展教育融入各領域課程計畫。</w:t>
      </w:r>
    </w:p>
    <w:p w:rsidR="000F15B9" w:rsidRPr="008230B3" w:rsidRDefault="000F15B9" w:rsidP="000F15B9">
      <w:pPr>
        <w:ind w:firstLine="283"/>
      </w:pPr>
      <w:r w:rsidRPr="008230B3">
        <w:rPr>
          <w:rFonts w:eastAsia="標楷體"/>
          <w:color w:val="FF0000"/>
          <w:sz w:val="24"/>
          <w:szCs w:val="24"/>
        </w:rPr>
        <w:t>11.</w:t>
      </w:r>
      <w:r w:rsidRPr="008230B3">
        <w:rPr>
          <w:rFonts w:eastAsia="標楷體"/>
          <w:color w:val="FF0000"/>
          <w:sz w:val="24"/>
          <w:szCs w:val="24"/>
        </w:rPr>
        <w:t>資訊素養觀念宣導</w:t>
      </w:r>
      <w:r w:rsidRPr="008230B3">
        <w:rPr>
          <w:rFonts w:eastAsia="標楷體"/>
          <w:color w:val="FF0000"/>
          <w:sz w:val="24"/>
          <w:szCs w:val="24"/>
        </w:rPr>
        <w:t>(108.3.11</w:t>
      </w:r>
      <w:r w:rsidRPr="008230B3">
        <w:rPr>
          <w:rFonts w:eastAsia="標楷體"/>
          <w:color w:val="FF0000"/>
          <w:sz w:val="24"/>
          <w:szCs w:val="24"/>
        </w:rPr>
        <w:t>新北</w:t>
      </w:r>
      <w:proofErr w:type="gramStart"/>
      <w:r w:rsidRPr="008230B3">
        <w:rPr>
          <w:rFonts w:eastAsia="標楷體"/>
          <w:color w:val="FF0000"/>
          <w:sz w:val="24"/>
          <w:szCs w:val="24"/>
        </w:rPr>
        <w:t>教研資字第</w:t>
      </w:r>
      <w:r w:rsidRPr="008230B3">
        <w:rPr>
          <w:rFonts w:eastAsia="標楷體"/>
          <w:color w:val="FF0000"/>
          <w:sz w:val="24"/>
          <w:szCs w:val="24"/>
        </w:rPr>
        <w:t>1080399532</w:t>
      </w:r>
      <w:r w:rsidRPr="008230B3">
        <w:rPr>
          <w:rFonts w:eastAsia="標楷體"/>
          <w:color w:val="FF0000"/>
          <w:sz w:val="24"/>
          <w:szCs w:val="24"/>
        </w:rPr>
        <w:t>號</w:t>
      </w:r>
      <w:proofErr w:type="gramEnd"/>
      <w:r w:rsidRPr="008230B3">
        <w:rPr>
          <w:rFonts w:eastAsia="標楷體"/>
          <w:color w:val="FF0000"/>
          <w:sz w:val="24"/>
          <w:szCs w:val="24"/>
        </w:rPr>
        <w:t>函</w:t>
      </w:r>
      <w:r w:rsidRPr="008230B3">
        <w:rPr>
          <w:rFonts w:eastAsia="標楷體"/>
          <w:color w:val="FF0000"/>
          <w:sz w:val="24"/>
          <w:szCs w:val="24"/>
        </w:rPr>
        <w:t>)</w:t>
      </w:r>
      <w:r w:rsidRPr="008230B3">
        <w:rPr>
          <w:color w:val="FF0000"/>
          <w:sz w:val="24"/>
          <w:szCs w:val="24"/>
        </w:rPr>
        <w:t>。</w:t>
      </w:r>
    </w:p>
    <w:p w:rsidR="00FA7BED" w:rsidRPr="008230B3" w:rsidRDefault="00FA7BED" w:rsidP="00FA7BED">
      <w:pPr>
        <w:rPr>
          <w:rFonts w:eastAsia="新細明體"/>
          <w:color w:val="auto"/>
          <w:sz w:val="24"/>
          <w:szCs w:val="24"/>
        </w:rPr>
      </w:pPr>
      <w:r w:rsidRPr="008230B3">
        <w:rPr>
          <w:rFonts w:eastAsia="標楷體"/>
          <w:sz w:val="24"/>
          <w:szCs w:val="24"/>
        </w:rPr>
        <w:t>七、本課程是否有校外人士協助教學</w:t>
      </w:r>
    </w:p>
    <w:p w:rsidR="00FA7BED" w:rsidRPr="008230B3" w:rsidRDefault="00FA7BED" w:rsidP="00FA7BED">
      <w:pPr>
        <w:rPr>
          <w:rFonts w:eastAsia="新細明體"/>
          <w:color w:val="auto"/>
          <w:sz w:val="24"/>
          <w:szCs w:val="24"/>
        </w:rPr>
      </w:pPr>
      <w:proofErr w:type="gramStart"/>
      <w:r w:rsidRPr="008230B3">
        <w:rPr>
          <w:rFonts w:eastAsia="標楷體"/>
          <w:color w:val="auto"/>
          <w:sz w:val="24"/>
          <w:szCs w:val="24"/>
        </w:rPr>
        <w:lastRenderedPageBreak/>
        <w:t>■</w:t>
      </w:r>
      <w:r w:rsidRPr="008230B3">
        <w:rPr>
          <w:rFonts w:eastAsia="標楷體"/>
          <w:sz w:val="24"/>
          <w:szCs w:val="24"/>
        </w:rPr>
        <w:t>否</w:t>
      </w:r>
      <w:proofErr w:type="gramEnd"/>
      <w:r w:rsidRPr="008230B3">
        <w:rPr>
          <w:rFonts w:eastAsia="標楷體"/>
          <w:sz w:val="24"/>
          <w:szCs w:val="24"/>
        </w:rPr>
        <w:t>，全學年都沒有</w:t>
      </w:r>
      <w:r w:rsidRPr="008230B3">
        <w:rPr>
          <w:rFonts w:eastAsia="標楷體"/>
          <w:sz w:val="24"/>
          <w:szCs w:val="24"/>
        </w:rPr>
        <w:t>(</w:t>
      </w:r>
      <w:proofErr w:type="gramStart"/>
      <w:r w:rsidRPr="008230B3">
        <w:rPr>
          <w:rFonts w:eastAsia="標楷體"/>
          <w:sz w:val="24"/>
          <w:szCs w:val="24"/>
        </w:rPr>
        <w:t>以下免填</w:t>
      </w:r>
      <w:proofErr w:type="gramEnd"/>
      <w:r w:rsidRPr="008230B3">
        <w:rPr>
          <w:rFonts w:eastAsia="標楷體"/>
          <w:sz w:val="24"/>
          <w:szCs w:val="24"/>
        </w:rPr>
        <w:t>)</w:t>
      </w:r>
    </w:p>
    <w:p w:rsidR="00FA7BED" w:rsidRPr="008230B3" w:rsidRDefault="00FA7BED" w:rsidP="00FA7BED">
      <w:pPr>
        <w:rPr>
          <w:rFonts w:eastAsia="新細明體"/>
          <w:color w:val="auto"/>
          <w:sz w:val="24"/>
          <w:szCs w:val="24"/>
        </w:rPr>
      </w:pPr>
      <w:r w:rsidRPr="008230B3">
        <w:rPr>
          <w:rFonts w:eastAsia="標楷體"/>
          <w:sz w:val="24"/>
          <w:szCs w:val="24"/>
        </w:rPr>
        <w:t>□</w:t>
      </w:r>
      <w:r w:rsidRPr="008230B3">
        <w:rPr>
          <w:rFonts w:eastAsia="標楷體"/>
          <w:sz w:val="24"/>
          <w:szCs w:val="24"/>
        </w:rPr>
        <w:t>有，部分班級，實施的班級為：</w:t>
      </w:r>
      <w:r w:rsidRPr="008230B3">
        <w:rPr>
          <w:rFonts w:eastAsia="標楷體"/>
          <w:sz w:val="24"/>
          <w:szCs w:val="24"/>
        </w:rPr>
        <w:t>___________</w:t>
      </w:r>
    </w:p>
    <w:p w:rsidR="00FA7BED" w:rsidRPr="008230B3" w:rsidRDefault="00FA7BED" w:rsidP="00FA7BED">
      <w:pPr>
        <w:rPr>
          <w:rFonts w:eastAsia="新細明體"/>
          <w:color w:val="auto"/>
          <w:sz w:val="24"/>
          <w:szCs w:val="24"/>
        </w:rPr>
      </w:pPr>
      <w:r w:rsidRPr="008230B3">
        <w:rPr>
          <w:rFonts w:eastAsia="標楷體"/>
          <w:sz w:val="24"/>
          <w:szCs w:val="24"/>
        </w:rPr>
        <w:t>□</w:t>
      </w:r>
      <w:r w:rsidRPr="008230B3">
        <w:rPr>
          <w:rFonts w:eastAsia="標楷體"/>
          <w:sz w:val="24"/>
          <w:szCs w:val="24"/>
        </w:rPr>
        <w:t>有，全學年實施</w:t>
      </w:r>
    </w:p>
    <w:tbl>
      <w:tblPr>
        <w:tblW w:w="0" w:type="auto"/>
        <w:tblCellMar>
          <w:top w:w="15" w:type="dxa"/>
          <w:left w:w="15" w:type="dxa"/>
          <w:bottom w:w="15" w:type="dxa"/>
          <w:right w:w="15" w:type="dxa"/>
        </w:tblCellMar>
        <w:tblLook w:val="04A0" w:firstRow="1" w:lastRow="0" w:firstColumn="1" w:lastColumn="0" w:noHBand="0" w:noVBand="1"/>
      </w:tblPr>
      <w:tblGrid>
        <w:gridCol w:w="1166"/>
        <w:gridCol w:w="2846"/>
        <w:gridCol w:w="5451"/>
        <w:gridCol w:w="1646"/>
        <w:gridCol w:w="1166"/>
        <w:gridCol w:w="1886"/>
      </w:tblGrid>
      <w:tr w:rsidR="00FA7BED" w:rsidRPr="008230B3" w:rsidTr="00FA7BED">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FA7BED" w:rsidRPr="008230B3" w:rsidRDefault="00FA7BED" w:rsidP="00FA7BED">
            <w:pPr>
              <w:ind w:firstLine="0"/>
              <w:jc w:val="center"/>
              <w:rPr>
                <w:rFonts w:eastAsia="新細明體"/>
                <w:color w:val="auto"/>
                <w:sz w:val="24"/>
                <w:szCs w:val="24"/>
              </w:rPr>
            </w:pPr>
            <w:r w:rsidRPr="008230B3">
              <w:rPr>
                <w:rFonts w:eastAsia="標楷體"/>
                <w:sz w:val="24"/>
                <w:szCs w:val="24"/>
              </w:rPr>
              <w:t>教學期程</w:t>
            </w:r>
          </w:p>
        </w:tc>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FA7BED" w:rsidRPr="008230B3" w:rsidRDefault="00FA7BED" w:rsidP="00FA7BED">
            <w:pPr>
              <w:ind w:firstLine="0"/>
              <w:jc w:val="center"/>
              <w:rPr>
                <w:rFonts w:eastAsia="新細明體"/>
                <w:color w:val="auto"/>
                <w:sz w:val="24"/>
                <w:szCs w:val="24"/>
              </w:rPr>
            </w:pPr>
            <w:r w:rsidRPr="008230B3">
              <w:rPr>
                <w:rFonts w:eastAsia="標楷體"/>
                <w:sz w:val="24"/>
                <w:szCs w:val="24"/>
              </w:rPr>
              <w:t>校外人士協助之課程大綱</w:t>
            </w:r>
          </w:p>
        </w:tc>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FA7BED" w:rsidRPr="008230B3" w:rsidRDefault="00FA7BED" w:rsidP="00FA7BED">
            <w:pPr>
              <w:spacing w:before="100"/>
              <w:ind w:firstLine="0"/>
              <w:jc w:val="center"/>
              <w:rPr>
                <w:rFonts w:eastAsia="新細明體"/>
                <w:color w:val="auto"/>
                <w:sz w:val="24"/>
                <w:szCs w:val="24"/>
              </w:rPr>
            </w:pPr>
            <w:r w:rsidRPr="008230B3">
              <w:rPr>
                <w:rFonts w:eastAsia="標楷體"/>
                <w:sz w:val="24"/>
                <w:szCs w:val="24"/>
              </w:rPr>
              <w:t>教材形式</w:t>
            </w:r>
          </w:p>
        </w:tc>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FA7BED" w:rsidRPr="008230B3" w:rsidRDefault="00FA7BED" w:rsidP="00FA7BED">
            <w:pPr>
              <w:spacing w:before="100"/>
              <w:ind w:firstLine="0"/>
              <w:jc w:val="center"/>
              <w:rPr>
                <w:rFonts w:eastAsia="新細明體"/>
                <w:color w:val="auto"/>
                <w:sz w:val="24"/>
                <w:szCs w:val="24"/>
              </w:rPr>
            </w:pPr>
            <w:r w:rsidRPr="008230B3">
              <w:rPr>
                <w:rFonts w:eastAsia="標楷體"/>
                <w:sz w:val="24"/>
                <w:szCs w:val="24"/>
              </w:rPr>
              <w:t>教材內容簡介</w:t>
            </w:r>
          </w:p>
        </w:tc>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FA7BED" w:rsidRPr="008230B3" w:rsidRDefault="00FA7BED" w:rsidP="00FA7BED">
            <w:pPr>
              <w:spacing w:before="100"/>
              <w:ind w:firstLine="0"/>
              <w:jc w:val="center"/>
              <w:rPr>
                <w:rFonts w:eastAsia="新細明體"/>
                <w:color w:val="auto"/>
                <w:sz w:val="24"/>
                <w:szCs w:val="24"/>
              </w:rPr>
            </w:pPr>
            <w:r w:rsidRPr="008230B3">
              <w:rPr>
                <w:rFonts w:eastAsia="標楷體"/>
                <w:sz w:val="24"/>
                <w:szCs w:val="24"/>
              </w:rPr>
              <w:t>預期成效</w:t>
            </w:r>
          </w:p>
        </w:tc>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FA7BED" w:rsidRPr="008230B3" w:rsidRDefault="00FA7BED" w:rsidP="00FA7BED">
            <w:pPr>
              <w:spacing w:before="100"/>
              <w:ind w:firstLine="0"/>
              <w:jc w:val="center"/>
              <w:rPr>
                <w:rFonts w:eastAsia="新細明體"/>
                <w:color w:val="auto"/>
                <w:sz w:val="24"/>
                <w:szCs w:val="24"/>
              </w:rPr>
            </w:pPr>
            <w:r w:rsidRPr="008230B3">
              <w:rPr>
                <w:rFonts w:eastAsia="標楷體"/>
                <w:sz w:val="24"/>
                <w:szCs w:val="24"/>
              </w:rPr>
              <w:t>原授課教師角色</w:t>
            </w:r>
          </w:p>
        </w:tc>
      </w:tr>
      <w:tr w:rsidR="00FA7BED" w:rsidRPr="008230B3" w:rsidTr="00FA7BED">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FA7BED" w:rsidRPr="008230B3" w:rsidRDefault="00FA7BED" w:rsidP="00FA7BED">
            <w:pPr>
              <w:ind w:firstLine="0"/>
              <w:jc w:val="left"/>
              <w:rPr>
                <w:rFonts w:eastAsia="新細明體"/>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FA7BED" w:rsidRPr="008230B3" w:rsidRDefault="00FA7BED" w:rsidP="00FA7BED">
            <w:pPr>
              <w:ind w:firstLine="0"/>
              <w:jc w:val="left"/>
              <w:rPr>
                <w:rFonts w:eastAsia="新細明體"/>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FA7BED" w:rsidRPr="008230B3" w:rsidRDefault="00FA7BED" w:rsidP="00FA7BED">
            <w:pPr>
              <w:spacing w:before="100" w:after="100"/>
              <w:ind w:firstLine="0"/>
              <w:rPr>
                <w:rFonts w:eastAsia="新細明體"/>
                <w:color w:val="auto"/>
                <w:sz w:val="24"/>
                <w:szCs w:val="24"/>
              </w:rPr>
            </w:pPr>
            <w:r w:rsidRPr="008230B3">
              <w:rPr>
                <w:rFonts w:eastAsia="標楷體"/>
                <w:sz w:val="24"/>
                <w:szCs w:val="24"/>
              </w:rPr>
              <w:t>□</w:t>
            </w:r>
            <w:r w:rsidRPr="008230B3">
              <w:rPr>
                <w:rFonts w:eastAsia="標楷體"/>
                <w:sz w:val="24"/>
                <w:szCs w:val="24"/>
              </w:rPr>
              <w:t>簡報</w:t>
            </w:r>
            <w:r w:rsidRPr="008230B3">
              <w:rPr>
                <w:rFonts w:eastAsia="標楷體"/>
                <w:sz w:val="24"/>
                <w:szCs w:val="24"/>
              </w:rPr>
              <w:t>□</w:t>
            </w:r>
            <w:r w:rsidRPr="008230B3">
              <w:rPr>
                <w:rFonts w:eastAsia="標楷體"/>
                <w:sz w:val="24"/>
                <w:szCs w:val="24"/>
              </w:rPr>
              <w:t>印刷品</w:t>
            </w:r>
            <w:r w:rsidRPr="008230B3">
              <w:rPr>
                <w:rFonts w:eastAsia="標楷體"/>
                <w:sz w:val="24"/>
                <w:szCs w:val="24"/>
              </w:rPr>
              <w:t>□</w:t>
            </w:r>
            <w:r w:rsidRPr="008230B3">
              <w:rPr>
                <w:rFonts w:eastAsia="標楷體"/>
                <w:sz w:val="24"/>
                <w:szCs w:val="24"/>
              </w:rPr>
              <w:t>影音光碟</w:t>
            </w:r>
          </w:p>
          <w:p w:rsidR="00FA7BED" w:rsidRPr="008230B3" w:rsidRDefault="00FA7BED" w:rsidP="00FA7BED">
            <w:pPr>
              <w:spacing w:before="100" w:after="100"/>
              <w:ind w:firstLine="0"/>
              <w:rPr>
                <w:rFonts w:eastAsia="新細明體"/>
                <w:color w:val="auto"/>
                <w:sz w:val="24"/>
                <w:szCs w:val="24"/>
              </w:rPr>
            </w:pPr>
            <w:r w:rsidRPr="008230B3">
              <w:rPr>
                <w:rFonts w:eastAsia="標楷體"/>
                <w:sz w:val="24"/>
                <w:szCs w:val="24"/>
              </w:rPr>
              <w:t>□</w:t>
            </w:r>
            <w:r w:rsidRPr="008230B3">
              <w:rPr>
                <w:rFonts w:eastAsia="標楷體"/>
                <w:sz w:val="24"/>
                <w:szCs w:val="24"/>
              </w:rPr>
              <w:t>其他於課程或活動中使用之教學資料，請說明：</w:t>
            </w:r>
            <w:r w:rsidRPr="008230B3">
              <w:rPr>
                <w:rFonts w:eastAsia="標楷體"/>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FA7BED" w:rsidRPr="008230B3" w:rsidRDefault="00FA7BED" w:rsidP="00FA7BED">
            <w:pPr>
              <w:ind w:firstLine="0"/>
              <w:jc w:val="left"/>
              <w:rPr>
                <w:rFonts w:eastAsia="新細明體"/>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FA7BED" w:rsidRPr="008230B3" w:rsidRDefault="00FA7BED" w:rsidP="00FA7BED">
            <w:pPr>
              <w:ind w:firstLine="0"/>
              <w:jc w:val="left"/>
              <w:rPr>
                <w:rFonts w:eastAsia="新細明體"/>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FA7BED" w:rsidRPr="008230B3" w:rsidRDefault="00FA7BED" w:rsidP="00FA7BED">
            <w:pPr>
              <w:ind w:firstLine="0"/>
              <w:jc w:val="left"/>
              <w:rPr>
                <w:rFonts w:eastAsia="新細明體"/>
                <w:color w:val="auto"/>
                <w:sz w:val="24"/>
                <w:szCs w:val="24"/>
              </w:rPr>
            </w:pPr>
          </w:p>
        </w:tc>
      </w:tr>
      <w:tr w:rsidR="00FA7BED" w:rsidRPr="008230B3" w:rsidTr="00FA7BED">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FA7BED" w:rsidRPr="008230B3" w:rsidRDefault="00FA7BED" w:rsidP="00FA7BED">
            <w:pPr>
              <w:ind w:firstLine="0"/>
              <w:jc w:val="left"/>
              <w:rPr>
                <w:rFonts w:eastAsia="新細明體"/>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FA7BED" w:rsidRPr="008230B3" w:rsidRDefault="00FA7BED" w:rsidP="00FA7BED">
            <w:pPr>
              <w:ind w:firstLine="0"/>
              <w:jc w:val="left"/>
              <w:rPr>
                <w:rFonts w:eastAsia="新細明體"/>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FA7BED" w:rsidRPr="008230B3" w:rsidRDefault="00FA7BED" w:rsidP="00FA7BED">
            <w:pPr>
              <w:ind w:firstLine="0"/>
              <w:jc w:val="left"/>
              <w:rPr>
                <w:rFonts w:eastAsia="新細明體"/>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FA7BED" w:rsidRPr="008230B3" w:rsidRDefault="00FA7BED" w:rsidP="00FA7BED">
            <w:pPr>
              <w:ind w:firstLine="0"/>
              <w:jc w:val="left"/>
              <w:rPr>
                <w:rFonts w:eastAsia="新細明體"/>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FA7BED" w:rsidRPr="008230B3" w:rsidRDefault="00FA7BED" w:rsidP="00FA7BED">
            <w:pPr>
              <w:ind w:firstLine="0"/>
              <w:jc w:val="left"/>
              <w:rPr>
                <w:rFonts w:eastAsia="新細明體"/>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FA7BED" w:rsidRPr="008230B3" w:rsidRDefault="00FA7BED" w:rsidP="00FA7BED">
            <w:pPr>
              <w:ind w:firstLine="0"/>
              <w:jc w:val="left"/>
              <w:rPr>
                <w:rFonts w:eastAsia="新細明體"/>
                <w:color w:val="auto"/>
                <w:sz w:val="24"/>
                <w:szCs w:val="24"/>
              </w:rPr>
            </w:pPr>
          </w:p>
        </w:tc>
      </w:tr>
      <w:tr w:rsidR="00FA7BED" w:rsidRPr="008230B3" w:rsidTr="00FA7BED">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FA7BED" w:rsidRPr="008230B3" w:rsidRDefault="00FA7BED" w:rsidP="00FA7BED">
            <w:pPr>
              <w:ind w:firstLine="0"/>
              <w:jc w:val="left"/>
              <w:rPr>
                <w:rFonts w:eastAsia="新細明體"/>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FA7BED" w:rsidRPr="008230B3" w:rsidRDefault="00FA7BED" w:rsidP="00FA7BED">
            <w:pPr>
              <w:ind w:firstLine="0"/>
              <w:jc w:val="left"/>
              <w:rPr>
                <w:rFonts w:eastAsia="新細明體"/>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FA7BED" w:rsidRPr="008230B3" w:rsidRDefault="00FA7BED" w:rsidP="00FA7BED">
            <w:pPr>
              <w:ind w:firstLine="0"/>
              <w:jc w:val="left"/>
              <w:rPr>
                <w:rFonts w:eastAsia="新細明體"/>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FA7BED" w:rsidRPr="008230B3" w:rsidRDefault="00FA7BED" w:rsidP="00FA7BED">
            <w:pPr>
              <w:ind w:firstLine="0"/>
              <w:jc w:val="left"/>
              <w:rPr>
                <w:rFonts w:eastAsia="新細明體"/>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FA7BED" w:rsidRPr="008230B3" w:rsidRDefault="00FA7BED" w:rsidP="00FA7BED">
            <w:pPr>
              <w:ind w:firstLine="0"/>
              <w:jc w:val="left"/>
              <w:rPr>
                <w:rFonts w:eastAsia="新細明體"/>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98" w:type="dxa"/>
              <w:bottom w:w="0" w:type="dxa"/>
              <w:right w:w="108" w:type="dxa"/>
            </w:tcMar>
            <w:hideMark/>
          </w:tcPr>
          <w:p w:rsidR="00FA7BED" w:rsidRPr="008230B3" w:rsidRDefault="00FA7BED" w:rsidP="00FA7BED">
            <w:pPr>
              <w:ind w:firstLine="0"/>
              <w:jc w:val="left"/>
              <w:rPr>
                <w:rFonts w:eastAsia="新細明體"/>
                <w:color w:val="auto"/>
                <w:sz w:val="24"/>
                <w:szCs w:val="24"/>
              </w:rPr>
            </w:pPr>
          </w:p>
        </w:tc>
      </w:tr>
    </w:tbl>
    <w:p w:rsidR="00FA7BED" w:rsidRPr="008230B3" w:rsidRDefault="00FA7BED" w:rsidP="00FA7BED">
      <w:pPr>
        <w:rPr>
          <w:rFonts w:eastAsia="新細明體"/>
          <w:color w:val="auto"/>
          <w:sz w:val="24"/>
          <w:szCs w:val="24"/>
        </w:rPr>
      </w:pPr>
      <w:r w:rsidRPr="008230B3">
        <w:rPr>
          <w:rFonts w:eastAsia="標楷體"/>
          <w:sz w:val="24"/>
          <w:szCs w:val="24"/>
        </w:rPr>
        <w:t>*</w:t>
      </w:r>
      <w:r w:rsidRPr="008230B3">
        <w:rPr>
          <w:rFonts w:eastAsia="標楷體"/>
          <w:sz w:val="24"/>
          <w:szCs w:val="24"/>
        </w:rPr>
        <w:t>上述欄位皆與校外人士協助教學與活動之申請表一致</w:t>
      </w:r>
    </w:p>
    <w:p w:rsidR="000F15B9" w:rsidRPr="008230B3" w:rsidRDefault="000F15B9" w:rsidP="000F15B9">
      <w:pPr>
        <w:rPr>
          <w:rFonts w:eastAsia="標楷體"/>
          <w:b/>
          <w:sz w:val="24"/>
          <w:szCs w:val="24"/>
        </w:rPr>
      </w:pPr>
    </w:p>
    <w:p w:rsidR="0089413C" w:rsidRPr="008230B3" w:rsidRDefault="0089413C" w:rsidP="00D37619">
      <w:pPr>
        <w:rPr>
          <w:rFonts w:eastAsia="標楷體"/>
          <w:b/>
          <w:sz w:val="24"/>
          <w:szCs w:val="24"/>
        </w:rPr>
      </w:pPr>
    </w:p>
    <w:p w:rsidR="0089413C" w:rsidRPr="008230B3" w:rsidRDefault="0089413C" w:rsidP="00D37619">
      <w:pPr>
        <w:rPr>
          <w:rFonts w:eastAsia="標楷體"/>
          <w:b/>
          <w:sz w:val="24"/>
          <w:szCs w:val="24"/>
        </w:rPr>
      </w:pPr>
    </w:p>
    <w:sectPr w:rsidR="0089413C" w:rsidRPr="008230B3" w:rsidSect="00F20B4E">
      <w:footerReference w:type="default" r:id="rId10"/>
      <w:pgSz w:w="16839" w:h="11907" w:orient="landscape" w:code="9"/>
      <w:pgMar w:top="851" w:right="1134" w:bottom="851" w:left="1134" w:header="0" w:footer="61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361" w:rsidRDefault="007C1361">
      <w:r>
        <w:separator/>
      </w:r>
    </w:p>
  </w:endnote>
  <w:endnote w:type="continuationSeparator" w:id="0">
    <w:p w:rsidR="007C1361" w:rsidRDefault="007C1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6961778"/>
      <w:docPartObj>
        <w:docPartGallery w:val="Page Numbers (Bottom of Page)"/>
        <w:docPartUnique/>
      </w:docPartObj>
    </w:sdtPr>
    <w:sdtContent>
      <w:p w:rsidR="007C1361" w:rsidRDefault="007C1361">
        <w:pPr>
          <w:pStyle w:val="aff5"/>
          <w:jc w:val="center"/>
        </w:pPr>
        <w:r>
          <w:fldChar w:fldCharType="begin"/>
        </w:r>
        <w:r>
          <w:instrText>PAGE   \* MERGEFORMAT</w:instrText>
        </w:r>
        <w:r>
          <w:fldChar w:fldCharType="separate"/>
        </w:r>
        <w:r w:rsidR="00435508" w:rsidRPr="00435508">
          <w:rPr>
            <w:noProof/>
            <w:lang w:val="zh-TW"/>
          </w:rPr>
          <w:t>18</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361" w:rsidRDefault="007C1361">
      <w:r>
        <w:separator/>
      </w:r>
    </w:p>
  </w:footnote>
  <w:footnote w:type="continuationSeparator" w:id="0">
    <w:p w:rsidR="007C1361" w:rsidRDefault="007C136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4724"/>
    <w:multiLevelType w:val="hybridMultilevel"/>
    <w:tmpl w:val="B296B018"/>
    <w:lvl w:ilvl="0" w:tplc="8210180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130DBB"/>
    <w:multiLevelType w:val="hybridMultilevel"/>
    <w:tmpl w:val="CAA6DCE6"/>
    <w:lvl w:ilvl="0" w:tplc="3960A8BC">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 w15:restartNumberingAfterBreak="0">
    <w:nsid w:val="04A84EB1"/>
    <w:multiLevelType w:val="hybridMultilevel"/>
    <w:tmpl w:val="E4983F1C"/>
    <w:lvl w:ilvl="0" w:tplc="65CA6476">
      <w:start w:val="1"/>
      <w:numFmt w:val="upperLetter"/>
      <w:lvlText w:val="%1-"/>
      <w:lvlJc w:val="left"/>
      <w:pPr>
        <w:ind w:left="631" w:hanging="360"/>
      </w:pPr>
      <w:rPr>
        <w:rFonts w:hint="default"/>
        <w:color w:val="FF0000"/>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3" w15:restartNumberingAfterBreak="0">
    <w:nsid w:val="069C3A2B"/>
    <w:multiLevelType w:val="multilevel"/>
    <w:tmpl w:val="830CE4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82073AC"/>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5" w15:restartNumberingAfterBreak="0">
    <w:nsid w:val="0AAF03F8"/>
    <w:multiLevelType w:val="multilevel"/>
    <w:tmpl w:val="BD5ABB9A"/>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3、"/>
      <w:lvlJc w:val="left"/>
      <w:pPr>
        <w:ind w:left="1418" w:hanging="566"/>
      </w:pPr>
    </w:lvl>
    <w:lvl w:ilvl="3">
      <w:start w:val="1"/>
      <w:numFmt w:val="decimal"/>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6" w15:restartNumberingAfterBreak="0">
    <w:nsid w:val="0B0437A7"/>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7" w15:restartNumberingAfterBreak="0">
    <w:nsid w:val="0C141940"/>
    <w:multiLevelType w:val="multilevel"/>
    <w:tmpl w:val="C95C44F4"/>
    <w:lvl w:ilvl="0">
      <w:start w:val="1"/>
      <w:numFmt w:val="ideographLegalTraditional"/>
      <w:suff w:val="nothing"/>
      <w:lvlText w:val="%1、"/>
      <w:lvlJc w:val="left"/>
      <w:pPr>
        <w:ind w:left="425" w:hanging="425"/>
      </w:pPr>
      <w:rPr>
        <w:rFonts w:hint="eastAsia"/>
        <w:lang w:val="en-US"/>
      </w:rPr>
    </w:lvl>
    <w:lvl w:ilvl="1">
      <w:start w:val="1"/>
      <w:numFmt w:val="taiwaneseCountingThousand"/>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8"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2307321"/>
    <w:multiLevelType w:val="multilevel"/>
    <w:tmpl w:val="0778EA4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1" w15:restartNumberingAfterBreak="0">
    <w:nsid w:val="1548227C"/>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2" w15:restartNumberingAfterBreak="0">
    <w:nsid w:val="181C2EE3"/>
    <w:multiLevelType w:val="multilevel"/>
    <w:tmpl w:val="E80C990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3" w15:restartNumberingAfterBreak="0">
    <w:nsid w:val="194F2539"/>
    <w:multiLevelType w:val="hybridMultilevel"/>
    <w:tmpl w:val="2E722836"/>
    <w:lvl w:ilvl="0" w:tplc="2C6C9F4A">
      <w:start w:val="1"/>
      <w:numFmt w:val="decimal"/>
      <w:lvlText w:val="%1."/>
      <w:lvlJc w:val="left"/>
      <w:pPr>
        <w:tabs>
          <w:tab w:val="num" w:pos="1380"/>
        </w:tabs>
        <w:ind w:left="1380" w:hanging="480"/>
      </w:pPr>
      <w:rPr>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1A2F4162"/>
    <w:multiLevelType w:val="multilevel"/>
    <w:tmpl w:val="065683BE"/>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B5951F0"/>
    <w:multiLevelType w:val="hybridMultilevel"/>
    <w:tmpl w:val="C49874A8"/>
    <w:lvl w:ilvl="0" w:tplc="C6CCFF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8" w15:restartNumberingAfterBreak="0">
    <w:nsid w:val="32940381"/>
    <w:multiLevelType w:val="multilevel"/>
    <w:tmpl w:val="1B9CA7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34347510"/>
    <w:multiLevelType w:val="multilevel"/>
    <w:tmpl w:val="7E3E95CA"/>
    <w:lvl w:ilvl="0">
      <w:start w:val="1"/>
      <w:numFmt w:val="decimal"/>
      <w:lvlText w:val="%1、"/>
      <w:lvlJc w:val="left"/>
      <w:pPr>
        <w:ind w:left="425" w:firstLine="0"/>
      </w:pPr>
      <w:rPr>
        <w:vertAlign w:val="baseline"/>
      </w:rPr>
    </w:lvl>
    <w:lvl w:ilvl="1">
      <w:start w:val="1"/>
      <w:numFmt w:val="decimal"/>
      <w:lvlText w:val="%2、"/>
      <w:lvlJc w:val="left"/>
      <w:pPr>
        <w:ind w:left="992" w:firstLine="425"/>
      </w:pPr>
      <w:rPr>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0" w15:restartNumberingAfterBreak="0">
    <w:nsid w:val="382A5950"/>
    <w:multiLevelType w:val="multilevel"/>
    <w:tmpl w:val="38301B1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1" w15:restartNumberingAfterBreak="0">
    <w:nsid w:val="38EB5999"/>
    <w:multiLevelType w:val="multilevel"/>
    <w:tmpl w:val="29CCFC4A"/>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2" w15:restartNumberingAfterBreak="0">
    <w:nsid w:val="3BD80ED0"/>
    <w:multiLevelType w:val="hybridMultilevel"/>
    <w:tmpl w:val="724E75D6"/>
    <w:lvl w:ilvl="0" w:tplc="096EFFF2">
      <w:start w:val="2"/>
      <w:numFmt w:val="ideographLegalTraditional"/>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03A227B"/>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4" w15:restartNumberingAfterBreak="0">
    <w:nsid w:val="442A4437"/>
    <w:multiLevelType w:val="multilevel"/>
    <w:tmpl w:val="873EE6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4AD6262B"/>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4FCA4BF9"/>
    <w:multiLevelType w:val="multilevel"/>
    <w:tmpl w:val="AC8C1D28"/>
    <w:lvl w:ilvl="0">
      <w:start w:val="1"/>
      <w:numFmt w:val="decimal"/>
      <w:lvlText w:val="%1."/>
      <w:lvlJc w:val="left"/>
      <w:pPr>
        <w:ind w:left="1380" w:firstLine="900"/>
      </w:pPr>
      <w:rPr>
        <w:color w:val="000000"/>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27" w15:restartNumberingAfterBreak="0">
    <w:nsid w:val="55EC0162"/>
    <w:multiLevelType w:val="multilevel"/>
    <w:tmpl w:val="79EE2646"/>
    <w:lvl w:ilvl="0">
      <w:start w:val="1"/>
      <w:numFmt w:val="decimal"/>
      <w:lvlText w:val="%1."/>
      <w:lvlJc w:val="left"/>
      <w:pPr>
        <w:ind w:left="1380" w:firstLine="900"/>
      </w:pPr>
      <w:rPr>
        <w:vertAlign w:val="baseline"/>
      </w:rPr>
    </w:lvl>
    <w:lvl w:ilvl="1">
      <w:start w:val="1"/>
      <w:numFmt w:val="decimal"/>
      <w:lvlText w:val="%2、"/>
      <w:lvlJc w:val="left"/>
      <w:pPr>
        <w:ind w:left="1860" w:firstLine="1380"/>
      </w:pPr>
      <w:rPr>
        <w:vertAlign w:val="baseline"/>
      </w:rPr>
    </w:lvl>
    <w:lvl w:ilvl="2">
      <w:start w:val="1"/>
      <w:numFmt w:val="lowerRoman"/>
      <w:lvlText w:val="%3."/>
      <w:lvlJc w:val="right"/>
      <w:pPr>
        <w:ind w:left="2340" w:firstLine="1860"/>
      </w:pPr>
      <w:rPr>
        <w:vertAlign w:val="baseline"/>
      </w:rPr>
    </w:lvl>
    <w:lvl w:ilvl="3">
      <w:start w:val="1"/>
      <w:numFmt w:val="decimal"/>
      <w:lvlText w:val="%4."/>
      <w:lvlJc w:val="left"/>
      <w:pPr>
        <w:ind w:left="2820" w:firstLine="2340"/>
      </w:pPr>
      <w:rPr>
        <w:vertAlign w:val="baseline"/>
      </w:rPr>
    </w:lvl>
    <w:lvl w:ilvl="4">
      <w:start w:val="1"/>
      <w:numFmt w:val="decimal"/>
      <w:lvlText w:val="%5、"/>
      <w:lvlJc w:val="left"/>
      <w:pPr>
        <w:ind w:left="3300" w:firstLine="2820"/>
      </w:pPr>
      <w:rPr>
        <w:vertAlign w:val="baseline"/>
      </w:rPr>
    </w:lvl>
    <w:lvl w:ilvl="5">
      <w:start w:val="1"/>
      <w:numFmt w:val="lowerRoman"/>
      <w:lvlText w:val="%6."/>
      <w:lvlJc w:val="right"/>
      <w:pPr>
        <w:ind w:left="3780" w:firstLine="3300"/>
      </w:pPr>
      <w:rPr>
        <w:vertAlign w:val="baseline"/>
      </w:rPr>
    </w:lvl>
    <w:lvl w:ilvl="6">
      <w:start w:val="1"/>
      <w:numFmt w:val="decimal"/>
      <w:lvlText w:val="%7."/>
      <w:lvlJc w:val="left"/>
      <w:pPr>
        <w:ind w:left="4260" w:firstLine="3780"/>
      </w:pPr>
      <w:rPr>
        <w:vertAlign w:val="baseline"/>
      </w:rPr>
    </w:lvl>
    <w:lvl w:ilvl="7">
      <w:start w:val="1"/>
      <w:numFmt w:val="decimal"/>
      <w:lvlText w:val="%8、"/>
      <w:lvlJc w:val="left"/>
      <w:pPr>
        <w:ind w:left="4740" w:firstLine="4260"/>
      </w:pPr>
      <w:rPr>
        <w:vertAlign w:val="baseline"/>
      </w:rPr>
    </w:lvl>
    <w:lvl w:ilvl="8">
      <w:start w:val="1"/>
      <w:numFmt w:val="lowerRoman"/>
      <w:lvlText w:val="%9."/>
      <w:lvlJc w:val="right"/>
      <w:pPr>
        <w:ind w:left="5220" w:firstLine="4740"/>
      </w:pPr>
      <w:rPr>
        <w:vertAlign w:val="baseline"/>
      </w:rPr>
    </w:lvl>
  </w:abstractNum>
  <w:abstractNum w:abstractNumId="28" w15:restartNumberingAfterBreak="0">
    <w:nsid w:val="5AC34678"/>
    <w:multiLevelType w:val="hybridMultilevel"/>
    <w:tmpl w:val="446E963A"/>
    <w:lvl w:ilvl="0" w:tplc="B518E1B6">
      <w:start w:val="2"/>
      <w:numFmt w:val="upperLetter"/>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B175503"/>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5E8E3F7B"/>
    <w:multiLevelType w:val="multilevel"/>
    <w:tmpl w:val="03181BB0"/>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31" w15:restartNumberingAfterBreak="0">
    <w:nsid w:val="61095E91"/>
    <w:multiLevelType w:val="hybridMultilevel"/>
    <w:tmpl w:val="AE545CC2"/>
    <w:lvl w:ilvl="0" w:tplc="0409000F">
      <w:start w:val="1"/>
      <w:numFmt w:val="decimal"/>
      <w:lvlText w:val="%1."/>
      <w:lvlJc w:val="left"/>
      <w:pPr>
        <w:tabs>
          <w:tab w:val="num" w:pos="1380"/>
        </w:tabs>
        <w:ind w:left="1380" w:hanging="480"/>
      </w:p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32" w15:restartNumberingAfterBreak="0">
    <w:nsid w:val="71907A34"/>
    <w:multiLevelType w:val="multilevel"/>
    <w:tmpl w:val="BE70809C"/>
    <w:lvl w:ilvl="0">
      <w:start w:val="2"/>
      <w:numFmt w:val="decimal"/>
      <w:lvlText w:val="%1、"/>
      <w:lvlJc w:val="left"/>
      <w:pPr>
        <w:ind w:left="905" w:firstLine="425"/>
      </w:pPr>
      <w:rPr>
        <w:vertAlign w:val="baseline"/>
      </w:rPr>
    </w:lvl>
    <w:lvl w:ilvl="1">
      <w:start w:val="1"/>
      <w:numFmt w:val="decimal"/>
      <w:lvlText w:val="%2、"/>
      <w:lvlJc w:val="left"/>
      <w:pPr>
        <w:ind w:left="1385" w:firstLine="905"/>
      </w:pPr>
      <w:rPr>
        <w:vertAlign w:val="baseline"/>
      </w:rPr>
    </w:lvl>
    <w:lvl w:ilvl="2">
      <w:start w:val="1"/>
      <w:numFmt w:val="lowerRoman"/>
      <w:lvlText w:val="%3."/>
      <w:lvlJc w:val="right"/>
      <w:pPr>
        <w:ind w:left="1865" w:firstLine="1385"/>
      </w:pPr>
      <w:rPr>
        <w:vertAlign w:val="baseline"/>
      </w:rPr>
    </w:lvl>
    <w:lvl w:ilvl="3">
      <w:start w:val="1"/>
      <w:numFmt w:val="decimal"/>
      <w:lvlText w:val="%4."/>
      <w:lvlJc w:val="left"/>
      <w:pPr>
        <w:ind w:left="2345" w:firstLine="1865"/>
      </w:pPr>
      <w:rPr>
        <w:vertAlign w:val="baseline"/>
      </w:rPr>
    </w:lvl>
    <w:lvl w:ilvl="4">
      <w:start w:val="1"/>
      <w:numFmt w:val="decimal"/>
      <w:lvlText w:val="%5、"/>
      <w:lvlJc w:val="left"/>
      <w:pPr>
        <w:ind w:left="2825" w:firstLine="2345"/>
      </w:pPr>
      <w:rPr>
        <w:vertAlign w:val="baseline"/>
      </w:rPr>
    </w:lvl>
    <w:lvl w:ilvl="5">
      <w:start w:val="1"/>
      <w:numFmt w:val="lowerRoman"/>
      <w:lvlText w:val="%6."/>
      <w:lvlJc w:val="right"/>
      <w:pPr>
        <w:ind w:left="3305" w:firstLine="2825"/>
      </w:pPr>
      <w:rPr>
        <w:vertAlign w:val="baseline"/>
      </w:rPr>
    </w:lvl>
    <w:lvl w:ilvl="6">
      <w:start w:val="1"/>
      <w:numFmt w:val="decimal"/>
      <w:lvlText w:val="%7."/>
      <w:lvlJc w:val="left"/>
      <w:pPr>
        <w:ind w:left="3785" w:firstLine="3305"/>
      </w:pPr>
      <w:rPr>
        <w:vertAlign w:val="baseline"/>
      </w:rPr>
    </w:lvl>
    <w:lvl w:ilvl="7">
      <w:start w:val="1"/>
      <w:numFmt w:val="decimal"/>
      <w:lvlText w:val="%8、"/>
      <w:lvlJc w:val="left"/>
      <w:pPr>
        <w:ind w:left="4265" w:firstLine="3785"/>
      </w:pPr>
      <w:rPr>
        <w:vertAlign w:val="baseline"/>
      </w:rPr>
    </w:lvl>
    <w:lvl w:ilvl="8">
      <w:start w:val="1"/>
      <w:numFmt w:val="lowerRoman"/>
      <w:lvlText w:val="%9."/>
      <w:lvlJc w:val="right"/>
      <w:pPr>
        <w:ind w:left="4745" w:firstLine="4265"/>
      </w:pPr>
      <w:rPr>
        <w:vertAlign w:val="baseline"/>
      </w:rPr>
    </w:lvl>
  </w:abstractNum>
  <w:abstractNum w:abstractNumId="33" w15:restartNumberingAfterBreak="0">
    <w:nsid w:val="779D17C1"/>
    <w:multiLevelType w:val="multilevel"/>
    <w:tmpl w:val="E9CCED76"/>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34" w15:restartNumberingAfterBreak="0">
    <w:nsid w:val="77E96FC8"/>
    <w:multiLevelType w:val="multilevel"/>
    <w:tmpl w:val="148EF0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9"/>
  </w:num>
  <w:num w:numId="2">
    <w:abstractNumId w:val="34"/>
  </w:num>
  <w:num w:numId="3">
    <w:abstractNumId w:val="24"/>
  </w:num>
  <w:num w:numId="4">
    <w:abstractNumId w:val="30"/>
  </w:num>
  <w:num w:numId="5">
    <w:abstractNumId w:val="27"/>
  </w:num>
  <w:num w:numId="6">
    <w:abstractNumId w:val="26"/>
  </w:num>
  <w:num w:numId="7">
    <w:abstractNumId w:val="3"/>
  </w:num>
  <w:num w:numId="8">
    <w:abstractNumId w:val="21"/>
  </w:num>
  <w:num w:numId="9">
    <w:abstractNumId w:val="18"/>
  </w:num>
  <w:num w:numId="10">
    <w:abstractNumId w:val="29"/>
  </w:num>
  <w:num w:numId="11">
    <w:abstractNumId w:val="32"/>
  </w:num>
  <w:num w:numId="12">
    <w:abstractNumId w:val="33"/>
  </w:num>
  <w:num w:numId="13">
    <w:abstractNumId w:val="20"/>
  </w:num>
  <w:num w:numId="14">
    <w:abstractNumId w:val="12"/>
  </w:num>
  <w:num w:numId="15">
    <w:abstractNumId w:val="10"/>
  </w:num>
  <w:num w:numId="16">
    <w:abstractNumId w:val="25"/>
  </w:num>
  <w:num w:numId="17">
    <w:abstractNumId w:val="11"/>
  </w:num>
  <w:num w:numId="18">
    <w:abstractNumId w:val="0"/>
  </w:num>
  <w:num w:numId="19">
    <w:abstractNumId w:val="22"/>
  </w:num>
  <w:num w:numId="20">
    <w:abstractNumId w:val="23"/>
  </w:num>
  <w:num w:numId="21">
    <w:abstractNumId w:val="16"/>
  </w:num>
  <w:num w:numId="22">
    <w:abstractNumId w:val="6"/>
  </w:num>
  <w:num w:numId="23">
    <w:abstractNumId w:val="4"/>
  </w:num>
  <w:num w:numId="24">
    <w:abstractNumId w:val="31"/>
  </w:num>
  <w:num w:numId="25">
    <w:abstractNumId w:val="13"/>
  </w:num>
  <w:num w:numId="26">
    <w:abstractNumId w:val="9"/>
  </w:num>
  <w:num w:numId="27">
    <w:abstractNumId w:val="8"/>
  </w:num>
  <w:num w:numId="28">
    <w:abstractNumId w:val="15"/>
  </w:num>
  <w:num w:numId="29">
    <w:abstractNumId w:val="17"/>
  </w:num>
  <w:num w:numId="30">
    <w:abstractNumId w:val="2"/>
  </w:num>
  <w:num w:numId="31">
    <w:abstractNumId w:val="28"/>
  </w:num>
  <w:num w:numId="32">
    <w:abstractNumId w:val="14"/>
  </w:num>
  <w:num w:numId="33">
    <w:abstractNumId w:val="5"/>
  </w:num>
  <w:num w:numId="34">
    <w:abstractNumId w:val="7"/>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bordersDoNotSurroundHeader/>
  <w:bordersDoNotSurroundFooter/>
  <w:hideSpellingErrors/>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354"/>
    <w:rsid w:val="0000497E"/>
    <w:rsid w:val="00005FB2"/>
    <w:rsid w:val="00006DA2"/>
    <w:rsid w:val="00010F37"/>
    <w:rsid w:val="00014B99"/>
    <w:rsid w:val="00014DA1"/>
    <w:rsid w:val="0001581F"/>
    <w:rsid w:val="00017015"/>
    <w:rsid w:val="00020AF4"/>
    <w:rsid w:val="00026BCF"/>
    <w:rsid w:val="000279DB"/>
    <w:rsid w:val="00031A53"/>
    <w:rsid w:val="00031BC9"/>
    <w:rsid w:val="00033334"/>
    <w:rsid w:val="000346B2"/>
    <w:rsid w:val="00034FC9"/>
    <w:rsid w:val="00035DBB"/>
    <w:rsid w:val="00040719"/>
    <w:rsid w:val="00045A88"/>
    <w:rsid w:val="00046661"/>
    <w:rsid w:val="00046E11"/>
    <w:rsid w:val="000502B5"/>
    <w:rsid w:val="00052883"/>
    <w:rsid w:val="0005561B"/>
    <w:rsid w:val="00060028"/>
    <w:rsid w:val="00060770"/>
    <w:rsid w:val="00060DFA"/>
    <w:rsid w:val="000619E4"/>
    <w:rsid w:val="00061EC2"/>
    <w:rsid w:val="000668B0"/>
    <w:rsid w:val="0007056D"/>
    <w:rsid w:val="00076501"/>
    <w:rsid w:val="000766D7"/>
    <w:rsid w:val="00076909"/>
    <w:rsid w:val="00081436"/>
    <w:rsid w:val="00081700"/>
    <w:rsid w:val="0008332E"/>
    <w:rsid w:val="0008479A"/>
    <w:rsid w:val="00085DA0"/>
    <w:rsid w:val="000927EC"/>
    <w:rsid w:val="00092C22"/>
    <w:rsid w:val="0009638F"/>
    <w:rsid w:val="00096419"/>
    <w:rsid w:val="00097C2E"/>
    <w:rsid w:val="000A09FC"/>
    <w:rsid w:val="000A1997"/>
    <w:rsid w:val="000A3BDE"/>
    <w:rsid w:val="000A3C1E"/>
    <w:rsid w:val="000A544E"/>
    <w:rsid w:val="000A7AF6"/>
    <w:rsid w:val="000B1DEA"/>
    <w:rsid w:val="000B3A25"/>
    <w:rsid w:val="000B4616"/>
    <w:rsid w:val="000B79DC"/>
    <w:rsid w:val="000C03B0"/>
    <w:rsid w:val="000C0FEA"/>
    <w:rsid w:val="000C2DE4"/>
    <w:rsid w:val="000C3028"/>
    <w:rsid w:val="000D26F4"/>
    <w:rsid w:val="000D4140"/>
    <w:rsid w:val="000D6C88"/>
    <w:rsid w:val="000E334A"/>
    <w:rsid w:val="000E50A9"/>
    <w:rsid w:val="000E67EC"/>
    <w:rsid w:val="000E7B47"/>
    <w:rsid w:val="000F15B9"/>
    <w:rsid w:val="000F33DD"/>
    <w:rsid w:val="000F6784"/>
    <w:rsid w:val="000F68E7"/>
    <w:rsid w:val="00105275"/>
    <w:rsid w:val="00107B78"/>
    <w:rsid w:val="00110487"/>
    <w:rsid w:val="001112EF"/>
    <w:rsid w:val="00111853"/>
    <w:rsid w:val="00112170"/>
    <w:rsid w:val="0011580C"/>
    <w:rsid w:val="00115A2F"/>
    <w:rsid w:val="0012196C"/>
    <w:rsid w:val="00123A2D"/>
    <w:rsid w:val="001248B8"/>
    <w:rsid w:val="001265EE"/>
    <w:rsid w:val="00130353"/>
    <w:rsid w:val="001360E9"/>
    <w:rsid w:val="00141E97"/>
    <w:rsid w:val="00143740"/>
    <w:rsid w:val="0014796F"/>
    <w:rsid w:val="00150A4C"/>
    <w:rsid w:val="00156A6B"/>
    <w:rsid w:val="00165182"/>
    <w:rsid w:val="00170D0B"/>
    <w:rsid w:val="00172546"/>
    <w:rsid w:val="00181ACE"/>
    <w:rsid w:val="001850A6"/>
    <w:rsid w:val="00187019"/>
    <w:rsid w:val="001918A5"/>
    <w:rsid w:val="00191B20"/>
    <w:rsid w:val="00191E77"/>
    <w:rsid w:val="001933CC"/>
    <w:rsid w:val="001948DA"/>
    <w:rsid w:val="001A1D6E"/>
    <w:rsid w:val="001A57C5"/>
    <w:rsid w:val="001B04F0"/>
    <w:rsid w:val="001B1E55"/>
    <w:rsid w:val="001B3ACA"/>
    <w:rsid w:val="001B4EE9"/>
    <w:rsid w:val="001B5CEB"/>
    <w:rsid w:val="001B6DF0"/>
    <w:rsid w:val="001C0AFC"/>
    <w:rsid w:val="001C162B"/>
    <w:rsid w:val="001C44AF"/>
    <w:rsid w:val="001C5493"/>
    <w:rsid w:val="001C5ACF"/>
    <w:rsid w:val="001C7FAA"/>
    <w:rsid w:val="001D0E7F"/>
    <w:rsid w:val="001D293D"/>
    <w:rsid w:val="001D3382"/>
    <w:rsid w:val="001D52A7"/>
    <w:rsid w:val="001E290D"/>
    <w:rsid w:val="001E5752"/>
    <w:rsid w:val="001E6F9A"/>
    <w:rsid w:val="001E724D"/>
    <w:rsid w:val="001F1F5B"/>
    <w:rsid w:val="001F4460"/>
    <w:rsid w:val="00200C15"/>
    <w:rsid w:val="00201337"/>
    <w:rsid w:val="002026C7"/>
    <w:rsid w:val="002058E2"/>
    <w:rsid w:val="00205A5D"/>
    <w:rsid w:val="00210F9A"/>
    <w:rsid w:val="00211E7E"/>
    <w:rsid w:val="00214156"/>
    <w:rsid w:val="00214BA9"/>
    <w:rsid w:val="00221BF0"/>
    <w:rsid w:val="00225853"/>
    <w:rsid w:val="00227D43"/>
    <w:rsid w:val="002465A9"/>
    <w:rsid w:val="0025182B"/>
    <w:rsid w:val="0025196E"/>
    <w:rsid w:val="00252E0C"/>
    <w:rsid w:val="00261F2A"/>
    <w:rsid w:val="00263A25"/>
    <w:rsid w:val="002664FE"/>
    <w:rsid w:val="002670FA"/>
    <w:rsid w:val="00281385"/>
    <w:rsid w:val="00285A39"/>
    <w:rsid w:val="00290376"/>
    <w:rsid w:val="002915C9"/>
    <w:rsid w:val="002920BA"/>
    <w:rsid w:val="00294813"/>
    <w:rsid w:val="002A105E"/>
    <w:rsid w:val="002A156D"/>
    <w:rsid w:val="002A2334"/>
    <w:rsid w:val="002A402E"/>
    <w:rsid w:val="002A422B"/>
    <w:rsid w:val="002A4EAA"/>
    <w:rsid w:val="002A7515"/>
    <w:rsid w:val="002B5B91"/>
    <w:rsid w:val="002C2C4F"/>
    <w:rsid w:val="002C6411"/>
    <w:rsid w:val="002D3F86"/>
    <w:rsid w:val="002D453B"/>
    <w:rsid w:val="002D7331"/>
    <w:rsid w:val="002E2523"/>
    <w:rsid w:val="002E38B1"/>
    <w:rsid w:val="002F2352"/>
    <w:rsid w:val="002F535E"/>
    <w:rsid w:val="002F74D8"/>
    <w:rsid w:val="00301426"/>
    <w:rsid w:val="00302525"/>
    <w:rsid w:val="00302B24"/>
    <w:rsid w:val="003054B9"/>
    <w:rsid w:val="00306DEF"/>
    <w:rsid w:val="00310872"/>
    <w:rsid w:val="00314C01"/>
    <w:rsid w:val="00315311"/>
    <w:rsid w:val="00316E9B"/>
    <w:rsid w:val="0032064E"/>
    <w:rsid w:val="00320E8E"/>
    <w:rsid w:val="003219D1"/>
    <w:rsid w:val="00322744"/>
    <w:rsid w:val="00323167"/>
    <w:rsid w:val="00330675"/>
    <w:rsid w:val="00334F63"/>
    <w:rsid w:val="00337FC3"/>
    <w:rsid w:val="0034044A"/>
    <w:rsid w:val="00342067"/>
    <w:rsid w:val="00355490"/>
    <w:rsid w:val="0035771B"/>
    <w:rsid w:val="00357A06"/>
    <w:rsid w:val="00360009"/>
    <w:rsid w:val="0036459A"/>
    <w:rsid w:val="003646AA"/>
    <w:rsid w:val="003652AB"/>
    <w:rsid w:val="0037137A"/>
    <w:rsid w:val="0037218D"/>
    <w:rsid w:val="00376C12"/>
    <w:rsid w:val="00384845"/>
    <w:rsid w:val="00392A6A"/>
    <w:rsid w:val="0039306C"/>
    <w:rsid w:val="003939AB"/>
    <w:rsid w:val="0039412B"/>
    <w:rsid w:val="00394743"/>
    <w:rsid w:val="00396DAE"/>
    <w:rsid w:val="003A2FAC"/>
    <w:rsid w:val="003B57B2"/>
    <w:rsid w:val="003B75E7"/>
    <w:rsid w:val="003B7C4D"/>
    <w:rsid w:val="003C1C0A"/>
    <w:rsid w:val="003C7092"/>
    <w:rsid w:val="003D2C05"/>
    <w:rsid w:val="003D2E00"/>
    <w:rsid w:val="003D48CE"/>
    <w:rsid w:val="003E11DC"/>
    <w:rsid w:val="003F2C64"/>
    <w:rsid w:val="003F7A48"/>
    <w:rsid w:val="00401839"/>
    <w:rsid w:val="0040278C"/>
    <w:rsid w:val="00403CDE"/>
    <w:rsid w:val="00403E10"/>
    <w:rsid w:val="004070BB"/>
    <w:rsid w:val="00415037"/>
    <w:rsid w:val="0042042E"/>
    <w:rsid w:val="00426712"/>
    <w:rsid w:val="00431B0B"/>
    <w:rsid w:val="00433109"/>
    <w:rsid w:val="00434C48"/>
    <w:rsid w:val="00434E3E"/>
    <w:rsid w:val="00435508"/>
    <w:rsid w:val="00440A20"/>
    <w:rsid w:val="00440B21"/>
    <w:rsid w:val="00441B99"/>
    <w:rsid w:val="00444D37"/>
    <w:rsid w:val="00454FAA"/>
    <w:rsid w:val="00457426"/>
    <w:rsid w:val="0046203E"/>
    <w:rsid w:val="00465A21"/>
    <w:rsid w:val="00467F96"/>
    <w:rsid w:val="00470E2B"/>
    <w:rsid w:val="00471A5D"/>
    <w:rsid w:val="00471BCC"/>
    <w:rsid w:val="00474E06"/>
    <w:rsid w:val="0048181F"/>
    <w:rsid w:val="00481A87"/>
    <w:rsid w:val="004843EC"/>
    <w:rsid w:val="0048605F"/>
    <w:rsid w:val="004875AD"/>
    <w:rsid w:val="00490278"/>
    <w:rsid w:val="00493294"/>
    <w:rsid w:val="004A28DF"/>
    <w:rsid w:val="004A46BB"/>
    <w:rsid w:val="004A5072"/>
    <w:rsid w:val="004B0A44"/>
    <w:rsid w:val="004B103C"/>
    <w:rsid w:val="004B10A0"/>
    <w:rsid w:val="004B2A8F"/>
    <w:rsid w:val="004C31EE"/>
    <w:rsid w:val="004C409F"/>
    <w:rsid w:val="004C42DD"/>
    <w:rsid w:val="004C5CE7"/>
    <w:rsid w:val="004D048E"/>
    <w:rsid w:val="004D0F9B"/>
    <w:rsid w:val="004D2FAA"/>
    <w:rsid w:val="004D5763"/>
    <w:rsid w:val="004D651E"/>
    <w:rsid w:val="004E43E3"/>
    <w:rsid w:val="004E5581"/>
    <w:rsid w:val="004E6CC7"/>
    <w:rsid w:val="004F1AB5"/>
    <w:rsid w:val="004F2F0B"/>
    <w:rsid w:val="004F40A0"/>
    <w:rsid w:val="004F7550"/>
    <w:rsid w:val="00500692"/>
    <w:rsid w:val="00501758"/>
    <w:rsid w:val="005048F6"/>
    <w:rsid w:val="00504BCC"/>
    <w:rsid w:val="00507327"/>
    <w:rsid w:val="005103D7"/>
    <w:rsid w:val="00517FDB"/>
    <w:rsid w:val="00524F98"/>
    <w:rsid w:val="005336C0"/>
    <w:rsid w:val="0053472D"/>
    <w:rsid w:val="00540EB2"/>
    <w:rsid w:val="00541794"/>
    <w:rsid w:val="00543640"/>
    <w:rsid w:val="00543FDF"/>
    <w:rsid w:val="00550328"/>
    <w:rsid w:val="00550FB1"/>
    <w:rsid w:val="005528F3"/>
    <w:rsid w:val="0055297F"/>
    <w:rsid w:val="005531D8"/>
    <w:rsid w:val="005533E5"/>
    <w:rsid w:val="005571F5"/>
    <w:rsid w:val="00563925"/>
    <w:rsid w:val="00570442"/>
    <w:rsid w:val="00573E05"/>
    <w:rsid w:val="00575BF8"/>
    <w:rsid w:val="00586943"/>
    <w:rsid w:val="005902DD"/>
    <w:rsid w:val="005A3DF5"/>
    <w:rsid w:val="005A4D9A"/>
    <w:rsid w:val="005B1A2D"/>
    <w:rsid w:val="005B2ABF"/>
    <w:rsid w:val="005B39AB"/>
    <w:rsid w:val="005B3F5F"/>
    <w:rsid w:val="005B4FE2"/>
    <w:rsid w:val="005B69DE"/>
    <w:rsid w:val="005B722E"/>
    <w:rsid w:val="005C10D9"/>
    <w:rsid w:val="005C62F3"/>
    <w:rsid w:val="005D0143"/>
    <w:rsid w:val="005D2CCD"/>
    <w:rsid w:val="005D6008"/>
    <w:rsid w:val="005D74BC"/>
    <w:rsid w:val="005D7AB8"/>
    <w:rsid w:val="005E24FD"/>
    <w:rsid w:val="005E6CDD"/>
    <w:rsid w:val="005F1B74"/>
    <w:rsid w:val="005F562B"/>
    <w:rsid w:val="005F5C4A"/>
    <w:rsid w:val="0060022B"/>
    <w:rsid w:val="00602FC4"/>
    <w:rsid w:val="00607C91"/>
    <w:rsid w:val="006121F2"/>
    <w:rsid w:val="0061264C"/>
    <w:rsid w:val="006177F3"/>
    <w:rsid w:val="00617F7F"/>
    <w:rsid w:val="0062005B"/>
    <w:rsid w:val="00621433"/>
    <w:rsid w:val="00622E5F"/>
    <w:rsid w:val="00624805"/>
    <w:rsid w:val="00624D39"/>
    <w:rsid w:val="00635100"/>
    <w:rsid w:val="006352E5"/>
    <w:rsid w:val="00635B49"/>
    <w:rsid w:val="00642508"/>
    <w:rsid w:val="006453E2"/>
    <w:rsid w:val="00645503"/>
    <w:rsid w:val="00650777"/>
    <w:rsid w:val="006510A0"/>
    <w:rsid w:val="00654B9D"/>
    <w:rsid w:val="006550DD"/>
    <w:rsid w:val="0066106E"/>
    <w:rsid w:val="00663336"/>
    <w:rsid w:val="006648FA"/>
    <w:rsid w:val="00666617"/>
    <w:rsid w:val="006711E0"/>
    <w:rsid w:val="006820EF"/>
    <w:rsid w:val="00683A76"/>
    <w:rsid w:val="006848A7"/>
    <w:rsid w:val="00684EC6"/>
    <w:rsid w:val="0068714E"/>
    <w:rsid w:val="00691588"/>
    <w:rsid w:val="006920B6"/>
    <w:rsid w:val="00692C32"/>
    <w:rsid w:val="00693F13"/>
    <w:rsid w:val="00694980"/>
    <w:rsid w:val="006967C2"/>
    <w:rsid w:val="006A529F"/>
    <w:rsid w:val="006B02E0"/>
    <w:rsid w:val="006B2866"/>
    <w:rsid w:val="006B3591"/>
    <w:rsid w:val="006D1D3D"/>
    <w:rsid w:val="006D30E1"/>
    <w:rsid w:val="006D3ACD"/>
    <w:rsid w:val="006D3CA3"/>
    <w:rsid w:val="006D52E9"/>
    <w:rsid w:val="006E27FD"/>
    <w:rsid w:val="006F2B17"/>
    <w:rsid w:val="006F3A41"/>
    <w:rsid w:val="006F68F5"/>
    <w:rsid w:val="006F71C8"/>
    <w:rsid w:val="00700B02"/>
    <w:rsid w:val="00701F4B"/>
    <w:rsid w:val="00702282"/>
    <w:rsid w:val="007044B8"/>
    <w:rsid w:val="007061DD"/>
    <w:rsid w:val="00707F8C"/>
    <w:rsid w:val="00712C94"/>
    <w:rsid w:val="00716139"/>
    <w:rsid w:val="00723B38"/>
    <w:rsid w:val="007257DA"/>
    <w:rsid w:val="00725A45"/>
    <w:rsid w:val="007265EF"/>
    <w:rsid w:val="00726FA3"/>
    <w:rsid w:val="00731383"/>
    <w:rsid w:val="00731AE5"/>
    <w:rsid w:val="007338C7"/>
    <w:rsid w:val="007361BE"/>
    <w:rsid w:val="00736961"/>
    <w:rsid w:val="0074128F"/>
    <w:rsid w:val="0074265B"/>
    <w:rsid w:val="00742F96"/>
    <w:rsid w:val="00747546"/>
    <w:rsid w:val="00754A2E"/>
    <w:rsid w:val="00756819"/>
    <w:rsid w:val="00760AB4"/>
    <w:rsid w:val="00762578"/>
    <w:rsid w:val="007649FE"/>
    <w:rsid w:val="00765F73"/>
    <w:rsid w:val="00772791"/>
    <w:rsid w:val="00777B8C"/>
    <w:rsid w:val="00780181"/>
    <w:rsid w:val="00780CEF"/>
    <w:rsid w:val="00782754"/>
    <w:rsid w:val="00786577"/>
    <w:rsid w:val="0079073C"/>
    <w:rsid w:val="007924F8"/>
    <w:rsid w:val="00793F87"/>
    <w:rsid w:val="00794EA8"/>
    <w:rsid w:val="007A03E7"/>
    <w:rsid w:val="007B08AA"/>
    <w:rsid w:val="007B109D"/>
    <w:rsid w:val="007B4583"/>
    <w:rsid w:val="007C0CAF"/>
    <w:rsid w:val="007C1361"/>
    <w:rsid w:val="007C196E"/>
    <w:rsid w:val="007C2A65"/>
    <w:rsid w:val="007C355B"/>
    <w:rsid w:val="007C4F1E"/>
    <w:rsid w:val="007C689B"/>
    <w:rsid w:val="007D347C"/>
    <w:rsid w:val="007D42F0"/>
    <w:rsid w:val="007D5CDE"/>
    <w:rsid w:val="007E6231"/>
    <w:rsid w:val="00811297"/>
    <w:rsid w:val="00812AC4"/>
    <w:rsid w:val="008222BF"/>
    <w:rsid w:val="008230B3"/>
    <w:rsid w:val="00823DF1"/>
    <w:rsid w:val="00824477"/>
    <w:rsid w:val="00825116"/>
    <w:rsid w:val="00832CA1"/>
    <w:rsid w:val="0084049D"/>
    <w:rsid w:val="008441A1"/>
    <w:rsid w:val="0084515D"/>
    <w:rsid w:val="00847029"/>
    <w:rsid w:val="00847164"/>
    <w:rsid w:val="00850FA4"/>
    <w:rsid w:val="008512C8"/>
    <w:rsid w:val="00851B3E"/>
    <w:rsid w:val="008555DC"/>
    <w:rsid w:val="00855A15"/>
    <w:rsid w:val="00855F30"/>
    <w:rsid w:val="00856331"/>
    <w:rsid w:val="00864919"/>
    <w:rsid w:val="008656BF"/>
    <w:rsid w:val="00871317"/>
    <w:rsid w:val="00871E0A"/>
    <w:rsid w:val="0087429D"/>
    <w:rsid w:val="0087452F"/>
    <w:rsid w:val="00875CBB"/>
    <w:rsid w:val="0088018D"/>
    <w:rsid w:val="00881DD0"/>
    <w:rsid w:val="00882E64"/>
    <w:rsid w:val="0089168C"/>
    <w:rsid w:val="00891755"/>
    <w:rsid w:val="008920B6"/>
    <w:rsid w:val="0089413C"/>
    <w:rsid w:val="0089672F"/>
    <w:rsid w:val="008A339B"/>
    <w:rsid w:val="008A3A3C"/>
    <w:rsid w:val="008A41DE"/>
    <w:rsid w:val="008A5131"/>
    <w:rsid w:val="008A5E7D"/>
    <w:rsid w:val="008B066B"/>
    <w:rsid w:val="008B2B8C"/>
    <w:rsid w:val="008B56DD"/>
    <w:rsid w:val="008B6B40"/>
    <w:rsid w:val="008B76C7"/>
    <w:rsid w:val="008B7B1A"/>
    <w:rsid w:val="008C182E"/>
    <w:rsid w:val="008C1CF8"/>
    <w:rsid w:val="008C346B"/>
    <w:rsid w:val="008C6637"/>
    <w:rsid w:val="008C7AF6"/>
    <w:rsid w:val="008D2428"/>
    <w:rsid w:val="008E1F08"/>
    <w:rsid w:val="008F1D99"/>
    <w:rsid w:val="008F22B2"/>
    <w:rsid w:val="008F2B26"/>
    <w:rsid w:val="008F6C77"/>
    <w:rsid w:val="00902CB0"/>
    <w:rsid w:val="009034F6"/>
    <w:rsid w:val="00903674"/>
    <w:rsid w:val="00904158"/>
    <w:rsid w:val="00904EF0"/>
    <w:rsid w:val="009102E9"/>
    <w:rsid w:val="009114CF"/>
    <w:rsid w:val="00913E80"/>
    <w:rsid w:val="00916B7C"/>
    <w:rsid w:val="00917081"/>
    <w:rsid w:val="009224C9"/>
    <w:rsid w:val="00922616"/>
    <w:rsid w:val="009234F2"/>
    <w:rsid w:val="0092541D"/>
    <w:rsid w:val="00925560"/>
    <w:rsid w:val="00926B07"/>
    <w:rsid w:val="00927B38"/>
    <w:rsid w:val="00930D6B"/>
    <w:rsid w:val="009335D2"/>
    <w:rsid w:val="0093744F"/>
    <w:rsid w:val="00940293"/>
    <w:rsid w:val="00940542"/>
    <w:rsid w:val="00945217"/>
    <w:rsid w:val="009476AD"/>
    <w:rsid w:val="00951842"/>
    <w:rsid w:val="009529E0"/>
    <w:rsid w:val="00955F24"/>
    <w:rsid w:val="00956B1D"/>
    <w:rsid w:val="00965857"/>
    <w:rsid w:val="00965EB4"/>
    <w:rsid w:val="00966319"/>
    <w:rsid w:val="00967DBF"/>
    <w:rsid w:val="0097151F"/>
    <w:rsid w:val="00972994"/>
    <w:rsid w:val="009740F8"/>
    <w:rsid w:val="00976BFD"/>
    <w:rsid w:val="00981915"/>
    <w:rsid w:val="00982D4A"/>
    <w:rsid w:val="00987F14"/>
    <w:rsid w:val="0099014F"/>
    <w:rsid w:val="00991898"/>
    <w:rsid w:val="0099265F"/>
    <w:rsid w:val="00992B4E"/>
    <w:rsid w:val="00992C7C"/>
    <w:rsid w:val="00994F36"/>
    <w:rsid w:val="00995135"/>
    <w:rsid w:val="009A1520"/>
    <w:rsid w:val="009A1881"/>
    <w:rsid w:val="009A450A"/>
    <w:rsid w:val="009A7E41"/>
    <w:rsid w:val="009B2487"/>
    <w:rsid w:val="009B2F4D"/>
    <w:rsid w:val="009B394E"/>
    <w:rsid w:val="009B482E"/>
    <w:rsid w:val="009B6152"/>
    <w:rsid w:val="009B665B"/>
    <w:rsid w:val="009B684F"/>
    <w:rsid w:val="009B7F87"/>
    <w:rsid w:val="009C0E03"/>
    <w:rsid w:val="009C3F23"/>
    <w:rsid w:val="009C4C90"/>
    <w:rsid w:val="009C534F"/>
    <w:rsid w:val="009C5A07"/>
    <w:rsid w:val="009D1081"/>
    <w:rsid w:val="009D1652"/>
    <w:rsid w:val="009D2C20"/>
    <w:rsid w:val="009D42FE"/>
    <w:rsid w:val="009D593A"/>
    <w:rsid w:val="009D5D4A"/>
    <w:rsid w:val="009D5F4F"/>
    <w:rsid w:val="009D67C7"/>
    <w:rsid w:val="009E08EA"/>
    <w:rsid w:val="009F0433"/>
    <w:rsid w:val="009F2C5D"/>
    <w:rsid w:val="009F5934"/>
    <w:rsid w:val="009F5DAD"/>
    <w:rsid w:val="00A05906"/>
    <w:rsid w:val="00A1338F"/>
    <w:rsid w:val="00A16771"/>
    <w:rsid w:val="00A17F97"/>
    <w:rsid w:val="00A20A0D"/>
    <w:rsid w:val="00A22D08"/>
    <w:rsid w:val="00A241A9"/>
    <w:rsid w:val="00A25248"/>
    <w:rsid w:val="00A27336"/>
    <w:rsid w:val="00A311F1"/>
    <w:rsid w:val="00A3233F"/>
    <w:rsid w:val="00A331DD"/>
    <w:rsid w:val="00A4179C"/>
    <w:rsid w:val="00A43A34"/>
    <w:rsid w:val="00A448DC"/>
    <w:rsid w:val="00A45123"/>
    <w:rsid w:val="00A45C34"/>
    <w:rsid w:val="00A46A53"/>
    <w:rsid w:val="00A47E10"/>
    <w:rsid w:val="00A501E0"/>
    <w:rsid w:val="00A5508B"/>
    <w:rsid w:val="00A57619"/>
    <w:rsid w:val="00A60A64"/>
    <w:rsid w:val="00A62145"/>
    <w:rsid w:val="00A654F9"/>
    <w:rsid w:val="00A65ADC"/>
    <w:rsid w:val="00A6655E"/>
    <w:rsid w:val="00A67682"/>
    <w:rsid w:val="00A676A7"/>
    <w:rsid w:val="00A76789"/>
    <w:rsid w:val="00A76F8F"/>
    <w:rsid w:val="00A77B85"/>
    <w:rsid w:val="00A77E44"/>
    <w:rsid w:val="00A837EB"/>
    <w:rsid w:val="00A84CEE"/>
    <w:rsid w:val="00A90B02"/>
    <w:rsid w:val="00A92B7A"/>
    <w:rsid w:val="00AA158C"/>
    <w:rsid w:val="00AA56E5"/>
    <w:rsid w:val="00AA5C9E"/>
    <w:rsid w:val="00AB0D6C"/>
    <w:rsid w:val="00AB33BD"/>
    <w:rsid w:val="00AB671C"/>
    <w:rsid w:val="00AB6C8E"/>
    <w:rsid w:val="00AB6FC4"/>
    <w:rsid w:val="00AC4B0F"/>
    <w:rsid w:val="00AD2399"/>
    <w:rsid w:val="00AD3378"/>
    <w:rsid w:val="00AE5DA6"/>
    <w:rsid w:val="00AE6E7D"/>
    <w:rsid w:val="00AF1E63"/>
    <w:rsid w:val="00AF4902"/>
    <w:rsid w:val="00AF62EE"/>
    <w:rsid w:val="00B0211E"/>
    <w:rsid w:val="00B0232A"/>
    <w:rsid w:val="00B02B71"/>
    <w:rsid w:val="00B106EC"/>
    <w:rsid w:val="00B1179B"/>
    <w:rsid w:val="00B124D9"/>
    <w:rsid w:val="00B12AA8"/>
    <w:rsid w:val="00B14AB5"/>
    <w:rsid w:val="00B14B23"/>
    <w:rsid w:val="00B15D5D"/>
    <w:rsid w:val="00B200F9"/>
    <w:rsid w:val="00B20A8E"/>
    <w:rsid w:val="00B21708"/>
    <w:rsid w:val="00B2365E"/>
    <w:rsid w:val="00B308B6"/>
    <w:rsid w:val="00B32156"/>
    <w:rsid w:val="00B346A1"/>
    <w:rsid w:val="00B37123"/>
    <w:rsid w:val="00B41FD5"/>
    <w:rsid w:val="00B47584"/>
    <w:rsid w:val="00B47EBB"/>
    <w:rsid w:val="00B5253C"/>
    <w:rsid w:val="00B54810"/>
    <w:rsid w:val="00B5559D"/>
    <w:rsid w:val="00B62FC1"/>
    <w:rsid w:val="00B66C53"/>
    <w:rsid w:val="00B7069B"/>
    <w:rsid w:val="00B73953"/>
    <w:rsid w:val="00B80E48"/>
    <w:rsid w:val="00B85833"/>
    <w:rsid w:val="00B858CC"/>
    <w:rsid w:val="00B8634E"/>
    <w:rsid w:val="00B87A7B"/>
    <w:rsid w:val="00B93C61"/>
    <w:rsid w:val="00B9600B"/>
    <w:rsid w:val="00BA1445"/>
    <w:rsid w:val="00BA61D7"/>
    <w:rsid w:val="00BB2520"/>
    <w:rsid w:val="00BB3889"/>
    <w:rsid w:val="00BB69DE"/>
    <w:rsid w:val="00BC15E9"/>
    <w:rsid w:val="00BC25C2"/>
    <w:rsid w:val="00BC285E"/>
    <w:rsid w:val="00BC3525"/>
    <w:rsid w:val="00BC75B2"/>
    <w:rsid w:val="00BD0C8A"/>
    <w:rsid w:val="00BD3CA2"/>
    <w:rsid w:val="00BD5193"/>
    <w:rsid w:val="00BD5366"/>
    <w:rsid w:val="00BE2654"/>
    <w:rsid w:val="00BE3EEA"/>
    <w:rsid w:val="00BE7C71"/>
    <w:rsid w:val="00BF1A42"/>
    <w:rsid w:val="00C01B71"/>
    <w:rsid w:val="00C0277A"/>
    <w:rsid w:val="00C06D59"/>
    <w:rsid w:val="00C13683"/>
    <w:rsid w:val="00C16726"/>
    <w:rsid w:val="00C244DD"/>
    <w:rsid w:val="00C2644D"/>
    <w:rsid w:val="00C27837"/>
    <w:rsid w:val="00C27A1B"/>
    <w:rsid w:val="00C30F83"/>
    <w:rsid w:val="00C31F2D"/>
    <w:rsid w:val="00C35623"/>
    <w:rsid w:val="00C3784A"/>
    <w:rsid w:val="00C41BC8"/>
    <w:rsid w:val="00C4394F"/>
    <w:rsid w:val="00C443DF"/>
    <w:rsid w:val="00C44F9E"/>
    <w:rsid w:val="00C453F2"/>
    <w:rsid w:val="00C45941"/>
    <w:rsid w:val="00C4704C"/>
    <w:rsid w:val="00C52F60"/>
    <w:rsid w:val="00C532F0"/>
    <w:rsid w:val="00C536FA"/>
    <w:rsid w:val="00C5403B"/>
    <w:rsid w:val="00C56A17"/>
    <w:rsid w:val="00C60C7A"/>
    <w:rsid w:val="00C63B62"/>
    <w:rsid w:val="00C669AB"/>
    <w:rsid w:val="00C66C03"/>
    <w:rsid w:val="00C67293"/>
    <w:rsid w:val="00C712DA"/>
    <w:rsid w:val="00C716C9"/>
    <w:rsid w:val="00C73B44"/>
    <w:rsid w:val="00C73DB2"/>
    <w:rsid w:val="00C80467"/>
    <w:rsid w:val="00C851D3"/>
    <w:rsid w:val="00C85389"/>
    <w:rsid w:val="00C93D91"/>
    <w:rsid w:val="00CA47CD"/>
    <w:rsid w:val="00CA7665"/>
    <w:rsid w:val="00CB00F2"/>
    <w:rsid w:val="00CB2269"/>
    <w:rsid w:val="00CB3018"/>
    <w:rsid w:val="00CB40FF"/>
    <w:rsid w:val="00CB62C6"/>
    <w:rsid w:val="00CC16B0"/>
    <w:rsid w:val="00CC1C3B"/>
    <w:rsid w:val="00CC450A"/>
    <w:rsid w:val="00CC4513"/>
    <w:rsid w:val="00CC59D8"/>
    <w:rsid w:val="00CC7789"/>
    <w:rsid w:val="00CD5A80"/>
    <w:rsid w:val="00CE123A"/>
    <w:rsid w:val="00CE1354"/>
    <w:rsid w:val="00CE3EA2"/>
    <w:rsid w:val="00CE79C5"/>
    <w:rsid w:val="00CE7CA1"/>
    <w:rsid w:val="00CF21F2"/>
    <w:rsid w:val="00CF47D3"/>
    <w:rsid w:val="00CF4E48"/>
    <w:rsid w:val="00CF54DE"/>
    <w:rsid w:val="00CF7EE5"/>
    <w:rsid w:val="00D045C7"/>
    <w:rsid w:val="00D070E1"/>
    <w:rsid w:val="00D07E13"/>
    <w:rsid w:val="00D10117"/>
    <w:rsid w:val="00D11E2A"/>
    <w:rsid w:val="00D14AD0"/>
    <w:rsid w:val="00D20DA2"/>
    <w:rsid w:val="00D23103"/>
    <w:rsid w:val="00D23BE9"/>
    <w:rsid w:val="00D26332"/>
    <w:rsid w:val="00D31E75"/>
    <w:rsid w:val="00D336E5"/>
    <w:rsid w:val="00D37503"/>
    <w:rsid w:val="00D37619"/>
    <w:rsid w:val="00D40406"/>
    <w:rsid w:val="00D41C2B"/>
    <w:rsid w:val="00D44219"/>
    <w:rsid w:val="00D4505C"/>
    <w:rsid w:val="00D4517C"/>
    <w:rsid w:val="00D45AC9"/>
    <w:rsid w:val="00D4747A"/>
    <w:rsid w:val="00D55878"/>
    <w:rsid w:val="00D564D0"/>
    <w:rsid w:val="00D57FF1"/>
    <w:rsid w:val="00D63D19"/>
    <w:rsid w:val="00D660A8"/>
    <w:rsid w:val="00D67729"/>
    <w:rsid w:val="00D777C7"/>
    <w:rsid w:val="00D8163B"/>
    <w:rsid w:val="00D81B60"/>
    <w:rsid w:val="00D82CA1"/>
    <w:rsid w:val="00D85659"/>
    <w:rsid w:val="00D91CCA"/>
    <w:rsid w:val="00DA3981"/>
    <w:rsid w:val="00DA3FCB"/>
    <w:rsid w:val="00DB2FC8"/>
    <w:rsid w:val="00DB552D"/>
    <w:rsid w:val="00DC0AFE"/>
    <w:rsid w:val="00DC68AD"/>
    <w:rsid w:val="00DD4D59"/>
    <w:rsid w:val="00DE1D2A"/>
    <w:rsid w:val="00DE677C"/>
    <w:rsid w:val="00DF1923"/>
    <w:rsid w:val="00DF2965"/>
    <w:rsid w:val="00DF4173"/>
    <w:rsid w:val="00DF5C42"/>
    <w:rsid w:val="00DF608F"/>
    <w:rsid w:val="00DF698D"/>
    <w:rsid w:val="00DF6DD0"/>
    <w:rsid w:val="00DF762A"/>
    <w:rsid w:val="00E070BD"/>
    <w:rsid w:val="00E07B7B"/>
    <w:rsid w:val="00E12491"/>
    <w:rsid w:val="00E131CD"/>
    <w:rsid w:val="00E13C58"/>
    <w:rsid w:val="00E13ECD"/>
    <w:rsid w:val="00E22722"/>
    <w:rsid w:val="00E22ED8"/>
    <w:rsid w:val="00E24A57"/>
    <w:rsid w:val="00E316C1"/>
    <w:rsid w:val="00E325ED"/>
    <w:rsid w:val="00E3550F"/>
    <w:rsid w:val="00E35F24"/>
    <w:rsid w:val="00E428EF"/>
    <w:rsid w:val="00E46D70"/>
    <w:rsid w:val="00E46E43"/>
    <w:rsid w:val="00E47B31"/>
    <w:rsid w:val="00E51BC1"/>
    <w:rsid w:val="00E52EA3"/>
    <w:rsid w:val="00E53428"/>
    <w:rsid w:val="00E568E8"/>
    <w:rsid w:val="00E570C1"/>
    <w:rsid w:val="00E57107"/>
    <w:rsid w:val="00E57B91"/>
    <w:rsid w:val="00E618B8"/>
    <w:rsid w:val="00E67498"/>
    <w:rsid w:val="00E71D77"/>
    <w:rsid w:val="00E72F39"/>
    <w:rsid w:val="00E734E3"/>
    <w:rsid w:val="00E74D0A"/>
    <w:rsid w:val="00E75021"/>
    <w:rsid w:val="00E75892"/>
    <w:rsid w:val="00E81811"/>
    <w:rsid w:val="00E82C56"/>
    <w:rsid w:val="00E82FA6"/>
    <w:rsid w:val="00E8310E"/>
    <w:rsid w:val="00E831E7"/>
    <w:rsid w:val="00E906A3"/>
    <w:rsid w:val="00E93A00"/>
    <w:rsid w:val="00E94462"/>
    <w:rsid w:val="00E9493D"/>
    <w:rsid w:val="00E94C62"/>
    <w:rsid w:val="00E954D0"/>
    <w:rsid w:val="00E95856"/>
    <w:rsid w:val="00E974D7"/>
    <w:rsid w:val="00E9794F"/>
    <w:rsid w:val="00EA1344"/>
    <w:rsid w:val="00EA289B"/>
    <w:rsid w:val="00EB21C4"/>
    <w:rsid w:val="00EB34A3"/>
    <w:rsid w:val="00EB540B"/>
    <w:rsid w:val="00EB79C4"/>
    <w:rsid w:val="00EC07DB"/>
    <w:rsid w:val="00EC302C"/>
    <w:rsid w:val="00EC378D"/>
    <w:rsid w:val="00EC6824"/>
    <w:rsid w:val="00EC68FB"/>
    <w:rsid w:val="00EC7948"/>
    <w:rsid w:val="00ED37F6"/>
    <w:rsid w:val="00ED746A"/>
    <w:rsid w:val="00EE3F60"/>
    <w:rsid w:val="00EE5720"/>
    <w:rsid w:val="00EE6B9E"/>
    <w:rsid w:val="00EE7CBD"/>
    <w:rsid w:val="00EF0D15"/>
    <w:rsid w:val="00EF1BAB"/>
    <w:rsid w:val="00EF1F52"/>
    <w:rsid w:val="00F00E16"/>
    <w:rsid w:val="00F01103"/>
    <w:rsid w:val="00F10314"/>
    <w:rsid w:val="00F11260"/>
    <w:rsid w:val="00F13548"/>
    <w:rsid w:val="00F17733"/>
    <w:rsid w:val="00F20B4E"/>
    <w:rsid w:val="00F239E0"/>
    <w:rsid w:val="00F30474"/>
    <w:rsid w:val="00F37A1E"/>
    <w:rsid w:val="00F471D9"/>
    <w:rsid w:val="00F50AA5"/>
    <w:rsid w:val="00F5211B"/>
    <w:rsid w:val="00F53B9A"/>
    <w:rsid w:val="00F55354"/>
    <w:rsid w:val="00F612CC"/>
    <w:rsid w:val="00F62B3F"/>
    <w:rsid w:val="00F6351E"/>
    <w:rsid w:val="00F63EED"/>
    <w:rsid w:val="00F649DF"/>
    <w:rsid w:val="00F64A46"/>
    <w:rsid w:val="00F64A99"/>
    <w:rsid w:val="00F6602E"/>
    <w:rsid w:val="00F734A5"/>
    <w:rsid w:val="00F741D9"/>
    <w:rsid w:val="00F7647E"/>
    <w:rsid w:val="00F76AAA"/>
    <w:rsid w:val="00F80526"/>
    <w:rsid w:val="00F81C2A"/>
    <w:rsid w:val="00F83476"/>
    <w:rsid w:val="00F906D6"/>
    <w:rsid w:val="00F9202A"/>
    <w:rsid w:val="00F931AD"/>
    <w:rsid w:val="00F94E97"/>
    <w:rsid w:val="00FA2518"/>
    <w:rsid w:val="00FA7BED"/>
    <w:rsid w:val="00FB14C1"/>
    <w:rsid w:val="00FB7303"/>
    <w:rsid w:val="00FB7658"/>
    <w:rsid w:val="00FC01EC"/>
    <w:rsid w:val="00FC1ECF"/>
    <w:rsid w:val="00FC234E"/>
    <w:rsid w:val="00FC25E5"/>
    <w:rsid w:val="00FC2E78"/>
    <w:rsid w:val="00FC384A"/>
    <w:rsid w:val="00FC5594"/>
    <w:rsid w:val="00FC648B"/>
    <w:rsid w:val="00FD06EA"/>
    <w:rsid w:val="00FD40DF"/>
    <w:rsid w:val="00FE11C4"/>
    <w:rsid w:val="00FE5095"/>
    <w:rsid w:val="00FE6368"/>
    <w:rsid w:val="00FF527C"/>
    <w:rsid w:val="00FF6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3166E6E"/>
  <w15:docId w15:val="{8DFAF87B-F3FF-47B3-A20B-E07EE9AD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color w:val="000000"/>
        <w:lang w:val="en-US" w:eastAsia="zh-TW" w:bidi="ar-SA"/>
      </w:rPr>
    </w:rPrDefault>
    <w:pPrDefault>
      <w:pPr>
        <w:ind w:firstLine="23"/>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28" w:type="dxa"/>
        <w:right w:w="28"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28" w:type="dxa"/>
        <w:right w:w="28" w:type="dxa"/>
      </w:tblCellMar>
    </w:tblPr>
  </w:style>
  <w:style w:type="table" w:customStyle="1" w:styleId="af">
    <w:basedOn w:val="TableNormal"/>
    <w:tblPr>
      <w:tblStyleRowBandSize w:val="1"/>
      <w:tblStyleColBandSize w:val="1"/>
      <w:tblCellMar>
        <w:left w:w="28" w:type="dxa"/>
        <w:right w:w="2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CellMar>
        <w:left w:w="28" w:type="dxa"/>
        <w:right w:w="28" w:type="dxa"/>
      </w:tblCellMar>
    </w:tblPr>
  </w:style>
  <w:style w:type="table" w:customStyle="1" w:styleId="af5">
    <w:basedOn w:val="TableNormal"/>
    <w:tblPr>
      <w:tblStyleRowBandSize w:val="1"/>
      <w:tblStyleColBandSize w:val="1"/>
      <w:tblCellMar>
        <w:left w:w="28" w:type="dxa"/>
        <w:right w:w="28" w:type="dxa"/>
      </w:tblCellMar>
    </w:tblPr>
  </w:style>
  <w:style w:type="table" w:customStyle="1" w:styleId="af6">
    <w:basedOn w:val="TableNormal"/>
    <w:tblPr>
      <w:tblStyleRowBandSize w:val="1"/>
      <w:tblStyleColBandSize w:val="1"/>
      <w:tblCellMar>
        <w:left w:w="28" w:type="dxa"/>
        <w:right w:w="28" w:type="dxa"/>
      </w:tblCellMar>
    </w:tblPr>
  </w:style>
  <w:style w:type="table" w:customStyle="1" w:styleId="af7">
    <w:basedOn w:val="TableNormal"/>
    <w:tblPr>
      <w:tblStyleRowBandSize w:val="1"/>
      <w:tblStyleColBandSize w:val="1"/>
      <w:tblCellMar>
        <w:left w:w="28" w:type="dxa"/>
        <w:right w:w="2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top w:w="60" w:type="dxa"/>
        <w:left w:w="60" w:type="dxa"/>
        <w:bottom w:w="60" w:type="dxa"/>
        <w:right w:w="60" w:type="dxa"/>
      </w:tblCellMar>
    </w:tblPr>
  </w:style>
  <w:style w:type="table" w:customStyle="1" w:styleId="aff">
    <w:basedOn w:val="TableNormal"/>
    <w:tblPr>
      <w:tblStyleRowBandSize w:val="1"/>
      <w:tblStyleColBandSize w:val="1"/>
      <w:tblCellMar>
        <w:left w:w="28" w:type="dxa"/>
        <w:right w:w="28" w:type="dxa"/>
      </w:tblCellMar>
    </w:tblPr>
  </w:style>
  <w:style w:type="paragraph" w:styleId="aff0">
    <w:name w:val="List Paragraph"/>
    <w:basedOn w:val="a"/>
    <w:uiPriority w:val="34"/>
    <w:qFormat/>
    <w:rsid w:val="00294813"/>
    <w:pPr>
      <w:ind w:leftChars="200" w:left="480"/>
    </w:pPr>
  </w:style>
  <w:style w:type="character" w:customStyle="1" w:styleId="apple-converted-space">
    <w:name w:val="apple-converted-space"/>
    <w:basedOn w:val="a0"/>
    <w:rsid w:val="00DC68AD"/>
  </w:style>
  <w:style w:type="paragraph" w:styleId="aff1">
    <w:name w:val="Balloon Text"/>
    <w:basedOn w:val="a"/>
    <w:link w:val="aff2"/>
    <w:uiPriority w:val="99"/>
    <w:semiHidden/>
    <w:unhideWhenUsed/>
    <w:rsid w:val="005F1B74"/>
    <w:rPr>
      <w:rFonts w:asciiTheme="majorHAnsi" w:eastAsiaTheme="majorEastAsia" w:hAnsiTheme="majorHAnsi" w:cstheme="majorBidi"/>
      <w:sz w:val="18"/>
      <w:szCs w:val="18"/>
    </w:rPr>
  </w:style>
  <w:style w:type="character" w:customStyle="1" w:styleId="aff2">
    <w:name w:val="註解方塊文字 字元"/>
    <w:basedOn w:val="a0"/>
    <w:link w:val="aff1"/>
    <w:uiPriority w:val="99"/>
    <w:semiHidden/>
    <w:rsid w:val="005F1B74"/>
    <w:rPr>
      <w:rFonts w:asciiTheme="majorHAnsi" w:eastAsiaTheme="majorEastAsia" w:hAnsiTheme="majorHAnsi" w:cstheme="majorBidi"/>
      <w:sz w:val="18"/>
      <w:szCs w:val="18"/>
    </w:rPr>
  </w:style>
  <w:style w:type="paragraph" w:styleId="aff3">
    <w:name w:val="header"/>
    <w:basedOn w:val="a"/>
    <w:link w:val="aff4"/>
    <w:uiPriority w:val="99"/>
    <w:unhideWhenUsed/>
    <w:rsid w:val="003C7092"/>
    <w:pPr>
      <w:tabs>
        <w:tab w:val="center" w:pos="4153"/>
        <w:tab w:val="right" w:pos="8306"/>
      </w:tabs>
      <w:snapToGrid w:val="0"/>
    </w:pPr>
  </w:style>
  <w:style w:type="character" w:customStyle="1" w:styleId="aff4">
    <w:name w:val="頁首 字元"/>
    <w:basedOn w:val="a0"/>
    <w:link w:val="aff3"/>
    <w:uiPriority w:val="99"/>
    <w:rsid w:val="003C7092"/>
  </w:style>
  <w:style w:type="paragraph" w:styleId="aff5">
    <w:name w:val="footer"/>
    <w:basedOn w:val="a"/>
    <w:link w:val="aff6"/>
    <w:uiPriority w:val="99"/>
    <w:unhideWhenUsed/>
    <w:rsid w:val="003C7092"/>
    <w:pPr>
      <w:tabs>
        <w:tab w:val="center" w:pos="4153"/>
        <w:tab w:val="right" w:pos="8306"/>
      </w:tabs>
      <w:snapToGrid w:val="0"/>
    </w:pPr>
  </w:style>
  <w:style w:type="character" w:customStyle="1" w:styleId="aff6">
    <w:name w:val="頁尾 字元"/>
    <w:basedOn w:val="a0"/>
    <w:link w:val="aff5"/>
    <w:uiPriority w:val="99"/>
    <w:rsid w:val="003C7092"/>
  </w:style>
  <w:style w:type="table" w:styleId="aff7">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iPriority w:val="99"/>
    <w:semiHidden/>
    <w:unhideWhenUsed/>
    <w:rsid w:val="00B5253C"/>
    <w:pPr>
      <w:spacing w:before="100" w:beforeAutospacing="1" w:after="100" w:afterAutospacing="1"/>
      <w:ind w:firstLine="0"/>
      <w:jc w:val="left"/>
    </w:pPr>
    <w:rPr>
      <w:rFonts w:ascii="新細明體" w:eastAsia="新細明體" w:hAnsi="新細明體" w:cs="新細明體"/>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90962">
      <w:bodyDiv w:val="1"/>
      <w:marLeft w:val="0"/>
      <w:marRight w:val="0"/>
      <w:marTop w:val="0"/>
      <w:marBottom w:val="0"/>
      <w:divBdr>
        <w:top w:val="none" w:sz="0" w:space="0" w:color="auto"/>
        <w:left w:val="none" w:sz="0" w:space="0" w:color="auto"/>
        <w:bottom w:val="none" w:sz="0" w:space="0" w:color="auto"/>
        <w:right w:val="none" w:sz="0" w:space="0" w:color="auto"/>
      </w:divBdr>
    </w:div>
    <w:div w:id="166866014">
      <w:bodyDiv w:val="1"/>
      <w:marLeft w:val="0"/>
      <w:marRight w:val="0"/>
      <w:marTop w:val="0"/>
      <w:marBottom w:val="0"/>
      <w:divBdr>
        <w:top w:val="none" w:sz="0" w:space="0" w:color="auto"/>
        <w:left w:val="none" w:sz="0" w:space="0" w:color="auto"/>
        <w:bottom w:val="none" w:sz="0" w:space="0" w:color="auto"/>
        <w:right w:val="none" w:sz="0" w:space="0" w:color="auto"/>
      </w:divBdr>
    </w:div>
    <w:div w:id="188417101">
      <w:bodyDiv w:val="1"/>
      <w:marLeft w:val="0"/>
      <w:marRight w:val="0"/>
      <w:marTop w:val="0"/>
      <w:marBottom w:val="0"/>
      <w:divBdr>
        <w:top w:val="none" w:sz="0" w:space="0" w:color="auto"/>
        <w:left w:val="none" w:sz="0" w:space="0" w:color="auto"/>
        <w:bottom w:val="none" w:sz="0" w:space="0" w:color="auto"/>
        <w:right w:val="none" w:sz="0" w:space="0" w:color="auto"/>
      </w:divBdr>
    </w:div>
    <w:div w:id="210387271">
      <w:bodyDiv w:val="1"/>
      <w:marLeft w:val="0"/>
      <w:marRight w:val="0"/>
      <w:marTop w:val="0"/>
      <w:marBottom w:val="0"/>
      <w:divBdr>
        <w:top w:val="none" w:sz="0" w:space="0" w:color="auto"/>
        <w:left w:val="none" w:sz="0" w:space="0" w:color="auto"/>
        <w:bottom w:val="none" w:sz="0" w:space="0" w:color="auto"/>
        <w:right w:val="none" w:sz="0" w:space="0" w:color="auto"/>
      </w:divBdr>
    </w:div>
    <w:div w:id="321811695">
      <w:bodyDiv w:val="1"/>
      <w:marLeft w:val="0"/>
      <w:marRight w:val="0"/>
      <w:marTop w:val="0"/>
      <w:marBottom w:val="0"/>
      <w:divBdr>
        <w:top w:val="none" w:sz="0" w:space="0" w:color="auto"/>
        <w:left w:val="none" w:sz="0" w:space="0" w:color="auto"/>
        <w:bottom w:val="none" w:sz="0" w:space="0" w:color="auto"/>
        <w:right w:val="none" w:sz="0" w:space="0" w:color="auto"/>
      </w:divBdr>
    </w:div>
    <w:div w:id="327371696">
      <w:bodyDiv w:val="1"/>
      <w:marLeft w:val="0"/>
      <w:marRight w:val="0"/>
      <w:marTop w:val="0"/>
      <w:marBottom w:val="0"/>
      <w:divBdr>
        <w:top w:val="none" w:sz="0" w:space="0" w:color="auto"/>
        <w:left w:val="none" w:sz="0" w:space="0" w:color="auto"/>
        <w:bottom w:val="none" w:sz="0" w:space="0" w:color="auto"/>
        <w:right w:val="none" w:sz="0" w:space="0" w:color="auto"/>
      </w:divBdr>
      <w:divsChild>
        <w:div w:id="1046833323">
          <w:marLeft w:val="-387"/>
          <w:marRight w:val="0"/>
          <w:marTop w:val="0"/>
          <w:marBottom w:val="0"/>
          <w:divBdr>
            <w:top w:val="none" w:sz="0" w:space="0" w:color="auto"/>
            <w:left w:val="none" w:sz="0" w:space="0" w:color="auto"/>
            <w:bottom w:val="none" w:sz="0" w:space="0" w:color="auto"/>
            <w:right w:val="none" w:sz="0" w:space="0" w:color="auto"/>
          </w:divBdr>
        </w:div>
      </w:divsChild>
    </w:div>
    <w:div w:id="440036227">
      <w:bodyDiv w:val="1"/>
      <w:marLeft w:val="0"/>
      <w:marRight w:val="0"/>
      <w:marTop w:val="0"/>
      <w:marBottom w:val="0"/>
      <w:divBdr>
        <w:top w:val="none" w:sz="0" w:space="0" w:color="auto"/>
        <w:left w:val="none" w:sz="0" w:space="0" w:color="auto"/>
        <w:bottom w:val="none" w:sz="0" w:space="0" w:color="auto"/>
        <w:right w:val="none" w:sz="0" w:space="0" w:color="auto"/>
      </w:divBdr>
    </w:div>
    <w:div w:id="529342515">
      <w:bodyDiv w:val="1"/>
      <w:marLeft w:val="0"/>
      <w:marRight w:val="0"/>
      <w:marTop w:val="0"/>
      <w:marBottom w:val="0"/>
      <w:divBdr>
        <w:top w:val="none" w:sz="0" w:space="0" w:color="auto"/>
        <w:left w:val="none" w:sz="0" w:space="0" w:color="auto"/>
        <w:bottom w:val="none" w:sz="0" w:space="0" w:color="auto"/>
        <w:right w:val="none" w:sz="0" w:space="0" w:color="auto"/>
      </w:divBdr>
    </w:div>
    <w:div w:id="634140682">
      <w:bodyDiv w:val="1"/>
      <w:marLeft w:val="0"/>
      <w:marRight w:val="0"/>
      <w:marTop w:val="0"/>
      <w:marBottom w:val="0"/>
      <w:divBdr>
        <w:top w:val="none" w:sz="0" w:space="0" w:color="auto"/>
        <w:left w:val="none" w:sz="0" w:space="0" w:color="auto"/>
        <w:bottom w:val="none" w:sz="0" w:space="0" w:color="auto"/>
        <w:right w:val="none" w:sz="0" w:space="0" w:color="auto"/>
      </w:divBdr>
    </w:div>
    <w:div w:id="811411430">
      <w:bodyDiv w:val="1"/>
      <w:marLeft w:val="0"/>
      <w:marRight w:val="0"/>
      <w:marTop w:val="0"/>
      <w:marBottom w:val="0"/>
      <w:divBdr>
        <w:top w:val="none" w:sz="0" w:space="0" w:color="auto"/>
        <w:left w:val="none" w:sz="0" w:space="0" w:color="auto"/>
        <w:bottom w:val="none" w:sz="0" w:space="0" w:color="auto"/>
        <w:right w:val="none" w:sz="0" w:space="0" w:color="auto"/>
      </w:divBdr>
    </w:div>
    <w:div w:id="851453613">
      <w:bodyDiv w:val="1"/>
      <w:marLeft w:val="0"/>
      <w:marRight w:val="0"/>
      <w:marTop w:val="0"/>
      <w:marBottom w:val="0"/>
      <w:divBdr>
        <w:top w:val="none" w:sz="0" w:space="0" w:color="auto"/>
        <w:left w:val="none" w:sz="0" w:space="0" w:color="auto"/>
        <w:bottom w:val="none" w:sz="0" w:space="0" w:color="auto"/>
        <w:right w:val="none" w:sz="0" w:space="0" w:color="auto"/>
      </w:divBdr>
    </w:div>
    <w:div w:id="972177097">
      <w:bodyDiv w:val="1"/>
      <w:marLeft w:val="0"/>
      <w:marRight w:val="0"/>
      <w:marTop w:val="0"/>
      <w:marBottom w:val="0"/>
      <w:divBdr>
        <w:top w:val="none" w:sz="0" w:space="0" w:color="auto"/>
        <w:left w:val="none" w:sz="0" w:space="0" w:color="auto"/>
        <w:bottom w:val="none" w:sz="0" w:space="0" w:color="auto"/>
        <w:right w:val="none" w:sz="0" w:space="0" w:color="auto"/>
      </w:divBdr>
    </w:div>
    <w:div w:id="1103496927">
      <w:bodyDiv w:val="1"/>
      <w:marLeft w:val="0"/>
      <w:marRight w:val="0"/>
      <w:marTop w:val="0"/>
      <w:marBottom w:val="0"/>
      <w:divBdr>
        <w:top w:val="none" w:sz="0" w:space="0" w:color="auto"/>
        <w:left w:val="none" w:sz="0" w:space="0" w:color="auto"/>
        <w:bottom w:val="none" w:sz="0" w:space="0" w:color="auto"/>
        <w:right w:val="none" w:sz="0" w:space="0" w:color="auto"/>
      </w:divBdr>
    </w:div>
    <w:div w:id="1389257034">
      <w:bodyDiv w:val="1"/>
      <w:marLeft w:val="0"/>
      <w:marRight w:val="0"/>
      <w:marTop w:val="0"/>
      <w:marBottom w:val="0"/>
      <w:divBdr>
        <w:top w:val="none" w:sz="0" w:space="0" w:color="auto"/>
        <w:left w:val="none" w:sz="0" w:space="0" w:color="auto"/>
        <w:bottom w:val="none" w:sz="0" w:space="0" w:color="auto"/>
        <w:right w:val="none" w:sz="0" w:space="0" w:color="auto"/>
      </w:divBdr>
    </w:div>
    <w:div w:id="1486966465">
      <w:bodyDiv w:val="1"/>
      <w:marLeft w:val="0"/>
      <w:marRight w:val="0"/>
      <w:marTop w:val="0"/>
      <w:marBottom w:val="0"/>
      <w:divBdr>
        <w:top w:val="none" w:sz="0" w:space="0" w:color="auto"/>
        <w:left w:val="none" w:sz="0" w:space="0" w:color="auto"/>
        <w:bottom w:val="none" w:sz="0" w:space="0" w:color="auto"/>
        <w:right w:val="none" w:sz="0" w:space="0" w:color="auto"/>
      </w:divBdr>
    </w:div>
    <w:div w:id="1831291636">
      <w:bodyDiv w:val="1"/>
      <w:marLeft w:val="0"/>
      <w:marRight w:val="0"/>
      <w:marTop w:val="0"/>
      <w:marBottom w:val="0"/>
      <w:divBdr>
        <w:top w:val="none" w:sz="0" w:space="0" w:color="auto"/>
        <w:left w:val="none" w:sz="0" w:space="0" w:color="auto"/>
        <w:bottom w:val="none" w:sz="0" w:space="0" w:color="auto"/>
        <w:right w:val="none" w:sz="0" w:space="0" w:color="auto"/>
      </w:divBdr>
    </w:div>
    <w:div w:id="1927762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837FE-74B5-4EA6-BD4F-6A061B7B0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18</Pages>
  <Words>2056</Words>
  <Characters>11724</Characters>
  <Application>Microsoft Office Word</Application>
  <DocSecurity>0</DocSecurity>
  <Lines>97</Lines>
  <Paragraphs>27</Paragraphs>
  <ScaleCrop>false</ScaleCrop>
  <Company>Hewlett-Packard Company</Company>
  <LinksUpToDate>false</LinksUpToDate>
  <CharactersWithSpaces>13753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leard</dc:creator>
  <cp:lastModifiedBy>user</cp:lastModifiedBy>
  <cp:revision>9</cp:revision>
  <cp:lastPrinted>2020-06-11T00:54:00Z</cp:lastPrinted>
  <dcterms:created xsi:type="dcterms:W3CDTF">2021-06-21T05:55:00Z</dcterms:created>
  <dcterms:modified xsi:type="dcterms:W3CDTF">2021-06-24T05:56:00Z</dcterms:modified>
</cp:coreProperties>
</file>