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01EA4" w14:textId="7C6AA357" w:rsidR="00385714" w:rsidRPr="00894542" w:rsidRDefault="00385714" w:rsidP="00385714">
      <w:pPr>
        <w:spacing w:line="360" w:lineRule="exact"/>
        <w:jc w:val="center"/>
        <w:rPr>
          <w:rFonts w:ascii="標楷體" w:eastAsia="標楷體" w:hAnsi="標楷體"/>
          <w:sz w:val="32"/>
          <w:szCs w:val="32"/>
        </w:rPr>
      </w:pPr>
      <w:r w:rsidRPr="00894542">
        <w:rPr>
          <w:rFonts w:ascii="標楷體" w:eastAsia="標楷體" w:hAnsi="標楷體" w:hint="eastAsia"/>
          <w:sz w:val="32"/>
          <w:szCs w:val="32"/>
        </w:rPr>
        <w:t>新北市立溪崑國民中學-教學省思心得表</w:t>
      </w:r>
    </w:p>
    <w:p w14:paraId="15F4525F" w14:textId="77777777" w:rsidR="00385714" w:rsidRPr="004D490D" w:rsidRDefault="00385714" w:rsidP="00385714">
      <w:pPr>
        <w:spacing w:line="36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公開授課</w:t>
      </w:r>
      <w:r w:rsidRPr="004D490D">
        <w:rPr>
          <w:rFonts w:ascii="標楷體" w:eastAsia="標楷體" w:hAnsi="標楷體"/>
        </w:rPr>
        <w:t>教師：________________</w:t>
      </w:r>
      <w:r>
        <w:rPr>
          <w:rFonts w:ascii="標楷體" w:eastAsia="標楷體" w:hAnsi="標楷體" w:hint="eastAsia"/>
        </w:rPr>
        <w:t xml:space="preserve">  授課班</w:t>
      </w:r>
      <w:r w:rsidRPr="004D490D">
        <w:rPr>
          <w:rFonts w:ascii="標楷體" w:eastAsia="標楷體" w:hAnsi="標楷體"/>
        </w:rPr>
        <w:t>級：</w:t>
      </w:r>
      <w:r w:rsidRPr="00C234D9">
        <w:rPr>
          <w:rFonts w:ascii="標楷體" w:eastAsia="標楷體" w:hAnsi="標楷體" w:hint="eastAsia"/>
          <w:u w:val="single"/>
        </w:rPr>
        <w:t xml:space="preserve">                </w:t>
      </w:r>
      <w:r w:rsidRPr="004D490D">
        <w:rPr>
          <w:rFonts w:ascii="標楷體" w:eastAsia="標楷體" w:hAnsi="標楷體"/>
        </w:rPr>
        <w:t>任教科目：</w:t>
      </w:r>
      <w:r w:rsidRPr="00C234D9">
        <w:rPr>
          <w:rFonts w:ascii="標楷體" w:eastAsia="標楷體" w:hAnsi="標楷體" w:hint="eastAsia"/>
          <w:u w:val="single"/>
        </w:rPr>
        <w:t xml:space="preserve">                      </w:t>
      </w:r>
    </w:p>
    <w:p w14:paraId="5908C35A" w14:textId="77777777" w:rsidR="00385714" w:rsidRPr="004D490D" w:rsidRDefault="00385714" w:rsidP="00385714">
      <w:pPr>
        <w:spacing w:line="360" w:lineRule="exact"/>
        <w:rPr>
          <w:rFonts w:ascii="標楷體" w:eastAsia="標楷體" w:hAnsi="標楷體"/>
        </w:rPr>
      </w:pPr>
    </w:p>
    <w:tbl>
      <w:tblPr>
        <w:tblW w:w="100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9"/>
        <w:gridCol w:w="4910"/>
        <w:gridCol w:w="458"/>
        <w:gridCol w:w="445"/>
        <w:gridCol w:w="424"/>
        <w:gridCol w:w="425"/>
        <w:gridCol w:w="2761"/>
      </w:tblGrid>
      <w:tr w:rsidR="00385714" w:rsidRPr="00894542" w14:paraId="7AC66943" w14:textId="77777777" w:rsidTr="007034B0">
        <w:trPr>
          <w:cantSplit/>
          <w:trHeight w:val="415"/>
          <w:jc w:val="center"/>
        </w:trPr>
        <w:tc>
          <w:tcPr>
            <w:tcW w:w="63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03B406B" w14:textId="77777777" w:rsidR="00385714" w:rsidRPr="00894542" w:rsidRDefault="00385714" w:rsidP="007034B0">
            <w:pPr>
              <w:spacing w:line="28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491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11DA" w14:textId="77777777" w:rsidR="00385714" w:rsidRPr="00894542" w:rsidRDefault="00385714" w:rsidP="007034B0">
            <w:pPr>
              <w:spacing w:line="280" w:lineRule="exact"/>
              <w:jc w:val="center"/>
              <w:rPr>
                <w:rFonts w:ascii="標楷體" w:eastAsia="標楷體" w:hAnsi="標楷體"/>
                <w:bCs/>
              </w:rPr>
            </w:pPr>
            <w:r w:rsidRPr="00894542">
              <w:rPr>
                <w:rFonts w:ascii="標楷體" w:eastAsia="標楷體" w:hAnsi="標楷體" w:hint="eastAsia"/>
                <w:bCs/>
              </w:rPr>
              <w:t>重點項目</w:t>
            </w:r>
            <w:r>
              <w:rPr>
                <w:rFonts w:ascii="標楷體" w:eastAsia="標楷體" w:hAnsi="標楷體" w:hint="eastAsia"/>
                <w:bCs/>
              </w:rPr>
              <w:t>自評</w:t>
            </w:r>
            <w:r w:rsidRPr="00894542">
              <w:rPr>
                <w:rFonts w:ascii="標楷體" w:eastAsia="標楷體" w:hAnsi="標楷體"/>
                <w:bCs/>
              </w:rPr>
              <w:t xml:space="preserve"> </w:t>
            </w:r>
          </w:p>
        </w:tc>
        <w:tc>
          <w:tcPr>
            <w:tcW w:w="4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AEE4" w14:textId="77777777" w:rsidR="00385714" w:rsidRPr="00894542" w:rsidRDefault="00385714" w:rsidP="007034B0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Cs/>
              </w:rPr>
            </w:pPr>
            <w:r w:rsidRPr="00894542">
              <w:rPr>
                <w:rFonts w:ascii="標楷體" w:eastAsia="標楷體" w:hAnsi="標楷體" w:hint="eastAsia"/>
                <w:bCs/>
              </w:rPr>
              <w:t>優良</w:t>
            </w:r>
          </w:p>
        </w:tc>
        <w:tc>
          <w:tcPr>
            <w:tcW w:w="4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1A60" w14:textId="77777777" w:rsidR="00385714" w:rsidRPr="00894542" w:rsidRDefault="00385714" w:rsidP="007034B0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Cs/>
              </w:rPr>
            </w:pPr>
            <w:r w:rsidRPr="00894542">
              <w:rPr>
                <w:rFonts w:ascii="標楷體" w:eastAsia="標楷體" w:hAnsi="標楷體" w:hint="eastAsia"/>
                <w:bCs/>
              </w:rPr>
              <w:t>良</w:t>
            </w:r>
          </w:p>
        </w:tc>
        <w:tc>
          <w:tcPr>
            <w:tcW w:w="4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9B89" w14:textId="77777777" w:rsidR="00385714" w:rsidRPr="00894542" w:rsidRDefault="00385714" w:rsidP="007034B0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Cs/>
              </w:rPr>
            </w:pPr>
            <w:r w:rsidRPr="00894542">
              <w:rPr>
                <w:rFonts w:ascii="標楷體" w:eastAsia="標楷體" w:hAnsi="標楷體" w:hint="eastAsia"/>
                <w:bCs/>
              </w:rPr>
              <w:t>尚可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9542" w14:textId="77777777" w:rsidR="00385714" w:rsidRPr="00894542" w:rsidRDefault="00385714" w:rsidP="007034B0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Cs/>
              </w:rPr>
            </w:pPr>
            <w:r w:rsidRPr="00894542">
              <w:rPr>
                <w:rFonts w:ascii="標楷體" w:eastAsia="標楷體" w:hAnsi="標楷體" w:hint="eastAsia"/>
                <w:bCs/>
              </w:rPr>
              <w:t>待改進</w:t>
            </w:r>
          </w:p>
        </w:tc>
        <w:tc>
          <w:tcPr>
            <w:tcW w:w="27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33F18D" w14:textId="77777777" w:rsidR="00385714" w:rsidRPr="00894542" w:rsidRDefault="00385714" w:rsidP="007034B0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自我省思</w:t>
            </w:r>
          </w:p>
        </w:tc>
      </w:tr>
      <w:tr w:rsidR="00385714" w:rsidRPr="00894542" w14:paraId="654DA733" w14:textId="77777777" w:rsidTr="00385714">
        <w:trPr>
          <w:cantSplit/>
          <w:trHeight w:val="397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134A4" w14:textId="77777777" w:rsidR="00385714" w:rsidRPr="00894542" w:rsidRDefault="00385714" w:rsidP="007034B0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課程設計與教學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D4761" w14:textId="77777777" w:rsidR="00385714" w:rsidRPr="00894542" w:rsidRDefault="00385714" w:rsidP="007034B0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1.正確掌握任教單元的教材內容。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18DF" w14:textId="77777777" w:rsidR="00385714" w:rsidRPr="00385714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0B89" w14:textId="77777777" w:rsidR="00385714" w:rsidRPr="00385714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6F99" w14:textId="77777777" w:rsidR="00385714" w:rsidRPr="00385714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F87B" w14:textId="77777777" w:rsidR="00385714" w:rsidRPr="00385714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F44D7F" w14:textId="77777777" w:rsidR="00385714" w:rsidRPr="00385714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</w:tr>
      <w:tr w:rsidR="00385714" w:rsidRPr="00894542" w14:paraId="13A7D2BD" w14:textId="77777777" w:rsidTr="007034B0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33DB" w14:textId="77777777" w:rsidR="00385714" w:rsidRPr="00894542" w:rsidRDefault="00385714" w:rsidP="007034B0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3AB6" w14:textId="77777777" w:rsidR="00385714" w:rsidRPr="00894542" w:rsidRDefault="00385714" w:rsidP="007034B0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2.有效連結學生的新舊知識或生活經驗。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5685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16A5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61D4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CA1A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6AF0E2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47B45C3F" w14:textId="77777777" w:rsidTr="007034B0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5ED3" w14:textId="77777777" w:rsidR="00385714" w:rsidRPr="00894542" w:rsidRDefault="00385714" w:rsidP="007034B0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870B" w14:textId="77777777" w:rsidR="00385714" w:rsidRPr="00894542" w:rsidRDefault="00385714" w:rsidP="007034B0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3.適時歸納學習重點。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61ED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8C06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B499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1324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7849CE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1B0906A6" w14:textId="77777777" w:rsidTr="007034B0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B2C1" w14:textId="77777777" w:rsidR="00385714" w:rsidRPr="00894542" w:rsidRDefault="00385714" w:rsidP="007034B0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7618" w14:textId="77777777" w:rsidR="00385714" w:rsidRPr="00894542" w:rsidRDefault="00385714" w:rsidP="007034B0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4.掌握時間分配和教學節奏。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6AC8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625C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25E2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2D5D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DE0F99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58EF5C0C" w14:textId="77777777" w:rsidTr="00385714">
        <w:trPr>
          <w:cantSplit/>
          <w:trHeight w:val="411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0CC45" w14:textId="77777777" w:rsidR="00385714" w:rsidRPr="00894542" w:rsidRDefault="00385714" w:rsidP="007034B0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95538" w14:textId="77777777" w:rsidR="00385714" w:rsidRPr="00894542" w:rsidRDefault="00385714" w:rsidP="007034B0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5.教學工具使用適當(板書、多媒體</w:t>
            </w:r>
            <w:r w:rsidRPr="00894542">
              <w:rPr>
                <w:rFonts w:ascii="標楷體" w:eastAsia="標楷體" w:hAnsi="標楷體"/>
              </w:rPr>
              <w:t>……</w:t>
            </w:r>
            <w:r w:rsidRPr="00894542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4399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20E5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C2A3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D211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698A66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33AC2349" w14:textId="77777777" w:rsidTr="007034B0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1D49" w14:textId="77777777" w:rsidR="00385714" w:rsidRPr="00894542" w:rsidRDefault="00385714" w:rsidP="007034B0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6D0F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6.口語清晰、音量適中及運用肢體語言。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B5E3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8C5A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05BB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90C7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111054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03E8FF02" w14:textId="77777777" w:rsidTr="007034B0">
        <w:trPr>
          <w:cantSplit/>
          <w:trHeight w:val="397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66E8" w14:textId="77777777" w:rsidR="00385714" w:rsidRPr="00894542" w:rsidRDefault="00385714" w:rsidP="007034B0">
            <w:pPr>
              <w:jc w:val="center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班級經營與輔導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C5BF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7.良好的班級氣氛與師生互動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06C8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EAB1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5F71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5569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4C4B13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54CBFF35" w14:textId="77777777" w:rsidTr="007034B0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A0CF" w14:textId="77777777" w:rsidR="00385714" w:rsidRPr="00894542" w:rsidRDefault="00385714" w:rsidP="007034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D7B4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8.適時增強學生的良好表現。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D833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0522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8C58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DF23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C3362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0054ACBB" w14:textId="77777777" w:rsidTr="007034B0">
        <w:trPr>
          <w:cantSplit/>
          <w:trHeight w:val="308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6E78" w14:textId="77777777" w:rsidR="00385714" w:rsidRPr="00894542" w:rsidRDefault="00385714" w:rsidP="007034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BFBE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9.引導學生專注於學習。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C72C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B33B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CCE2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A38A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C3A9C5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43408FC1" w14:textId="77777777" w:rsidTr="007034B0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4452" w14:textId="77777777" w:rsidR="00385714" w:rsidRPr="00894542" w:rsidRDefault="00385714" w:rsidP="007034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D516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10.妥善處理學生的不當行為或偶發狀況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5FF2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8E2B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FDDC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AC87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C87516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41C2CE85" w14:textId="77777777" w:rsidTr="007034B0">
        <w:trPr>
          <w:cantSplit/>
          <w:trHeight w:val="397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B2E3" w14:textId="77777777" w:rsidR="00385714" w:rsidRPr="00894542" w:rsidRDefault="00385714" w:rsidP="007034B0">
            <w:pPr>
              <w:jc w:val="center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學生學習表現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64C9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11.師生問答互動</w:t>
            </w:r>
            <w:r w:rsidRPr="00894542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674F" w14:textId="77777777" w:rsidR="00385714" w:rsidRPr="00894542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17F1" w14:textId="77777777" w:rsidR="00385714" w:rsidRPr="00894542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5502" w14:textId="77777777" w:rsidR="00385714" w:rsidRPr="00894542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337A" w14:textId="77777777" w:rsidR="00385714" w:rsidRPr="00894542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5D8BA4" w14:textId="77777777" w:rsidR="00385714" w:rsidRPr="00894542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752569C0" w14:textId="77777777" w:rsidTr="00385714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9AA24" w14:textId="77777777" w:rsidR="00385714" w:rsidRPr="00894542" w:rsidRDefault="00385714" w:rsidP="007034B0">
            <w:pPr>
              <w:spacing w:line="34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12182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12.學生發表時互相聆聽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70CA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B2E6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0043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FAF5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406311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211A3D93" w14:textId="77777777" w:rsidTr="007034B0">
        <w:trPr>
          <w:cantSplit/>
          <w:trHeight w:val="404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DE24" w14:textId="77777777" w:rsidR="00385714" w:rsidRPr="00894542" w:rsidRDefault="00385714" w:rsidP="007034B0">
            <w:pPr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DA6E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13.學生互相協助學習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6F26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DFB2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6FCE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F7E5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1DDFA8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235A0677" w14:textId="77777777" w:rsidTr="007034B0">
        <w:trPr>
          <w:cantSplit/>
          <w:trHeight w:val="411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E887" w14:textId="77777777" w:rsidR="00385714" w:rsidRPr="00894542" w:rsidRDefault="00385714" w:rsidP="007034B0">
            <w:pPr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3863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14.學生參與課程活動的表現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3AC1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E3A5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E924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C665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3FF300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0CDE906E" w14:textId="77777777" w:rsidTr="00385714">
        <w:trPr>
          <w:cantSplit/>
          <w:trHeight w:val="5676"/>
          <w:jc w:val="center"/>
        </w:trPr>
        <w:tc>
          <w:tcPr>
            <w:tcW w:w="63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FB6D74D" w14:textId="77777777" w:rsidR="00385714" w:rsidRPr="00894542" w:rsidRDefault="00385714" w:rsidP="007034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授課心得</w:t>
            </w:r>
          </w:p>
        </w:tc>
        <w:tc>
          <w:tcPr>
            <w:tcW w:w="9423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346E772C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</w:tbl>
    <w:p w14:paraId="51577D57" w14:textId="77777777" w:rsidR="00385714" w:rsidRDefault="00385714" w:rsidP="00385714">
      <w:pPr>
        <w:spacing w:line="240" w:lineRule="exact"/>
        <w:ind w:rightChars="-1" w:right="-2"/>
        <w:rPr>
          <w:rFonts w:ascii="標楷體" w:eastAsia="標楷體" w:hAnsi="標楷體"/>
        </w:rPr>
      </w:pPr>
    </w:p>
    <w:p w14:paraId="247040FC" w14:textId="77777777" w:rsidR="00CA516C" w:rsidRPr="0048174F" w:rsidRDefault="00CA516C"/>
    <w:sectPr w:rsidR="00CA516C" w:rsidRPr="0048174F" w:rsidSect="0006445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599F9" w14:textId="77777777" w:rsidR="00064457" w:rsidRDefault="00064457" w:rsidP="006334E1">
      <w:r>
        <w:separator/>
      </w:r>
    </w:p>
  </w:endnote>
  <w:endnote w:type="continuationSeparator" w:id="0">
    <w:p w14:paraId="2FBC12CC" w14:textId="77777777" w:rsidR="00064457" w:rsidRDefault="00064457" w:rsidP="00633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B2F2" w14:textId="77777777" w:rsidR="00064457" w:rsidRDefault="00064457" w:rsidP="006334E1">
      <w:r>
        <w:separator/>
      </w:r>
    </w:p>
  </w:footnote>
  <w:footnote w:type="continuationSeparator" w:id="0">
    <w:p w14:paraId="05CCB0CF" w14:textId="77777777" w:rsidR="00064457" w:rsidRDefault="00064457" w:rsidP="00633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74F"/>
    <w:rsid w:val="00064457"/>
    <w:rsid w:val="001C6E83"/>
    <w:rsid w:val="001E15C2"/>
    <w:rsid w:val="00385714"/>
    <w:rsid w:val="0048174F"/>
    <w:rsid w:val="00580E8A"/>
    <w:rsid w:val="005968A1"/>
    <w:rsid w:val="006334E1"/>
    <w:rsid w:val="006734FB"/>
    <w:rsid w:val="00677DB6"/>
    <w:rsid w:val="007034B0"/>
    <w:rsid w:val="007303F7"/>
    <w:rsid w:val="00797738"/>
    <w:rsid w:val="00931718"/>
    <w:rsid w:val="0093314B"/>
    <w:rsid w:val="00981624"/>
    <w:rsid w:val="00991684"/>
    <w:rsid w:val="009F6696"/>
    <w:rsid w:val="00B506EE"/>
    <w:rsid w:val="00B5527A"/>
    <w:rsid w:val="00CA516C"/>
    <w:rsid w:val="00D515B8"/>
    <w:rsid w:val="00D718F5"/>
    <w:rsid w:val="00E515E5"/>
    <w:rsid w:val="00ED152C"/>
    <w:rsid w:val="00F00E05"/>
    <w:rsid w:val="00F651F8"/>
    <w:rsid w:val="00FE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306D86"/>
  <w15:chartTrackingRefBased/>
  <w15:docId w15:val="{4FFB0182-CB82-43EF-879F-B03D743D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174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 字元 字元 字元 字元 字元 字元 字元 字元 字元 字元 字元 字元 字元 字元 字元 字元 字元 字元 字元 字元 字元 字元 字元 字元 字元 字元 字元 字元 字元 字元 字元 字元 字元 字元 字元 字元 字元 字元 字元"/>
    <w:basedOn w:val="a"/>
    <w:semiHidden/>
    <w:rsid w:val="00F651F8"/>
    <w:pPr>
      <w:widowControl/>
      <w:spacing w:after="160" w:line="240" w:lineRule="exact"/>
    </w:pPr>
    <w:rPr>
      <w:rFonts w:ascii="Verdana" w:eastAsia="Times New Roman" w:hAnsi="Verdana" w:cs="Mangal"/>
      <w:sz w:val="20"/>
      <w:lang w:eastAsia="en-US" w:bidi="hi-IN"/>
    </w:rPr>
  </w:style>
  <w:style w:type="paragraph" w:styleId="a4">
    <w:name w:val="header"/>
    <w:basedOn w:val="a"/>
    <w:link w:val="a5"/>
    <w:rsid w:val="006334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6334E1"/>
    <w:rPr>
      <w:kern w:val="2"/>
    </w:rPr>
  </w:style>
  <w:style w:type="paragraph" w:styleId="a6">
    <w:name w:val="footer"/>
    <w:basedOn w:val="a"/>
    <w:link w:val="a7"/>
    <w:rsid w:val="006334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6334E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>CMT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雲林縣山內國小優質轉型教學與活動教師專業成長心得與省思記錄</dc:title>
  <dc:subject/>
  <dc:creator>001</dc:creator>
  <cp:keywords/>
  <cp:lastModifiedBy>怡吟 陳</cp:lastModifiedBy>
  <cp:revision>3</cp:revision>
  <cp:lastPrinted>2012-03-09T05:19:00Z</cp:lastPrinted>
  <dcterms:created xsi:type="dcterms:W3CDTF">2023-08-18T06:41:00Z</dcterms:created>
  <dcterms:modified xsi:type="dcterms:W3CDTF">2024-02-17T14:30:00Z</dcterms:modified>
</cp:coreProperties>
</file>